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9:00 ]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15.04.2020р.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Екстерн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r w:rsidRPr="009A2378">
        <w:rPr>
          <w:rFonts w:ascii="Times New Roman" w:hAnsi="Times New Roman" w:cs="Times New Roman"/>
          <w:sz w:val="28"/>
          <w:szCs w:val="28"/>
        </w:rPr>
        <w:t>Доброго ранку, Назар.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9:01 ]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Назар: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9:01 ]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Голосовое сообщение (00:34)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9:02 ]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9:03 ]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Назар: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Вмене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в 15:00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кидають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і ми онлайн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9:03 ]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Голосовое сообщение (01:01)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9:03 ]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Голосовое сообщение (00:06)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9:04 ]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Назар: Добре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9:06 ]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Зараз я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скидаю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9:06 ]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9:06 ]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9:07 ]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б по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теми. Добре?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9:08 ]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Назар: Добре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9:08 ]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Голосовое сообщение (00:29)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9:09 ]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Назар: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Добри</w:t>
      </w:r>
      <w:proofErr w:type="spellEnd"/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9:13 ]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9:13 ]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Зараз напиши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9:14 ]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9:14 ]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82.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9:14 ]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Голосовое сообщение (00:12)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9:14 ]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?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9:15 ]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Назар: Так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9:15 ]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Добре, зараз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скину.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9:18 ]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135,136.</w:t>
      </w:r>
    </w:p>
    <w:p w:rsidR="00D35201" w:rsidRDefault="009A2378" w:rsidP="009A2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378">
        <w:rPr>
          <w:rFonts w:ascii="Times New Roman" w:hAnsi="Times New Roman" w:cs="Times New Roman"/>
          <w:sz w:val="28"/>
          <w:szCs w:val="28"/>
        </w:rPr>
        <w:t>[ 15</w:t>
      </w:r>
      <w:proofErr w:type="gramEnd"/>
      <w:r w:rsidRPr="009A2378">
        <w:rPr>
          <w:rFonts w:ascii="Times New Roman" w:hAnsi="Times New Roman" w:cs="Times New Roman"/>
          <w:sz w:val="28"/>
          <w:szCs w:val="28"/>
        </w:rPr>
        <w:t xml:space="preserve"> апреля 2020 г. 9:18 ]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</w:rPr>
        <w:t>Гонет-Бакай</w:t>
      </w:r>
      <w:proofErr w:type="spellEnd"/>
      <w:r w:rsidRPr="009A2378">
        <w:rPr>
          <w:rFonts w:ascii="Times New Roman" w:hAnsi="Times New Roman" w:cs="Times New Roman"/>
          <w:sz w:val="28"/>
          <w:szCs w:val="28"/>
        </w:rPr>
        <w:t>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9:21 ]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-Бакай: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Голосовое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сообщение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(00:29)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9:21 ]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Назар: Кидайте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9:22 ]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Добре.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9:22 ]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Назар: Ви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номир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пишіть а я знайду в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інтирнеті</w:t>
      </w:r>
      <w:proofErr w:type="spellEnd"/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9:24 ]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Я тобі на кожну тему скину вправу. Починаючи від поглиблення і систематизація найважливіших відомостей із синтаксису, пунктуації і стилістики.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9:25 ]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Назар: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9:25 ]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9:26 ]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210,211.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9:27 ]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Це до теми "Загальна характеристика синтаксичних одиниць"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9:27 ]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І так далі буде по темах що я тобі скинула. Зрозумів?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9:28 ]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Назар: Так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9:28 ]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Добре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9:28 ]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219,220.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9:29 ]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9:29 ]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226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9:30 ]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9:30 ]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232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9:30 ]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9:31 ]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234,235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9:31 ]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9:32 ]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255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9:32 ]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9:33 ]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265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9:34 ]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9:34 ]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272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9:34 ]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9:35 ]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273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9:36 ]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9:36 ]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280,281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9:36 ]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9:37 ]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292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9:38 ]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9:38 ]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298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9:38 ]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9:38 ]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303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9:39 ]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9:40 ]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365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9:41 ]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9:41 ]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372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9:42 ]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9:43 ]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376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9:43 ]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9:44 ]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384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9:44 ]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Фото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9:46 ]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Ті що залишилися, я тобі скину на другий раз. Добре?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9:46 ]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Назар: Добре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9:46 ] Надія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Гонет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>-Бакай: До побачення.</w:t>
      </w:r>
    </w:p>
    <w:p w:rsidR="009A2378" w:rsidRPr="009A2378" w:rsidRDefault="009A2378" w:rsidP="009A23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[ 15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апреля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2020 г. 9:47 ] </w:t>
      </w:r>
      <w:proofErr w:type="spellStart"/>
      <w:r w:rsidRPr="009A2378">
        <w:rPr>
          <w:rFonts w:ascii="Times New Roman" w:hAnsi="Times New Roman" w:cs="Times New Roman"/>
          <w:sz w:val="28"/>
          <w:szCs w:val="28"/>
          <w:lang w:val="uk-UA"/>
        </w:rPr>
        <w:t>Язловецький</w:t>
      </w:r>
      <w:proofErr w:type="spellEnd"/>
      <w:r w:rsidRPr="009A2378">
        <w:rPr>
          <w:rFonts w:ascii="Times New Roman" w:hAnsi="Times New Roman" w:cs="Times New Roman"/>
          <w:sz w:val="28"/>
          <w:szCs w:val="28"/>
          <w:lang w:val="uk-UA"/>
        </w:rPr>
        <w:t xml:space="preserve"> Назар: До побачення.</w:t>
      </w:r>
      <w:bookmarkStart w:id="0" w:name="_GoBack"/>
      <w:bookmarkEnd w:id="0"/>
    </w:p>
    <w:sectPr w:rsidR="009A2378" w:rsidRPr="009A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1"/>
    <w:rsid w:val="009A2378"/>
    <w:rsid w:val="00D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A807-8327-49C0-8321-D0A6889D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2020-04-24T16:45:00Z</dcterms:created>
  <dcterms:modified xsi:type="dcterms:W3CDTF">2020-04-24T16:49:00Z</dcterms:modified>
</cp:coreProperties>
</file>