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0" w:rsidRDefault="00384B1E">
      <w:pPr>
        <w:rPr>
          <w:lang w:val="uk-UA"/>
        </w:rPr>
      </w:pPr>
      <w:r>
        <w:rPr>
          <w:lang w:val="uk-UA"/>
        </w:rPr>
        <w:t xml:space="preserve">9 клас  Нім. мова  27-30/04 </w:t>
      </w:r>
    </w:p>
    <w:p w:rsidR="00384B1E" w:rsidRDefault="00384B1E">
      <w:pPr>
        <w:rPr>
          <w:lang w:val="uk-UA"/>
        </w:rPr>
      </w:pPr>
      <w:r w:rsidRPr="00384B1E">
        <w:rPr>
          <w:rFonts w:ascii="Impact" w:hAnsi="Impact"/>
          <w:lang w:val="uk-UA"/>
        </w:rPr>
        <w:t>27/04</w:t>
      </w:r>
      <w:r>
        <w:rPr>
          <w:lang w:val="uk-UA"/>
        </w:rPr>
        <w:t xml:space="preserve">   Тема «Україна – країна  та  люди»</w:t>
      </w:r>
    </w:p>
    <w:p w:rsidR="00384B1E" w:rsidRDefault="00384B1E">
      <w:pPr>
        <w:rPr>
          <w:lang w:val="uk-UA"/>
        </w:rPr>
      </w:pPr>
      <w:r>
        <w:rPr>
          <w:lang w:val="uk-UA"/>
        </w:rPr>
        <w:t>Урок 65  с. 168</w:t>
      </w:r>
    </w:p>
    <w:p w:rsidR="00384B1E" w:rsidRDefault="00384B1E">
      <w:pPr>
        <w:rPr>
          <w:lang w:val="uk-UA"/>
        </w:rPr>
      </w:pPr>
      <w:r>
        <w:rPr>
          <w:lang w:val="uk-UA"/>
        </w:rPr>
        <w:t>Вчимо  нові  слова</w:t>
      </w:r>
    </w:p>
    <w:p w:rsidR="00384B1E" w:rsidRDefault="00384B1E">
      <w:pPr>
        <w:rPr>
          <w:lang w:val="uk-UA"/>
        </w:rPr>
      </w:pPr>
      <w:r>
        <w:rPr>
          <w:lang w:val="uk-UA"/>
        </w:rPr>
        <w:t>Вправа 1, 2(усно),  знайомимося  з  назвами  країн  та  націями, які  там  проживають(вправа 1),  і  країнами  та  їх  мовами (вправа 2)</w:t>
      </w:r>
    </w:p>
    <w:p w:rsidR="00384B1E" w:rsidRDefault="00384B1E">
      <w:pPr>
        <w:rPr>
          <w:lang w:val="uk-UA"/>
        </w:rPr>
      </w:pPr>
      <w:proofErr w:type="spellStart"/>
      <w:r>
        <w:rPr>
          <w:lang w:val="uk-UA"/>
        </w:rPr>
        <w:t>Д.з</w:t>
      </w:r>
      <w:proofErr w:type="spellEnd"/>
      <w:r>
        <w:rPr>
          <w:lang w:val="uk-UA"/>
        </w:rPr>
        <w:t xml:space="preserve">. Вправа 3, c. 169 </w:t>
      </w:r>
    </w:p>
    <w:p w:rsidR="00384B1E" w:rsidRPr="00384B1E" w:rsidRDefault="00384B1E">
      <w:r>
        <w:rPr>
          <w:lang w:val="uk-UA"/>
        </w:rPr>
        <w:t xml:space="preserve">Тут  перемішані  частини  </w:t>
      </w:r>
      <w:proofErr w:type="spellStart"/>
      <w:r>
        <w:rPr>
          <w:lang w:val="uk-UA"/>
        </w:rPr>
        <w:t>їз</w:t>
      </w:r>
      <w:proofErr w:type="spellEnd"/>
      <w:r>
        <w:rPr>
          <w:lang w:val="uk-UA"/>
        </w:rPr>
        <w:t xml:space="preserve">  5  текстів: текст 1 – Україна  як  держава, текст 2 – національності  і т.д. </w:t>
      </w:r>
    </w:p>
    <w:p w:rsidR="00384B1E" w:rsidRPr="00384B1E" w:rsidRDefault="00384B1E">
      <w:pPr>
        <w:rPr>
          <w:lang w:val="uk-UA"/>
        </w:rPr>
      </w:pPr>
      <w:r>
        <w:rPr>
          <w:lang w:val="uk-UA"/>
        </w:rPr>
        <w:t xml:space="preserve">До  кожної  частини  у  клітинку (тобто  у  підручнику)  олівцем  вписуємо  номер  тексту (1-5),  фотографуємо, витираємо  гумкою  у  підручнику, відправляємо  фото  мені. </w:t>
      </w:r>
    </w:p>
    <w:sectPr w:rsidR="00384B1E" w:rsidRPr="00384B1E" w:rsidSect="005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1E"/>
    <w:rsid w:val="00384B1E"/>
    <w:rsid w:val="0052447D"/>
    <w:rsid w:val="005E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2020-04-25T14:26:00Z</dcterms:created>
  <dcterms:modified xsi:type="dcterms:W3CDTF">2020-04-25T14:37:00Z</dcterms:modified>
</cp:coreProperties>
</file>