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8 клас (Трудове навчання) 02.11.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02.11.21.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Вироби з дроту. Техніка скручування дроту. 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</w:t>
      </w:r>
      <w:r>
        <w:rPr>
          <w:rFonts w:hint="default"/>
          <w:b/>
          <w:bCs/>
          <w:sz w:val="44"/>
          <w:szCs w:val="44"/>
          <w:lang w:val="ru-RU"/>
        </w:rPr>
        <w:t xml:space="preserve"> Розглянути уважно картинки т</w:t>
      </w:r>
      <w:r>
        <w:rPr>
          <w:rFonts w:hint="default"/>
          <w:b/>
          <w:bCs/>
          <w:sz w:val="44"/>
          <w:szCs w:val="44"/>
          <w:lang w:val="uk-UA"/>
        </w:rPr>
        <w:t xml:space="preserve">а описати, яка техніка використовувалась. </w:t>
      </w:r>
      <w:r>
        <w:rPr>
          <w:rFonts w:hint="default"/>
          <w:b/>
          <w:bCs/>
          <w:sz w:val="44"/>
          <w:szCs w:val="44"/>
          <w:lang w:val="uk-UA"/>
        </w:rPr>
        <w:drawing>
          <wp:inline distT="0" distB="0" distL="114300" distR="114300">
            <wp:extent cx="2160905" cy="2256155"/>
            <wp:effectExtent l="0" t="0" r="3175" b="14605"/>
            <wp:docPr id="5" name="Изображение 5" descr="изображение_viber_2021-11-02_07-09-35-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изображение_viber_2021-11-02_07-09-35-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44"/>
          <w:szCs w:val="44"/>
          <w:lang w:val="uk-UA"/>
        </w:rPr>
        <w:t xml:space="preserve">        </w:t>
      </w:r>
      <w:r>
        <w:rPr>
          <w:rFonts w:hint="default"/>
          <w:b/>
          <w:bCs/>
          <w:sz w:val="44"/>
          <w:szCs w:val="44"/>
          <w:lang w:val="uk-UA"/>
        </w:rPr>
        <w:drawing>
          <wp:inline distT="0" distB="0" distL="114300" distR="114300">
            <wp:extent cx="2021840" cy="2348865"/>
            <wp:effectExtent l="0" t="0" r="5080" b="13335"/>
            <wp:docPr id="6" name="Изображение 6" descr="изображение_viber_2021-11-02_07-08-18-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изображение_viber_2021-11-02_07-08-18-9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                  </w:t>
      </w:r>
      <w:r>
        <w:rPr>
          <w:rFonts w:hint="default"/>
          <w:b/>
          <w:bCs/>
          <w:sz w:val="44"/>
          <w:szCs w:val="44"/>
          <w:lang w:val="uk-UA"/>
        </w:rPr>
        <w:drawing>
          <wp:inline distT="0" distB="0" distL="114300" distR="114300">
            <wp:extent cx="2417445" cy="1400810"/>
            <wp:effectExtent l="0" t="0" r="5715" b="1270"/>
            <wp:docPr id="2" name="Изображение 2" descr="изображение_viber_2021-11-02_07-20-00-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зображение_viber_2021-11-02_07-20-00-8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 </w:t>
      </w:r>
      <w:r>
        <w:rPr>
          <w:rFonts w:hint="default"/>
          <w:b/>
          <w:bCs/>
          <w:sz w:val="44"/>
          <w:szCs w:val="44"/>
          <w:lang w:val="uk-UA"/>
        </w:rPr>
        <w:drawing>
          <wp:inline distT="0" distB="0" distL="114300" distR="114300">
            <wp:extent cx="1409700" cy="2947670"/>
            <wp:effectExtent l="0" t="0" r="7620" b="8890"/>
            <wp:docPr id="3" name="Изображение 3" descr="изображение_viber_2021-11-02_07-13-33-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изображение_viber_2021-11-02_07-13-33-3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44"/>
          <w:szCs w:val="44"/>
          <w:lang w:val="uk-UA"/>
        </w:rPr>
        <w:t xml:space="preserve">                                 </w:t>
      </w:r>
      <w:r>
        <w:rPr>
          <w:rFonts w:hint="default"/>
          <w:b/>
          <w:bCs/>
          <w:sz w:val="44"/>
          <w:szCs w:val="44"/>
          <w:lang w:val="uk-UA"/>
        </w:rPr>
        <w:drawing>
          <wp:inline distT="0" distB="0" distL="114300" distR="114300">
            <wp:extent cx="1606550" cy="2286000"/>
            <wp:effectExtent l="0" t="0" r="8890" b="0"/>
            <wp:docPr id="4" name="Изображение 4" descr="изображение_viber_2021-11-02_07-11-36-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изображение_viber_2021-11-02_07-11-36-1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          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rPr>
          <w:rFonts w:hint="default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</w:t>
      </w:r>
      <w:r>
        <w:rPr>
          <w:rFonts w:hint="default"/>
          <w:b/>
          <w:bCs/>
          <w:sz w:val="44"/>
          <w:szCs w:val="44"/>
          <w:lang w:val="ru-RU"/>
        </w:rPr>
        <w:t>п</w:t>
      </w:r>
      <w:r>
        <w:rPr>
          <w:rFonts w:hint="default"/>
          <w:b/>
          <w:bCs/>
          <w:sz w:val="44"/>
          <w:szCs w:val="44"/>
          <w:lang w:val="uk-UA"/>
        </w:rPr>
        <w:t xml:space="preserve">ідготувати інструменти для роботи з дротом.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E1545"/>
    <w:rsid w:val="05B90100"/>
    <w:rsid w:val="157D3265"/>
    <w:rsid w:val="24C9117B"/>
    <w:rsid w:val="2C1E1545"/>
    <w:rsid w:val="2F475129"/>
    <w:rsid w:val="640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2021-10-24T21:16:00Z</dcterms:created>
  <dc:creator>Наталья</dc:creator>
  <cp:lastModifiedBy>Наталья</cp:lastModifiedBy>
  <dcterms:modified xsi:type="dcterms:W3CDTF">2021-11-03T19:38:38Z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7C5067799EF448649633A86103D3806F</vt:lpwstr>
  </property>
</Properties>
</file>