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E4" w:rsidRPr="004D69E4" w:rsidRDefault="004D69E4" w:rsidP="004D69E4">
      <w:pPr>
        <w:rPr>
          <w:lang w:val="uk-UA"/>
        </w:rPr>
      </w:pPr>
      <w:r>
        <w:rPr>
          <w:lang w:val="uk-UA"/>
        </w:rPr>
        <w:t>13</w:t>
      </w:r>
      <w:r>
        <w:t>.05.2022.</w:t>
      </w:r>
    </w:p>
    <w:p w:rsidR="004D69E4" w:rsidRDefault="004D69E4" w:rsidP="004D69E4">
      <w:r>
        <w:t xml:space="preserve">Урок об </w:t>
      </w:r>
      <w:r>
        <w:rPr>
          <w:lang w:val="uk-UA"/>
        </w:rPr>
        <w:t>9</w:t>
      </w:r>
      <w:r>
        <w:t>.00</w:t>
      </w:r>
    </w:p>
    <w:p w:rsidR="004D69E4" w:rsidRDefault="004D69E4" w:rsidP="004D69E4">
      <w:pPr>
        <w:rPr>
          <w:lang w:val="uk-UA"/>
        </w:rPr>
      </w:pPr>
      <w:r>
        <w:t>Урок 2</w:t>
      </w:r>
      <w:r>
        <w:rPr>
          <w:lang w:val="uk-UA"/>
        </w:rPr>
        <w:t>9</w:t>
      </w:r>
      <w:r>
        <w:t xml:space="preserve"> Параграф 2</w:t>
      </w:r>
      <w:r>
        <w:rPr>
          <w:lang w:val="uk-UA"/>
        </w:rPr>
        <w:t>7-28</w:t>
      </w:r>
    </w:p>
    <w:p w:rsidR="004D69E4" w:rsidRDefault="004D69E4" w:rsidP="004D69E4">
      <w:pPr>
        <w:rPr>
          <w:lang w:val="uk-UA"/>
        </w:rPr>
      </w:pPr>
      <w:r>
        <w:rPr>
          <w:lang w:val="uk-UA"/>
        </w:rPr>
        <w:t>Пожежна безпека оселі.</w:t>
      </w:r>
    </w:p>
    <w:p w:rsidR="007F0C0C" w:rsidRDefault="007F0C0C" w:rsidP="004D69E4">
      <w:pPr>
        <w:rPr>
          <w:lang w:val="uk-UA"/>
        </w:rPr>
      </w:pPr>
      <w:hyperlink r:id="rId6" w:history="1">
        <w:r w:rsidRPr="009A51DE">
          <w:rPr>
            <w:rStyle w:val="a3"/>
            <w:lang w:val="uk-UA"/>
          </w:rPr>
          <w:t>https://www.youtube.com/watch?v=aep_e5O2LRU</w:t>
        </w:r>
      </w:hyperlink>
    </w:p>
    <w:p w:rsidR="004D69E4" w:rsidRPr="004D69E4" w:rsidRDefault="004D69E4" w:rsidP="004D69E4">
      <w:pPr>
        <w:rPr>
          <w:lang w:val="uk-UA"/>
        </w:rPr>
      </w:pPr>
      <w:proofErr w:type="spellStart"/>
      <w:r>
        <w:t>Опрацювати</w:t>
      </w:r>
      <w:proofErr w:type="spellEnd"/>
      <w:r>
        <w:t xml:space="preserve"> параграф №27</w:t>
      </w:r>
      <w:r>
        <w:rPr>
          <w:lang w:val="uk-UA"/>
        </w:rPr>
        <w:t>-28</w:t>
      </w:r>
    </w:p>
    <w:p w:rsidR="007F0C0C" w:rsidRDefault="007F0C0C" w:rsidP="004D69E4">
      <w:pPr>
        <w:rPr>
          <w:lang w:val="uk-UA"/>
        </w:rPr>
      </w:pPr>
      <w:r>
        <w:rPr>
          <w:lang w:val="uk-UA"/>
        </w:rPr>
        <w:t>Називати: основні причини виникнення пожежі .</w:t>
      </w:r>
    </w:p>
    <w:p w:rsidR="007F0C0C" w:rsidRDefault="007F0C0C" w:rsidP="004D69E4">
      <w:pPr>
        <w:rPr>
          <w:lang w:val="uk-UA"/>
        </w:rPr>
      </w:pPr>
      <w:r>
        <w:rPr>
          <w:lang w:val="uk-UA"/>
        </w:rPr>
        <w:t xml:space="preserve">Знати: </w:t>
      </w:r>
      <w:bookmarkStart w:id="0" w:name="_GoBack"/>
      <w:bookmarkEnd w:id="0"/>
      <w:r>
        <w:rPr>
          <w:lang w:val="uk-UA"/>
        </w:rPr>
        <w:t>що таке трикутник вогню.</w:t>
      </w:r>
    </w:p>
    <w:p w:rsidR="007F0C0C" w:rsidRDefault="007F0C0C" w:rsidP="004D69E4">
      <w:pPr>
        <w:rPr>
          <w:lang w:val="uk-UA"/>
        </w:rPr>
      </w:pPr>
      <w:r>
        <w:rPr>
          <w:lang w:val="uk-UA"/>
        </w:rPr>
        <w:t>Вміти: застосовувати засоби пожежогасіння, захищати органи дихання, правильно діяти у випадку загоряння одягу на людині ,дотримуватись правил пожежної безпеки.</w:t>
      </w:r>
    </w:p>
    <w:p w:rsidR="007F0C0C" w:rsidRDefault="007F0C0C" w:rsidP="004D69E4">
      <w:pPr>
        <w:rPr>
          <w:lang w:val="uk-UA"/>
        </w:rPr>
      </w:pPr>
      <w:r>
        <w:rPr>
          <w:lang w:val="uk-UA"/>
        </w:rPr>
        <w:t>Розробити план евакуації з вашого дому.</w:t>
      </w:r>
    </w:p>
    <w:p w:rsidR="004D69E4" w:rsidRPr="004D69E4" w:rsidRDefault="004D69E4" w:rsidP="004D69E4">
      <w:pPr>
        <w:rPr>
          <w:lang w:val="uk-UA"/>
        </w:rPr>
      </w:pPr>
      <w:r>
        <w:t xml:space="preserve">В практичному </w:t>
      </w:r>
      <w:proofErr w:type="spellStart"/>
      <w:r>
        <w:t>зошиті</w:t>
      </w:r>
      <w:proofErr w:type="spellEnd"/>
      <w:r>
        <w:t xml:space="preserve"> 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до п.27</w:t>
      </w:r>
      <w:r>
        <w:rPr>
          <w:lang w:val="uk-UA"/>
        </w:rPr>
        <w:t>-28</w:t>
      </w:r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02783C"/>
    <w:rsid w:val="00061ACB"/>
    <w:rsid w:val="0016428B"/>
    <w:rsid w:val="001B2F7F"/>
    <w:rsid w:val="001D48DE"/>
    <w:rsid w:val="002305D0"/>
    <w:rsid w:val="00246DD5"/>
    <w:rsid w:val="002829BB"/>
    <w:rsid w:val="002C6B68"/>
    <w:rsid w:val="002D5E2D"/>
    <w:rsid w:val="003036E4"/>
    <w:rsid w:val="00311467"/>
    <w:rsid w:val="00331C80"/>
    <w:rsid w:val="003575B7"/>
    <w:rsid w:val="003C07B0"/>
    <w:rsid w:val="003D3DC6"/>
    <w:rsid w:val="003E6D2F"/>
    <w:rsid w:val="00461870"/>
    <w:rsid w:val="004D69E4"/>
    <w:rsid w:val="0058556C"/>
    <w:rsid w:val="005E22C4"/>
    <w:rsid w:val="006B26CD"/>
    <w:rsid w:val="0074327B"/>
    <w:rsid w:val="007A459D"/>
    <w:rsid w:val="007F0C0C"/>
    <w:rsid w:val="007F390B"/>
    <w:rsid w:val="00822F04"/>
    <w:rsid w:val="00835829"/>
    <w:rsid w:val="00875003"/>
    <w:rsid w:val="00891335"/>
    <w:rsid w:val="008E209D"/>
    <w:rsid w:val="00954037"/>
    <w:rsid w:val="009C118F"/>
    <w:rsid w:val="00A24ADE"/>
    <w:rsid w:val="00A776C9"/>
    <w:rsid w:val="00AD5C4C"/>
    <w:rsid w:val="00B31299"/>
    <w:rsid w:val="00B327FE"/>
    <w:rsid w:val="00B7620D"/>
    <w:rsid w:val="00B776C2"/>
    <w:rsid w:val="00BE14EE"/>
    <w:rsid w:val="00C860E5"/>
    <w:rsid w:val="00D0716F"/>
    <w:rsid w:val="00D207D9"/>
    <w:rsid w:val="00D56D03"/>
    <w:rsid w:val="00DB2F9F"/>
    <w:rsid w:val="00DF082D"/>
    <w:rsid w:val="00E53EB0"/>
    <w:rsid w:val="00E835E2"/>
    <w:rsid w:val="00EA7F09"/>
    <w:rsid w:val="00ED283B"/>
    <w:rsid w:val="00EF287E"/>
    <w:rsid w:val="00FB74C8"/>
    <w:rsid w:val="00FC5E56"/>
    <w:rsid w:val="00FD5C46"/>
    <w:rsid w:val="00FD7171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ep_e5O2L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3F52-7406-49BF-A01F-A9882B5A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2021-03-28T19:32:00Z</dcterms:created>
  <dcterms:modified xsi:type="dcterms:W3CDTF">2022-05-12T19:49:00Z</dcterms:modified>
</cp:coreProperties>
</file>