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9A" w:rsidRPr="00CD4A9A" w:rsidRDefault="00CD4A9A" w:rsidP="00CD4A9A">
      <w:pPr>
        <w:pStyle w:val="a3"/>
        <w:shd w:val="clear" w:color="auto" w:fill="FFFFFF"/>
        <w:jc w:val="center"/>
        <w:rPr>
          <w:color w:val="BEC59A"/>
          <w:sz w:val="28"/>
          <w:szCs w:val="28"/>
        </w:rPr>
      </w:pPr>
      <w:r w:rsidRPr="00CD4A9A">
        <w:rPr>
          <w:rStyle w:val="a4"/>
          <w:color w:val="000000"/>
          <w:sz w:val="28"/>
          <w:szCs w:val="28"/>
        </w:rPr>
        <w:t>ЗВІТ</w:t>
      </w:r>
    </w:p>
    <w:p w:rsidR="00CD4A9A" w:rsidRPr="00CD4A9A" w:rsidRDefault="00CD4A9A" w:rsidP="00CD4A9A">
      <w:pPr>
        <w:pStyle w:val="a3"/>
        <w:shd w:val="clear" w:color="auto" w:fill="FFFFFF"/>
        <w:jc w:val="center"/>
        <w:rPr>
          <w:color w:val="BEC59A"/>
          <w:sz w:val="28"/>
          <w:szCs w:val="28"/>
        </w:rPr>
      </w:pPr>
      <w:r w:rsidRPr="00CD4A9A">
        <w:rPr>
          <w:rStyle w:val="a4"/>
          <w:color w:val="000000"/>
          <w:sz w:val="28"/>
          <w:szCs w:val="28"/>
        </w:rPr>
        <w:t>РОБОТИ МЕТОДИЧНОГО ОБ’ЄДНАННЯ</w:t>
      </w:r>
    </w:p>
    <w:p w:rsidR="00CD4A9A" w:rsidRPr="00CD4A9A" w:rsidRDefault="00CD4A9A" w:rsidP="00CD4A9A">
      <w:pPr>
        <w:pStyle w:val="a3"/>
        <w:shd w:val="clear" w:color="auto" w:fill="FFFFFF"/>
        <w:jc w:val="center"/>
        <w:rPr>
          <w:color w:val="BEC59A"/>
          <w:sz w:val="28"/>
          <w:szCs w:val="28"/>
        </w:rPr>
      </w:pPr>
      <w:r w:rsidRPr="00CD4A9A">
        <w:rPr>
          <w:rStyle w:val="a4"/>
          <w:color w:val="000000"/>
          <w:sz w:val="28"/>
          <w:szCs w:val="28"/>
        </w:rPr>
        <w:t>ВЧИТЕЛІВ ПОЧАТКОВИХ КЛАСІВ</w:t>
      </w:r>
    </w:p>
    <w:p w:rsidR="00CD4A9A" w:rsidRPr="00CD4A9A" w:rsidRDefault="00CD4A9A" w:rsidP="00CD4A9A">
      <w:pPr>
        <w:pStyle w:val="a3"/>
        <w:shd w:val="clear" w:color="auto" w:fill="FFFFFF"/>
        <w:jc w:val="center"/>
        <w:rPr>
          <w:color w:val="BEC59A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en-US"/>
        </w:rPr>
        <w:t xml:space="preserve">Великомидської </w:t>
      </w:r>
      <w:r>
        <w:rPr>
          <w:rStyle w:val="a4"/>
          <w:color w:val="000000"/>
          <w:sz w:val="28"/>
          <w:szCs w:val="28"/>
        </w:rPr>
        <w:t>ЗОШ І-ІІІст.</w:t>
      </w:r>
    </w:p>
    <w:p w:rsidR="00CD4A9A" w:rsidRDefault="00CD4A9A" w:rsidP="00CD4A9A">
      <w:pPr>
        <w:pStyle w:val="a3"/>
        <w:shd w:val="clear" w:color="auto" w:fill="FFFFFF"/>
        <w:jc w:val="both"/>
        <w:rPr>
          <w:rFonts w:ascii="Verdana" w:hAnsi="Verdana"/>
          <w:color w:val="BEC59A"/>
          <w:sz w:val="16"/>
          <w:szCs w:val="16"/>
        </w:rPr>
      </w:pPr>
      <w:r>
        <w:rPr>
          <w:rFonts w:ascii="Verdana" w:hAnsi="Verdana"/>
          <w:color w:val="BEC59A"/>
          <w:sz w:val="16"/>
          <w:szCs w:val="16"/>
        </w:rPr>
        <w:t> 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right"/>
        <w:rPr>
          <w:color w:val="BEC59A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t>       </w:t>
      </w:r>
      <w:r>
        <w:rPr>
          <w:rFonts w:ascii="Verdana" w:hAnsi="Verdana"/>
          <w:color w:val="000000"/>
        </w:rPr>
        <w:t xml:space="preserve">  </w:t>
      </w:r>
      <w:r w:rsidRPr="00CD4A9A">
        <w:rPr>
          <w:color w:val="000000"/>
          <w:sz w:val="28"/>
          <w:szCs w:val="28"/>
        </w:rPr>
        <w:t>Мелодія починається з першої ноти, саме вона визначає її характер.</w:t>
      </w:r>
    </w:p>
    <w:p w:rsidR="00CD4A9A" w:rsidRPr="00CD4A9A" w:rsidRDefault="00CD4A9A" w:rsidP="00CD4A9A">
      <w:pPr>
        <w:pStyle w:val="a3"/>
        <w:shd w:val="clear" w:color="auto" w:fill="FFFFFF"/>
        <w:jc w:val="right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         Початкова школа – своєрідна перша нота шкільного життя.</w:t>
      </w:r>
    </w:p>
    <w:p w:rsidR="00CD4A9A" w:rsidRPr="00CD4A9A" w:rsidRDefault="00CD4A9A" w:rsidP="00CD4A9A">
      <w:pPr>
        <w:pStyle w:val="a3"/>
        <w:shd w:val="clear" w:color="auto" w:fill="FFFFFF"/>
        <w:jc w:val="right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         Що може буть дорожче за дитя, якого любиш ти до забуття?</w:t>
      </w:r>
    </w:p>
    <w:p w:rsidR="00CD4A9A" w:rsidRPr="00CD4A9A" w:rsidRDefault="00CD4A9A" w:rsidP="00CD4A9A">
      <w:pPr>
        <w:pStyle w:val="a3"/>
        <w:shd w:val="clear" w:color="auto" w:fill="FFFFFF"/>
        <w:jc w:val="right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       Але піднять його на власні ноги – для цього треба все життя.</w:t>
      </w:r>
    </w:p>
    <w:p w:rsidR="00CD4A9A" w:rsidRPr="00CD4A9A" w:rsidRDefault="00CD4A9A" w:rsidP="00CD4A9A">
      <w:pPr>
        <w:pStyle w:val="a3"/>
        <w:shd w:val="clear" w:color="auto" w:fill="FFFFFF"/>
        <w:jc w:val="both"/>
        <w:rPr>
          <w:color w:val="BEC59A"/>
          <w:sz w:val="28"/>
          <w:szCs w:val="28"/>
        </w:rPr>
      </w:pPr>
      <w:r w:rsidRPr="00CD4A9A">
        <w:rPr>
          <w:color w:val="BEC59A"/>
          <w:sz w:val="28"/>
          <w:szCs w:val="28"/>
        </w:rPr>
        <w:t> 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B77A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Протягом 201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  <w:lang w:val="uk-UA"/>
        </w:rPr>
        <w:t>8</w:t>
      </w:r>
      <w:r w:rsidRPr="00CD4A9A">
        <w:rPr>
          <w:color w:val="000000"/>
          <w:sz w:val="28"/>
          <w:szCs w:val="28"/>
        </w:rPr>
        <w:t xml:space="preserve"> навчального року вчителі мо</w:t>
      </w:r>
      <w:r>
        <w:rPr>
          <w:color w:val="000000"/>
          <w:sz w:val="28"/>
          <w:szCs w:val="28"/>
        </w:rPr>
        <w:t>лодших класів працювали творчо</w:t>
      </w:r>
      <w:r>
        <w:rPr>
          <w:color w:val="000000"/>
          <w:sz w:val="28"/>
          <w:szCs w:val="28"/>
          <w:lang w:val="uk-UA"/>
        </w:rPr>
        <w:t xml:space="preserve"> та </w:t>
      </w:r>
      <w:r w:rsidRPr="00CD4A9A">
        <w:rPr>
          <w:color w:val="000000"/>
          <w:sz w:val="28"/>
          <w:szCs w:val="28"/>
        </w:rPr>
        <w:t>наполегливо</w:t>
      </w:r>
      <w:r>
        <w:rPr>
          <w:color w:val="000000"/>
          <w:sz w:val="28"/>
          <w:szCs w:val="28"/>
          <w:lang w:val="uk-UA"/>
        </w:rPr>
        <w:t>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D4A9A">
        <w:rPr>
          <w:color w:val="000000"/>
          <w:sz w:val="28"/>
          <w:szCs w:val="28"/>
        </w:rPr>
        <w:t>У  шкільному методичному об’єднанні  5 вчителів  початкових класів.</w:t>
      </w:r>
    </w:p>
    <w:p w:rsidR="00CD4A9A" w:rsidRPr="00B77A9F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D4A9A">
        <w:rPr>
          <w:color w:val="000000"/>
          <w:sz w:val="28"/>
          <w:szCs w:val="28"/>
        </w:rPr>
        <w:t>Вчителі початкової ланки працювали над проблемою: «</w:t>
      </w:r>
      <w:r>
        <w:rPr>
          <w:color w:val="000000"/>
          <w:sz w:val="28"/>
          <w:szCs w:val="28"/>
          <w:lang w:val="uk-UA"/>
        </w:rPr>
        <w:t>Сучасний урок на засадах особистісно-орієнтованого навчання з використанням інноваційних технологій»</w:t>
      </w:r>
      <w:r w:rsidR="00B77A9F">
        <w:rPr>
          <w:color w:val="000000"/>
          <w:sz w:val="28"/>
          <w:szCs w:val="28"/>
          <w:lang w:val="uk-UA"/>
        </w:rPr>
        <w:t xml:space="preserve">. </w:t>
      </w:r>
      <w:r w:rsidRPr="00CD4A9A">
        <w:rPr>
          <w:color w:val="000000"/>
          <w:sz w:val="28"/>
          <w:szCs w:val="28"/>
        </w:rPr>
        <w:t>Проводилось робота з реалізації даного проблемного питання. Це проведення засідань методоб’єднання вчителів початкових класів, відкритих уроків та виховних заходів з використанням інноваційних технологій, творчих звітів учителів, що атестуються, участь учнів у конкурсах і олімпіадах, виготовлення наочних посібників, дидактичного, роздаткового мате</w:t>
      </w:r>
      <w:r w:rsidR="00B77A9F">
        <w:rPr>
          <w:color w:val="000000"/>
          <w:sz w:val="28"/>
          <w:szCs w:val="28"/>
        </w:rPr>
        <w:t>ріалу</w:t>
      </w:r>
      <w:r w:rsidR="00B77A9F">
        <w:rPr>
          <w:color w:val="000000"/>
          <w:sz w:val="28"/>
          <w:szCs w:val="28"/>
          <w:lang w:val="en-US"/>
        </w:rPr>
        <w:t>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У 201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  <w:lang w:val="uk-UA"/>
        </w:rPr>
        <w:t>8</w:t>
      </w:r>
      <w:r w:rsidRPr="00CD4A9A">
        <w:rPr>
          <w:color w:val="000000"/>
          <w:sz w:val="28"/>
          <w:szCs w:val="28"/>
        </w:rPr>
        <w:t xml:space="preserve"> навчальному році методична робота була спрямована на підвищення професійної майстерності і розвиток творчої ініціативи вчителів, застосування в інноваційному навчанні інтерактивних технологій; створення умов для формування ключових компетентностей</w:t>
      </w:r>
      <w:r>
        <w:rPr>
          <w:color w:val="000000"/>
          <w:sz w:val="28"/>
          <w:szCs w:val="28"/>
        </w:rPr>
        <w:t xml:space="preserve"> учнів, педагогів</w:t>
      </w:r>
      <w:r>
        <w:rPr>
          <w:color w:val="000000"/>
          <w:sz w:val="28"/>
          <w:szCs w:val="28"/>
          <w:lang w:val="uk-UA"/>
        </w:rPr>
        <w:t xml:space="preserve">. </w:t>
      </w:r>
      <w:r w:rsidRPr="00CD4A9A">
        <w:rPr>
          <w:color w:val="000000"/>
          <w:sz w:val="28"/>
          <w:szCs w:val="28"/>
        </w:rPr>
        <w:t xml:space="preserve"> Головним напрямком у роботі методоб’єднання класоводи обрали модернізацію </w:t>
      </w:r>
      <w:r>
        <w:rPr>
          <w:color w:val="000000"/>
          <w:sz w:val="28"/>
          <w:szCs w:val="28"/>
          <w:lang w:val="uk-UA"/>
        </w:rPr>
        <w:t xml:space="preserve">освітнього </w:t>
      </w:r>
      <w:r w:rsidRPr="00CD4A9A">
        <w:rPr>
          <w:color w:val="000000"/>
          <w:sz w:val="28"/>
          <w:szCs w:val="28"/>
        </w:rPr>
        <w:t>процесу ш</w:t>
      </w:r>
      <w:r>
        <w:rPr>
          <w:color w:val="000000"/>
          <w:sz w:val="28"/>
          <w:szCs w:val="28"/>
        </w:rPr>
        <w:t>ляхом впровадження ін</w:t>
      </w:r>
      <w:r>
        <w:rPr>
          <w:color w:val="000000"/>
          <w:sz w:val="28"/>
          <w:szCs w:val="28"/>
          <w:lang w:val="uk-UA"/>
        </w:rPr>
        <w:t xml:space="preserve">новаційних </w:t>
      </w:r>
      <w:r w:rsidRPr="00CD4A9A">
        <w:rPr>
          <w:color w:val="000000"/>
          <w:sz w:val="28"/>
          <w:szCs w:val="28"/>
        </w:rPr>
        <w:t xml:space="preserve"> технологій.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CD4A9A">
        <w:rPr>
          <w:color w:val="000000"/>
          <w:sz w:val="28"/>
          <w:szCs w:val="28"/>
        </w:rPr>
        <w:t>Вивчення, узагальнення та впровадження передового педагогічного досвіду проводилося шляхом опрацювання і реалізації основних положень нормативних документів про освіту; шляхом опрацювання новинок методичної літератури, проведення «</w:t>
      </w:r>
      <w:r>
        <w:rPr>
          <w:color w:val="000000"/>
          <w:sz w:val="28"/>
          <w:szCs w:val="28"/>
          <w:lang w:val="uk-UA"/>
        </w:rPr>
        <w:t>консультативних пунктів</w:t>
      </w:r>
      <w:r w:rsidRPr="00CD4A9A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  <w:lang w:val="uk-UA"/>
        </w:rPr>
        <w:t xml:space="preserve"> «методичних посиденьок»</w:t>
      </w:r>
      <w:r w:rsidRPr="00CD4A9A">
        <w:rPr>
          <w:color w:val="000000"/>
          <w:sz w:val="28"/>
          <w:szCs w:val="28"/>
        </w:rPr>
        <w:t>; проведення творчих звітів учителів, що атестуються.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Було сплановано і проведено 3 засідан</w:t>
      </w:r>
      <w:r>
        <w:rPr>
          <w:color w:val="000000"/>
          <w:sz w:val="28"/>
          <w:szCs w:val="28"/>
          <w:lang w:val="uk-UA"/>
        </w:rPr>
        <w:t>ні</w:t>
      </w:r>
      <w:r w:rsidRPr="00CD4A9A">
        <w:rPr>
          <w:color w:val="000000"/>
          <w:sz w:val="28"/>
          <w:szCs w:val="28"/>
        </w:rPr>
        <w:t xml:space="preserve"> методоб’єднання вч</w:t>
      </w:r>
      <w:r>
        <w:rPr>
          <w:color w:val="000000"/>
          <w:sz w:val="28"/>
          <w:szCs w:val="28"/>
        </w:rPr>
        <w:t>ителів початкових класів</w:t>
      </w:r>
      <w:r>
        <w:rPr>
          <w:color w:val="000000"/>
          <w:sz w:val="28"/>
          <w:szCs w:val="28"/>
          <w:lang w:val="uk-UA"/>
        </w:rPr>
        <w:t>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</w:t>
      </w:r>
      <w:r w:rsidRPr="00CD4A9A">
        <w:rPr>
          <w:color w:val="000000"/>
          <w:sz w:val="28"/>
          <w:szCs w:val="28"/>
        </w:rPr>
        <w:t xml:space="preserve">На засіданнях методичного об’єднання розглядалися найрізноманітніші проблеми навчання і виховання. У період між засіданнями члени методоб’єднання проводили </w:t>
      </w:r>
      <w:r>
        <w:rPr>
          <w:color w:val="000000"/>
          <w:sz w:val="28"/>
          <w:szCs w:val="28"/>
          <w:lang w:val="uk-UA"/>
        </w:rPr>
        <w:t>предметні</w:t>
      </w:r>
      <w:r>
        <w:rPr>
          <w:color w:val="000000"/>
          <w:sz w:val="28"/>
          <w:szCs w:val="28"/>
        </w:rPr>
        <w:t xml:space="preserve"> тижні</w:t>
      </w:r>
      <w:r>
        <w:rPr>
          <w:color w:val="000000"/>
          <w:sz w:val="28"/>
          <w:szCs w:val="28"/>
          <w:lang w:val="uk-UA"/>
        </w:rPr>
        <w:t xml:space="preserve"> (Ярмолюк Ю.В. – Олімпійський тиждень</w:t>
      </w:r>
      <w:r w:rsidR="00B77A9F">
        <w:rPr>
          <w:color w:val="000000"/>
          <w:sz w:val="28"/>
          <w:szCs w:val="28"/>
          <w:lang w:val="uk-UA"/>
        </w:rPr>
        <w:t>; Станкевич Н.В., Киріша Г.В. – тиждень математики в початкових класах; Куришко Л.А.. Ступницька М.Ю. – тиждень трудового навчання в початкових класах</w:t>
      </w:r>
      <w:r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CD4A9A">
        <w:rPr>
          <w:color w:val="000000"/>
          <w:sz w:val="28"/>
          <w:szCs w:val="28"/>
        </w:rPr>
        <w:t>тижні педагогічної майстерності</w:t>
      </w:r>
      <w:r>
        <w:rPr>
          <w:color w:val="000000"/>
          <w:sz w:val="28"/>
          <w:szCs w:val="28"/>
          <w:lang w:val="uk-UA"/>
        </w:rPr>
        <w:t xml:space="preserve"> (Ярмолюк Ю.В.)</w:t>
      </w:r>
      <w:r w:rsidRPr="00CD4A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відкриті уроки, свята для учнів початкової ланки ( свято Миколая – Куришко Л.А., свято Букварика – Киріша Г.В.), вчитель Ярмолюк Ю.В. брала участь у конкурсі «Учитель – року 2018».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CD4A9A">
        <w:rPr>
          <w:color w:val="000000"/>
          <w:sz w:val="28"/>
          <w:szCs w:val="28"/>
        </w:rPr>
        <w:t xml:space="preserve">ротягом навчального року </w:t>
      </w:r>
      <w:r>
        <w:rPr>
          <w:color w:val="000000"/>
          <w:sz w:val="28"/>
          <w:szCs w:val="28"/>
          <w:lang w:val="uk-UA"/>
        </w:rPr>
        <w:t>ч</w:t>
      </w:r>
      <w:r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  <w:lang w:val="uk-UA"/>
        </w:rPr>
        <w:t>а</w:t>
      </w:r>
      <w:r w:rsidRPr="00CD4A9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и</w:t>
      </w:r>
      <w:r w:rsidRPr="00CD4A9A">
        <w:rPr>
          <w:color w:val="000000"/>
          <w:sz w:val="28"/>
          <w:szCs w:val="28"/>
        </w:rPr>
        <w:t xml:space="preserve"> методоб’єднання були проведені відкриті уроки з використанням інноваційних технологій та виховні заходи.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Учителі методичного об’єднання взяли участь у предметних тижнях запланованих навчальним та виховним планом школи.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CD4A9A">
        <w:rPr>
          <w:color w:val="000000"/>
          <w:sz w:val="28"/>
          <w:szCs w:val="28"/>
        </w:rPr>
        <w:t xml:space="preserve">Про роботу з обдарованими учнями свідчать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  <w:lang w:val="uk-UA"/>
        </w:rPr>
        <w:t>ь</w:t>
      </w:r>
      <w:r w:rsidRPr="00CD4A9A">
        <w:rPr>
          <w:color w:val="000000"/>
          <w:sz w:val="28"/>
          <w:szCs w:val="28"/>
        </w:rPr>
        <w:t xml:space="preserve"> учнів у</w:t>
      </w:r>
      <w:r w:rsidR="00B77A9F">
        <w:rPr>
          <w:color w:val="000000"/>
          <w:sz w:val="28"/>
          <w:szCs w:val="28"/>
          <w:lang w:val="uk-UA"/>
        </w:rPr>
        <w:t xml:space="preserve"> конкурсах та олімпіадах</w:t>
      </w:r>
      <w:r w:rsidR="00B77A9F">
        <w:rPr>
          <w:color w:val="000000"/>
          <w:sz w:val="28"/>
          <w:szCs w:val="28"/>
        </w:rPr>
        <w:t>.</w:t>
      </w:r>
      <w:r w:rsidR="00B77A9F">
        <w:rPr>
          <w:color w:val="000000"/>
          <w:sz w:val="28"/>
          <w:szCs w:val="28"/>
          <w:lang w:val="uk-UA"/>
        </w:rPr>
        <w:t xml:space="preserve"> </w:t>
      </w:r>
      <w:r w:rsidRPr="00CD4A9A">
        <w:rPr>
          <w:color w:val="000000"/>
          <w:sz w:val="28"/>
          <w:szCs w:val="28"/>
        </w:rPr>
        <w:t>Учні початкової школи брали участь у конкурсі знавц</w:t>
      </w:r>
      <w:r>
        <w:rPr>
          <w:color w:val="000000"/>
          <w:sz w:val="28"/>
          <w:szCs w:val="28"/>
        </w:rPr>
        <w:t>ів української мови ім. П.Яцика</w:t>
      </w:r>
      <w:r>
        <w:rPr>
          <w:color w:val="000000"/>
          <w:sz w:val="28"/>
          <w:szCs w:val="28"/>
          <w:lang w:val="uk-UA"/>
        </w:rPr>
        <w:t xml:space="preserve"> - </w:t>
      </w:r>
      <w:r w:rsidRPr="00CD4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Ярошик Віталіна</w:t>
      </w:r>
      <w:r w:rsidRPr="00CD4A9A">
        <w:rPr>
          <w:color w:val="000000"/>
          <w:sz w:val="28"/>
          <w:szCs w:val="28"/>
        </w:rPr>
        <w:t xml:space="preserve">, учениця 4 класу, </w:t>
      </w:r>
      <w:r>
        <w:rPr>
          <w:color w:val="000000"/>
          <w:sz w:val="28"/>
          <w:szCs w:val="28"/>
        </w:rPr>
        <w:t xml:space="preserve">(вчитель </w:t>
      </w:r>
      <w:r>
        <w:rPr>
          <w:color w:val="000000"/>
          <w:sz w:val="28"/>
          <w:szCs w:val="28"/>
          <w:lang w:val="uk-UA"/>
        </w:rPr>
        <w:t>Куришко Л.А.</w:t>
      </w:r>
      <w:r w:rsidRPr="00CD4A9A">
        <w:rPr>
          <w:color w:val="000000"/>
          <w:sz w:val="28"/>
          <w:szCs w:val="28"/>
        </w:rPr>
        <w:t xml:space="preserve">), </w:t>
      </w:r>
      <w:r w:rsidR="00B77A9F">
        <w:rPr>
          <w:color w:val="000000"/>
          <w:sz w:val="28"/>
          <w:szCs w:val="28"/>
          <w:lang w:val="uk-UA"/>
        </w:rPr>
        <w:t xml:space="preserve">конкурсі «Юне бдарування» (математика – Новак Олексій, українська мова – Ярошик Віталіна, природознавство – Новак Ангеліна),  </w:t>
      </w:r>
      <w:r w:rsidRPr="00CD4A9A">
        <w:rPr>
          <w:color w:val="000000"/>
          <w:sz w:val="28"/>
          <w:szCs w:val="28"/>
        </w:rPr>
        <w:t>конкурсі знавців математики «Кенгуру», конкурсі знавців природознавства «Колосок».</w:t>
      </w:r>
      <w:r>
        <w:rPr>
          <w:color w:val="BEC59A"/>
          <w:sz w:val="28"/>
          <w:szCs w:val="28"/>
          <w:lang w:val="uk-UA"/>
        </w:rPr>
        <w:t xml:space="preserve"> </w:t>
      </w:r>
      <w:r w:rsidRPr="00CD4A9A">
        <w:rPr>
          <w:color w:val="000000"/>
          <w:sz w:val="28"/>
          <w:szCs w:val="28"/>
        </w:rPr>
        <w:t>За результатами конкурсів учні нашої школи отримали грамоти, сертифікати.</w:t>
      </w:r>
    </w:p>
    <w:p w:rsid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CD4A9A">
        <w:rPr>
          <w:color w:val="000000"/>
          <w:sz w:val="28"/>
          <w:szCs w:val="28"/>
        </w:rPr>
        <w:t xml:space="preserve">Аналіз роботи педагогів, членів методичного об’єднання дає підставу зробити висновок, що завдання, які випливають із науково-методичної проблеми об’єднання, в основному виконано. 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B77A9F">
        <w:rPr>
          <w:color w:val="000000"/>
          <w:sz w:val="28"/>
          <w:szCs w:val="28"/>
        </w:rPr>
        <w:t>У 201</w:t>
      </w:r>
      <w:r w:rsidR="00B77A9F">
        <w:rPr>
          <w:color w:val="000000"/>
          <w:sz w:val="28"/>
          <w:szCs w:val="28"/>
          <w:lang w:val="uk-UA"/>
        </w:rPr>
        <w:t>7</w:t>
      </w:r>
      <w:r w:rsidR="00B77A9F">
        <w:rPr>
          <w:color w:val="000000"/>
          <w:sz w:val="28"/>
          <w:szCs w:val="28"/>
        </w:rPr>
        <w:t>/1</w:t>
      </w:r>
      <w:r w:rsidR="00B77A9F">
        <w:rPr>
          <w:color w:val="000000"/>
          <w:sz w:val="28"/>
          <w:szCs w:val="28"/>
          <w:lang w:val="uk-UA"/>
        </w:rPr>
        <w:t>8</w:t>
      </w:r>
      <w:r w:rsidRPr="00CD4A9A">
        <w:rPr>
          <w:color w:val="000000"/>
          <w:sz w:val="28"/>
          <w:szCs w:val="28"/>
        </w:rPr>
        <w:t xml:space="preserve"> н. р. успішно пройшли чергову атестацію:</w:t>
      </w:r>
    </w:p>
    <w:p w:rsid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Ярмолюк Ю.В. </w:t>
      </w:r>
      <w:r w:rsidRPr="00CD4A9A">
        <w:rPr>
          <w:color w:val="000000"/>
          <w:sz w:val="28"/>
          <w:szCs w:val="28"/>
        </w:rPr>
        <w:t xml:space="preserve"> (присвоєно </w:t>
      </w:r>
      <w:r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</w:rPr>
        <w:t>кваліфікаційну категорію</w:t>
      </w:r>
      <w:r>
        <w:rPr>
          <w:color w:val="000000"/>
          <w:sz w:val="28"/>
          <w:szCs w:val="28"/>
          <w:lang w:val="uk-UA"/>
        </w:rPr>
        <w:t>)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CD4A9A">
        <w:rPr>
          <w:color w:val="000000"/>
          <w:sz w:val="28"/>
          <w:szCs w:val="28"/>
        </w:rPr>
        <w:t>Однак поряд з позитивними результатами в роботі методичного об’єднання є ряд недоліків: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– недостатній рівень виявлення та впровадження передового педагогічного досвіду;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– потребує покращення робота з обдарованими учнями;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– недостатнє забезпечення уроків сучасними технічними засобами навчання.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BEC59A"/>
          <w:sz w:val="28"/>
          <w:szCs w:val="28"/>
        </w:rPr>
        <w:t> </w:t>
      </w:r>
      <w:r>
        <w:rPr>
          <w:color w:val="BEC59A"/>
          <w:sz w:val="28"/>
          <w:szCs w:val="28"/>
          <w:lang w:val="uk-UA"/>
        </w:rPr>
        <w:t xml:space="preserve">  </w:t>
      </w:r>
      <w:r w:rsidRPr="00CD4A9A">
        <w:rPr>
          <w:color w:val="000000"/>
          <w:sz w:val="28"/>
          <w:szCs w:val="28"/>
        </w:rPr>
        <w:t>Виходячи з аналізу підсумків навчально - виховного процесу за минулий рік, методичне об’єднання в поточному навчальному році працюватиме над вирішенням таких проблем: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- вивчення та впровадження у практику досягнень психолого-педагогічної науки, прогресивного педагогічного досвіду;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- вивчення та аналіз навчальних планів, програм, підручників, методичних розробок, інструкцій, рекомендацій до змісту, форм і методів проведення уроку, позакласної та позашкільної  роботи;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- оволодіння навичками самоаналізу, інноваційними технологіями, найдосконалішими формами, методами та прийомами навчання учнів початкової школи;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lastRenderedPageBreak/>
        <w:t>- виготовлення наочних посібників, дидактичного, роздаткового матеріалу, зміцнення навчально - матеріальної бази початкових класів; створення навчальних кабінетів відповідно до сучасних вимог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- ефективна  робота з обдарованими учнями;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 -   висвітлення власних педагогічних доробок у педагогічній пресі.</w:t>
      </w:r>
      <w:r w:rsidRPr="00CD4A9A">
        <w:rPr>
          <w:color w:val="BEC59A"/>
          <w:sz w:val="28"/>
          <w:szCs w:val="28"/>
        </w:rPr>
        <w:t> 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D4A9A">
        <w:rPr>
          <w:color w:val="000000"/>
          <w:sz w:val="28"/>
          <w:szCs w:val="28"/>
        </w:rPr>
        <w:t>МО  вчителів  початкових  класів </w:t>
      </w:r>
      <w:r>
        <w:rPr>
          <w:color w:val="000000"/>
          <w:sz w:val="28"/>
          <w:szCs w:val="28"/>
          <w:lang w:val="uk-UA"/>
        </w:rPr>
        <w:t xml:space="preserve">повинно </w:t>
      </w:r>
      <w:r>
        <w:rPr>
          <w:color w:val="000000"/>
          <w:sz w:val="28"/>
          <w:szCs w:val="28"/>
        </w:rPr>
        <w:t>дба</w:t>
      </w:r>
      <w:r>
        <w:rPr>
          <w:color w:val="000000"/>
          <w:sz w:val="28"/>
          <w:szCs w:val="28"/>
          <w:lang w:val="uk-UA"/>
        </w:rPr>
        <w:t>ти</w:t>
      </w:r>
      <w:r w:rsidRPr="00CD4A9A">
        <w:rPr>
          <w:color w:val="000000"/>
          <w:sz w:val="28"/>
          <w:szCs w:val="28"/>
        </w:rPr>
        <w:t>  про  те,  щоб  школа  була: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– школою  радості  для  учня;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– школою  творчості  для  вчителя;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>– школою  спокою  для  батьків.</w:t>
      </w:r>
    </w:p>
    <w:p w:rsidR="00CD4A9A" w:rsidRPr="00CD4A9A" w:rsidRDefault="00CD4A9A" w:rsidP="00CD4A9A">
      <w:pPr>
        <w:pStyle w:val="a3"/>
        <w:shd w:val="clear" w:color="auto" w:fill="FFFFFF"/>
        <w:spacing w:before="0" w:beforeAutospacing="0" w:after="0" w:afterAutospacing="0"/>
        <w:jc w:val="both"/>
        <w:rPr>
          <w:color w:val="BEC59A"/>
          <w:sz w:val="28"/>
          <w:szCs w:val="28"/>
        </w:rPr>
      </w:pPr>
      <w:r w:rsidRPr="00CD4A9A">
        <w:rPr>
          <w:color w:val="BEC59A"/>
          <w:sz w:val="28"/>
          <w:szCs w:val="28"/>
        </w:rPr>
        <w:t> </w:t>
      </w:r>
    </w:p>
    <w:p w:rsidR="00CD4A9A" w:rsidRDefault="00CD4A9A" w:rsidP="00CD4A9A">
      <w:pPr>
        <w:pStyle w:val="a3"/>
        <w:shd w:val="clear" w:color="auto" w:fill="FFFFFF"/>
        <w:spacing w:after="0" w:afterAutospacing="0"/>
        <w:jc w:val="both"/>
        <w:rPr>
          <w:color w:val="BEC59A"/>
          <w:sz w:val="28"/>
          <w:szCs w:val="28"/>
          <w:lang w:val="uk-UA"/>
        </w:rPr>
      </w:pPr>
      <w:r w:rsidRPr="00CD4A9A">
        <w:rPr>
          <w:color w:val="BEC59A"/>
          <w:sz w:val="28"/>
          <w:szCs w:val="28"/>
        </w:rPr>
        <w:t> </w:t>
      </w:r>
    </w:p>
    <w:sectPr w:rsidR="00CD4A9A" w:rsidSect="0067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A9A"/>
    <w:rsid w:val="0051241A"/>
    <w:rsid w:val="006752AA"/>
    <w:rsid w:val="00B300A8"/>
    <w:rsid w:val="00B77A9F"/>
    <w:rsid w:val="00CD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2018-05-20T06:21:00Z</dcterms:created>
  <dcterms:modified xsi:type="dcterms:W3CDTF">2018-05-29T18:27:00Z</dcterms:modified>
</cp:coreProperties>
</file>