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90" w:rsidRPr="00034690" w:rsidRDefault="00034690" w:rsidP="00034690">
      <w:pPr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034690">
        <w:rPr>
          <w:rFonts w:ascii="Times New Roman" w:hAnsi="Times New Roman" w:cs="Times New Roman"/>
          <w:b/>
          <w:noProof/>
          <w:sz w:val="28"/>
          <w:szCs w:val="28"/>
        </w:rPr>
        <w:t xml:space="preserve">ВАПНЯРСЬКИЙ ЗАКЛАД ЗАГАЛЬНОЇ СЕРЕДНЬОЇ ОСВІТИ І-ІІІ СТУПЕНІВ №2 </w:t>
      </w:r>
      <w:r w:rsidRPr="00034690">
        <w:rPr>
          <w:rFonts w:ascii="Times New Roman" w:hAnsi="Times New Roman" w:cs="Times New Roman"/>
          <w:b/>
          <w:bCs/>
          <w:iCs/>
          <w:sz w:val="28"/>
        </w:rPr>
        <w:t>ВАПНЯРСЬКОЇ СЕЛИЩНОЇ РАДИ</w:t>
      </w:r>
    </w:p>
    <w:p w:rsidR="00034690" w:rsidRPr="00034690" w:rsidRDefault="00034690" w:rsidP="0003469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34690">
        <w:rPr>
          <w:rFonts w:ascii="Times New Roman" w:hAnsi="Times New Roman" w:cs="Times New Roman"/>
          <w:b/>
          <w:bCs/>
          <w:iCs/>
          <w:sz w:val="28"/>
        </w:rPr>
        <w:t xml:space="preserve"> ВІННИЦЬКОЇ ОБЛАСТІ</w:t>
      </w:r>
    </w:p>
    <w:p w:rsidR="00034690" w:rsidRPr="00034690" w:rsidRDefault="00034690" w:rsidP="00034690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034690" w:rsidRPr="00034690" w:rsidRDefault="00034690" w:rsidP="00034690">
      <w:pPr>
        <w:pStyle w:val="20"/>
        <w:shd w:val="clear" w:color="auto" w:fill="auto"/>
        <w:spacing w:line="240" w:lineRule="auto"/>
        <w:ind w:left="5520" w:right="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34690" w:rsidRPr="00034690" w:rsidRDefault="00096EE0" w:rsidP="00096EE0">
      <w:pPr>
        <w:pStyle w:val="20"/>
        <w:shd w:val="clear" w:color="auto" w:fill="auto"/>
        <w:spacing w:line="240" w:lineRule="auto"/>
        <w:ind w:left="5520"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4690" w:rsidRPr="00034690">
        <w:rPr>
          <w:rFonts w:ascii="Times New Roman" w:hAnsi="Times New Roman" w:cs="Times New Roman"/>
          <w:sz w:val="24"/>
          <w:szCs w:val="24"/>
        </w:rPr>
        <w:t xml:space="preserve">ЗАТВЕРДЖЕНО </w:t>
      </w:r>
    </w:p>
    <w:p w:rsidR="00034690" w:rsidRPr="00034690" w:rsidRDefault="00034690" w:rsidP="00034690">
      <w:pPr>
        <w:pStyle w:val="20"/>
        <w:shd w:val="clear" w:color="auto" w:fill="auto"/>
        <w:spacing w:line="240" w:lineRule="auto"/>
        <w:ind w:right="-156"/>
        <w:jc w:val="left"/>
        <w:rPr>
          <w:rFonts w:ascii="Times New Roman" w:hAnsi="Times New Roman" w:cs="Times New Roman"/>
          <w:sz w:val="24"/>
          <w:szCs w:val="24"/>
        </w:rPr>
      </w:pPr>
      <w:r w:rsidRPr="00034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Наказ директора </w:t>
      </w:r>
    </w:p>
    <w:p w:rsidR="00034690" w:rsidRPr="00034690" w:rsidRDefault="00034690" w:rsidP="00034690">
      <w:pPr>
        <w:pStyle w:val="20"/>
        <w:shd w:val="clear" w:color="auto" w:fill="auto"/>
        <w:spacing w:line="240" w:lineRule="auto"/>
        <w:ind w:right="-156"/>
        <w:jc w:val="left"/>
        <w:rPr>
          <w:rFonts w:ascii="Times New Roman" w:hAnsi="Times New Roman" w:cs="Times New Roman"/>
          <w:sz w:val="24"/>
          <w:szCs w:val="24"/>
        </w:rPr>
      </w:pPr>
      <w:r w:rsidRPr="00034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034690">
        <w:rPr>
          <w:rFonts w:ascii="Times New Roman" w:hAnsi="Times New Roman" w:cs="Times New Roman"/>
          <w:sz w:val="24"/>
          <w:szCs w:val="24"/>
        </w:rPr>
        <w:t>Вапнярського</w:t>
      </w:r>
      <w:proofErr w:type="spellEnd"/>
      <w:r w:rsidRPr="00034690">
        <w:rPr>
          <w:rFonts w:ascii="Times New Roman" w:hAnsi="Times New Roman" w:cs="Times New Roman"/>
          <w:sz w:val="24"/>
          <w:szCs w:val="24"/>
        </w:rPr>
        <w:t xml:space="preserve"> ЗЗСО </w:t>
      </w:r>
    </w:p>
    <w:p w:rsidR="00034690" w:rsidRPr="00034690" w:rsidRDefault="00034690" w:rsidP="00034690">
      <w:pPr>
        <w:pStyle w:val="20"/>
        <w:shd w:val="clear" w:color="auto" w:fill="auto"/>
        <w:spacing w:line="240" w:lineRule="auto"/>
        <w:ind w:right="-156"/>
        <w:jc w:val="left"/>
        <w:rPr>
          <w:rFonts w:ascii="Times New Roman" w:hAnsi="Times New Roman" w:cs="Times New Roman"/>
          <w:sz w:val="24"/>
          <w:szCs w:val="24"/>
        </w:rPr>
      </w:pPr>
      <w:r w:rsidRPr="00034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І-ІІІ ступенів №2</w:t>
      </w:r>
    </w:p>
    <w:p w:rsidR="00034690" w:rsidRPr="00034690" w:rsidRDefault="00034690" w:rsidP="00034690">
      <w:pPr>
        <w:pStyle w:val="20"/>
        <w:shd w:val="clear" w:color="auto" w:fill="auto"/>
        <w:spacing w:line="240" w:lineRule="auto"/>
        <w:ind w:right="-156"/>
        <w:jc w:val="left"/>
        <w:rPr>
          <w:rFonts w:ascii="Times New Roman" w:hAnsi="Times New Roman" w:cs="Times New Roman"/>
          <w:sz w:val="24"/>
          <w:szCs w:val="24"/>
        </w:rPr>
      </w:pPr>
      <w:r w:rsidRPr="00034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від «____» ______ 2021 року №___</w:t>
      </w:r>
    </w:p>
    <w:p w:rsidR="00785EBC" w:rsidRPr="00DC76A1" w:rsidRDefault="00034690" w:rsidP="00DC76A1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34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C76A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85EBC" w:rsidRPr="00033061" w:rsidRDefault="00785EBC" w:rsidP="00785EBC">
      <w:pPr>
        <w:rPr>
          <w:rFonts w:ascii="Times New Roman" w:hAnsi="Times New Roman" w:cs="Times New Roman"/>
        </w:rPr>
      </w:pPr>
    </w:p>
    <w:p w:rsidR="00785EBC" w:rsidRPr="00033061" w:rsidRDefault="00785EBC" w:rsidP="00785EBC">
      <w:pPr>
        <w:jc w:val="center"/>
        <w:rPr>
          <w:rFonts w:ascii="Times New Roman" w:hAnsi="Times New Roman" w:cs="Times New Roman"/>
          <w:b/>
        </w:rPr>
      </w:pPr>
    </w:p>
    <w:p w:rsidR="00785EBC" w:rsidRPr="00033061" w:rsidRDefault="00785EBC" w:rsidP="00785EBC">
      <w:pPr>
        <w:jc w:val="center"/>
        <w:rPr>
          <w:rFonts w:ascii="Times New Roman" w:hAnsi="Times New Roman" w:cs="Times New Roman"/>
          <w:b/>
        </w:rPr>
      </w:pPr>
      <w:r w:rsidRPr="00033061">
        <w:rPr>
          <w:rFonts w:ascii="Times New Roman" w:hAnsi="Times New Roman" w:cs="Times New Roman"/>
          <w:b/>
        </w:rPr>
        <w:t>ІНСТРУКЦІЯ З ОХОРОНИ ПРАЦІ №____</w:t>
      </w:r>
    </w:p>
    <w:p w:rsidR="007120E4" w:rsidRPr="00785EBC" w:rsidRDefault="00785EBC" w:rsidP="00785E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85EBC">
        <w:rPr>
          <w:rFonts w:ascii="Times New Roman" w:eastAsia="Times New Roman" w:hAnsi="Times New Roman" w:cs="Times New Roman"/>
          <w:b/>
          <w:color w:val="auto"/>
          <w:lang w:bidi="ar-SA"/>
        </w:rPr>
        <w:t>для завідувача бібліотекою</w:t>
      </w:r>
    </w:p>
    <w:p w:rsidR="00785EBC" w:rsidRDefault="00785EBC" w:rsidP="00D569F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120E4" w:rsidRPr="00D569F0" w:rsidRDefault="00D569F0" w:rsidP="00D569F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569F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1. </w:t>
      </w:r>
      <w:r w:rsidR="007120E4" w:rsidRPr="00D569F0">
        <w:rPr>
          <w:rFonts w:ascii="Times New Roman" w:eastAsia="Times New Roman" w:hAnsi="Times New Roman" w:cs="Times New Roman"/>
          <w:b/>
          <w:color w:val="auto"/>
          <w:lang w:bidi="ar-SA"/>
        </w:rPr>
        <w:t>Загальні положення</w:t>
      </w:r>
    </w:p>
    <w:p w:rsidR="007120E4" w:rsidRPr="00DC76A1" w:rsidRDefault="007120E4" w:rsidP="00D569F0">
      <w:pPr>
        <w:widowControl/>
        <w:ind w:left="426" w:hanging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1.1.Дана інструкція встановлює вимоги до охорони праці завідуючого бібліотекою</w:t>
      </w:r>
      <w:r w:rsidR="00B83426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7120E4" w:rsidRPr="00DC76A1" w:rsidRDefault="007120E4" w:rsidP="00D569F0">
      <w:pPr>
        <w:widowControl/>
        <w:ind w:left="426" w:hanging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1.2.Вимоги інструкції є обов'язковими для виконання завідуючим бібліотекою відповідно до Закону</w:t>
      </w:r>
      <w:r w:rsidR="00421268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України «Про охорону праці» і Кодексу законів України про працю.</w:t>
      </w:r>
    </w:p>
    <w:p w:rsidR="00D569F0" w:rsidRPr="00DC76A1" w:rsidRDefault="007120E4" w:rsidP="00D569F0">
      <w:pPr>
        <w:widowControl/>
        <w:ind w:left="426" w:hanging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</w:t>
      </w:r>
      <w:r w:rsidR="00D569F0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3. </w:t>
      </w: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До роботи на посаді завідуючого бібліотекою</w:t>
      </w:r>
      <w:r w:rsidR="00D569F0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допускаються особи, які мають відповідну освіту, і за станом здоров'я можуть виконувати посадові обов’язки.</w:t>
      </w:r>
    </w:p>
    <w:p w:rsidR="007120E4" w:rsidRPr="00DC76A1" w:rsidRDefault="007120E4" w:rsidP="00D569F0">
      <w:pPr>
        <w:widowControl/>
        <w:ind w:left="426" w:hanging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1.</w:t>
      </w:r>
      <w:r w:rsidR="00D569F0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4</w:t>
      </w: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.Перед призначенням на роботу</w:t>
      </w:r>
      <w:r w:rsidR="00D569F0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й періодично один раз на рік завідуючий бібліотекою</w:t>
      </w:r>
      <w:r w:rsidR="00D569F0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повинен проходити медичний огляд, навчання з електробезпеки.</w:t>
      </w:r>
    </w:p>
    <w:p w:rsidR="007120E4" w:rsidRPr="00DC76A1" w:rsidRDefault="007120E4" w:rsidP="00D569F0">
      <w:pPr>
        <w:widowControl/>
        <w:ind w:left="426" w:hanging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1.</w:t>
      </w:r>
      <w:r w:rsidR="00D569F0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5</w:t>
      </w: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.Завідуючий бібліотекою</w:t>
      </w:r>
      <w:r w:rsidR="00D569F0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один раз на 3 роки проходить</w:t>
      </w:r>
      <w:r w:rsidR="00D569F0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навчання з питань охорони праці (безпеки життєдіяльності) з подальшою перевіркою знань.</w:t>
      </w:r>
      <w:r w:rsidR="00D569F0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7120E4" w:rsidRPr="00DC76A1" w:rsidRDefault="007120E4" w:rsidP="00D569F0">
      <w:pPr>
        <w:widowControl/>
        <w:ind w:left="426" w:hanging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1.</w:t>
      </w:r>
      <w:r w:rsidR="00D569F0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6</w:t>
      </w: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  <w:r w:rsidR="00BB5992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Інженер з</w:t>
      </w:r>
      <w:r w:rsidR="00D569F0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охорони праці</w:t>
      </w: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проводить з завідуючим бібліотекою, який приймається на</w:t>
      </w:r>
      <w:r w:rsidR="00D569F0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роботу, вступний інструктаж з охорони праці,</w:t>
      </w:r>
      <w:r w:rsidR="00BB5992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знайомить з правилами внутрішнього розпорядку школи, санітарними правилами улаштування й утримання загал</w:t>
      </w:r>
      <w:r w:rsidR="00D569F0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ьноосвітніх навчальних закладів</w:t>
      </w: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  <w:r w:rsidR="00D569F0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Перед допуском до роботи </w:t>
      </w:r>
      <w:r w:rsidR="00D569F0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-  </w:t>
      </w: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первинний інструктаж з охорони праці, знайомить його з умовами праці.</w:t>
      </w:r>
    </w:p>
    <w:p w:rsidR="007120E4" w:rsidRPr="00DC76A1" w:rsidRDefault="007120E4" w:rsidP="00D569F0">
      <w:pPr>
        <w:widowControl/>
        <w:ind w:left="426" w:hanging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1.</w:t>
      </w:r>
      <w:r w:rsidR="00D569F0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7</w:t>
      </w: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.Повторний інструктаж з охорони праці проводиться один раз на 6 місяців</w:t>
      </w:r>
    </w:p>
    <w:p w:rsidR="007120E4" w:rsidRPr="00DC76A1" w:rsidRDefault="007120E4" w:rsidP="00D569F0">
      <w:pPr>
        <w:widowControl/>
        <w:ind w:left="426" w:hanging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1.</w:t>
      </w:r>
      <w:r w:rsidR="00D569F0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8</w:t>
      </w: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.У разі виконання робіт, які не передбачені трудовою угодою або на які не оформляються розпорядження чи інші документи, завідуючий </w:t>
      </w:r>
      <w:r w:rsidR="00D569F0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бібліотекою по</w:t>
      </w: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винен одержати цільовий інструктаж на робочому місці.</w:t>
      </w:r>
    </w:p>
    <w:p w:rsidR="007120E4" w:rsidRPr="00DC76A1" w:rsidRDefault="007120E4" w:rsidP="00D569F0">
      <w:pPr>
        <w:widowControl/>
        <w:ind w:left="426" w:hanging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1.</w:t>
      </w:r>
      <w:r w:rsidR="00D569F0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9.</w:t>
      </w: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Завідуючий бібліотекою</w:t>
      </w:r>
      <w:r w:rsidR="00D569F0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зобов'язаний забезпечити безпечні умови для роботи читачів в бібліотеці </w:t>
      </w:r>
      <w:r w:rsidR="00D569F0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та читальному залі </w:t>
      </w: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й несе особисту відповідальність за створення таких умов</w:t>
      </w:r>
    </w:p>
    <w:p w:rsidR="007120E4" w:rsidRPr="00DC76A1" w:rsidRDefault="007120E4" w:rsidP="00D569F0">
      <w:pPr>
        <w:widowControl/>
        <w:ind w:left="426" w:hanging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1.1</w:t>
      </w:r>
      <w:r w:rsidR="00D569F0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0</w:t>
      </w: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.Завідуючий бібліотекою</w:t>
      </w:r>
      <w:r w:rsidR="00D569F0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слідкує за виконанням читачами</w:t>
      </w:r>
      <w:r w:rsidR="00D569F0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правил безпеки й санітарно-гігієнічних вимог.</w:t>
      </w:r>
    </w:p>
    <w:p w:rsidR="007120E4" w:rsidRPr="00DC76A1" w:rsidRDefault="007120E4" w:rsidP="00D569F0">
      <w:pPr>
        <w:widowControl/>
        <w:ind w:left="426" w:hanging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1.13.Завідуючий бібліотекою</w:t>
      </w:r>
      <w:r w:rsidR="00D569F0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повинен знати правила пожежної безпеки і вміти користуватися первинними засобами пожежогасіння (вогнегасниками).</w:t>
      </w:r>
    </w:p>
    <w:p w:rsidR="007120E4" w:rsidRPr="00DC76A1" w:rsidRDefault="007120E4" w:rsidP="00D569F0">
      <w:pPr>
        <w:widowControl/>
        <w:ind w:left="426" w:hanging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1.14.Завідуючий бібліотекою</w:t>
      </w:r>
      <w:r w:rsidR="00D569F0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повинен мати навички в наданні першої (долікарської) допомоги, у разі захворювання учня чи при нещасному випадку необхідно викликати медичну сестру або (та) </w:t>
      </w:r>
      <w:r w:rsidR="00D569F0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</w:t>
      </w: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евідкладну медичну допомогу за т. 103.</w:t>
      </w:r>
    </w:p>
    <w:p w:rsidR="00D569F0" w:rsidRPr="00DC76A1" w:rsidRDefault="007120E4" w:rsidP="00D569F0">
      <w:pPr>
        <w:widowControl/>
        <w:ind w:left="426" w:hanging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1.15.Про виявлені несправності обладнання, устаткування, пристроїв, інші небезпечні прояви та нещасні випадки, які трапилися в</w:t>
      </w:r>
      <w:r w:rsidR="00D569F0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школі, завідуючий бібліотекою</w:t>
      </w:r>
      <w:r w:rsidR="00BB5992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повинен повідомити адміністрацію </w:t>
      </w:r>
      <w:r w:rsidR="00D569F0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школи та інженера з охорони праці.</w:t>
      </w:r>
    </w:p>
    <w:p w:rsidR="009A5D20" w:rsidRPr="00DC76A1" w:rsidRDefault="0096595F" w:rsidP="00DC76A1">
      <w:pPr>
        <w:ind w:left="557" w:right="10" w:hanging="557"/>
        <w:jc w:val="both"/>
        <w:rPr>
          <w:rFonts w:ascii="Times New Roman" w:hAnsi="Times New Roman" w:cs="Times New Roman"/>
          <w:sz w:val="20"/>
          <w:szCs w:val="20"/>
        </w:rPr>
      </w:pPr>
      <w:r w:rsidRPr="00DC76A1">
        <w:rPr>
          <w:rFonts w:ascii="Times New Roman" w:hAnsi="Times New Roman" w:cs="Times New Roman"/>
          <w:sz w:val="20"/>
          <w:szCs w:val="20"/>
        </w:rPr>
        <w:t xml:space="preserve">1.16. Знання і виконання вимог цієї інструкції є посадовим обов'язком завідувача бібліотекою, а їх невиконання — порушенням трудової дисципліни, що тягне за собою відповідальність, </w:t>
      </w:r>
      <w:r w:rsidRPr="00DC76A1">
        <w:rPr>
          <w:rFonts w:ascii="Times New Roman" w:hAnsi="Times New Roman" w:cs="Times New Roman"/>
          <w:spacing w:val="2"/>
          <w:sz w:val="20"/>
          <w:szCs w:val="20"/>
        </w:rPr>
        <w:t>встановлену чинним законодавством.</w:t>
      </w:r>
    </w:p>
    <w:p w:rsidR="007120E4" w:rsidRPr="00DC76A1" w:rsidRDefault="00D569F0" w:rsidP="00D569F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DC76A1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2. Вимоги безпеки перед початком роботи.</w:t>
      </w:r>
    </w:p>
    <w:p w:rsidR="007120E4" w:rsidRPr="00DC76A1" w:rsidRDefault="007120E4" w:rsidP="00785EBC">
      <w:pPr>
        <w:widowControl/>
        <w:ind w:left="426" w:hanging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2.1.Перед початком роботи необхідно одягти спецодяг (бавовняний халат), підготувати робоче місце, розмістити робочий інвентар в зручному для роботи місці та порядку.</w:t>
      </w:r>
    </w:p>
    <w:p w:rsidR="007120E4" w:rsidRPr="00DC76A1" w:rsidRDefault="007120E4" w:rsidP="00785EBC">
      <w:pPr>
        <w:widowControl/>
        <w:ind w:left="426" w:hanging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2.2.Провітрити приміщення бібліотеки: абонемента, читального залу, книгосховища.</w:t>
      </w:r>
    </w:p>
    <w:p w:rsidR="007120E4" w:rsidRPr="00DC76A1" w:rsidRDefault="007120E4" w:rsidP="00785EBC">
      <w:pPr>
        <w:widowControl/>
        <w:ind w:left="426" w:hanging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2.3.Перевірити надійність закріплення книжкових полиць та стелажів.</w:t>
      </w:r>
    </w:p>
    <w:p w:rsidR="007120E4" w:rsidRPr="00DC76A1" w:rsidRDefault="007120E4" w:rsidP="00785EBC">
      <w:pPr>
        <w:widowControl/>
        <w:ind w:left="426" w:hanging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2.4.Перед проведенням масових заходів перевіряти справність офісної техніки,</w:t>
      </w:r>
      <w:r w:rsidR="00D569F0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штепсельних вилок і розеток, наявність і справність заземлення.</w:t>
      </w:r>
    </w:p>
    <w:p w:rsidR="007120E4" w:rsidRPr="00DC76A1" w:rsidRDefault="007120E4" w:rsidP="00785EBC">
      <w:pPr>
        <w:widowControl/>
        <w:ind w:left="426" w:hanging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2.5.Завідуючому бібліотекою</w:t>
      </w:r>
      <w:r w:rsidR="00D569F0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забороняється самостійно здійснювати будь-які ремонтні роботи, що можуть становити небезпеку для життя і здоров'я працівників чи учнів.</w:t>
      </w:r>
    </w:p>
    <w:p w:rsidR="007120E4" w:rsidRPr="00DC76A1" w:rsidRDefault="007120E4" w:rsidP="00785EBC">
      <w:pPr>
        <w:widowControl/>
        <w:ind w:left="426" w:hanging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2.6.При першому відвідуванні бібліотеки читачем, завідуючий бібліотекою</w:t>
      </w:r>
      <w:r w:rsidR="00D569F0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зобов'язаний ознайомити читача з обладнанням бібліотеки, з правилами поведінки в бібліотеці під час роботи; проінструктувати</w:t>
      </w:r>
      <w:r w:rsidR="00D569F0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учнів щодо правил безпечного користування печатними виданнями та обладнанням. </w:t>
      </w:r>
    </w:p>
    <w:p w:rsidR="00D569F0" w:rsidRPr="00DC76A1" w:rsidRDefault="007120E4" w:rsidP="00DC76A1">
      <w:pPr>
        <w:widowControl/>
        <w:ind w:left="426" w:hanging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2.7.Не допускати перебування учнів та сторонніх осіб в книгосховищі.</w:t>
      </w:r>
    </w:p>
    <w:p w:rsidR="00D569F0" w:rsidRPr="00DC76A1" w:rsidRDefault="004850C0" w:rsidP="00D569F0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C76A1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3. В</w:t>
      </w:r>
      <w:r w:rsidR="00D569F0" w:rsidRPr="00DC76A1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имоги безпеки під час роботи.</w:t>
      </w:r>
    </w:p>
    <w:p w:rsidR="007120E4" w:rsidRPr="00DC76A1" w:rsidRDefault="007120E4" w:rsidP="00785EBC">
      <w:pPr>
        <w:widowControl/>
        <w:ind w:left="426" w:hanging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3.1.У процесі роботи завідуючий бібліотекою</w:t>
      </w:r>
      <w:r w:rsidR="00D569F0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зобов’язаний:</w:t>
      </w:r>
    </w:p>
    <w:p w:rsidR="007120E4" w:rsidRPr="00DC76A1" w:rsidRDefault="007120E4" w:rsidP="00785EBC">
      <w:pPr>
        <w:widowControl/>
        <w:ind w:left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sym w:font="Symbol" w:char="F0D8"/>
      </w: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дотримуватись особистої гігієни та працювати в спецодязі (робочий халат).</w:t>
      </w:r>
    </w:p>
    <w:p w:rsidR="007120E4" w:rsidRPr="00DC76A1" w:rsidRDefault="007120E4" w:rsidP="00785EBC">
      <w:pPr>
        <w:widowControl/>
        <w:ind w:left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sym w:font="Symbol" w:char="F0D8"/>
      </w: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дотримуватись правил безпеки при роботі з оргтехнікою,</w:t>
      </w:r>
    </w:p>
    <w:p w:rsidR="007120E4" w:rsidRPr="00DC76A1" w:rsidRDefault="007120E4" w:rsidP="00785EBC">
      <w:pPr>
        <w:widowControl/>
        <w:ind w:left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sym w:font="Symbol" w:char="F0D8"/>
      </w: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користуватися тільки безпечними засобами та пристроями, які передбачені діючими нормативними положеннями</w:t>
      </w:r>
      <w:r w:rsidR="00D569F0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та</w:t>
      </w:r>
      <w:r w:rsidR="00D569F0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є справними.</w:t>
      </w:r>
    </w:p>
    <w:p w:rsidR="007120E4" w:rsidRPr="00DC76A1" w:rsidRDefault="007120E4" w:rsidP="00785EBC">
      <w:pPr>
        <w:widowControl/>
        <w:ind w:left="426" w:hanging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3.2.Не допускати учнів до включення оргтехніки в електричну мережу.</w:t>
      </w:r>
    </w:p>
    <w:p w:rsidR="007120E4" w:rsidRPr="00DC76A1" w:rsidRDefault="007120E4" w:rsidP="00785EBC">
      <w:pPr>
        <w:widowControl/>
        <w:ind w:left="426" w:hanging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3.3. Не допускати учнів до самостійного пошуку літератури.</w:t>
      </w:r>
    </w:p>
    <w:p w:rsidR="007120E4" w:rsidRPr="00DC76A1" w:rsidRDefault="007120E4" w:rsidP="00785EBC">
      <w:pPr>
        <w:widowControl/>
        <w:ind w:left="426" w:hanging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3.4. Завідуючий бібліотекою</w:t>
      </w:r>
      <w:r w:rsidR="00D569F0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забезпечує перебування учнів у бібліотеці тільки в його присутності.</w:t>
      </w:r>
    </w:p>
    <w:p w:rsidR="007120E4" w:rsidRPr="00DC76A1" w:rsidRDefault="007120E4" w:rsidP="00BB5992">
      <w:pPr>
        <w:widowControl/>
        <w:ind w:left="426" w:hanging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3.5.Завідуючий бібліотекою</w:t>
      </w:r>
      <w:r w:rsidR="00D569F0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повинен забезпечити та проконтролювати виконання учнями вимог безпеки, зокрема:</w:t>
      </w:r>
    </w:p>
    <w:p w:rsidR="007120E4" w:rsidRPr="00DC76A1" w:rsidRDefault="007120E4" w:rsidP="00BB5992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76A1">
        <w:rPr>
          <w:rFonts w:ascii="Times New Roman" w:eastAsia="Times New Roman" w:hAnsi="Times New Roman" w:cs="Times New Roman"/>
          <w:sz w:val="20"/>
          <w:szCs w:val="20"/>
        </w:rPr>
        <w:t>використовувати предмети тільки за їх призначенням;</w:t>
      </w:r>
    </w:p>
    <w:p w:rsidR="00BB5992" w:rsidRPr="00DC76A1" w:rsidRDefault="007120E4" w:rsidP="00BB5992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76A1">
        <w:rPr>
          <w:rFonts w:ascii="Times New Roman" w:eastAsia="Times New Roman" w:hAnsi="Times New Roman" w:cs="Times New Roman"/>
          <w:sz w:val="20"/>
          <w:szCs w:val="20"/>
        </w:rPr>
        <w:t xml:space="preserve">не ставати на підвіконня, не стрибати з будь-якої висоти над рівнем підлоги, </w:t>
      </w:r>
    </w:p>
    <w:p w:rsidR="00785EBC" w:rsidRPr="00DC76A1" w:rsidRDefault="007120E4" w:rsidP="00BB5992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76A1">
        <w:rPr>
          <w:rFonts w:ascii="Times New Roman" w:eastAsia="Times New Roman" w:hAnsi="Times New Roman" w:cs="Times New Roman"/>
          <w:sz w:val="20"/>
          <w:szCs w:val="20"/>
        </w:rPr>
        <w:t>не відкривати вікон і не виглядати з них,</w:t>
      </w:r>
    </w:p>
    <w:p w:rsidR="007120E4" w:rsidRPr="00DC76A1" w:rsidRDefault="007120E4" w:rsidP="00BB5992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76A1">
        <w:rPr>
          <w:rFonts w:ascii="Times New Roman" w:eastAsia="Times New Roman" w:hAnsi="Times New Roman" w:cs="Times New Roman"/>
          <w:sz w:val="20"/>
          <w:szCs w:val="20"/>
        </w:rPr>
        <w:t>не виконувати</w:t>
      </w:r>
      <w:r w:rsidR="00BB5992" w:rsidRPr="00DC76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76A1">
        <w:rPr>
          <w:rFonts w:ascii="Times New Roman" w:eastAsia="Times New Roman" w:hAnsi="Times New Roman" w:cs="Times New Roman"/>
          <w:sz w:val="20"/>
          <w:szCs w:val="20"/>
        </w:rPr>
        <w:t>ніяких дій на висоті (в тому числі не користуватися полицям з</w:t>
      </w:r>
      <w:r w:rsidR="00785EBC" w:rsidRPr="00DC76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76A1">
        <w:rPr>
          <w:rFonts w:ascii="Times New Roman" w:eastAsia="Times New Roman" w:hAnsi="Times New Roman" w:cs="Times New Roman"/>
          <w:sz w:val="20"/>
          <w:szCs w:val="20"/>
        </w:rPr>
        <w:t>шафи, якщо це потребує знаходження на додатковій висоті);</w:t>
      </w:r>
    </w:p>
    <w:p w:rsidR="007120E4" w:rsidRPr="00DC76A1" w:rsidRDefault="007120E4" w:rsidP="00BB5992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76A1">
        <w:rPr>
          <w:rFonts w:ascii="Times New Roman" w:eastAsia="Times New Roman" w:hAnsi="Times New Roman" w:cs="Times New Roman"/>
          <w:sz w:val="20"/>
          <w:szCs w:val="20"/>
        </w:rPr>
        <w:t>не намагатися полагодити будь-які пристрої;</w:t>
      </w:r>
    </w:p>
    <w:p w:rsidR="007120E4" w:rsidRPr="00DC76A1" w:rsidRDefault="007120E4" w:rsidP="00BB5992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76A1">
        <w:rPr>
          <w:rFonts w:ascii="Times New Roman" w:eastAsia="Times New Roman" w:hAnsi="Times New Roman" w:cs="Times New Roman"/>
          <w:sz w:val="20"/>
          <w:szCs w:val="20"/>
        </w:rPr>
        <w:t>не бігати в бібліотеці, не штовхатися;</w:t>
      </w:r>
    </w:p>
    <w:p w:rsidR="007120E4" w:rsidRPr="00DC76A1" w:rsidRDefault="007120E4" w:rsidP="00BB5992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76A1">
        <w:rPr>
          <w:rFonts w:ascii="Times New Roman" w:eastAsia="Times New Roman" w:hAnsi="Times New Roman" w:cs="Times New Roman"/>
          <w:sz w:val="20"/>
          <w:szCs w:val="20"/>
        </w:rPr>
        <w:t>дотримуватися правил особистої гігієни;</w:t>
      </w:r>
    </w:p>
    <w:p w:rsidR="007120E4" w:rsidRPr="00DC76A1" w:rsidRDefault="007120E4" w:rsidP="00BB5992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76A1">
        <w:rPr>
          <w:rFonts w:ascii="Times New Roman" w:eastAsia="Times New Roman" w:hAnsi="Times New Roman" w:cs="Times New Roman"/>
          <w:sz w:val="20"/>
          <w:szCs w:val="20"/>
        </w:rPr>
        <w:t>не захаращувати проходи між столами і стелажами сторонніми предметами;</w:t>
      </w:r>
    </w:p>
    <w:p w:rsidR="007120E4" w:rsidRPr="00DC76A1" w:rsidRDefault="007120E4" w:rsidP="00BB5992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76A1">
        <w:rPr>
          <w:rFonts w:ascii="Times New Roman" w:eastAsia="Times New Roman" w:hAnsi="Times New Roman" w:cs="Times New Roman"/>
          <w:sz w:val="20"/>
          <w:szCs w:val="20"/>
        </w:rPr>
        <w:t>дотримуватися правил протипожежної безпеки.</w:t>
      </w:r>
    </w:p>
    <w:p w:rsidR="007120E4" w:rsidRPr="00DC76A1" w:rsidRDefault="007120E4" w:rsidP="00BB5992">
      <w:pPr>
        <w:widowControl/>
        <w:ind w:left="426" w:hanging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3.6. При ремонті книг проводити інструктаж з учнями з безпеки</w:t>
      </w:r>
      <w:r w:rsidR="00785EBC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життєдіяльності</w:t>
      </w:r>
      <w:r w:rsidR="00BB5992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7120E4" w:rsidRPr="00DC76A1" w:rsidRDefault="007120E4" w:rsidP="00785EBC">
      <w:pPr>
        <w:widowControl/>
        <w:ind w:left="426" w:hanging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3.7.Періодично (один раз на місяць) проводити обезпилення книжкового фонду та робочих приміщень, використовуючи при цьому пилосос та засоби індивідуального захисту.</w:t>
      </w:r>
    </w:p>
    <w:p w:rsidR="00785EBC" w:rsidRPr="00DC76A1" w:rsidRDefault="007120E4" w:rsidP="00DC76A1">
      <w:pPr>
        <w:widowControl/>
        <w:ind w:left="426" w:hanging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3.8. Використовувати в бібліотеці та книгосховищі електролампи закритого типу.</w:t>
      </w:r>
    </w:p>
    <w:p w:rsidR="00785EBC" w:rsidRPr="00DC76A1" w:rsidRDefault="00785EBC" w:rsidP="00785E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DC76A1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4. Вимоги безпеки після закінчення роботи.</w:t>
      </w:r>
    </w:p>
    <w:p w:rsidR="007120E4" w:rsidRPr="00DC76A1" w:rsidRDefault="007120E4" w:rsidP="00785EBC">
      <w:pPr>
        <w:widowControl/>
        <w:ind w:left="426" w:hanging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4.1.Перевірити відсутність читачів та сторонніх предметів у бібліотеці, книгосховищі та читальному залі.</w:t>
      </w:r>
    </w:p>
    <w:p w:rsidR="007120E4" w:rsidRPr="00DC76A1" w:rsidRDefault="007120E4" w:rsidP="00785EBC">
      <w:pPr>
        <w:widowControl/>
        <w:ind w:left="426" w:hanging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4.2.По закінченні роботи відключити працюючу офісну техніку від електромережі.</w:t>
      </w:r>
    </w:p>
    <w:p w:rsidR="007120E4" w:rsidRPr="00DC76A1" w:rsidRDefault="007120E4" w:rsidP="00785EBC">
      <w:pPr>
        <w:widowControl/>
        <w:ind w:left="426" w:hanging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4.3.Провести санітарне прибирання приміщення, прибрати сміття.</w:t>
      </w:r>
    </w:p>
    <w:p w:rsidR="007120E4" w:rsidRPr="00DC76A1" w:rsidRDefault="007120E4" w:rsidP="00785EBC">
      <w:pPr>
        <w:widowControl/>
        <w:ind w:left="426" w:hanging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4.4.Робочий інвентар</w:t>
      </w:r>
      <w:r w:rsidR="00785EBC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та драбинки поставити у відведене для них місце.</w:t>
      </w:r>
    </w:p>
    <w:p w:rsidR="007120E4" w:rsidRPr="00DC76A1" w:rsidRDefault="007120E4" w:rsidP="00785EBC">
      <w:pPr>
        <w:widowControl/>
        <w:ind w:left="426" w:hanging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4.5.Зняти спецодяг, вимити руки, вимкнути світло, замкнути за</w:t>
      </w:r>
      <w:r w:rsidR="00785EBC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собою</w:t>
      </w:r>
      <w:r w:rsidR="00785EBC"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двері, перевірити надійність замків.</w:t>
      </w:r>
    </w:p>
    <w:p w:rsidR="009A5D20" w:rsidRPr="00DC76A1" w:rsidRDefault="007120E4" w:rsidP="00DC76A1">
      <w:pPr>
        <w:widowControl/>
        <w:ind w:left="426" w:hanging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C76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4.6.Повідомити адміністрацію про несправності обладнання, що виникли під час роботи і про прийняті заходи щодо їх усунення.</w:t>
      </w:r>
    </w:p>
    <w:p w:rsidR="00785EBC" w:rsidRPr="00DC76A1" w:rsidRDefault="00785EBC" w:rsidP="00785E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DC76A1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5. Вимоги безпеки в аварійних ситуаціях</w:t>
      </w:r>
    </w:p>
    <w:p w:rsidR="00785EBC" w:rsidRPr="00DC76A1" w:rsidRDefault="007120E4" w:rsidP="00785EBC">
      <w:pPr>
        <w:pStyle w:val="a5"/>
        <w:numPr>
          <w:ilvl w:val="1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 w:rsidRPr="00DC76A1">
        <w:rPr>
          <w:rFonts w:ascii="Times New Roman" w:eastAsia="Times New Roman" w:hAnsi="Times New Roman" w:cs="Times New Roman"/>
          <w:sz w:val="20"/>
          <w:szCs w:val="20"/>
        </w:rPr>
        <w:t>У разі будь-якої аварійної ситуації негайно повідомити адміністрацію школи.</w:t>
      </w:r>
    </w:p>
    <w:p w:rsidR="00785EBC" w:rsidRPr="00DC76A1" w:rsidRDefault="007120E4" w:rsidP="00785EBC">
      <w:pPr>
        <w:pStyle w:val="a5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76A1">
        <w:rPr>
          <w:rFonts w:ascii="Times New Roman" w:eastAsia="Times New Roman" w:hAnsi="Times New Roman" w:cs="Times New Roman"/>
          <w:sz w:val="20"/>
          <w:szCs w:val="20"/>
        </w:rPr>
        <w:t>У випадку відключення електроенергії потрібно терміново вимкнути все електрообладнання, яке працює, підключення його здійснювати тільки після вмикання напруги електромережі, яка відповідає нормам.</w:t>
      </w:r>
    </w:p>
    <w:p w:rsidR="00785EBC" w:rsidRPr="00DC76A1" w:rsidRDefault="007120E4" w:rsidP="00785EBC">
      <w:pPr>
        <w:pStyle w:val="a5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76A1">
        <w:rPr>
          <w:rFonts w:ascii="Times New Roman" w:eastAsia="Times New Roman" w:hAnsi="Times New Roman" w:cs="Times New Roman"/>
          <w:sz w:val="20"/>
          <w:szCs w:val="20"/>
        </w:rPr>
        <w:t>У випадку аварії в системі водопостачання чи каналізації необхідно терміново перекрити крани водопостачання сповістити адміністрацію школи.</w:t>
      </w:r>
    </w:p>
    <w:p w:rsidR="007120E4" w:rsidRPr="00DC76A1" w:rsidRDefault="007120E4" w:rsidP="00785EBC">
      <w:pPr>
        <w:pStyle w:val="a5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76A1">
        <w:rPr>
          <w:rFonts w:ascii="Times New Roman" w:eastAsia="Times New Roman" w:hAnsi="Times New Roman" w:cs="Times New Roman"/>
          <w:sz w:val="20"/>
          <w:szCs w:val="20"/>
        </w:rPr>
        <w:t>У випадку пожежі (чи загоряння) необхідно:</w:t>
      </w:r>
    </w:p>
    <w:p w:rsidR="007120E4" w:rsidRPr="00DC76A1" w:rsidRDefault="007120E4" w:rsidP="00785EBC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76A1">
        <w:rPr>
          <w:rFonts w:ascii="Times New Roman" w:eastAsia="Times New Roman" w:hAnsi="Times New Roman" w:cs="Times New Roman"/>
          <w:sz w:val="20"/>
          <w:szCs w:val="20"/>
        </w:rPr>
        <w:t xml:space="preserve">вжити заходів щодо евакуації учнів та працівників із приміщення відповідно до плану евакуації, </w:t>
      </w:r>
    </w:p>
    <w:p w:rsidR="007120E4" w:rsidRPr="00DC76A1" w:rsidRDefault="007120E4" w:rsidP="00785EBC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76A1">
        <w:rPr>
          <w:rFonts w:ascii="Times New Roman" w:eastAsia="Times New Roman" w:hAnsi="Times New Roman" w:cs="Times New Roman"/>
          <w:sz w:val="20"/>
          <w:szCs w:val="20"/>
        </w:rPr>
        <w:t>у разі потреби звернутися по допомогу до інших працівників;</w:t>
      </w:r>
    </w:p>
    <w:p w:rsidR="00785EBC" w:rsidRPr="00DC76A1" w:rsidRDefault="007120E4" w:rsidP="00785EBC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76A1">
        <w:rPr>
          <w:rFonts w:ascii="Times New Roman" w:eastAsia="Times New Roman" w:hAnsi="Times New Roman" w:cs="Times New Roman"/>
          <w:sz w:val="20"/>
          <w:szCs w:val="20"/>
        </w:rPr>
        <w:t>негайно повідомити пожежну охорону за</w:t>
      </w:r>
      <w:r w:rsidR="00785EBC" w:rsidRPr="00DC76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76A1">
        <w:rPr>
          <w:rFonts w:ascii="Times New Roman" w:eastAsia="Times New Roman" w:hAnsi="Times New Roman" w:cs="Times New Roman"/>
          <w:sz w:val="20"/>
          <w:szCs w:val="20"/>
        </w:rPr>
        <w:t>телефоном 101;</w:t>
      </w:r>
    </w:p>
    <w:p w:rsidR="007120E4" w:rsidRPr="00DC76A1" w:rsidRDefault="007120E4" w:rsidP="00785EBC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76A1">
        <w:rPr>
          <w:rFonts w:ascii="Times New Roman" w:eastAsia="Times New Roman" w:hAnsi="Times New Roman" w:cs="Times New Roman"/>
          <w:sz w:val="20"/>
          <w:szCs w:val="20"/>
        </w:rPr>
        <w:t>сповістити директора ш</w:t>
      </w:r>
      <w:r w:rsidR="00BB5992" w:rsidRPr="00DC76A1">
        <w:rPr>
          <w:rFonts w:ascii="Times New Roman" w:eastAsia="Times New Roman" w:hAnsi="Times New Roman" w:cs="Times New Roman"/>
          <w:sz w:val="20"/>
          <w:szCs w:val="20"/>
        </w:rPr>
        <w:t>коли чи особу, яка його заміщує.</w:t>
      </w:r>
    </w:p>
    <w:p w:rsidR="007120E4" w:rsidRPr="00DC76A1" w:rsidRDefault="007120E4" w:rsidP="00785EBC">
      <w:pPr>
        <w:pStyle w:val="a5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76A1">
        <w:rPr>
          <w:rFonts w:ascii="Times New Roman" w:eastAsia="Times New Roman" w:hAnsi="Times New Roman" w:cs="Times New Roman"/>
          <w:sz w:val="20"/>
          <w:szCs w:val="20"/>
        </w:rPr>
        <w:t>У випадку травмування учнів або працівників школи необхідно звернутися до медпрацівника або</w:t>
      </w:r>
      <w:r w:rsidR="00785EBC" w:rsidRPr="00DC76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76A1">
        <w:rPr>
          <w:rFonts w:ascii="Times New Roman" w:eastAsia="Times New Roman" w:hAnsi="Times New Roman" w:cs="Times New Roman"/>
          <w:sz w:val="20"/>
          <w:szCs w:val="20"/>
        </w:rPr>
        <w:t xml:space="preserve">надати першу </w:t>
      </w:r>
      <w:r w:rsidR="00785EBC" w:rsidRPr="00DC76A1">
        <w:rPr>
          <w:rFonts w:ascii="Times New Roman" w:eastAsia="Times New Roman" w:hAnsi="Times New Roman" w:cs="Times New Roman"/>
          <w:sz w:val="20"/>
          <w:szCs w:val="20"/>
        </w:rPr>
        <w:t xml:space="preserve">долікарську </w:t>
      </w:r>
      <w:r w:rsidRPr="00DC76A1">
        <w:rPr>
          <w:rFonts w:ascii="Times New Roman" w:eastAsia="Times New Roman" w:hAnsi="Times New Roman" w:cs="Times New Roman"/>
          <w:sz w:val="20"/>
          <w:szCs w:val="20"/>
        </w:rPr>
        <w:t>допомогу та в разі необхідності викликати невідкладну медичну допомогу за т. 103.</w:t>
      </w:r>
      <w:r w:rsidR="00785EBC" w:rsidRPr="00DC76A1">
        <w:rPr>
          <w:rFonts w:ascii="Times New Roman" w:eastAsia="Times New Roman" w:hAnsi="Times New Roman" w:cs="Times New Roman"/>
          <w:sz w:val="20"/>
          <w:szCs w:val="20"/>
        </w:rPr>
        <w:t xml:space="preserve"> В цьому випадку повідомити директора школи та інженера з охорони праці.</w:t>
      </w:r>
    </w:p>
    <w:p w:rsidR="007120E4" w:rsidRPr="00DC76A1" w:rsidRDefault="007120E4" w:rsidP="00785EBC">
      <w:pPr>
        <w:pStyle w:val="a5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76A1">
        <w:rPr>
          <w:rFonts w:ascii="Times New Roman" w:eastAsia="Times New Roman" w:hAnsi="Times New Roman" w:cs="Times New Roman"/>
          <w:sz w:val="20"/>
          <w:szCs w:val="20"/>
        </w:rPr>
        <w:t>При появі сторонньої особи, яка застосовує противоправні дії щодо Вас або оточуючих, викличте міліцію за тел. –102.</w:t>
      </w:r>
    </w:p>
    <w:p w:rsidR="00785EBC" w:rsidRPr="00DC76A1" w:rsidRDefault="00785EBC" w:rsidP="00785EB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85EBC" w:rsidRDefault="00785EBC" w:rsidP="007120E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85EBC" w:rsidRDefault="00785EBC" w:rsidP="007120E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45E98" w:rsidRDefault="00245E98" w:rsidP="00245E98">
      <w:pPr>
        <w:rPr>
          <w:rFonts w:ascii="Times New Roman" w:eastAsia="Times New Roman" w:hAnsi="Times New Roman" w:cs="Times New Roman"/>
          <w:bCs/>
          <w:color w:val="auto"/>
          <w:lang w:bidi="ar-SA"/>
        </w:rPr>
      </w:pPr>
      <w:bookmarkStart w:id="0" w:name="_GoBack"/>
      <w:bookmarkEnd w:id="0"/>
    </w:p>
    <w:p w:rsidR="00245E98" w:rsidRPr="005523D8" w:rsidRDefault="005523D8" w:rsidP="005523D8">
      <w:pPr>
        <w:tabs>
          <w:tab w:val="left" w:pos="660"/>
          <w:tab w:val="left" w:pos="7905"/>
        </w:tabs>
        <w:jc w:val="both"/>
        <w:rPr>
          <w:rFonts w:ascii="Times New Roman" w:eastAsia="Calibri" w:hAnsi="Times New Roman"/>
          <w:lang w:val="ru-RU" w:eastAsia="en-US"/>
        </w:rPr>
      </w:pPr>
      <w:r>
        <w:rPr>
          <w:rFonts w:ascii="Times New Roman" w:hAnsi="Times New Roman"/>
        </w:rPr>
        <w:t xml:space="preserve">Розробив завгосп                </w:t>
      </w:r>
      <w:r w:rsidR="00245E98">
        <w:rPr>
          <w:rFonts w:ascii="Times New Roman" w:hAnsi="Times New Roman"/>
          <w:b/>
          <w:i/>
        </w:rPr>
        <w:t xml:space="preserve">                    _______________         </w:t>
      </w:r>
      <w:r>
        <w:rPr>
          <w:rFonts w:ascii="Times New Roman" w:hAnsi="Times New Roman"/>
        </w:rPr>
        <w:t>Ф. Т. Рябенький</w:t>
      </w:r>
      <w:r w:rsidR="00245E98">
        <w:rPr>
          <w:rFonts w:ascii="Times New Roman" w:hAnsi="Times New Roman"/>
        </w:rPr>
        <w:t xml:space="preserve">   </w:t>
      </w:r>
    </w:p>
    <w:p w:rsidR="00245E98" w:rsidRDefault="00245E98" w:rsidP="00245E98">
      <w:pPr>
        <w:pStyle w:val="HTML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2"/>
          <w:szCs w:val="24"/>
        </w:rPr>
        <w:t xml:space="preserve">                     </w:t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  <w:lang w:val="ru-RU"/>
        </w:rPr>
        <w:t xml:space="preserve">                                                </w:t>
      </w:r>
      <w:r>
        <w:rPr>
          <w:rFonts w:ascii="Times New Roman" w:hAnsi="Times New Roman"/>
          <w:sz w:val="22"/>
          <w:szCs w:val="24"/>
        </w:rPr>
        <w:t>(підпис)</w:t>
      </w:r>
      <w:r>
        <w:rPr>
          <w:rFonts w:ascii="Times New Roman" w:hAnsi="Times New Roman"/>
          <w:sz w:val="24"/>
          <w:szCs w:val="28"/>
        </w:rPr>
        <w:br/>
      </w:r>
    </w:p>
    <w:p w:rsidR="00245E98" w:rsidRDefault="00245E98" w:rsidP="00245E98">
      <w:pPr>
        <w:pStyle w:val="HTML"/>
        <w:rPr>
          <w:rFonts w:ascii="Times New Roman" w:hAnsi="Times New Roman"/>
          <w:sz w:val="18"/>
        </w:rPr>
      </w:pPr>
    </w:p>
    <w:p w:rsidR="00245E98" w:rsidRDefault="00245E98" w:rsidP="00245E98">
      <w:pPr>
        <w:pStyle w:val="HTML"/>
        <w:rPr>
          <w:rFonts w:ascii="Times New Roman" w:hAnsi="Times New Roman"/>
          <w:sz w:val="24"/>
          <w:szCs w:val="28"/>
        </w:rPr>
      </w:pPr>
      <w:bookmarkStart w:id="1" w:name="o220"/>
      <w:bookmarkEnd w:id="1"/>
      <w:r>
        <w:rPr>
          <w:rFonts w:ascii="Times New Roman" w:hAnsi="Times New Roman"/>
          <w:sz w:val="24"/>
          <w:szCs w:val="28"/>
        </w:rPr>
        <w:t xml:space="preserve">Узгоджено: </w:t>
      </w:r>
      <w:r>
        <w:rPr>
          <w:rFonts w:ascii="Times New Roman" w:hAnsi="Times New Roman"/>
          <w:sz w:val="24"/>
          <w:szCs w:val="28"/>
        </w:rPr>
        <w:br/>
      </w:r>
    </w:p>
    <w:p w:rsidR="00245E98" w:rsidRDefault="00245E98" w:rsidP="00245E98">
      <w:pPr>
        <w:tabs>
          <w:tab w:val="left" w:pos="540"/>
          <w:tab w:val="center" w:pos="4819"/>
        </w:tabs>
        <w:rPr>
          <w:rFonts w:ascii="Times New Roman" w:hAnsi="Times New Roman"/>
          <w:sz w:val="22"/>
        </w:rPr>
      </w:pPr>
      <w:bookmarkStart w:id="2" w:name="o221"/>
      <w:bookmarkEnd w:id="2"/>
      <w:r>
        <w:rPr>
          <w:rFonts w:ascii="Times New Roman" w:hAnsi="Times New Roman"/>
          <w:szCs w:val="28"/>
        </w:rPr>
        <w:t>Інженер з охорони праці</w:t>
      </w:r>
      <w:r>
        <w:rPr>
          <w:rFonts w:ascii="Times New Roman" w:hAnsi="Times New Roman"/>
          <w:sz w:val="20"/>
        </w:rPr>
        <w:t xml:space="preserve">                     </w:t>
      </w:r>
      <w:r>
        <w:rPr>
          <w:rFonts w:ascii="Times New Roman" w:hAnsi="Times New Roman"/>
          <w:sz w:val="20"/>
          <w:lang w:val="ru-RU"/>
        </w:rPr>
        <w:t xml:space="preserve">   </w:t>
      </w:r>
      <w:r>
        <w:rPr>
          <w:rFonts w:ascii="Times New Roman" w:hAnsi="Times New Roman"/>
          <w:sz w:val="20"/>
        </w:rPr>
        <w:t xml:space="preserve">     ___________________          </w:t>
      </w:r>
      <w:r>
        <w:rPr>
          <w:rFonts w:ascii="Times New Roman" w:hAnsi="Times New Roman"/>
        </w:rPr>
        <w:t xml:space="preserve">Н. Т. Маринюк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</w:rPr>
        <w:t xml:space="preserve">(підпис)                 </w:t>
      </w:r>
      <w:r>
        <w:rPr>
          <w:rFonts w:ascii="Times New Roman" w:hAnsi="Times New Roman"/>
        </w:rPr>
        <w:br/>
      </w:r>
    </w:p>
    <w:p w:rsidR="00034690" w:rsidRDefault="00034690" w:rsidP="00034690">
      <w:pPr>
        <w:jc w:val="both"/>
      </w:pPr>
    </w:p>
    <w:p w:rsidR="00785EBC" w:rsidRDefault="00785EBC" w:rsidP="007120E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785EBC" w:rsidSect="00DC76A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66A4"/>
    <w:multiLevelType w:val="hybridMultilevel"/>
    <w:tmpl w:val="D83AA65A"/>
    <w:lvl w:ilvl="0" w:tplc="A9D6F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1125B"/>
    <w:multiLevelType w:val="hybridMultilevel"/>
    <w:tmpl w:val="39783D56"/>
    <w:lvl w:ilvl="0" w:tplc="785489F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7D20AE0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02175"/>
    <w:multiLevelType w:val="hybridMultilevel"/>
    <w:tmpl w:val="947E36A0"/>
    <w:lvl w:ilvl="0" w:tplc="A9D6F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25B5CB7"/>
    <w:multiLevelType w:val="multilevel"/>
    <w:tmpl w:val="5706E6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1F"/>
    <w:rsid w:val="00020D1F"/>
    <w:rsid w:val="00034690"/>
    <w:rsid w:val="00096EE0"/>
    <w:rsid w:val="00104CF1"/>
    <w:rsid w:val="00245E98"/>
    <w:rsid w:val="002B7719"/>
    <w:rsid w:val="00421268"/>
    <w:rsid w:val="004850C0"/>
    <w:rsid w:val="005075E1"/>
    <w:rsid w:val="005523D8"/>
    <w:rsid w:val="007120E4"/>
    <w:rsid w:val="00785EBC"/>
    <w:rsid w:val="0096595F"/>
    <w:rsid w:val="009A5D20"/>
    <w:rsid w:val="00B83426"/>
    <w:rsid w:val="00BB5992"/>
    <w:rsid w:val="00C419E6"/>
    <w:rsid w:val="00C601B6"/>
    <w:rsid w:val="00D569F0"/>
    <w:rsid w:val="00DB6BAD"/>
    <w:rsid w:val="00DC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F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7719"/>
    <w:rPr>
      <w:b/>
      <w:bCs/>
    </w:rPr>
  </w:style>
  <w:style w:type="character" w:styleId="a4">
    <w:name w:val="Emphasis"/>
    <w:basedOn w:val="a0"/>
    <w:uiPriority w:val="20"/>
    <w:qFormat/>
    <w:rsid w:val="002B7719"/>
    <w:rPr>
      <w:i/>
      <w:iCs/>
    </w:rPr>
  </w:style>
  <w:style w:type="paragraph" w:styleId="a5">
    <w:name w:val="List Paragraph"/>
    <w:basedOn w:val="a"/>
    <w:uiPriority w:val="34"/>
    <w:qFormat/>
    <w:rsid w:val="002B771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C60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ий текст (2)_"/>
    <w:basedOn w:val="a0"/>
    <w:link w:val="20"/>
    <w:rsid w:val="00034690"/>
    <w:rPr>
      <w:b/>
      <w:bCs/>
      <w:sz w:val="23"/>
      <w:szCs w:val="23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034690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 w:bidi="ar-SA"/>
    </w:rPr>
  </w:style>
  <w:style w:type="paragraph" w:styleId="HTML">
    <w:name w:val="HTML Preformatted"/>
    <w:basedOn w:val="a"/>
    <w:link w:val="HTML0"/>
    <w:rsid w:val="000346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034690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F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7719"/>
    <w:rPr>
      <w:b/>
      <w:bCs/>
    </w:rPr>
  </w:style>
  <w:style w:type="character" w:styleId="a4">
    <w:name w:val="Emphasis"/>
    <w:basedOn w:val="a0"/>
    <w:uiPriority w:val="20"/>
    <w:qFormat/>
    <w:rsid w:val="002B7719"/>
    <w:rPr>
      <w:i/>
      <w:iCs/>
    </w:rPr>
  </w:style>
  <w:style w:type="paragraph" w:styleId="a5">
    <w:name w:val="List Paragraph"/>
    <w:basedOn w:val="a"/>
    <w:uiPriority w:val="34"/>
    <w:qFormat/>
    <w:rsid w:val="002B771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C60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ий текст (2)_"/>
    <w:basedOn w:val="a0"/>
    <w:link w:val="20"/>
    <w:rsid w:val="00034690"/>
    <w:rPr>
      <w:b/>
      <w:bCs/>
      <w:sz w:val="23"/>
      <w:szCs w:val="23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034690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 w:bidi="ar-SA"/>
    </w:rPr>
  </w:style>
  <w:style w:type="paragraph" w:styleId="HTML">
    <w:name w:val="HTML Preformatted"/>
    <w:basedOn w:val="a"/>
    <w:link w:val="HTML0"/>
    <w:rsid w:val="000346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034690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Альона</dc:creator>
  <cp:keywords/>
  <dc:description/>
  <cp:lastModifiedBy>777</cp:lastModifiedBy>
  <cp:revision>26</cp:revision>
  <cp:lastPrinted>2015-12-21T13:00:00Z</cp:lastPrinted>
  <dcterms:created xsi:type="dcterms:W3CDTF">2015-11-10T07:34:00Z</dcterms:created>
  <dcterms:modified xsi:type="dcterms:W3CDTF">2021-11-15T16:43:00Z</dcterms:modified>
</cp:coreProperties>
</file>