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3B" w:rsidRPr="00EC65BB" w:rsidRDefault="006F3B3B" w:rsidP="00B71D1E">
      <w:pPr>
        <w:spacing w:after="0" w:line="240" w:lineRule="auto"/>
        <w:jc w:val="both"/>
        <w:rPr>
          <w:rFonts w:ascii="Times New Roman" w:hAnsi="Times New Roman" w:cs="Times New Roman"/>
          <w:sz w:val="28"/>
          <w:szCs w:val="28"/>
          <w:shd w:val="clear" w:color="auto" w:fill="FFFFFF"/>
          <w:lang w:val="uk-UA"/>
        </w:rPr>
      </w:pPr>
    </w:p>
    <w:p w:rsidR="006F3B3B" w:rsidRPr="00EC65BB" w:rsidRDefault="006F3B3B" w:rsidP="00B71D1E">
      <w:pPr>
        <w:spacing w:after="0" w:line="240" w:lineRule="auto"/>
        <w:jc w:val="both"/>
        <w:rPr>
          <w:rFonts w:ascii="Times New Roman" w:hAnsi="Times New Roman" w:cs="Times New Roman"/>
          <w:sz w:val="28"/>
          <w:szCs w:val="28"/>
          <w:shd w:val="clear" w:color="auto" w:fill="FFFFFF"/>
          <w:lang w:val="uk-UA"/>
        </w:rPr>
      </w:pPr>
    </w:p>
    <w:p w:rsidR="00634DAA" w:rsidRPr="00EC65BB" w:rsidRDefault="00131E59" w:rsidP="00B71D1E">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t xml:space="preserve">                         </w:t>
      </w:r>
      <w:r w:rsidR="00634DAA" w:rsidRPr="00EC65BB">
        <w:rPr>
          <w:rFonts w:ascii="Times New Roman" w:hAnsi="Times New Roman" w:cs="Times New Roman"/>
          <w:b/>
          <w:sz w:val="28"/>
          <w:szCs w:val="28"/>
          <w:lang w:val="uk-UA"/>
        </w:rPr>
        <w:t>МІНІСТЕРСТВО ОСВІТИ І НАУКИ УКРАЇНИ</w:t>
      </w:r>
    </w:p>
    <w:p w:rsidR="00B03039" w:rsidRPr="00EC65BB" w:rsidRDefault="00B03039" w:rsidP="00B71D1E">
      <w:pPr>
        <w:spacing w:after="0" w:line="240" w:lineRule="auto"/>
        <w:jc w:val="center"/>
        <w:rPr>
          <w:rFonts w:ascii="Times New Roman" w:hAnsi="Times New Roman" w:cs="Times New Roman"/>
          <w:b/>
          <w:sz w:val="28"/>
          <w:szCs w:val="28"/>
          <w:lang w:val="uk-UA"/>
        </w:rPr>
      </w:pPr>
      <w:r w:rsidRPr="00EC65BB">
        <w:rPr>
          <w:rFonts w:ascii="Times New Roman" w:hAnsi="Times New Roman" w:cs="Times New Roman"/>
          <w:b/>
          <w:sz w:val="28"/>
          <w:szCs w:val="28"/>
          <w:lang w:val="uk-UA"/>
        </w:rPr>
        <w:t xml:space="preserve">Управління освіти та гуманітарної політики </w:t>
      </w:r>
    </w:p>
    <w:p w:rsidR="00B03039" w:rsidRPr="00EC65BB" w:rsidRDefault="00B03039"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B65BB2" w:rsidP="00B71D1E">
      <w:pPr>
        <w:tabs>
          <w:tab w:val="left" w:pos="5760"/>
        </w:tabs>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ab/>
      </w: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jc w:val="center"/>
        <w:rPr>
          <w:rFonts w:ascii="Times New Roman" w:hAnsi="Times New Roman" w:cs="Times New Roman"/>
          <w:b/>
          <w:sz w:val="28"/>
          <w:szCs w:val="28"/>
          <w:lang w:val="uk-UA"/>
        </w:rPr>
      </w:pPr>
      <w:r w:rsidRPr="00EC65BB">
        <w:rPr>
          <w:rFonts w:ascii="Times New Roman" w:hAnsi="Times New Roman" w:cs="Times New Roman"/>
          <w:b/>
          <w:sz w:val="28"/>
          <w:szCs w:val="28"/>
          <w:lang w:val="uk-UA"/>
        </w:rPr>
        <w:t>Освітня програма</w:t>
      </w:r>
    </w:p>
    <w:p w:rsidR="00EC65BB" w:rsidRDefault="00131E59" w:rsidP="00B71D1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Прутівського ліцею імені Володимира Самійленка</w:t>
      </w:r>
    </w:p>
    <w:p w:rsidR="00131E59" w:rsidRDefault="00131E59" w:rsidP="00B71D1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Снятинської міської </w:t>
      </w:r>
      <w:r w:rsidR="00F90EB7" w:rsidRPr="00EC65BB">
        <w:rPr>
          <w:rFonts w:ascii="Times New Roman" w:hAnsi="Times New Roman" w:cs="Times New Roman"/>
          <w:sz w:val="28"/>
          <w:szCs w:val="28"/>
          <w:lang w:val="uk-UA"/>
        </w:rPr>
        <w:t xml:space="preserve">ради </w:t>
      </w:r>
    </w:p>
    <w:p w:rsidR="00512DA3" w:rsidRPr="00EC65BB" w:rsidRDefault="00131E59" w:rsidP="00B71D1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Івано-Франківської </w:t>
      </w:r>
      <w:r w:rsidR="00F90EB7" w:rsidRPr="00EC65BB">
        <w:rPr>
          <w:rFonts w:ascii="Times New Roman" w:hAnsi="Times New Roman" w:cs="Times New Roman"/>
          <w:sz w:val="28"/>
          <w:szCs w:val="28"/>
          <w:lang w:val="uk-UA"/>
        </w:rPr>
        <w:t>області</w:t>
      </w:r>
    </w:p>
    <w:p w:rsidR="00634DAA" w:rsidRPr="00EC65BB" w:rsidRDefault="00634DAA" w:rsidP="00B71D1E">
      <w:pPr>
        <w:spacing w:after="0" w:line="240" w:lineRule="auto"/>
        <w:jc w:val="center"/>
        <w:rPr>
          <w:rFonts w:ascii="Times New Roman" w:hAnsi="Times New Roman" w:cs="Times New Roman"/>
          <w:sz w:val="28"/>
          <w:szCs w:val="28"/>
          <w:lang w:val="uk-UA"/>
        </w:rPr>
      </w:pPr>
      <w:r w:rsidRPr="00EC65BB">
        <w:rPr>
          <w:rFonts w:ascii="Times New Roman" w:hAnsi="Times New Roman" w:cs="Times New Roman"/>
          <w:sz w:val="28"/>
          <w:szCs w:val="28"/>
          <w:lang w:val="uk-UA"/>
        </w:rPr>
        <w:t>на 202</w:t>
      </w:r>
      <w:r w:rsidR="00CB778D">
        <w:rPr>
          <w:rFonts w:ascii="Times New Roman" w:hAnsi="Times New Roman" w:cs="Times New Roman"/>
          <w:sz w:val="28"/>
          <w:szCs w:val="28"/>
          <w:lang w:val="uk-UA"/>
        </w:rPr>
        <w:t>4/2025</w:t>
      </w:r>
      <w:r w:rsidRPr="00EC65BB">
        <w:rPr>
          <w:rFonts w:ascii="Times New Roman" w:hAnsi="Times New Roman" w:cs="Times New Roman"/>
          <w:sz w:val="28"/>
          <w:szCs w:val="28"/>
          <w:lang w:val="uk-UA"/>
        </w:rPr>
        <w:t xml:space="preserve"> навчальний рік</w:t>
      </w: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jc w:val="both"/>
        <w:rPr>
          <w:rFonts w:ascii="Times New Roman" w:hAnsi="Times New Roman" w:cs="Times New Roman"/>
          <w:sz w:val="28"/>
          <w:szCs w:val="28"/>
          <w:lang w:val="uk-UA"/>
        </w:rPr>
      </w:pPr>
    </w:p>
    <w:p w:rsidR="00634DAA" w:rsidRPr="00EC65BB" w:rsidRDefault="00634DAA" w:rsidP="00B71D1E">
      <w:pPr>
        <w:spacing w:after="0" w:line="240" w:lineRule="auto"/>
        <w:jc w:val="both"/>
        <w:rPr>
          <w:rFonts w:ascii="Times New Roman" w:hAnsi="Times New Roman" w:cs="Times New Roman"/>
          <w:sz w:val="28"/>
          <w:szCs w:val="28"/>
          <w:lang w:val="uk-UA"/>
        </w:rPr>
      </w:pPr>
    </w:p>
    <w:p w:rsidR="00634DAA" w:rsidRPr="00EC65BB" w:rsidRDefault="00634DAA" w:rsidP="00B71D1E">
      <w:pPr>
        <w:spacing w:after="0" w:line="240" w:lineRule="auto"/>
        <w:jc w:val="both"/>
        <w:rPr>
          <w:rFonts w:ascii="Times New Roman" w:hAnsi="Times New Roman" w:cs="Times New Roman"/>
          <w:b/>
          <w:sz w:val="28"/>
          <w:szCs w:val="28"/>
          <w:lang w:val="uk-UA"/>
        </w:rPr>
      </w:pPr>
      <w:r w:rsidRPr="00EC65BB">
        <w:rPr>
          <w:rFonts w:ascii="Times New Roman" w:hAnsi="Times New Roman" w:cs="Times New Roman"/>
          <w:b/>
          <w:sz w:val="28"/>
          <w:szCs w:val="28"/>
          <w:lang w:val="uk-UA"/>
        </w:rPr>
        <w:t>СХВАЛЕНО</w:t>
      </w:r>
    </w:p>
    <w:p w:rsidR="00634DAA" w:rsidRDefault="00131E59" w:rsidP="00B71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рішенням педагогічної ради</w:t>
      </w:r>
    </w:p>
    <w:p w:rsidR="00131E59" w:rsidRDefault="00131E59" w:rsidP="00B71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Прутівського ліцею </w:t>
      </w:r>
    </w:p>
    <w:p w:rsidR="00131E59" w:rsidRPr="00EC65BB" w:rsidRDefault="00131E59" w:rsidP="00B71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імені Володимира Самійленка</w:t>
      </w:r>
    </w:p>
    <w:p w:rsidR="00634DAA" w:rsidRPr="00EC65BB" w:rsidRDefault="0027337F" w:rsidP="00B71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Протокол  № </w:t>
      </w:r>
      <w:r w:rsidR="00D13A37">
        <w:rPr>
          <w:rFonts w:ascii="Times New Roman" w:hAnsi="Times New Roman" w:cs="Times New Roman"/>
          <w:sz w:val="28"/>
          <w:szCs w:val="28"/>
          <w:lang w:val="uk-UA"/>
        </w:rPr>
        <w:t xml:space="preserve">1 </w:t>
      </w:r>
      <w:r w:rsidR="00634DAA" w:rsidRPr="00EC65BB">
        <w:rPr>
          <w:rFonts w:ascii="Times New Roman" w:hAnsi="Times New Roman" w:cs="Times New Roman"/>
          <w:sz w:val="28"/>
          <w:szCs w:val="28"/>
          <w:lang w:val="uk-UA"/>
        </w:rPr>
        <w:t>від</w:t>
      </w:r>
      <w:r w:rsidR="000F1238">
        <w:rPr>
          <w:rFonts w:ascii="Times New Roman" w:hAnsi="Times New Roman" w:cs="Times New Roman"/>
          <w:sz w:val="28"/>
          <w:szCs w:val="28"/>
          <w:lang w:val="uk-UA"/>
        </w:rPr>
        <w:t xml:space="preserve">  </w:t>
      </w:r>
      <w:r w:rsidR="00EC0AE4" w:rsidRPr="006C3597">
        <w:rPr>
          <w:rFonts w:ascii="Times New Roman" w:hAnsi="Times New Roman" w:cs="Times New Roman"/>
          <w:sz w:val="28"/>
          <w:szCs w:val="28"/>
        </w:rPr>
        <w:t>30</w:t>
      </w:r>
      <w:r w:rsidR="000F1238">
        <w:rPr>
          <w:rFonts w:ascii="Times New Roman" w:hAnsi="Times New Roman" w:cs="Times New Roman"/>
          <w:sz w:val="28"/>
          <w:szCs w:val="28"/>
          <w:lang w:val="uk-UA"/>
        </w:rPr>
        <w:t xml:space="preserve"> </w:t>
      </w:r>
      <w:r w:rsidR="00D13A37">
        <w:rPr>
          <w:rFonts w:ascii="Times New Roman" w:hAnsi="Times New Roman" w:cs="Times New Roman"/>
          <w:sz w:val="28"/>
          <w:szCs w:val="28"/>
          <w:lang w:val="uk-UA"/>
        </w:rPr>
        <w:t>.08</w:t>
      </w:r>
      <w:r>
        <w:rPr>
          <w:rFonts w:ascii="Times New Roman" w:hAnsi="Times New Roman" w:cs="Times New Roman"/>
          <w:sz w:val="28"/>
          <w:szCs w:val="28"/>
          <w:lang w:val="uk-UA"/>
        </w:rPr>
        <w:t>.</w:t>
      </w:r>
      <w:r w:rsidR="00CB778D">
        <w:rPr>
          <w:rFonts w:ascii="Times New Roman" w:hAnsi="Times New Roman" w:cs="Times New Roman"/>
          <w:sz w:val="28"/>
          <w:szCs w:val="28"/>
          <w:lang w:val="uk-UA"/>
        </w:rPr>
        <w:t>2024</w:t>
      </w:r>
      <w:r w:rsidR="00556DF9">
        <w:rPr>
          <w:rFonts w:ascii="Times New Roman" w:hAnsi="Times New Roman" w:cs="Times New Roman"/>
          <w:sz w:val="28"/>
          <w:szCs w:val="28"/>
          <w:lang w:val="uk-UA"/>
        </w:rPr>
        <w:t>р.</w:t>
      </w:r>
    </w:p>
    <w:p w:rsidR="00634DAA" w:rsidRPr="00EC65BB" w:rsidRDefault="00634DAA" w:rsidP="00B71D1E">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Голова педагогічної ради  _______________  </w:t>
      </w: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ЗАТВЕРДЖУЮ</w:t>
      </w:r>
    </w:p>
    <w:p w:rsidR="00634DAA" w:rsidRPr="00EC65BB" w:rsidRDefault="007C575B" w:rsidP="00B71D1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В.о.д</w:t>
      </w:r>
      <w:r w:rsidR="00131E59">
        <w:rPr>
          <w:rFonts w:ascii="Times New Roman" w:hAnsi="Times New Roman" w:cs="Times New Roman"/>
          <w:sz w:val="28"/>
          <w:szCs w:val="28"/>
          <w:lang w:val="uk-UA"/>
        </w:rPr>
        <w:t>иректор</w:t>
      </w:r>
      <w:r>
        <w:rPr>
          <w:rFonts w:ascii="Times New Roman" w:hAnsi="Times New Roman" w:cs="Times New Roman"/>
          <w:sz w:val="28"/>
          <w:szCs w:val="28"/>
          <w:lang w:val="uk-UA"/>
        </w:rPr>
        <w:t>а</w:t>
      </w:r>
    </w:p>
    <w:p w:rsidR="00634DAA" w:rsidRPr="00EC65BB" w:rsidRDefault="00FB7263" w:rsidP="00B71D1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Олена БЄЛОВА</w:t>
      </w:r>
      <w:r w:rsidR="00634DAA" w:rsidRPr="00EC65BB">
        <w:rPr>
          <w:rFonts w:ascii="Times New Roman" w:hAnsi="Times New Roman" w:cs="Times New Roman"/>
          <w:sz w:val="28"/>
          <w:szCs w:val="28"/>
          <w:lang w:val="uk-UA"/>
        </w:rPr>
        <w:t xml:space="preserve">_____________    </w:t>
      </w: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НАДАНО ЧИННОСТІ ТА ВВЕДЕНО В ДІЮ</w:t>
      </w:r>
    </w:p>
    <w:p w:rsidR="00634DAA" w:rsidRPr="00EC65BB" w:rsidRDefault="00EC0AE4" w:rsidP="00B71D1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Наказ №</w:t>
      </w:r>
      <w:r w:rsidRPr="006C3597">
        <w:rPr>
          <w:rFonts w:ascii="Times New Roman" w:hAnsi="Times New Roman" w:cs="Times New Roman"/>
          <w:sz w:val="28"/>
          <w:szCs w:val="28"/>
        </w:rPr>
        <w:t>77</w:t>
      </w:r>
      <w:r w:rsidR="007C575B">
        <w:rPr>
          <w:rFonts w:ascii="Times New Roman" w:hAnsi="Times New Roman" w:cs="Times New Roman"/>
          <w:sz w:val="28"/>
          <w:szCs w:val="28"/>
          <w:lang w:val="uk-UA"/>
        </w:rPr>
        <w:t xml:space="preserve"> від  </w:t>
      </w:r>
      <w:r w:rsidRPr="006C3597">
        <w:rPr>
          <w:rFonts w:ascii="Times New Roman" w:hAnsi="Times New Roman" w:cs="Times New Roman"/>
          <w:sz w:val="28"/>
          <w:szCs w:val="28"/>
        </w:rPr>
        <w:t>19</w:t>
      </w:r>
      <w:r w:rsidR="00CB778D">
        <w:rPr>
          <w:rFonts w:ascii="Times New Roman" w:hAnsi="Times New Roman" w:cs="Times New Roman"/>
          <w:sz w:val="28"/>
          <w:szCs w:val="28"/>
          <w:lang w:val="uk-UA"/>
        </w:rPr>
        <w:t>.08.2024</w:t>
      </w:r>
      <w:r w:rsidR="0027337F">
        <w:rPr>
          <w:rFonts w:ascii="Times New Roman" w:hAnsi="Times New Roman" w:cs="Times New Roman"/>
          <w:sz w:val="28"/>
          <w:szCs w:val="28"/>
          <w:lang w:val="uk-UA"/>
        </w:rPr>
        <w:t>р.</w:t>
      </w: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F3B3B" w:rsidRPr="00EC65BB" w:rsidRDefault="006F3B3B" w:rsidP="00B71D1E">
      <w:pPr>
        <w:spacing w:after="0" w:line="240" w:lineRule="auto"/>
        <w:rPr>
          <w:rFonts w:ascii="Times New Roman" w:hAnsi="Times New Roman" w:cs="Times New Roman"/>
          <w:sz w:val="28"/>
          <w:szCs w:val="28"/>
          <w:lang w:val="uk-UA"/>
        </w:rPr>
      </w:pPr>
    </w:p>
    <w:p w:rsidR="006F3B3B" w:rsidRPr="00EC65BB" w:rsidRDefault="006F3B3B" w:rsidP="00B71D1E">
      <w:pPr>
        <w:spacing w:after="0" w:line="240" w:lineRule="auto"/>
        <w:rPr>
          <w:rFonts w:ascii="Times New Roman" w:hAnsi="Times New Roman" w:cs="Times New Roman"/>
          <w:sz w:val="28"/>
          <w:szCs w:val="28"/>
          <w:lang w:val="uk-UA"/>
        </w:rPr>
      </w:pPr>
    </w:p>
    <w:p w:rsidR="006F3B3B" w:rsidRPr="00EC65BB" w:rsidRDefault="006F3B3B" w:rsidP="00B71D1E">
      <w:pPr>
        <w:spacing w:after="0" w:line="240" w:lineRule="auto"/>
        <w:rPr>
          <w:rFonts w:ascii="Times New Roman" w:hAnsi="Times New Roman" w:cs="Times New Roman"/>
          <w:sz w:val="28"/>
          <w:szCs w:val="28"/>
          <w:lang w:val="uk-UA"/>
        </w:rPr>
      </w:pPr>
    </w:p>
    <w:p w:rsidR="006F3B3B" w:rsidRPr="00EC65BB" w:rsidRDefault="006F3B3B" w:rsidP="00B71D1E">
      <w:pPr>
        <w:spacing w:after="0" w:line="240" w:lineRule="auto"/>
        <w:rPr>
          <w:rFonts w:ascii="Times New Roman" w:hAnsi="Times New Roman" w:cs="Times New Roman"/>
          <w:sz w:val="28"/>
          <w:szCs w:val="28"/>
          <w:lang w:val="uk-UA"/>
        </w:rPr>
      </w:pPr>
    </w:p>
    <w:p w:rsidR="00785777" w:rsidRPr="00EC65BB" w:rsidRDefault="00785777" w:rsidP="00B71D1E">
      <w:pPr>
        <w:spacing w:after="0" w:line="240" w:lineRule="auto"/>
        <w:rPr>
          <w:rFonts w:ascii="Times New Roman" w:hAnsi="Times New Roman" w:cs="Times New Roman"/>
          <w:sz w:val="28"/>
          <w:szCs w:val="28"/>
          <w:lang w:val="uk-UA"/>
        </w:rPr>
      </w:pPr>
    </w:p>
    <w:p w:rsidR="00785777" w:rsidRPr="00EC65BB" w:rsidRDefault="00785777"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jc w:val="center"/>
        <w:rPr>
          <w:rFonts w:ascii="Times New Roman" w:hAnsi="Times New Roman" w:cs="Times New Roman"/>
          <w:b/>
          <w:sz w:val="28"/>
          <w:szCs w:val="28"/>
          <w:lang w:val="uk-UA"/>
        </w:rPr>
      </w:pPr>
      <w:r w:rsidRPr="00EC65BB">
        <w:rPr>
          <w:rFonts w:ascii="Times New Roman" w:hAnsi="Times New Roman" w:cs="Times New Roman"/>
          <w:b/>
          <w:sz w:val="28"/>
          <w:szCs w:val="28"/>
          <w:lang w:val="uk-UA"/>
        </w:rPr>
        <w:t>Зміст освітньої програми</w:t>
      </w:r>
    </w:p>
    <w:p w:rsidR="00634DAA" w:rsidRPr="00EC65BB" w:rsidRDefault="00634DAA" w:rsidP="00B71D1E">
      <w:pPr>
        <w:spacing w:after="0" w:line="240" w:lineRule="auto"/>
        <w:rPr>
          <w:rFonts w:ascii="Times New Roman" w:hAnsi="Times New Roman" w:cs="Times New Roman"/>
          <w:sz w:val="28"/>
          <w:szCs w:val="28"/>
          <w:lang w:val="uk-UA"/>
        </w:rPr>
      </w:pPr>
    </w:p>
    <w:p w:rsidR="00EA5A0A" w:rsidRPr="00EC65BB" w:rsidRDefault="00EA5A0A" w:rsidP="00EA5A0A">
      <w:pPr>
        <w:spacing w:after="0" w:line="240" w:lineRule="auto"/>
        <w:rPr>
          <w:rFonts w:ascii="Times New Roman" w:hAnsi="Times New Roman" w:cs="Times New Roman"/>
          <w:sz w:val="28"/>
          <w:szCs w:val="28"/>
          <w:lang w:val="uk-UA"/>
        </w:rPr>
      </w:pPr>
    </w:p>
    <w:p w:rsidR="00EA5A0A" w:rsidRPr="00EC65BB" w:rsidRDefault="00EA5A0A" w:rsidP="00EA5A0A">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1.Пояснювальна записка</w:t>
      </w:r>
    </w:p>
    <w:p w:rsidR="00EA5A0A" w:rsidRPr="00EC65BB" w:rsidRDefault="00EA5A0A" w:rsidP="00EA5A0A">
      <w:pPr>
        <w:spacing w:after="0" w:line="240" w:lineRule="auto"/>
        <w:rPr>
          <w:rFonts w:ascii="Times New Roman" w:hAnsi="Times New Roman" w:cs="Times New Roman"/>
          <w:sz w:val="28"/>
          <w:szCs w:val="28"/>
          <w:lang w:val="uk-UA"/>
        </w:rPr>
      </w:pP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2.Вимоги до осіб, які можуть розпочати навчання за освітньою програмою</w:t>
      </w: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3.Загальний обсяг навчального навантаження </w:t>
      </w: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4. Опис очікуваних результатів навчання за освітніми галузями</w:t>
      </w: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5.Перелік варіантів типових навчальних планів, програм та модельних навчальних програм</w:t>
      </w: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rsidR="00EA5A0A" w:rsidRPr="00EC65BB" w:rsidRDefault="00EA5A0A" w:rsidP="00EA5A0A">
      <w:pPr>
        <w:spacing w:after="0" w:line="240" w:lineRule="auto"/>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6.Форми організації освітнього процесу та методи навчання</w:t>
      </w:r>
    </w:p>
    <w:p w:rsidR="00EA5A0A" w:rsidRPr="00EC65BB" w:rsidRDefault="00EA5A0A" w:rsidP="00EA5A0A">
      <w:pPr>
        <w:spacing w:after="0" w:line="240" w:lineRule="auto"/>
        <w:rPr>
          <w:rFonts w:ascii="Times New Roman" w:eastAsia="Times New Roman" w:hAnsi="Times New Roman" w:cs="Times New Roman"/>
          <w:sz w:val="28"/>
          <w:szCs w:val="28"/>
          <w:lang w:val="uk-UA"/>
        </w:rPr>
      </w:pP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7.Опис інструментів оцінювання</w:t>
      </w: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Навчальні плани. Додатки 1-</w:t>
      </w:r>
      <w:r w:rsidR="00D22A8C" w:rsidRPr="00EC65BB">
        <w:rPr>
          <w:rFonts w:ascii="Times New Roman" w:eastAsia="Times New Roman" w:hAnsi="Times New Roman" w:cs="Times New Roman"/>
          <w:sz w:val="28"/>
          <w:szCs w:val="28"/>
          <w:lang w:val="uk-UA"/>
        </w:rPr>
        <w:t>5</w:t>
      </w:r>
    </w:p>
    <w:p w:rsidR="00EA5A0A" w:rsidRPr="00EC65BB" w:rsidRDefault="00EA5A0A" w:rsidP="00EA5A0A">
      <w:pPr>
        <w:spacing w:after="0" w:line="240" w:lineRule="auto"/>
        <w:rPr>
          <w:rFonts w:ascii="Times New Roman" w:hAnsi="Times New Roman" w:cs="Times New Roman"/>
          <w:sz w:val="28"/>
          <w:szCs w:val="28"/>
          <w:lang w:val="uk-UA"/>
        </w:rPr>
      </w:pPr>
    </w:p>
    <w:p w:rsidR="00EA5A0A" w:rsidRPr="00EC65BB" w:rsidRDefault="00EA5A0A" w:rsidP="00EA5A0A">
      <w:pPr>
        <w:spacing w:after="0" w:line="240" w:lineRule="auto"/>
        <w:rPr>
          <w:rFonts w:ascii="Times New Roman" w:eastAsia="Calibri" w:hAnsi="Times New Roman" w:cs="Times New Roman"/>
          <w:sz w:val="36"/>
          <w:szCs w:val="36"/>
          <w:lang w:val="uk-UA"/>
        </w:rPr>
      </w:pPr>
    </w:p>
    <w:p w:rsidR="00EA5A0A" w:rsidRPr="00EC65BB" w:rsidRDefault="00EA5A0A" w:rsidP="00EA5A0A">
      <w:pPr>
        <w:spacing w:after="0" w:line="240" w:lineRule="auto"/>
        <w:rPr>
          <w:rFonts w:ascii="Times New Roman" w:hAnsi="Times New Roman" w:cs="Times New Roman"/>
          <w:b/>
          <w:sz w:val="28"/>
          <w:szCs w:val="28"/>
          <w:lang w:val="uk-UA"/>
        </w:rPr>
      </w:pPr>
    </w:p>
    <w:p w:rsidR="00EA5A0A" w:rsidRPr="00EC65BB" w:rsidRDefault="00EA5A0A" w:rsidP="00EA5A0A">
      <w:pPr>
        <w:spacing w:after="0" w:line="240" w:lineRule="auto"/>
        <w:rPr>
          <w:rFonts w:ascii="Times New Roman" w:hAnsi="Times New Roman" w:cs="Times New Roman"/>
          <w:b/>
          <w:sz w:val="28"/>
          <w:szCs w:val="28"/>
          <w:lang w:val="uk-UA"/>
        </w:rPr>
      </w:pPr>
    </w:p>
    <w:p w:rsidR="00EA5A0A" w:rsidRPr="00EC65BB" w:rsidRDefault="00EA5A0A" w:rsidP="00EA5A0A">
      <w:pPr>
        <w:spacing w:after="0" w:line="240" w:lineRule="auto"/>
        <w:rPr>
          <w:rFonts w:ascii="Times New Roman" w:hAnsi="Times New Roman" w:cs="Times New Roman"/>
          <w:b/>
          <w:sz w:val="28"/>
          <w:szCs w:val="28"/>
          <w:lang w:val="uk-UA"/>
        </w:rPr>
      </w:pPr>
    </w:p>
    <w:p w:rsidR="00634DAA" w:rsidRPr="00EC65BB" w:rsidRDefault="00634DAA" w:rsidP="00EA5A0A">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eastAsia="Calibri"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092A0F" w:rsidRPr="00EC65BB" w:rsidRDefault="00092A0F" w:rsidP="00B71D1E">
      <w:pPr>
        <w:spacing w:after="0" w:line="240" w:lineRule="auto"/>
        <w:rPr>
          <w:rFonts w:ascii="Times New Roman" w:hAnsi="Times New Roman" w:cs="Times New Roman"/>
          <w:b/>
          <w:sz w:val="28"/>
          <w:szCs w:val="28"/>
          <w:lang w:val="uk-UA"/>
        </w:rPr>
      </w:pPr>
    </w:p>
    <w:p w:rsidR="002E139B" w:rsidRDefault="002E139B" w:rsidP="00B71D1E">
      <w:pPr>
        <w:shd w:val="clear" w:color="auto" w:fill="FFFFFF"/>
        <w:spacing w:after="0" w:line="240" w:lineRule="auto"/>
        <w:ind w:firstLine="708"/>
        <w:rPr>
          <w:rFonts w:ascii="Times New Roman" w:hAnsi="Times New Roman" w:cs="Times New Roman"/>
          <w:b/>
          <w:sz w:val="28"/>
          <w:szCs w:val="28"/>
          <w:lang w:val="uk-UA"/>
        </w:rPr>
      </w:pPr>
    </w:p>
    <w:p w:rsidR="00634DAA" w:rsidRPr="00EC65BB" w:rsidRDefault="00634DAA" w:rsidP="00B71D1E">
      <w:pPr>
        <w:shd w:val="clear" w:color="auto" w:fill="FFFFFF"/>
        <w:spacing w:after="0" w:line="240" w:lineRule="auto"/>
        <w:ind w:firstLine="708"/>
        <w:rPr>
          <w:rFonts w:ascii="Times New Roman" w:hAnsi="Times New Roman" w:cs="Times New Roman"/>
          <w:b/>
          <w:sz w:val="28"/>
          <w:szCs w:val="28"/>
          <w:lang w:val="uk-UA"/>
        </w:rPr>
      </w:pPr>
      <w:r w:rsidRPr="00EC65BB">
        <w:rPr>
          <w:rFonts w:ascii="Times New Roman" w:hAnsi="Times New Roman" w:cs="Times New Roman"/>
          <w:b/>
          <w:sz w:val="28"/>
          <w:szCs w:val="28"/>
          <w:lang w:val="uk-UA"/>
        </w:rPr>
        <w:lastRenderedPageBreak/>
        <w:t>1.Пояснювальна записка</w:t>
      </w:r>
    </w:p>
    <w:p w:rsidR="004E3F2E" w:rsidRPr="00EC65BB" w:rsidRDefault="004E3F2E" w:rsidP="00B71D1E">
      <w:pPr>
        <w:shd w:val="clear" w:color="auto" w:fill="FFFFFF"/>
        <w:spacing w:after="0" w:line="240" w:lineRule="auto"/>
        <w:ind w:firstLine="708"/>
        <w:rPr>
          <w:rFonts w:ascii="Times New Roman" w:hAnsi="Times New Roman" w:cs="Times New Roman"/>
          <w:b/>
          <w:sz w:val="28"/>
          <w:szCs w:val="28"/>
          <w:lang w:val="uk-UA"/>
        </w:rPr>
      </w:pPr>
    </w:p>
    <w:p w:rsidR="00634DAA" w:rsidRPr="00EC65BB" w:rsidRDefault="00131E59" w:rsidP="00B71D1E">
      <w:pPr>
        <w:shd w:val="clear" w:color="auto" w:fill="FFFFFF"/>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Прутівський ліцей імені Володимира Самійленка </w:t>
      </w:r>
      <w:r w:rsidR="00634DAA" w:rsidRPr="00EC65BB">
        <w:rPr>
          <w:rFonts w:ascii="Times New Roman" w:eastAsia="Times New Roman" w:hAnsi="Times New Roman" w:cs="Times New Roman"/>
          <w:sz w:val="28"/>
          <w:szCs w:val="28"/>
          <w:lang w:val="uk-UA"/>
        </w:rPr>
        <w:t>знаходиться в комунальній власності, є юридичною особою, має  печатку</w:t>
      </w:r>
      <w:r w:rsidR="00C2207C" w:rsidRPr="00EC65BB">
        <w:rPr>
          <w:rFonts w:ascii="Times New Roman" w:eastAsia="Times New Roman" w:hAnsi="Times New Roman" w:cs="Times New Roman"/>
          <w:sz w:val="28"/>
          <w:szCs w:val="28"/>
          <w:lang w:val="uk-UA"/>
        </w:rPr>
        <w:t>, ш</w:t>
      </w:r>
      <w:r w:rsidR="00C036EA" w:rsidRPr="00EC65BB">
        <w:rPr>
          <w:rFonts w:ascii="Times New Roman" w:eastAsia="Times New Roman" w:hAnsi="Times New Roman" w:cs="Times New Roman"/>
          <w:sz w:val="28"/>
          <w:szCs w:val="28"/>
          <w:lang w:val="uk-UA"/>
        </w:rPr>
        <w:t>тамп.</w:t>
      </w:r>
    </w:p>
    <w:p w:rsidR="009C50EE" w:rsidRPr="00EC65BB" w:rsidRDefault="009C50EE" w:rsidP="00B71D1E">
      <w:pPr>
        <w:spacing w:after="0" w:line="240" w:lineRule="auto"/>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rPr>
        <w:t xml:space="preserve">Розташована за адресою: </w:t>
      </w:r>
      <w:r w:rsidR="00131E59">
        <w:rPr>
          <w:rFonts w:ascii="Times New Roman" w:eastAsia="Calibri" w:hAnsi="Times New Roman" w:cs="Times New Roman"/>
          <w:sz w:val="28"/>
          <w:szCs w:val="28"/>
          <w:lang w:val="uk-UA"/>
        </w:rPr>
        <w:t xml:space="preserve">Івано-Франківська обл., Коломийський р-н, Снятинська міська </w:t>
      </w:r>
      <w:r w:rsidR="00025C88">
        <w:rPr>
          <w:rFonts w:ascii="Times New Roman" w:eastAsia="Calibri" w:hAnsi="Times New Roman" w:cs="Times New Roman"/>
          <w:sz w:val="28"/>
          <w:szCs w:val="28"/>
          <w:lang w:val="uk-UA"/>
        </w:rPr>
        <w:t>рада с. Прутівка, вул.</w:t>
      </w:r>
      <w:r w:rsidR="00131E59">
        <w:rPr>
          <w:rFonts w:ascii="Times New Roman" w:eastAsia="Calibri" w:hAnsi="Times New Roman" w:cs="Times New Roman"/>
          <w:sz w:val="28"/>
          <w:szCs w:val="28"/>
          <w:lang w:val="uk-UA"/>
        </w:rPr>
        <w:t xml:space="preserve"> Січових Стрільців,12.</w:t>
      </w:r>
    </w:p>
    <w:p w:rsidR="009C50EE" w:rsidRPr="00EC65BB" w:rsidRDefault="009C50EE" w:rsidP="00B71D1E">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 xml:space="preserve">Директор: </w:t>
      </w:r>
      <w:r w:rsidR="00131E59">
        <w:rPr>
          <w:rFonts w:ascii="Times New Roman" w:eastAsia="Calibri" w:hAnsi="Times New Roman" w:cs="Times New Roman"/>
          <w:sz w:val="28"/>
          <w:szCs w:val="28"/>
          <w:lang w:val="uk-UA"/>
        </w:rPr>
        <w:t>У.М.Винничук</w:t>
      </w:r>
    </w:p>
    <w:p w:rsidR="00C036EA" w:rsidRPr="00EC65BB" w:rsidRDefault="00C036EA" w:rsidP="00B71D1E">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Свідоцтво про держа</w:t>
      </w:r>
      <w:r w:rsidR="00FF1794" w:rsidRPr="00EC65BB">
        <w:rPr>
          <w:rFonts w:ascii="Times New Roman" w:eastAsia="Calibri" w:hAnsi="Times New Roman" w:cs="Times New Roman"/>
          <w:sz w:val="28"/>
          <w:szCs w:val="28"/>
          <w:lang w:val="uk-UA"/>
        </w:rPr>
        <w:t xml:space="preserve">вну реєстрацію: </w:t>
      </w:r>
      <w:r w:rsidR="00BA32C3">
        <w:rPr>
          <w:rFonts w:ascii="Times New Roman" w:eastAsia="Calibri" w:hAnsi="Times New Roman" w:cs="Times New Roman"/>
          <w:sz w:val="28"/>
          <w:szCs w:val="28"/>
          <w:lang w:val="uk-UA"/>
        </w:rPr>
        <w:t>за кодом 383797394565</w:t>
      </w:r>
    </w:p>
    <w:p w:rsidR="00E45C56" w:rsidRPr="00EC65BB" w:rsidRDefault="00E45C56" w:rsidP="00B71D1E">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Свідоцтво про атес</w:t>
      </w:r>
      <w:r w:rsidR="00FF1794" w:rsidRPr="00EC65BB">
        <w:rPr>
          <w:rFonts w:ascii="Times New Roman" w:eastAsia="Calibri" w:hAnsi="Times New Roman" w:cs="Times New Roman"/>
          <w:sz w:val="28"/>
          <w:szCs w:val="28"/>
          <w:lang w:val="uk-UA"/>
        </w:rPr>
        <w:t xml:space="preserve">тацію: </w:t>
      </w:r>
      <w:r w:rsidR="00BA32C3">
        <w:rPr>
          <w:rFonts w:ascii="Times New Roman" w:eastAsia="Calibri" w:hAnsi="Times New Roman" w:cs="Times New Roman"/>
          <w:sz w:val="28"/>
          <w:szCs w:val="28"/>
          <w:lang w:val="uk-UA"/>
        </w:rPr>
        <w:t xml:space="preserve"> 2021р.</w:t>
      </w:r>
    </w:p>
    <w:p w:rsidR="009C50EE" w:rsidRPr="00EC65BB" w:rsidRDefault="009C50EE" w:rsidP="00B71D1E">
      <w:pPr>
        <w:spacing w:after="0" w:line="240" w:lineRule="auto"/>
        <w:jc w:val="both"/>
        <w:rPr>
          <w:rFonts w:ascii="Times New Roman" w:eastAsia="Calibri" w:hAnsi="Times New Roman" w:cs="Times New Roman"/>
          <w:sz w:val="28"/>
          <w:szCs w:val="28"/>
          <w:lang w:val="uk-UA"/>
        </w:rPr>
      </w:pPr>
      <w:r w:rsidRPr="00EC65BB">
        <w:rPr>
          <w:rFonts w:ascii="Times New Roman" w:eastAsia="Times New Roman" w:hAnsi="Times New Roman" w:cs="Times New Roman"/>
          <w:sz w:val="28"/>
          <w:szCs w:val="28"/>
          <w:lang w:val="uk-UA"/>
        </w:rPr>
        <w:t xml:space="preserve">Реквізити: </w:t>
      </w:r>
      <w:r w:rsidR="00BA32C3">
        <w:rPr>
          <w:rFonts w:ascii="Times New Roman" w:eastAsia="Times New Roman" w:hAnsi="Times New Roman" w:cs="Times New Roman"/>
          <w:sz w:val="28"/>
          <w:szCs w:val="28"/>
          <w:lang w:val="uk-UA"/>
        </w:rPr>
        <w:t>23923322</w:t>
      </w:r>
    </w:p>
    <w:p w:rsidR="00E33661" w:rsidRPr="00EC65BB" w:rsidRDefault="009C50EE" w:rsidP="00E33661">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Засновником освітнього закладу </w:t>
      </w:r>
      <w:r w:rsidR="00E33661" w:rsidRPr="00EC65BB">
        <w:rPr>
          <w:rFonts w:ascii="Times New Roman" w:eastAsia="Times New Roman" w:hAnsi="Times New Roman" w:cs="Times New Roman"/>
          <w:sz w:val="28"/>
          <w:szCs w:val="28"/>
          <w:lang w:val="uk-UA"/>
        </w:rPr>
        <w:t>є</w:t>
      </w:r>
      <w:r w:rsidR="00025C88">
        <w:rPr>
          <w:rFonts w:ascii="Times New Roman" w:eastAsia="Times New Roman" w:hAnsi="Times New Roman" w:cs="Times New Roman"/>
          <w:sz w:val="28"/>
          <w:szCs w:val="28"/>
          <w:lang w:val="uk-UA"/>
        </w:rPr>
        <w:t xml:space="preserve"> Снятинська міська Рада Коломийського району Івано-Франківської області.</w:t>
      </w:r>
    </w:p>
    <w:p w:rsidR="009C50EE" w:rsidRPr="00EC65BB" w:rsidRDefault="00E33661" w:rsidP="00E33661">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 xml:space="preserve">Рік заснування: </w:t>
      </w:r>
      <w:r w:rsidR="00025C88">
        <w:rPr>
          <w:rFonts w:ascii="Times New Roman" w:eastAsia="Calibri" w:hAnsi="Times New Roman" w:cs="Times New Roman"/>
          <w:sz w:val="28"/>
          <w:szCs w:val="28"/>
          <w:lang w:val="uk-UA"/>
        </w:rPr>
        <w:t>1979році.</w:t>
      </w:r>
    </w:p>
    <w:p w:rsidR="009C50EE" w:rsidRPr="00EC65BB" w:rsidRDefault="009C50EE" w:rsidP="00B71D1E">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hAnsi="Times New Roman" w:cs="Times New Roman"/>
          <w:sz w:val="28"/>
          <w:szCs w:val="28"/>
          <w:lang w:val="uk-UA"/>
        </w:rPr>
        <w:t xml:space="preserve">За </w:t>
      </w:r>
      <w:r w:rsidR="00ED7748" w:rsidRPr="00EC65BB">
        <w:rPr>
          <w:rFonts w:ascii="Times New Roman" w:hAnsi="Times New Roman" w:cs="Times New Roman"/>
          <w:sz w:val="28"/>
          <w:szCs w:val="28"/>
          <w:lang w:val="uk-UA"/>
        </w:rPr>
        <w:t>Статутом</w:t>
      </w:r>
      <w:r w:rsidRPr="00EC65BB">
        <w:rPr>
          <w:rFonts w:ascii="Times New Roman" w:hAnsi="Times New Roman" w:cs="Times New Roman"/>
          <w:sz w:val="28"/>
          <w:szCs w:val="28"/>
          <w:lang w:val="uk-UA"/>
        </w:rPr>
        <w:t xml:space="preserve">  є комунальним закладом освіти, що забезпечує реалізацію права громадян на здобутт</w:t>
      </w:r>
      <w:r w:rsidR="00F444CD" w:rsidRPr="00EC65BB">
        <w:rPr>
          <w:rFonts w:ascii="Times New Roman" w:hAnsi="Times New Roman" w:cs="Times New Roman"/>
          <w:sz w:val="28"/>
          <w:szCs w:val="28"/>
          <w:lang w:val="uk-UA"/>
        </w:rPr>
        <w:t xml:space="preserve">я початкової,  базової </w:t>
      </w:r>
      <w:r w:rsidRPr="00EC65BB">
        <w:rPr>
          <w:rFonts w:ascii="Times New Roman" w:hAnsi="Times New Roman" w:cs="Times New Roman"/>
          <w:sz w:val="28"/>
          <w:szCs w:val="28"/>
          <w:lang w:val="uk-UA"/>
        </w:rPr>
        <w:t xml:space="preserve"> середньої освіти та повної загальної середньої освіти</w:t>
      </w:r>
      <w:r w:rsidR="00E33661" w:rsidRPr="00EC65BB">
        <w:rPr>
          <w:rFonts w:ascii="Times New Roman" w:hAnsi="Times New Roman" w:cs="Times New Roman"/>
          <w:sz w:val="28"/>
          <w:szCs w:val="28"/>
          <w:lang w:val="uk-UA"/>
        </w:rPr>
        <w:t xml:space="preserve"> (профільної освіти)</w:t>
      </w:r>
      <w:r w:rsidRPr="00EC65BB">
        <w:rPr>
          <w:rFonts w:ascii="Times New Roman" w:hAnsi="Times New Roman" w:cs="Times New Roman"/>
          <w:sz w:val="28"/>
          <w:szCs w:val="28"/>
          <w:lang w:val="uk-UA"/>
        </w:rPr>
        <w:t>.</w:t>
      </w:r>
      <w:r w:rsidRPr="00EC65BB">
        <w:rPr>
          <w:rFonts w:ascii="Times New Roman" w:eastAsia="Calibri" w:hAnsi="Times New Roman" w:cs="Times New Roman"/>
          <w:sz w:val="28"/>
          <w:szCs w:val="28"/>
          <w:lang w:val="uk-UA"/>
        </w:rPr>
        <w:t xml:space="preserve"> Статут закладу</w:t>
      </w:r>
      <w:r w:rsidR="00EC4279" w:rsidRPr="00EC65BB">
        <w:rPr>
          <w:rFonts w:ascii="Times New Roman" w:eastAsia="Calibri" w:hAnsi="Times New Roman" w:cs="Times New Roman"/>
          <w:sz w:val="28"/>
          <w:szCs w:val="28"/>
          <w:lang w:val="uk-UA"/>
        </w:rPr>
        <w:t xml:space="preserve"> зареєстрований в </w:t>
      </w:r>
      <w:r w:rsidR="00FF1794" w:rsidRPr="00EC65BB">
        <w:rPr>
          <w:rFonts w:ascii="Times New Roman" w:eastAsia="Calibri" w:hAnsi="Times New Roman" w:cs="Times New Roman"/>
          <w:sz w:val="28"/>
          <w:szCs w:val="28"/>
          <w:lang w:val="uk-UA"/>
        </w:rPr>
        <w:t xml:space="preserve"> державній адміністрації №</w:t>
      </w:r>
      <w:r w:rsidR="0006309E">
        <w:rPr>
          <w:rFonts w:ascii="Times New Roman" w:eastAsia="Calibri" w:hAnsi="Times New Roman" w:cs="Times New Roman"/>
          <w:sz w:val="28"/>
          <w:szCs w:val="28"/>
          <w:lang w:val="uk-UA"/>
        </w:rPr>
        <w:t xml:space="preserve"> 369-10/2022</w:t>
      </w:r>
      <w:r w:rsidR="00FF1794" w:rsidRPr="00EC65BB">
        <w:rPr>
          <w:rFonts w:ascii="Times New Roman" w:eastAsia="Calibri" w:hAnsi="Times New Roman" w:cs="Times New Roman"/>
          <w:sz w:val="28"/>
          <w:szCs w:val="28"/>
          <w:lang w:val="uk-UA"/>
        </w:rPr>
        <w:t xml:space="preserve">  від </w:t>
      </w:r>
      <w:r w:rsidR="007E3271" w:rsidRPr="00EC65BB">
        <w:rPr>
          <w:rFonts w:ascii="Times New Roman" w:eastAsia="Calibri" w:hAnsi="Times New Roman" w:cs="Times New Roman"/>
          <w:sz w:val="28"/>
          <w:szCs w:val="28"/>
          <w:lang w:val="uk-UA"/>
        </w:rPr>
        <w:t>у новій р</w:t>
      </w:r>
      <w:r w:rsidR="0006309E">
        <w:rPr>
          <w:rFonts w:ascii="Times New Roman" w:eastAsia="Calibri" w:hAnsi="Times New Roman" w:cs="Times New Roman"/>
          <w:sz w:val="28"/>
          <w:szCs w:val="28"/>
          <w:lang w:val="uk-UA"/>
        </w:rPr>
        <w:t>едакції, зареєстровано 17.02.2022р.</w:t>
      </w:r>
    </w:p>
    <w:p w:rsidR="009C50EE" w:rsidRDefault="009C50EE" w:rsidP="00B71D1E">
      <w:pPr>
        <w:tabs>
          <w:tab w:val="left" w:pos="567"/>
        </w:tabs>
        <w:spacing w:after="0" w:line="240" w:lineRule="auto"/>
        <w:ind w:firstLine="567"/>
        <w:jc w:val="both"/>
        <w:rPr>
          <w:rFonts w:ascii="Times New Roman" w:eastAsia="Calibri" w:hAnsi="Times New Roman" w:cs="Times New Roman"/>
          <w:b/>
          <w:sz w:val="28"/>
          <w:szCs w:val="28"/>
          <w:lang w:val="uk-UA"/>
        </w:rPr>
      </w:pPr>
      <w:r w:rsidRPr="00DF1A95">
        <w:rPr>
          <w:rFonts w:ascii="Times New Roman" w:eastAsia="Calibri" w:hAnsi="Times New Roman" w:cs="Times New Roman"/>
          <w:b/>
          <w:sz w:val="28"/>
          <w:szCs w:val="28"/>
          <w:lang w:val="uk-UA"/>
        </w:rPr>
        <w:t xml:space="preserve">Освітня програма </w:t>
      </w:r>
      <w:r w:rsidRPr="00DF1A95">
        <w:rPr>
          <w:rFonts w:ascii="Times New Roman" w:hAnsi="Times New Roman" w:cs="Times New Roman"/>
          <w:b/>
          <w:bCs/>
          <w:sz w:val="28"/>
          <w:szCs w:val="28"/>
          <w:lang w:val="uk-UA"/>
        </w:rPr>
        <w:t>на 202</w:t>
      </w:r>
      <w:r w:rsidR="00CB778D" w:rsidRPr="00DF1A95">
        <w:rPr>
          <w:rFonts w:ascii="Times New Roman" w:hAnsi="Times New Roman" w:cs="Times New Roman"/>
          <w:b/>
          <w:bCs/>
          <w:sz w:val="28"/>
          <w:szCs w:val="28"/>
          <w:lang w:val="uk-UA"/>
        </w:rPr>
        <w:t>4</w:t>
      </w:r>
      <w:r w:rsidRPr="00DF1A95">
        <w:rPr>
          <w:rFonts w:ascii="Times New Roman" w:hAnsi="Times New Roman" w:cs="Times New Roman"/>
          <w:b/>
          <w:bCs/>
          <w:sz w:val="28"/>
          <w:szCs w:val="28"/>
          <w:lang w:val="uk-UA"/>
        </w:rPr>
        <w:t>/202</w:t>
      </w:r>
      <w:r w:rsidR="00CB778D" w:rsidRPr="00DF1A95">
        <w:rPr>
          <w:rFonts w:ascii="Times New Roman" w:hAnsi="Times New Roman" w:cs="Times New Roman"/>
          <w:b/>
          <w:bCs/>
          <w:sz w:val="28"/>
          <w:szCs w:val="28"/>
          <w:lang w:val="uk-UA"/>
        </w:rPr>
        <w:t>5</w:t>
      </w:r>
      <w:r w:rsidRPr="00DF1A95">
        <w:rPr>
          <w:rFonts w:ascii="Times New Roman" w:hAnsi="Times New Roman" w:cs="Times New Roman"/>
          <w:b/>
          <w:bCs/>
          <w:sz w:val="28"/>
          <w:szCs w:val="28"/>
          <w:lang w:val="uk-UA"/>
        </w:rPr>
        <w:t xml:space="preserve"> навчальний рік</w:t>
      </w:r>
      <w:r w:rsidRPr="00DF1A95">
        <w:rPr>
          <w:rFonts w:ascii="Times New Roman" w:eastAsia="Calibri" w:hAnsi="Times New Roman" w:cs="Times New Roman"/>
          <w:b/>
          <w:sz w:val="28"/>
          <w:szCs w:val="28"/>
          <w:lang w:val="uk-UA"/>
        </w:rPr>
        <w:t xml:space="preserve"> розроблена відповідно:</w:t>
      </w:r>
    </w:p>
    <w:p w:rsidR="00DF1A95" w:rsidRPr="00F904F1" w:rsidRDefault="00DF1A95" w:rsidP="00DF1A95">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color w:val="000000" w:themeColor="text1"/>
          <w:sz w:val="28"/>
          <w:szCs w:val="28"/>
        </w:rPr>
        <w:t>Конституції України</w:t>
      </w:r>
    </w:p>
    <w:p w:rsidR="00DF1A95" w:rsidRPr="00F904F1" w:rsidRDefault="00DF1A95" w:rsidP="00DF1A95">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color w:val="000000" w:themeColor="text1"/>
          <w:sz w:val="28"/>
          <w:szCs w:val="28"/>
        </w:rPr>
        <w:t>Законів України: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освіту»;</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повну загальну середню освіту»;</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внесення змін до деяких законів України у сфері освіти»;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основні засади державної політики у сфері утвердження української національної та громадянської ідентичності».</w:t>
      </w:r>
    </w:p>
    <w:p w:rsidR="00DF1A95" w:rsidRPr="00F904F1" w:rsidRDefault="00DF1A95" w:rsidP="00DF1A95">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color w:val="000000" w:themeColor="text1"/>
          <w:sz w:val="28"/>
          <w:szCs w:val="28"/>
        </w:rPr>
        <w:t>Указів Президента України: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-«Про Національну стратегію розбудови безпечного і здорового освітнього середовища у новій українській школі»  від 25 травня 2020 року № 195/2020;</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введення воєнного стану в Україні» від 24.02.2022 №2102-IX (із змінами);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загальнонаціональну хвилину мовчання за загиблими внаслідок збройної агресії Російської Федерації проти України» від 16 березня 2022 року №143.</w:t>
      </w:r>
    </w:p>
    <w:p w:rsidR="00DF1A95" w:rsidRPr="00F904F1" w:rsidRDefault="00DF1A95" w:rsidP="00DF1A95">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sz w:val="28"/>
          <w:szCs w:val="28"/>
        </w:rPr>
        <w:t>Постанов Кабінету Міністрів України: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sz w:val="28"/>
          <w:szCs w:val="28"/>
        </w:rPr>
        <w:t xml:space="preserve">- </w:t>
      </w:r>
      <w:r w:rsidRPr="00F904F1">
        <w:rPr>
          <w:rFonts w:ascii="Times New Roman" w:hAnsi="Times New Roman" w:cs="Times New Roman"/>
          <w:color w:val="000000" w:themeColor="text1"/>
          <w:sz w:val="28"/>
          <w:szCs w:val="28"/>
        </w:rPr>
        <w:t xml:space="preserve">«Про затвердження Державного стандарту базової і повної загальної середньої освіти» від 23 листопада 2011р. №1392 (із змінами, внесеними відповідно до постанови КМУ від 07.08.2013р. №538, </w:t>
      </w:r>
      <w:hyperlink r:id="rId8" w:anchor="n10" w:tgtFrame="_blank" w:history="1">
        <w:r w:rsidRPr="00F904F1">
          <w:rPr>
            <w:rStyle w:val="a5"/>
            <w:rFonts w:ascii="Times New Roman" w:hAnsi="Times New Roman" w:cs="Times New Roman"/>
            <w:color w:val="000000" w:themeColor="text1"/>
            <w:sz w:val="28"/>
            <w:szCs w:val="28"/>
            <w:u w:val="none"/>
          </w:rPr>
          <w:t xml:space="preserve"> від 26.02.2020</w:t>
        </w:r>
      </w:hyperlink>
      <w:r w:rsidRPr="00F904F1">
        <w:rPr>
          <w:rFonts w:ascii="Times New Roman" w:hAnsi="Times New Roman" w:cs="Times New Roman"/>
          <w:color w:val="000000" w:themeColor="text1"/>
          <w:sz w:val="28"/>
          <w:szCs w:val="28"/>
        </w:rPr>
        <w:t xml:space="preserve"> № 143); </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«Ліцензійних умов провадження освітньої діяльності» від 30 грудня 2015 року №1187 (із змінами, внесеними згідно з Постановами КМ №347 від 10.05.2018, №180 від 03.03.2020, № 365 від 24.03.2021);</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від 14 лютого 2017 р. №88 (із змінами, внесеними згідно з Постановами КМ № 863 від 15.11.2017, № 88 від 21.02.2018, № 129 від 27.02.2019, № 152 від 26.02.2020, № 477 від 17.05.2021, № 365 від 26.03.2022, №396 від 09.04.2024);</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lastRenderedPageBreak/>
        <w:t xml:space="preserve">- «Про затвердження Порядку ведення обліку дітей дошкільного, шкільного віку та учнів» від 13 вересня 2017 р. №684 (із змінами, внесеними згідно з Постановами КМ від 19.09.2018 №806, від 17.07.2019 № 681 від 05.09.2023 №985); </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color w:val="000000" w:themeColor="text1"/>
          <w:sz w:val="28"/>
          <w:szCs w:val="28"/>
        </w:rPr>
        <w:t>-«Про затвердження Державного стандарту початкової загальної освіти» від 21 лютого 2018 р. №87 (із змінами, внесеними відповідно до постанови КМУ від 24 липня 2019 року №688, № 898 від 30.09.2020);</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Державного стандарту базової середньої освіти» від 30.09.2020 р №898 (із змінами, внесеними згідно з Постановою КМ № 972 від 30.08.2022);</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Порядку організації інклюзивного навчання у закладах загальної середньої освіти» від 15 вересня 2021 р. №957 (із змінами, внесеними згідно з Постановами КМ №483 від 26.04.2022, № 979 від 30.08.2022);</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w:t>
      </w:r>
      <w:r w:rsidRPr="00F904F1">
        <w:rPr>
          <w:rFonts w:ascii="Times New Roman" w:hAnsi="Times New Roman" w:cs="Times New Roman"/>
          <w:sz w:val="28"/>
          <w:szCs w:val="28"/>
        </w:rPr>
        <w:t>«Про початок навчального року під час воєнного стану в Україні», від 23 липня 2024 року №841;</w:t>
      </w:r>
    </w:p>
    <w:p w:rsidR="00DF1A95" w:rsidRPr="00F904F1" w:rsidRDefault="00DF1A95" w:rsidP="00DF1A95">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color w:val="000000" w:themeColor="text1"/>
          <w:sz w:val="28"/>
          <w:szCs w:val="28"/>
        </w:rPr>
        <w:t>Розпоряджень Кабінету Міністрів України: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схвалення Концепції реалізації державної політики у сфері реформування загальної середньої освіти «Нова українська школа» на період до 2029 року»від 14 грудня 2016 р. №988 (із змінами, внесеними згідно з Розпорядженням КМ № 592-р від 22.08.2018);</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xml:space="preserve">-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школа»від 13.12.2017 №903-р </w:t>
      </w:r>
      <w:r w:rsidRPr="00F904F1">
        <w:rPr>
          <w:rFonts w:ascii="Times New Roman" w:hAnsi="Times New Roman" w:cs="Times New Roman"/>
          <w:sz w:val="28"/>
          <w:szCs w:val="28"/>
        </w:rPr>
        <w:t>(і</w:t>
      </w:r>
      <w:r w:rsidRPr="00F904F1">
        <w:rPr>
          <w:rFonts w:ascii="Times New Roman" w:hAnsi="Times New Roman" w:cs="Times New Roman"/>
          <w:color w:val="000000" w:themeColor="text1"/>
          <w:sz w:val="28"/>
          <w:szCs w:val="28"/>
        </w:rPr>
        <w:t>з змінами, внесеними згідно з Розпорядженнями КМ № 592-р від 22.08.2018, № 251-р від 17.04.2019);</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схвалення Концепції безпеки закладів освіти» від 7 квітня 2023 р. №301-р.</w:t>
      </w:r>
    </w:p>
    <w:p w:rsidR="00DF1A95" w:rsidRPr="00F904F1" w:rsidRDefault="00DF1A95" w:rsidP="00DF1A95">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color w:val="000000" w:themeColor="text1"/>
          <w:sz w:val="28"/>
          <w:szCs w:val="28"/>
        </w:rPr>
        <w:t>Наказів Міністерства освіти і науки України: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та Порядку поділу класів на групи при вивченні окремих предметів загальноосвітніх навчальних закладах» від 20 лютого 2002 року №128 (із змінами, внесеними згідно з наказом Міністерства освіти №572 від 09.10.2002, № 921 від 17.08.2012, №401 від 08.04.2016);</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критеріїв оцінювання навчальних досягнень учнів (вихованців) у системі загальної середньої освіти» від 13.04.2011 №329;</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орієнтовних вимог оцінювання навчальних досягнень учнів із базових дисциплін у системі загальної середньої освіти» від 21.08.2013 р. №1222 (із змінами</w:t>
      </w:r>
      <w:r w:rsidRPr="00F904F1">
        <w:rPr>
          <w:rFonts w:ascii="Times New Roman" w:hAnsi="Times New Roman" w:cs="Times New Roman"/>
          <w:sz w:val="28"/>
          <w:szCs w:val="28"/>
        </w:rPr>
        <w:t xml:space="preserve">, </w:t>
      </w:r>
      <w:r w:rsidRPr="00F904F1">
        <w:rPr>
          <w:rFonts w:ascii="Times New Roman" w:hAnsi="Times New Roman" w:cs="Times New Roman"/>
          <w:color w:val="000000" w:themeColor="text1"/>
          <w:sz w:val="28"/>
          <w:szCs w:val="28"/>
        </w:rPr>
        <w:t>внесеними згідно з Наказом Міністерства освіти і науки №1009 від 19.08.2016), додаток 2 «Орієнтовні вимоги оцінювання навчальних досягнень учнів із базових дисциплін у системі загальної середньої освіти»;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xml:space="preserve">- «Про затвердження Порядку переведення учнів закладу загальної середньої освіти на наступний рік навчання від 14.07.2015 №762 (із змінами, внесеними згідно з наказами Міністерства освіти і науки від 08.05.2019 №621, від 01.03.2021 № 268); </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lastRenderedPageBreak/>
        <w:t>- «Про затвердження Положення про індивідуальну форму здобуття загальної середньої освіти» від 12 січня 2016 року №8 (із змінами внесеними наказами МОН України від 06.06.2016 № 624, від 24.04.2017 №635, від 10.07.2019 №955, від 10.02.2021 №160№ 165 від 15.02.2023);</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типової освітньої програми закладів загальної середньої освіти ІІ ступеня» від 20.04.2018 №405</w:t>
      </w:r>
      <w:r w:rsidR="009B21FF">
        <w:rPr>
          <w:rFonts w:ascii="Times New Roman" w:hAnsi="Times New Roman" w:cs="Times New Roman"/>
          <w:color w:val="000000" w:themeColor="text1"/>
          <w:sz w:val="28"/>
          <w:szCs w:val="28"/>
        </w:rPr>
        <w:t>, (згідно наказу МОНУ №</w:t>
      </w:r>
      <w:r w:rsidR="009B21FF">
        <w:rPr>
          <w:rFonts w:ascii="Times New Roman" w:hAnsi="Times New Roman" w:cs="Times New Roman"/>
          <w:color w:val="000000" w:themeColor="text1"/>
          <w:sz w:val="28"/>
          <w:szCs w:val="28"/>
          <w:lang w:val="uk-UA"/>
        </w:rPr>
        <w:t>1120</w:t>
      </w:r>
      <w:r w:rsidR="009B21FF">
        <w:rPr>
          <w:rFonts w:ascii="Times New Roman" w:hAnsi="Times New Roman" w:cs="Times New Roman"/>
          <w:color w:val="000000" w:themeColor="text1"/>
          <w:sz w:val="28"/>
          <w:szCs w:val="28"/>
        </w:rPr>
        <w:t xml:space="preserve"> від </w:t>
      </w:r>
      <w:r w:rsidR="009B21FF">
        <w:rPr>
          <w:rFonts w:ascii="Times New Roman" w:hAnsi="Times New Roman" w:cs="Times New Roman"/>
          <w:color w:val="000000" w:themeColor="text1"/>
          <w:sz w:val="28"/>
          <w:szCs w:val="28"/>
          <w:lang w:val="uk-UA"/>
        </w:rPr>
        <w:t>0</w:t>
      </w:r>
      <w:r w:rsidR="009B21FF">
        <w:rPr>
          <w:rFonts w:ascii="Times New Roman" w:hAnsi="Times New Roman" w:cs="Times New Roman"/>
          <w:color w:val="000000" w:themeColor="text1"/>
          <w:sz w:val="28"/>
          <w:szCs w:val="28"/>
        </w:rPr>
        <w:t>9.0</w:t>
      </w:r>
      <w:r w:rsidR="009B21FF">
        <w:rPr>
          <w:rFonts w:ascii="Times New Roman" w:hAnsi="Times New Roman" w:cs="Times New Roman"/>
          <w:color w:val="000000" w:themeColor="text1"/>
          <w:sz w:val="28"/>
          <w:szCs w:val="28"/>
          <w:lang w:val="uk-UA"/>
        </w:rPr>
        <w:t>8</w:t>
      </w:r>
      <w:r w:rsidR="009B21FF">
        <w:rPr>
          <w:rFonts w:ascii="Times New Roman" w:hAnsi="Times New Roman" w:cs="Times New Roman"/>
          <w:color w:val="000000" w:themeColor="text1"/>
          <w:sz w:val="28"/>
          <w:szCs w:val="28"/>
        </w:rPr>
        <w:t>.202</w:t>
      </w:r>
      <w:r w:rsidR="009B21FF">
        <w:rPr>
          <w:rFonts w:ascii="Times New Roman" w:hAnsi="Times New Roman" w:cs="Times New Roman"/>
          <w:color w:val="000000" w:themeColor="text1"/>
          <w:sz w:val="28"/>
          <w:szCs w:val="28"/>
          <w:lang w:val="uk-UA"/>
        </w:rPr>
        <w:t>4</w:t>
      </w:r>
      <w:r w:rsidRPr="00F904F1">
        <w:rPr>
          <w:rFonts w:ascii="Times New Roman" w:hAnsi="Times New Roman" w:cs="Times New Roman"/>
          <w:color w:val="000000" w:themeColor="text1"/>
          <w:sz w:val="28"/>
          <w:szCs w:val="28"/>
        </w:rPr>
        <w:t>, із змінами, внесеними згідно з Наказом Міністерства освіти і науки №983 від 13.09.2021);</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деякі питання документів про загальну середню освіту» від 16 жовтня 2018 року №1109;</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Порядку проведення державної підсумкової атестації від 07 грудня 2018 року №1369 (із змінами, внесеними згідно з Наказами Міністерства освіти і науки № 221 від 18.02.2019, № 246 від 19.02.2020, № 1431 від 24.12.2021, № 689 від 16.05.2024);</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Положення про інституційну форму здобуття загальної середньої освіти» від 23 квітня 2019 року №536 (із змінами, внесеними згідно з Наказами Міністерства освіти і науки №160 від 10.02.2021, № 160 від 10.02.2021);</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«Деякі питання організації дистанційного навчання» від 08.09.2020  №1115 (із змінами, внесеними згідно з Наказом Міністерства освіти і науки № 201 від 24.02.2023);</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типової освітньої програми для 5-9 класів закладів загальної середньої освіти» від 19.02.2021 №235;</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надання грифа «Рекомендовано міністерством освіти і науки України» модельним навчальним програмам для закладів загальної середньої освіти» від 12 липня 2021 р. №795 (із змінами, внесеними згідно з Наказами Міністерства освіти і науки №898 від 10.08.2021, №1031 від 29.09.2021);</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методичних   рекомендацій щодо оцінювання результатів навчання учнів 1-4 класів закладів загальної середньої освіти» від 13.07.2021 №813;</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від 01.04.2022  №289;</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 від 12 серпня 2022 року №743;</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-«Методичні рекомендації щодо окремих питань здобуття освіти в закладах загальної середньої освіти в умовах воєнного стану в Україні» від 15.05.2023 №563;</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надання грифа “Рекомендовано Міністерством освіти і науки України” модельним навчальним програмам для закладів загальної середньої освіти» від 24.07.2023 №883, від 16.08.2023 р. №1001, від 06.09.2023 р. №1090;</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«Про внесення змін у методичні рекомендації щодо окремих питань здобуття освіти в закладах загальної середньої освіти в умовах воєнного стану в Україні» від 13.06.2024 року № 836.</w:t>
      </w:r>
    </w:p>
    <w:p w:rsidR="00DF1A95" w:rsidRPr="00F904F1" w:rsidRDefault="00DF1A95" w:rsidP="00DF1A95">
      <w:pPr>
        <w:spacing w:after="0" w:line="240" w:lineRule="auto"/>
        <w:jc w:val="both"/>
        <w:rPr>
          <w:rFonts w:ascii="Times New Roman" w:hAnsi="Times New Roman" w:cs="Times New Roman"/>
          <w:b/>
          <w:color w:val="000000" w:themeColor="text1"/>
          <w:sz w:val="28"/>
          <w:szCs w:val="28"/>
        </w:rPr>
      </w:pPr>
      <w:r w:rsidRPr="00F904F1">
        <w:rPr>
          <w:rFonts w:ascii="Times New Roman" w:hAnsi="Times New Roman" w:cs="Times New Roman"/>
          <w:b/>
          <w:color w:val="000000" w:themeColor="text1"/>
          <w:sz w:val="28"/>
          <w:szCs w:val="28"/>
        </w:rPr>
        <w:t>ЛистівМіністерства освіти і науки України: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lastRenderedPageBreak/>
        <w:t>- «Щодо застосування державної мови в освітній галузі від 01.02.2018 №1/9-74»;</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bookmarkStart w:id="0" w:name="_Hlk79176291"/>
      <w:r w:rsidRPr="00F904F1">
        <w:rPr>
          <w:rFonts w:ascii="Times New Roman" w:hAnsi="Times New Roman" w:cs="Times New Roman"/>
          <w:color w:val="000000" w:themeColor="text1"/>
          <w:sz w:val="28"/>
          <w:szCs w:val="28"/>
        </w:rPr>
        <w:t>- «Щодо скороченої тривалості уроку для учнів початкової школи»</w:t>
      </w:r>
      <w:bookmarkEnd w:id="0"/>
      <w:r w:rsidRPr="00F904F1">
        <w:rPr>
          <w:rFonts w:ascii="Times New Roman" w:hAnsi="Times New Roman" w:cs="Times New Roman"/>
          <w:color w:val="000000" w:themeColor="text1"/>
          <w:sz w:val="28"/>
          <w:szCs w:val="28"/>
        </w:rPr>
        <w:t xml:space="preserve"> від 02.04.2018 р. №1/9-190;</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«Щодо особливостей організації освітнього процесу у 7-9 х класах в умовах реалізації концепції «Нова українська школа»» від 11.08.2023 р. 1/11938-23.</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b/>
          <w:color w:val="000000" w:themeColor="text1"/>
          <w:sz w:val="28"/>
          <w:szCs w:val="28"/>
        </w:rPr>
        <w:t>Санітарного регламенту для закладів загальної середньої освіти</w:t>
      </w:r>
      <w:r w:rsidRPr="00F904F1">
        <w:rPr>
          <w:rFonts w:ascii="Times New Roman" w:hAnsi="Times New Roman" w:cs="Times New Roman"/>
          <w:color w:val="000000" w:themeColor="text1"/>
          <w:sz w:val="28"/>
          <w:szCs w:val="28"/>
        </w:rPr>
        <w:t>,затвердженим наказом Міністерства охорони здоров'я України від 25.09.2020 №2205</w:t>
      </w:r>
      <w:bookmarkStart w:id="1" w:name="n5"/>
      <w:bookmarkEnd w:id="1"/>
      <w:r w:rsidRPr="00F904F1">
        <w:rPr>
          <w:rFonts w:ascii="Times New Roman" w:hAnsi="Times New Roman" w:cs="Times New Roman"/>
          <w:color w:val="000000" w:themeColor="text1"/>
          <w:sz w:val="28"/>
          <w:szCs w:val="28"/>
        </w:rPr>
        <w:t xml:space="preserve"> (із змінами, внесеними згідно з Наказом Міністерства охорони здоров'я № 1984 від 20.09.2021, №1371 від 01.08.2022).</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b/>
          <w:color w:val="000000" w:themeColor="text1"/>
          <w:sz w:val="28"/>
          <w:szCs w:val="28"/>
        </w:rPr>
        <w:t>Інструкції про порядок обчислення заробітної плати працівників освіти</w:t>
      </w:r>
      <w:r w:rsidRPr="00F904F1">
        <w:rPr>
          <w:rFonts w:ascii="Times New Roman" w:hAnsi="Times New Roman" w:cs="Times New Roman"/>
          <w:color w:val="000000" w:themeColor="text1"/>
          <w:sz w:val="28"/>
          <w:szCs w:val="28"/>
        </w:rPr>
        <w:t>, затверджена наказом Міністерства освіти України від 15 квітня 1993 року№102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ab/>
        <w:t>Відповідно п.1 статті 11 Закону України «Про повну загальну середню освіту» заклад використовує наскрізну освітню програму, розроблену для початкового та базового рівнів освіти. Освітня програма закладу освіти схвалюється педагогічною радою закладу, затверджується його керівником та вводиться в дію наказом по закладу.</w:t>
      </w:r>
    </w:p>
    <w:p w:rsidR="00DF1A95" w:rsidRPr="00DF1A95" w:rsidRDefault="00DF1A95" w:rsidP="00B71D1E">
      <w:pPr>
        <w:tabs>
          <w:tab w:val="left" w:pos="567"/>
        </w:tabs>
        <w:spacing w:after="0" w:line="240" w:lineRule="auto"/>
        <w:ind w:firstLine="567"/>
        <w:jc w:val="both"/>
        <w:rPr>
          <w:rFonts w:ascii="Times New Roman" w:eastAsia="Calibri" w:hAnsi="Times New Roman" w:cs="Times New Roman"/>
          <w:b/>
          <w:sz w:val="28"/>
          <w:szCs w:val="28"/>
        </w:rPr>
      </w:pPr>
    </w:p>
    <w:p w:rsidR="00D13A37" w:rsidRDefault="00D13A37" w:rsidP="00D13A37">
      <w:pPr>
        <w:pStyle w:val="normal"/>
        <w:spacing w:after="0" w:line="240" w:lineRule="auto"/>
        <w:jc w:val="both"/>
        <w:rPr>
          <w:rFonts w:ascii="Times New Roman" w:eastAsia="Times New Roman" w:hAnsi="Times New Roman" w:cs="Times New Roman"/>
          <w:b/>
          <w:sz w:val="28"/>
          <w:szCs w:val="28"/>
        </w:rPr>
      </w:pPr>
      <w:r w:rsidRPr="00DF1A95">
        <w:rPr>
          <w:rFonts w:ascii="Times New Roman" w:eastAsia="Times New Roman" w:hAnsi="Times New Roman" w:cs="Times New Roman"/>
          <w:b/>
          <w:sz w:val="28"/>
          <w:szCs w:val="28"/>
        </w:rPr>
        <w:t>Освітня програма містить:</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пояснювальну записку;</w:t>
      </w:r>
    </w:p>
    <w:p w:rsidR="00DF1A95" w:rsidRPr="00F904F1" w:rsidRDefault="00DF1A95" w:rsidP="00DF1A95">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 вимоги до осіб, які можуть розпочати навчання за освітньою програмою;</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color w:val="000000" w:themeColor="text1"/>
          <w:sz w:val="28"/>
          <w:szCs w:val="28"/>
        </w:rPr>
        <w:t>- загальний обсяг навчального навантаження на відповідному рівні (циклі) повної загальної середньої освіти (в годинах), його розподіл між освітніми</w:t>
      </w:r>
      <w:r w:rsidRPr="00F904F1">
        <w:rPr>
          <w:rFonts w:ascii="Times New Roman" w:hAnsi="Times New Roman" w:cs="Times New Roman"/>
          <w:sz w:val="28"/>
          <w:szCs w:val="28"/>
        </w:rPr>
        <w:t xml:space="preserve"> галузями за роками навчання;</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перелік варіантів типових навчальних планів та модельних навчальних програм;</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рекомендовані форми організації освітнього процесу;</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опис інструментарію оцінювання.</w:t>
      </w:r>
    </w:p>
    <w:p w:rsidR="00DF1A95" w:rsidRPr="00F904F1" w:rsidRDefault="00DF1A95" w:rsidP="00DF1A95">
      <w:pPr>
        <w:spacing w:after="0" w:line="240" w:lineRule="auto"/>
        <w:jc w:val="both"/>
        <w:rPr>
          <w:rFonts w:ascii="Times New Roman" w:hAnsi="Times New Roman" w:cs="Times New Roman"/>
          <w:b/>
          <w:sz w:val="28"/>
          <w:szCs w:val="28"/>
        </w:rPr>
      </w:pPr>
      <w:r w:rsidRPr="00F904F1">
        <w:rPr>
          <w:rFonts w:ascii="Times New Roman" w:hAnsi="Times New Roman" w:cs="Times New Roman"/>
          <w:b/>
          <w:sz w:val="28"/>
          <w:szCs w:val="28"/>
        </w:rPr>
        <w:t>Освітня програма</w:t>
      </w:r>
      <w:r>
        <w:rPr>
          <w:rFonts w:ascii="Times New Roman" w:hAnsi="Times New Roman" w:cs="Times New Roman"/>
          <w:b/>
          <w:sz w:val="28"/>
          <w:szCs w:val="28"/>
          <w:lang w:val="uk-UA"/>
        </w:rPr>
        <w:t xml:space="preserve"> містить</w:t>
      </w:r>
      <w:r w:rsidRPr="00F904F1">
        <w:rPr>
          <w:rFonts w:ascii="Times New Roman" w:hAnsi="Times New Roman" w:cs="Times New Roman"/>
          <w:b/>
          <w:sz w:val="28"/>
          <w:szCs w:val="28"/>
        </w:rPr>
        <w:t>:</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відповідає структурі типової освітньої програми та визначеним нею вимогам до осіб, які можуть розпочати навчання за освітньою програмою закладу освіти;</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визначає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містить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xml:space="preserve">- містить перелік модельних навчальних програм, що використовуються закладом освіти в освітньому процесі та навчальних програм, затверджених педагогічною радою, що містять опис результатів навчання учнів з навчальних </w:t>
      </w:r>
      <w:r w:rsidRPr="00F904F1">
        <w:rPr>
          <w:rFonts w:ascii="Times New Roman" w:hAnsi="Times New Roman" w:cs="Times New Roman"/>
          <w:sz w:val="28"/>
          <w:szCs w:val="28"/>
        </w:rPr>
        <w:lastRenderedPageBreak/>
        <w:t>предметів (інтегрованих курсів) в обсязі не меншому ніж встановлено відповідними модельними навчальними програмами;</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описує форми організації освітнього процесу та інструментарію оцінювання.</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Освітня програма закладу містить інші складники, що враховують специфіку та особливості освітньої діяльності закладу. Реалізація освітньої програми здійснюється за кошти державного та місцевого бюджетів.</w:t>
      </w:r>
    </w:p>
    <w:p w:rsidR="00DF1A95" w:rsidRPr="00F904F1" w:rsidRDefault="00DF1A95" w:rsidP="00DF1A95">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Головною метою освітнього  закладу є надання якісних освітніх послуг, всебічний розвиток людини як особистості та найвищої цінності суспільства,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w:t>
      </w:r>
    </w:p>
    <w:p w:rsidR="00DF1A95" w:rsidRPr="00DF1A95" w:rsidRDefault="00DF1A95" w:rsidP="00D13A37">
      <w:pPr>
        <w:pStyle w:val="normal"/>
        <w:spacing w:after="0" w:line="240" w:lineRule="auto"/>
        <w:jc w:val="both"/>
        <w:rPr>
          <w:rFonts w:ascii="Times New Roman" w:eastAsia="Times New Roman" w:hAnsi="Times New Roman" w:cs="Times New Roman"/>
          <w:b/>
          <w:sz w:val="28"/>
          <w:szCs w:val="28"/>
          <w:lang w:val="ru-RU"/>
        </w:rPr>
      </w:pPr>
    </w:p>
    <w:p w:rsidR="006913F8" w:rsidRDefault="00195F4D" w:rsidP="00B71D1E">
      <w:pPr>
        <w:widowControl w:val="0"/>
        <w:shd w:val="clear" w:color="auto" w:fill="FFFFFF"/>
        <w:autoSpaceDE w:val="0"/>
        <w:autoSpaceDN w:val="0"/>
        <w:adjustRightInd w:val="0"/>
        <w:spacing w:after="0" w:line="240" w:lineRule="auto"/>
        <w:ind w:right="34" w:firstLine="567"/>
        <w:jc w:val="both"/>
        <w:rPr>
          <w:rFonts w:ascii="Times New Roman" w:hAnsi="Times New Roman" w:cs="Times New Roman"/>
          <w:b/>
          <w:bCs/>
          <w:sz w:val="28"/>
          <w:szCs w:val="28"/>
          <w:lang w:val="uk-UA"/>
        </w:rPr>
      </w:pPr>
      <w:r w:rsidRPr="00CB778D">
        <w:rPr>
          <w:rFonts w:ascii="Times New Roman" w:hAnsi="Times New Roman" w:cs="Times New Roman"/>
          <w:b/>
          <w:bCs/>
          <w:sz w:val="28"/>
          <w:szCs w:val="28"/>
          <w:lang w:val="uk-UA"/>
        </w:rPr>
        <w:t>Основним завданням освітнього закладу</w:t>
      </w:r>
      <w:r w:rsidR="00F239B2" w:rsidRPr="00CB778D">
        <w:rPr>
          <w:rFonts w:ascii="Times New Roman" w:hAnsi="Times New Roman" w:cs="Times New Roman"/>
          <w:b/>
          <w:bCs/>
          <w:sz w:val="28"/>
          <w:szCs w:val="28"/>
          <w:lang w:val="uk-UA"/>
        </w:rPr>
        <w:t xml:space="preserve"> є:</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створення рівних, належних і безпечних умов здобуття освіти, безпечного освітнього середовища, зокрема в умовах воєнного стану;</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забезпечення різних форм здобуття освіти та організація освітнього процесу у різних форматах, залежно від потреб та безпекової ситуації;</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реалізаціяДержавних стандартів початкової та базової освіти;</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впровадження розвивального, мотиваційного освітнього середовища, вільного від будь-яких проявів насильства, дискримінації,булінгу, цькування та забезпечення прав, свобод та інтересів дітей із постійною психологічною підтримкою в умовах воєнного стану;</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створення безбар’єрного простору із розумним пристосуванням та універсальним дизайном;</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eastAsia="Times New Roman" w:hAnsi="Times New Roman" w:cs="Times New Roman"/>
          <w:spacing w:val="-6"/>
          <w:sz w:val="28"/>
          <w:szCs w:val="28"/>
          <w:lang w:eastAsia="uk-UA"/>
        </w:rPr>
        <w:t xml:space="preserve">- забезпечення </w:t>
      </w:r>
      <w:r w:rsidRPr="00F904F1">
        <w:rPr>
          <w:rFonts w:ascii="Times New Roman" w:hAnsi="Times New Roman" w:cs="Times New Roman"/>
          <w:sz w:val="28"/>
          <w:szCs w:val="28"/>
        </w:rPr>
        <w:t>безперервного процесу підвищення якості освітнього процесу з одночасним урахуванням потреб суспільства, потреб особистості учня, застосування новітніх досягнень педагогіки та психології, використання сучасних технологій навчання, цифровізація тадіджиталізація освітнього процесу;</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-збереження і зміцнення морального, фізичного і психічного здоров'я вихованців; формування національно-патріотичної свідомості, виховання громадянина України,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формування бажання і вміння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DF1A95" w:rsidRPr="00F904F1" w:rsidRDefault="00DF1A95" w:rsidP="00DF1A95">
      <w:pPr>
        <w:widowControl w:val="0"/>
        <w:shd w:val="clear" w:color="auto" w:fill="FFFFFF"/>
        <w:tabs>
          <w:tab w:val="left" w:pos="5812"/>
        </w:tabs>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lastRenderedPageBreak/>
        <w:t>- 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виховання людини моральної, відповідальної, з розвиненим естетичним і етичним ставленням до навколишнього світу і самої себе;</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запровадження сучасних інструментів підходів, форм, методів, засобів навчання з дотриманням принципів академічної доброчесності;</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hAnsi="Times New Roman" w:cs="Times New Roman"/>
          <w:sz w:val="28"/>
          <w:szCs w:val="28"/>
        </w:rPr>
        <w:t>- забезпечення ефективної взаємодії та співпраці всіх учасників освітнього процесу, реалізація педагогіки партнерства.</w:t>
      </w:r>
    </w:p>
    <w:p w:rsidR="00DF1A95" w:rsidRPr="00F904F1" w:rsidRDefault="00DF1A95" w:rsidP="00DF1A95">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ab/>
        <w:t>Відповідно до статті 9 Закону України «Про освіту» заклад забезпечує право здобувати освіту в різних формах. Основною формою є інституційна очна (денна), за потребизаклад може організувати дистанційну та індивідуальні форми здобуття освіти, (зокрема екстернатну, сімейну (домашню), педагогічний патронаж), впроваджувати інклюзивне навчання, реалізовувати індивідуальну освітню траєкторію учня.</w:t>
      </w:r>
    </w:p>
    <w:p w:rsidR="00DF1A95" w:rsidRPr="00DF1A95" w:rsidRDefault="00DF1A95" w:rsidP="00B71D1E">
      <w:pPr>
        <w:widowControl w:val="0"/>
        <w:shd w:val="clear" w:color="auto" w:fill="FFFFFF"/>
        <w:autoSpaceDE w:val="0"/>
        <w:autoSpaceDN w:val="0"/>
        <w:adjustRightInd w:val="0"/>
        <w:spacing w:after="0" w:line="240" w:lineRule="auto"/>
        <w:ind w:right="34" w:firstLine="567"/>
        <w:jc w:val="both"/>
        <w:rPr>
          <w:rFonts w:ascii="Times New Roman" w:hAnsi="Times New Roman" w:cs="Times New Roman"/>
          <w:b/>
          <w:sz w:val="28"/>
          <w:szCs w:val="28"/>
        </w:rPr>
      </w:pPr>
    </w:p>
    <w:p w:rsidR="00244F3F" w:rsidRPr="00244F3F" w:rsidRDefault="00E50A52" w:rsidP="00244F3F">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color w:val="FF0000"/>
          <w:sz w:val="28"/>
          <w:szCs w:val="28"/>
          <w:lang w:val="uk-UA"/>
        </w:rPr>
      </w:pPr>
      <w:hyperlink r:id="rId9" w:history="1">
        <w:r w:rsidR="00244F3F" w:rsidRPr="00244F3F">
          <w:rPr>
            <w:rStyle w:val="af4"/>
            <w:rFonts w:ascii="Times New Roman" w:hAnsi="Times New Roman" w:cs="Times New Roman"/>
            <w:sz w:val="28"/>
            <w:szCs w:val="28"/>
            <w:bdr w:val="none" w:sz="0" w:space="0" w:color="auto" w:frame="1"/>
            <w:lang w:val="uk-UA"/>
          </w:rPr>
          <w:t>Дистанційний курс «Змішане навчання в сучасній школі»</w:t>
        </w:r>
      </w:hyperlink>
    </w:p>
    <w:p w:rsidR="00244F3F" w:rsidRDefault="00244F3F" w:rsidP="00244F3F">
      <w:pPr>
        <w:pStyle w:val="a6"/>
        <w:spacing w:before="0" w:beforeAutospacing="0" w:after="200" w:afterAutospacing="0"/>
        <w:textAlignment w:val="baseline"/>
        <w:rPr>
          <w:sz w:val="28"/>
          <w:szCs w:val="28"/>
        </w:rPr>
      </w:pPr>
      <w:r w:rsidRPr="00244F3F">
        <w:rPr>
          <w:sz w:val="28"/>
          <w:szCs w:val="28"/>
        </w:rPr>
        <w:t xml:space="preserve">Відповідно до рекомендацій МОН, новий навчальний рік для різних закладів освіти буде мати декілька сценаріїв, серед яких – </w:t>
      </w:r>
      <w:r>
        <w:rPr>
          <w:sz w:val="28"/>
          <w:szCs w:val="28"/>
        </w:rPr>
        <w:t>впровадження змішаного навчання.</w:t>
      </w:r>
    </w:p>
    <w:p w:rsidR="00244F3F" w:rsidRPr="00244F3F" w:rsidRDefault="00244F3F" w:rsidP="00244F3F">
      <w:pPr>
        <w:pStyle w:val="a6"/>
        <w:spacing w:before="0" w:beforeAutospacing="0" w:after="200" w:afterAutospacing="0"/>
        <w:textAlignment w:val="baseline"/>
        <w:rPr>
          <w:sz w:val="28"/>
          <w:szCs w:val="28"/>
        </w:rPr>
      </w:pPr>
      <w:r w:rsidRPr="00244F3F">
        <w:rPr>
          <w:rStyle w:val="af4"/>
          <w:sz w:val="28"/>
          <w:szCs w:val="28"/>
          <w:bdr w:val="none" w:sz="0" w:space="0" w:color="auto" w:frame="1"/>
        </w:rPr>
        <w:t>Змішане навчання</w:t>
      </w:r>
      <w:r w:rsidRPr="00244F3F">
        <w:rPr>
          <w:sz w:val="28"/>
          <w:szCs w:val="28"/>
        </w:rPr>
        <w:t> (англ. blended learning) — це різновид гібридної методики, коли відбувається поєднання онлайн навчання, традиційного та самостійного навчання. Мається на увазі не просто використання сучасних інтерактивних технологій на додаток до традиційних, а якісно новий підхід до навчання, що трансформує, а іноді і «перевертає» клас (англ. flipped classroom).</w:t>
      </w:r>
    </w:p>
    <w:p w:rsidR="00244F3F" w:rsidRPr="00244F3F" w:rsidRDefault="00244F3F" w:rsidP="00244F3F">
      <w:pPr>
        <w:pStyle w:val="a6"/>
        <w:spacing w:before="0" w:beforeAutospacing="0" w:after="200" w:afterAutospacing="0"/>
        <w:textAlignment w:val="baseline"/>
        <w:rPr>
          <w:sz w:val="28"/>
          <w:szCs w:val="28"/>
        </w:rPr>
      </w:pPr>
      <w:r w:rsidRPr="00244F3F">
        <w:rPr>
          <w:sz w:val="28"/>
          <w:szCs w:val="28"/>
        </w:rPr>
        <w:t>При змішаному навчанні матеріал, який учень опрацьовує онлайн (чи то у формі самостійного прочитання матеріалів, чи при перегляді демонстраційних відео, чи при перегляді відеозапису лекції вчителя, чи у формі гри), остаточно засвоюється офлайн (тобто у приміщенні школи під час занять).</w:t>
      </w:r>
    </w:p>
    <w:p w:rsidR="00244F3F" w:rsidRPr="00244F3F" w:rsidRDefault="00244F3F" w:rsidP="00244F3F">
      <w:pPr>
        <w:pStyle w:val="a6"/>
        <w:spacing w:before="0" w:beforeAutospacing="0" w:after="0" w:afterAutospacing="0"/>
        <w:textAlignment w:val="baseline"/>
        <w:rPr>
          <w:sz w:val="28"/>
          <w:szCs w:val="28"/>
        </w:rPr>
      </w:pPr>
      <w:r w:rsidRPr="00244F3F">
        <w:rPr>
          <w:sz w:val="28"/>
          <w:szCs w:val="28"/>
        </w:rPr>
        <w:t>Перевагою навчання </w:t>
      </w:r>
      <w:r w:rsidRPr="00244F3F">
        <w:rPr>
          <w:rStyle w:val="af4"/>
          <w:sz w:val="28"/>
          <w:szCs w:val="28"/>
          <w:bdr w:val="none" w:sz="0" w:space="0" w:color="auto" w:frame="1"/>
        </w:rPr>
        <w:t>онлайн </w:t>
      </w:r>
      <w:r w:rsidRPr="00244F3F">
        <w:rPr>
          <w:sz w:val="28"/>
          <w:szCs w:val="28"/>
        </w:rPr>
        <w:t>є те, що учень сам обирає місце для навчання, контролює час, ритм та послідовність виконуваних завдань, причому в онлайні діти можуть навчатись як вдома, так і в школі.</w:t>
      </w:r>
    </w:p>
    <w:p w:rsidR="00244F3F" w:rsidRPr="00244F3F" w:rsidRDefault="00244F3F" w:rsidP="00244F3F">
      <w:pPr>
        <w:pStyle w:val="a6"/>
        <w:spacing w:before="0" w:beforeAutospacing="0" w:after="0" w:afterAutospacing="0"/>
        <w:textAlignment w:val="baseline"/>
        <w:rPr>
          <w:sz w:val="28"/>
          <w:szCs w:val="28"/>
        </w:rPr>
      </w:pPr>
      <w:r w:rsidRPr="00244F3F">
        <w:rPr>
          <w:sz w:val="28"/>
          <w:szCs w:val="28"/>
        </w:rPr>
        <w:t>В процесі </w:t>
      </w:r>
      <w:r w:rsidRPr="00244F3F">
        <w:rPr>
          <w:rStyle w:val="af4"/>
          <w:sz w:val="28"/>
          <w:szCs w:val="28"/>
          <w:bdr w:val="none" w:sz="0" w:space="0" w:color="auto" w:frame="1"/>
        </w:rPr>
        <w:t>офлайнового </w:t>
      </w:r>
      <w:r w:rsidRPr="00244F3F">
        <w:rPr>
          <w:sz w:val="28"/>
          <w:szCs w:val="28"/>
        </w:rPr>
        <w:t>навчання учні взаємодіють з вчителем та однокласниками. Формат офлайн навчання включає роботу у групових проектах, індивідуальні консультації, лекції, семінари, дискусії (тобто будь-яка взаємодія, що відбувається в реальному часі без посередництва інформаційно-комунікаційних технологій).</w:t>
      </w:r>
    </w:p>
    <w:p w:rsidR="00244F3F" w:rsidRPr="000D5AA6" w:rsidRDefault="00244F3F" w:rsidP="00244F3F">
      <w:pPr>
        <w:pStyle w:val="a6"/>
        <w:spacing w:before="0" w:beforeAutospacing="0" w:after="0" w:afterAutospacing="0"/>
        <w:textAlignment w:val="baseline"/>
        <w:rPr>
          <w:rStyle w:val="af4"/>
          <w:sz w:val="28"/>
          <w:szCs w:val="28"/>
          <w:bdr w:val="none" w:sz="0" w:space="0" w:color="auto" w:frame="1"/>
          <w:lang w:val="ru-RU"/>
        </w:rPr>
      </w:pPr>
      <w:r w:rsidRPr="00244F3F">
        <w:rPr>
          <w:rStyle w:val="af4"/>
          <w:sz w:val="28"/>
          <w:szCs w:val="28"/>
          <w:bdr w:val="none" w:sz="0" w:space="0" w:color="auto" w:frame="1"/>
        </w:rPr>
        <w:t>Характерні риси змішаного навчання:</w:t>
      </w:r>
    </w:p>
    <w:p w:rsidR="00A47ABF" w:rsidRPr="00F904F1" w:rsidRDefault="00A47ABF" w:rsidP="00A47ABF">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F904F1">
        <w:rPr>
          <w:rFonts w:ascii="Times New Roman" w:eastAsia="Times New Roman" w:hAnsi="Times New Roman" w:cs="Times New Roman"/>
          <w:b/>
          <w:sz w:val="28"/>
          <w:szCs w:val="28"/>
        </w:rPr>
        <w:t>Очна (денна) форма здобуття освіти</w:t>
      </w:r>
      <w:r w:rsidRPr="00F904F1">
        <w:rPr>
          <w:rFonts w:ascii="Times New Roman" w:eastAsia="Times New Roman" w:hAnsi="Times New Roman" w:cs="Times New Roman"/>
          <w:sz w:val="28"/>
          <w:szCs w:val="28"/>
        </w:rPr>
        <w:t xml:space="preserve">, передбачає безпосередню участь здобувачів освіти в освітньому процесі, тривалість навчального тижня - 5 днів. </w:t>
      </w:r>
    </w:p>
    <w:p w:rsidR="00A47ABF" w:rsidRPr="00F904F1" w:rsidRDefault="00A47ABF" w:rsidP="00A47ABF">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F904F1">
        <w:rPr>
          <w:rFonts w:ascii="Times New Roman" w:eastAsia="Times New Roman" w:hAnsi="Times New Roman" w:cs="Times New Roman"/>
          <w:sz w:val="28"/>
          <w:szCs w:val="28"/>
        </w:rPr>
        <w:tab/>
      </w:r>
      <w:r w:rsidRPr="00F904F1">
        <w:rPr>
          <w:rFonts w:ascii="Times New Roman" w:eastAsia="Times New Roman" w:hAnsi="Times New Roman" w:cs="Times New Roman"/>
          <w:b/>
          <w:sz w:val="28"/>
          <w:szCs w:val="28"/>
        </w:rPr>
        <w:t>Дистанційна форма здобуття освіти</w:t>
      </w:r>
      <w:r w:rsidRPr="00F904F1">
        <w:rPr>
          <w:rFonts w:ascii="Times New Roman" w:eastAsia="Times New Roman" w:hAnsi="Times New Roman" w:cs="Times New Roman"/>
          <w:sz w:val="28"/>
          <w:szCs w:val="28"/>
        </w:rPr>
        <w:t>,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або із використанням технологій дистанційного навчання,</w:t>
      </w:r>
      <w:r w:rsidRPr="00F904F1">
        <w:rPr>
          <w:rFonts w:ascii="Times New Roman" w:hAnsi="Times New Roman" w:cs="Times New Roman"/>
          <w:sz w:val="28"/>
          <w:szCs w:val="28"/>
        </w:rPr>
        <w:t xml:space="preserve"> за допомогою </w:t>
      </w:r>
      <w:r w:rsidRPr="00F904F1">
        <w:rPr>
          <w:rFonts w:ascii="Times New Roman" w:eastAsia="Times New Roman" w:hAnsi="Times New Roman" w:cs="Times New Roman"/>
          <w:sz w:val="28"/>
          <w:szCs w:val="28"/>
        </w:rPr>
        <w:t xml:space="preserve">технічних </w:t>
      </w:r>
      <w:r w:rsidRPr="00F904F1">
        <w:rPr>
          <w:rFonts w:ascii="Times New Roman" w:eastAsia="Times New Roman" w:hAnsi="Times New Roman" w:cs="Times New Roman"/>
          <w:sz w:val="28"/>
          <w:szCs w:val="28"/>
        </w:rPr>
        <w:lastRenderedPageBreak/>
        <w:t>засобів комунікації, доступних для учасників освітнього процесу та єдиної освітньої платформи закладуGoogle Workspace for Education .</w:t>
      </w:r>
    </w:p>
    <w:p w:rsidR="00A47ABF" w:rsidRPr="00F904F1" w:rsidRDefault="00A47ABF" w:rsidP="00A47ABF">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F904F1">
        <w:rPr>
          <w:rFonts w:ascii="Times New Roman" w:hAnsi="Times New Roman" w:cs="Times New Roman"/>
          <w:sz w:val="28"/>
          <w:szCs w:val="28"/>
        </w:rPr>
        <w:tab/>
      </w:r>
      <w:r w:rsidRPr="00F904F1">
        <w:rPr>
          <w:rFonts w:ascii="Times New Roman" w:hAnsi="Times New Roman" w:cs="Times New Roman"/>
          <w:b/>
          <w:sz w:val="28"/>
          <w:szCs w:val="28"/>
        </w:rPr>
        <w:t>І</w:t>
      </w:r>
      <w:r w:rsidRPr="00F904F1">
        <w:rPr>
          <w:rFonts w:ascii="Times New Roman" w:eastAsia="Times New Roman" w:hAnsi="Times New Roman" w:cs="Times New Roman"/>
          <w:b/>
          <w:sz w:val="28"/>
          <w:szCs w:val="28"/>
        </w:rPr>
        <w:t>ндивідуальна форма здобуття освіти</w:t>
      </w:r>
      <w:r w:rsidRPr="00F904F1">
        <w:rPr>
          <w:rFonts w:ascii="Times New Roman" w:eastAsia="Times New Roman" w:hAnsi="Times New Roman" w:cs="Times New Roman"/>
          <w:sz w:val="28"/>
          <w:szCs w:val="28"/>
        </w:rPr>
        <w:t xml:space="preserve"> – спосіб організації навчальної діяльності, який регулюється певним, наперед визначеним розпорядком, забезпечується педагогічними працівниками за місцем проживання учнів та організовується для забезпечення права громадян на здобуття повної загальної середньої освіти: 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потребує такої форми.</w:t>
      </w:r>
    </w:p>
    <w:p w:rsidR="00A47ABF" w:rsidRPr="00F904F1" w:rsidRDefault="00A47ABF" w:rsidP="00A47ABF">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ab/>
      </w:r>
      <w:r w:rsidRPr="00F904F1">
        <w:rPr>
          <w:rFonts w:ascii="Times New Roman" w:eastAsia="Times New Roman" w:hAnsi="Times New Roman" w:cs="Times New Roman"/>
          <w:b/>
          <w:sz w:val="28"/>
          <w:szCs w:val="28"/>
        </w:rPr>
        <w:t>Інклюзивне навчання</w:t>
      </w:r>
      <w:r w:rsidRPr="00F904F1">
        <w:rPr>
          <w:rFonts w:ascii="Times New Roman" w:eastAsia="Times New Roman" w:hAnsi="Times New Roman" w:cs="Times New Roman"/>
          <w:sz w:val="28"/>
          <w:szCs w:val="28"/>
        </w:rPr>
        <w:t xml:space="preserve"> - це система освітніх послуг, гарантованих державою, що базується на принципах недискримінації, врахуванні багатоманітності людини, ефективного залучення та включення до освітнього процесу всіх його учасників. </w:t>
      </w:r>
    </w:p>
    <w:p w:rsidR="00A47ABF" w:rsidRPr="00F904F1" w:rsidRDefault="00A47ABF" w:rsidP="00A47ABF">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ab/>
      </w:r>
      <w:r w:rsidRPr="00F904F1">
        <w:rPr>
          <w:rFonts w:ascii="Times New Roman" w:eastAsia="Times New Roman" w:hAnsi="Times New Roman" w:cs="Times New Roman"/>
          <w:b/>
          <w:sz w:val="28"/>
          <w:szCs w:val="28"/>
        </w:rPr>
        <w:t>Індивідуальна освітня траєкторія учня</w:t>
      </w:r>
      <w:r w:rsidRPr="00F904F1">
        <w:rPr>
          <w:rFonts w:ascii="Times New Roman" w:eastAsia="Times New Roman" w:hAnsi="Times New Roman" w:cs="Times New Roman"/>
          <w:sz w:val="28"/>
          <w:szCs w:val="28"/>
        </w:rPr>
        <w:t xml:space="preserve">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w:t>
      </w:r>
    </w:p>
    <w:p w:rsidR="00A47ABF" w:rsidRPr="00F904F1" w:rsidRDefault="00A47ABF" w:rsidP="00A47ABF">
      <w:pPr>
        <w:shd w:val="clear" w:color="auto" w:fill="FFFFFF"/>
        <w:spacing w:after="0" w:line="240" w:lineRule="auto"/>
        <w:ind w:right="-1"/>
        <w:jc w:val="both"/>
        <w:rPr>
          <w:rFonts w:ascii="Times New Roman" w:hAnsi="Times New Roman" w:cs="Times New Roman"/>
          <w:sz w:val="28"/>
          <w:szCs w:val="28"/>
        </w:rPr>
      </w:pPr>
      <w:r w:rsidRPr="00F904F1">
        <w:rPr>
          <w:rFonts w:ascii="Times New Roman" w:eastAsia="Times New Roman" w:hAnsi="Times New Roman" w:cs="Times New Roman"/>
          <w:sz w:val="28"/>
          <w:szCs w:val="28"/>
        </w:rPr>
        <w:tab/>
      </w:r>
      <w:r w:rsidRPr="00F904F1">
        <w:rPr>
          <w:rFonts w:ascii="Times New Roman" w:hAnsi="Times New Roman" w:cs="Times New Roman"/>
          <w:sz w:val="28"/>
          <w:szCs w:val="28"/>
        </w:rPr>
        <w:t>У зв’язку із зупиненням дії частини третьої статті 10 Закону України «Про повну загальну середню освіту» щодо тривалості, дати початку та закінчення навчального року, а також надання відповідних повноважень Уряду, під час дії воєнного стану, Постановою КМУ врегульовано питання організованого початку 2024/2025 навчального року.</w:t>
      </w:r>
    </w:p>
    <w:p w:rsidR="00A47ABF" w:rsidRPr="00F904F1" w:rsidRDefault="00A47ABF" w:rsidP="00A47ABF">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ab/>
        <w:t>О</w:t>
      </w:r>
      <w:r w:rsidRPr="00F904F1">
        <w:rPr>
          <w:rFonts w:ascii="Times New Roman" w:hAnsi="Times New Roman" w:cs="Times New Roman"/>
          <w:sz w:val="28"/>
          <w:szCs w:val="28"/>
          <w:shd w:val="clear" w:color="auto" w:fill="FFFFFF"/>
        </w:rPr>
        <w:t xml:space="preserve">світній процес у </w:t>
      </w:r>
      <w:r w:rsidRPr="00F904F1">
        <w:rPr>
          <w:rFonts w:ascii="Times New Roman" w:hAnsi="Times New Roman" w:cs="Times New Roman"/>
          <w:sz w:val="28"/>
          <w:szCs w:val="28"/>
        </w:rPr>
        <w:t>2024/2025 навчальному році</w:t>
      </w:r>
      <w:r w:rsidRPr="00F904F1">
        <w:rPr>
          <w:rFonts w:ascii="Times New Roman" w:hAnsi="Times New Roman" w:cs="Times New Roman"/>
          <w:sz w:val="28"/>
          <w:szCs w:val="28"/>
          <w:shd w:val="clear" w:color="auto" w:fill="FFFFFF"/>
        </w:rPr>
        <w:t xml:space="preserve"> організовується відповідно до Постанови Кабінету Міністрів України від 23 липня 2024 року №841 «Про початок навчального року під час воєнного стану в Україні»</w:t>
      </w:r>
      <w:r w:rsidRPr="00F904F1">
        <w:rPr>
          <w:rFonts w:ascii="Times New Roman" w:hAnsi="Times New Roman" w:cs="Times New Roman"/>
          <w:sz w:val="28"/>
          <w:szCs w:val="28"/>
        </w:rPr>
        <w:t>з 2 вересня 2024 року до 30 червня 2025 року. Педагогічна рада визначає структуру й тривалість навчального року в закладі, навчального тижня, навчального дня, занять, відпочинку між ними, форми організації освітнього процесу,</w:t>
      </w:r>
      <w:r w:rsidRPr="00F904F1">
        <w:rPr>
          <w:rFonts w:ascii="Times New Roman" w:eastAsia="Times New Roman" w:hAnsi="Times New Roman" w:cs="Times New Roman"/>
          <w:spacing w:val="-3"/>
          <w:sz w:val="28"/>
          <w:szCs w:val="28"/>
          <w:lang w:eastAsia="uk-UA"/>
        </w:rPr>
        <w:t xml:space="preserve"> навчального часу на проведення державної підсумкової атестації, інших форм організації освітнього процесу, визначених освітньою програмою закладу.</w:t>
      </w:r>
      <w:r w:rsidRPr="00F904F1">
        <w:rPr>
          <w:rFonts w:ascii="Times New Roman" w:hAnsi="Times New Roman" w:cs="Times New Roman"/>
          <w:sz w:val="28"/>
          <w:szCs w:val="28"/>
        </w:rPr>
        <w:t>Визначаючи це, вона враховує час, передбачений освітньою програмою, обсяг навчального навантаження в навчальному плані й вікові особливості, фізичний, психічний та інтелектуальний розвиток дітей, особливості регіону тощо.Тривалість канікул у закладі впродовж навчального року не може становити менш як 30 календарних днів.</w:t>
      </w:r>
    </w:p>
    <w:p w:rsidR="00F239B2" w:rsidRPr="00EC65BB" w:rsidRDefault="00524570" w:rsidP="00B71D1E">
      <w:pPr>
        <w:shd w:val="clear" w:color="auto" w:fill="FFFFFF"/>
        <w:spacing w:after="0" w:line="240" w:lineRule="auto"/>
        <w:ind w:right="-1" w:firstLine="36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lastRenderedPageBreak/>
        <w:t>Навчальні заняття для учнів 1-</w:t>
      </w:r>
      <w:r w:rsidR="00F444CD" w:rsidRPr="00EC65BB">
        <w:rPr>
          <w:rFonts w:ascii="Times New Roman" w:hAnsi="Times New Roman" w:cs="Times New Roman"/>
          <w:sz w:val="28"/>
          <w:szCs w:val="28"/>
          <w:lang w:val="uk-UA"/>
        </w:rPr>
        <w:t>11</w:t>
      </w:r>
      <w:r w:rsidR="00F239B2" w:rsidRPr="00EC65BB">
        <w:rPr>
          <w:rFonts w:ascii="Times New Roman" w:hAnsi="Times New Roman" w:cs="Times New Roman"/>
          <w:sz w:val="28"/>
          <w:szCs w:val="28"/>
          <w:lang w:val="uk-UA"/>
        </w:rPr>
        <w:t xml:space="preserve"> класів організовуються за семестровою системою – 175 навчальних днів:</w:t>
      </w:r>
    </w:p>
    <w:p w:rsidR="00F239B2" w:rsidRPr="00EC65BB" w:rsidRDefault="00F239B2"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І семестр </w:t>
      </w:r>
      <w:r w:rsidR="00A47ABF">
        <w:rPr>
          <w:rFonts w:ascii="Times New Roman" w:hAnsi="Times New Roman" w:cs="Times New Roman"/>
          <w:sz w:val="28"/>
          <w:szCs w:val="28"/>
          <w:lang w:val="uk-UA"/>
        </w:rPr>
        <w:t>– з 0</w:t>
      </w:r>
      <w:r w:rsidR="00A47ABF" w:rsidRPr="00A47ABF">
        <w:rPr>
          <w:rFonts w:ascii="Times New Roman" w:hAnsi="Times New Roman" w:cs="Times New Roman"/>
          <w:sz w:val="28"/>
          <w:szCs w:val="28"/>
        </w:rPr>
        <w:t>2</w:t>
      </w:r>
      <w:r w:rsidR="00A47ABF">
        <w:rPr>
          <w:rFonts w:ascii="Times New Roman" w:hAnsi="Times New Roman" w:cs="Times New Roman"/>
          <w:sz w:val="28"/>
          <w:szCs w:val="28"/>
          <w:lang w:val="uk-UA"/>
        </w:rPr>
        <w:t xml:space="preserve"> вересня по 2</w:t>
      </w:r>
      <w:r w:rsidR="009B21FF">
        <w:rPr>
          <w:rFonts w:ascii="Times New Roman" w:hAnsi="Times New Roman" w:cs="Times New Roman"/>
          <w:sz w:val="28"/>
          <w:szCs w:val="28"/>
          <w:lang w:val="uk-UA"/>
        </w:rPr>
        <w:t>2</w:t>
      </w:r>
      <w:r w:rsidR="00A47ABF">
        <w:rPr>
          <w:rFonts w:ascii="Times New Roman" w:hAnsi="Times New Roman" w:cs="Times New Roman"/>
          <w:sz w:val="28"/>
          <w:szCs w:val="28"/>
          <w:lang w:val="uk-UA"/>
        </w:rPr>
        <w:t xml:space="preserve"> грудня 202</w:t>
      </w:r>
      <w:r w:rsidR="00A47ABF" w:rsidRPr="00A47ABF">
        <w:rPr>
          <w:rFonts w:ascii="Times New Roman" w:hAnsi="Times New Roman" w:cs="Times New Roman"/>
          <w:sz w:val="28"/>
          <w:szCs w:val="28"/>
        </w:rPr>
        <w:t>4</w:t>
      </w:r>
      <w:r w:rsidR="00D13A37">
        <w:rPr>
          <w:rFonts w:ascii="Times New Roman" w:hAnsi="Times New Roman" w:cs="Times New Roman"/>
          <w:sz w:val="28"/>
          <w:szCs w:val="28"/>
          <w:lang w:val="uk-UA"/>
        </w:rPr>
        <w:t xml:space="preserve"> року </w:t>
      </w:r>
    </w:p>
    <w:p w:rsidR="00F239B2" w:rsidRPr="00EC65BB" w:rsidRDefault="00D13A37" w:rsidP="00B71D1E">
      <w:pPr>
        <w:shd w:val="clear" w:color="auto" w:fill="FFFFFF"/>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ІІ с</w:t>
      </w:r>
      <w:r w:rsidR="009B21FF">
        <w:rPr>
          <w:rFonts w:ascii="Times New Roman" w:hAnsi="Times New Roman" w:cs="Times New Roman"/>
          <w:sz w:val="28"/>
          <w:szCs w:val="28"/>
          <w:lang w:val="uk-UA"/>
        </w:rPr>
        <w:t>еместр – з 06 січня по 30 травня</w:t>
      </w:r>
      <w:r w:rsidR="00A47ABF">
        <w:rPr>
          <w:rFonts w:ascii="Times New Roman" w:hAnsi="Times New Roman" w:cs="Times New Roman"/>
          <w:sz w:val="28"/>
          <w:szCs w:val="28"/>
          <w:lang w:val="uk-UA"/>
        </w:rPr>
        <w:t>202</w:t>
      </w:r>
      <w:r w:rsidR="00A47ABF" w:rsidRPr="00A47ABF">
        <w:rPr>
          <w:rFonts w:ascii="Times New Roman" w:hAnsi="Times New Roman" w:cs="Times New Roman"/>
          <w:sz w:val="28"/>
          <w:szCs w:val="28"/>
        </w:rPr>
        <w:t>5</w:t>
      </w:r>
      <w:r w:rsidR="00F239B2" w:rsidRPr="00EC65BB">
        <w:rPr>
          <w:rFonts w:ascii="Times New Roman" w:hAnsi="Times New Roman" w:cs="Times New Roman"/>
          <w:sz w:val="28"/>
          <w:szCs w:val="28"/>
          <w:lang w:val="uk-UA"/>
        </w:rPr>
        <w:t xml:space="preserve"> рок</w:t>
      </w:r>
      <w:r>
        <w:rPr>
          <w:rFonts w:ascii="Times New Roman" w:hAnsi="Times New Roman" w:cs="Times New Roman"/>
          <w:sz w:val="28"/>
          <w:szCs w:val="28"/>
          <w:lang w:val="uk-UA"/>
        </w:rPr>
        <w:t xml:space="preserve">у  </w:t>
      </w:r>
    </w:p>
    <w:p w:rsidR="00F239B2" w:rsidRPr="00EC65BB" w:rsidRDefault="00F239B2" w:rsidP="00B71D1E">
      <w:pPr>
        <w:shd w:val="clear" w:color="auto" w:fill="FFFFFF"/>
        <w:spacing w:after="0" w:line="240" w:lineRule="auto"/>
        <w:ind w:right="-1" w:firstLine="36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Впродовж</w:t>
      </w:r>
      <w:r w:rsidR="00524570" w:rsidRPr="00EC65BB">
        <w:rPr>
          <w:rFonts w:ascii="Times New Roman" w:hAnsi="Times New Roman" w:cs="Times New Roman"/>
          <w:sz w:val="28"/>
          <w:szCs w:val="28"/>
          <w:lang w:val="uk-UA"/>
        </w:rPr>
        <w:t xml:space="preserve"> навчального року для учнів 1-</w:t>
      </w:r>
      <w:r w:rsidR="00B56941" w:rsidRPr="00EC65BB">
        <w:rPr>
          <w:rFonts w:ascii="Times New Roman" w:hAnsi="Times New Roman" w:cs="Times New Roman"/>
          <w:sz w:val="28"/>
          <w:szCs w:val="28"/>
          <w:lang w:val="uk-UA"/>
        </w:rPr>
        <w:t xml:space="preserve"> 11</w:t>
      </w:r>
      <w:r w:rsidRPr="00EC65BB">
        <w:rPr>
          <w:rFonts w:ascii="Times New Roman" w:hAnsi="Times New Roman" w:cs="Times New Roman"/>
          <w:sz w:val="28"/>
          <w:szCs w:val="28"/>
          <w:lang w:val="uk-UA"/>
        </w:rPr>
        <w:t>к</w:t>
      </w:r>
      <w:r w:rsidR="00524570" w:rsidRPr="00EC65BB">
        <w:rPr>
          <w:rFonts w:ascii="Times New Roman" w:hAnsi="Times New Roman" w:cs="Times New Roman"/>
          <w:sz w:val="28"/>
          <w:szCs w:val="28"/>
          <w:lang w:val="uk-UA"/>
        </w:rPr>
        <w:t xml:space="preserve">ласів </w:t>
      </w:r>
      <w:r w:rsidR="009B21FF">
        <w:rPr>
          <w:rFonts w:ascii="Times New Roman" w:hAnsi="Times New Roman" w:cs="Times New Roman"/>
          <w:sz w:val="28"/>
          <w:szCs w:val="28"/>
          <w:lang w:val="uk-UA"/>
        </w:rPr>
        <w:t>проводяться канікули</w:t>
      </w:r>
      <w:r w:rsidRPr="00EC65BB">
        <w:rPr>
          <w:rFonts w:ascii="Times New Roman" w:hAnsi="Times New Roman" w:cs="Times New Roman"/>
          <w:sz w:val="28"/>
          <w:szCs w:val="28"/>
          <w:lang w:val="uk-UA"/>
        </w:rPr>
        <w:t>:</w:t>
      </w:r>
    </w:p>
    <w:p w:rsidR="00F239B2" w:rsidRPr="00EC65BB" w:rsidRDefault="00F239B2"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b/>
          <w:bCs/>
          <w:sz w:val="28"/>
          <w:szCs w:val="28"/>
          <w:lang w:val="uk-UA"/>
        </w:rPr>
        <w:tab/>
        <w:t>- </w:t>
      </w:r>
      <w:r w:rsidR="00A47ABF">
        <w:rPr>
          <w:rFonts w:ascii="Times New Roman" w:hAnsi="Times New Roman" w:cs="Times New Roman"/>
          <w:sz w:val="28"/>
          <w:szCs w:val="28"/>
          <w:lang w:val="uk-UA"/>
        </w:rPr>
        <w:t>осінні   - з 2</w:t>
      </w:r>
      <w:r w:rsidR="00A47ABF" w:rsidRPr="00A47ABF">
        <w:rPr>
          <w:rFonts w:ascii="Times New Roman" w:hAnsi="Times New Roman" w:cs="Times New Roman"/>
          <w:sz w:val="28"/>
          <w:szCs w:val="28"/>
        </w:rPr>
        <w:t>8</w:t>
      </w:r>
      <w:r w:rsidRPr="00EC65BB">
        <w:rPr>
          <w:rFonts w:ascii="Times New Roman" w:hAnsi="Times New Roman" w:cs="Times New Roman"/>
          <w:sz w:val="28"/>
          <w:szCs w:val="28"/>
          <w:lang w:val="uk-UA"/>
        </w:rPr>
        <w:t xml:space="preserve"> жовтня </w:t>
      </w:r>
      <w:r w:rsidR="00A47ABF">
        <w:rPr>
          <w:rFonts w:ascii="Times New Roman" w:hAnsi="Times New Roman" w:cs="Times New Roman"/>
          <w:sz w:val="28"/>
          <w:szCs w:val="28"/>
          <w:lang w:val="uk-UA"/>
        </w:rPr>
        <w:t xml:space="preserve"> по </w:t>
      </w:r>
      <w:r w:rsidR="009B21FF">
        <w:rPr>
          <w:rFonts w:ascii="Times New Roman" w:hAnsi="Times New Roman" w:cs="Times New Roman"/>
          <w:sz w:val="28"/>
          <w:szCs w:val="28"/>
        </w:rPr>
        <w:t>0</w:t>
      </w:r>
      <w:r w:rsidR="009B21FF">
        <w:rPr>
          <w:rFonts w:ascii="Times New Roman" w:hAnsi="Times New Roman" w:cs="Times New Roman"/>
          <w:sz w:val="28"/>
          <w:szCs w:val="28"/>
          <w:lang w:val="uk-UA"/>
        </w:rPr>
        <w:t>3</w:t>
      </w:r>
      <w:r w:rsidR="00A47ABF">
        <w:rPr>
          <w:rFonts w:ascii="Times New Roman" w:hAnsi="Times New Roman" w:cs="Times New Roman"/>
          <w:sz w:val="28"/>
          <w:szCs w:val="28"/>
          <w:lang w:val="uk-UA"/>
        </w:rPr>
        <w:t xml:space="preserve"> листопада 2024</w:t>
      </w:r>
      <w:r w:rsidR="009B21FF">
        <w:rPr>
          <w:rFonts w:ascii="Times New Roman" w:hAnsi="Times New Roman" w:cs="Times New Roman"/>
          <w:sz w:val="28"/>
          <w:szCs w:val="28"/>
          <w:lang w:val="uk-UA"/>
        </w:rPr>
        <w:t xml:space="preserve">року </w:t>
      </w:r>
      <w:r w:rsidRPr="00EC65BB">
        <w:rPr>
          <w:rFonts w:ascii="Times New Roman" w:hAnsi="Times New Roman" w:cs="Times New Roman"/>
          <w:sz w:val="28"/>
          <w:szCs w:val="28"/>
          <w:lang w:val="uk-UA"/>
        </w:rPr>
        <w:t xml:space="preserve">; </w:t>
      </w:r>
    </w:p>
    <w:p w:rsidR="00F239B2" w:rsidRPr="00EC65BB" w:rsidRDefault="00F239B2"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ab/>
        <w:t>- зимов</w:t>
      </w:r>
      <w:r w:rsidR="009B21FF">
        <w:rPr>
          <w:rFonts w:ascii="Times New Roman" w:hAnsi="Times New Roman" w:cs="Times New Roman"/>
          <w:sz w:val="28"/>
          <w:szCs w:val="28"/>
          <w:lang w:val="uk-UA"/>
        </w:rPr>
        <w:t xml:space="preserve">і  - з 23 грудня 2024 року по 05 січня 2025року </w:t>
      </w:r>
      <w:r w:rsidRPr="00EC65BB">
        <w:rPr>
          <w:rFonts w:ascii="Times New Roman" w:hAnsi="Times New Roman" w:cs="Times New Roman"/>
          <w:sz w:val="28"/>
          <w:szCs w:val="28"/>
          <w:lang w:val="uk-UA"/>
        </w:rPr>
        <w:t xml:space="preserve">; </w:t>
      </w:r>
    </w:p>
    <w:p w:rsidR="00F239B2" w:rsidRDefault="00524570"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ab/>
        <w:t>- весняні  - з</w:t>
      </w:r>
      <w:r w:rsidR="009B21FF">
        <w:rPr>
          <w:rFonts w:ascii="Times New Roman" w:hAnsi="Times New Roman" w:cs="Times New Roman"/>
          <w:sz w:val="28"/>
          <w:szCs w:val="28"/>
          <w:lang w:val="uk-UA"/>
        </w:rPr>
        <w:t xml:space="preserve"> 24 березня по 30 </w:t>
      </w:r>
      <w:r w:rsidR="00A47ABF">
        <w:rPr>
          <w:rFonts w:ascii="Times New Roman" w:hAnsi="Times New Roman" w:cs="Times New Roman"/>
          <w:sz w:val="28"/>
          <w:szCs w:val="28"/>
          <w:lang w:val="uk-UA"/>
        </w:rPr>
        <w:t>березня 2025</w:t>
      </w:r>
      <w:r w:rsidR="009B21FF">
        <w:rPr>
          <w:rFonts w:ascii="Times New Roman" w:hAnsi="Times New Roman" w:cs="Times New Roman"/>
          <w:sz w:val="28"/>
          <w:szCs w:val="28"/>
          <w:lang w:val="uk-UA"/>
        </w:rPr>
        <w:t>року.</w:t>
      </w:r>
    </w:p>
    <w:p w:rsidR="0028642F" w:rsidRDefault="0028642F" w:rsidP="00B71D1E">
      <w:pPr>
        <w:shd w:val="clear" w:color="auto" w:fill="FFFFFF"/>
        <w:spacing w:after="0" w:line="240" w:lineRule="auto"/>
        <w:ind w:right="-1"/>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28642F">
        <w:rPr>
          <w:rFonts w:ascii="Times New Roman" w:eastAsia="Times New Roman" w:hAnsi="Times New Roman" w:cs="Times New Roman"/>
          <w:color w:val="000000"/>
          <w:sz w:val="28"/>
          <w:szCs w:val="28"/>
          <w:lang w:val="uk-UA"/>
        </w:rPr>
        <w:t>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відповідно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листа Міністерства освіти і Науки України від 16.03.2022 №1/3472-22.</w:t>
      </w:r>
    </w:p>
    <w:p w:rsidR="00A47ABF" w:rsidRPr="00F904F1" w:rsidRDefault="0028642F" w:rsidP="00A47ABF">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sidRPr="000D5AA6">
        <w:rPr>
          <w:rFonts w:ascii="Times New Roman" w:eastAsia="Times New Roman" w:hAnsi="Times New Roman" w:cs="Times New Roman"/>
          <w:color w:val="000000"/>
          <w:sz w:val="28"/>
          <w:szCs w:val="28"/>
          <w:lang w:val="uk-UA"/>
        </w:rPr>
        <w:tab/>
      </w:r>
      <w:r w:rsidR="00A47ABF" w:rsidRPr="000D5AA6">
        <w:rPr>
          <w:rFonts w:ascii="Times New Roman" w:eastAsia="Times New Roman" w:hAnsi="Times New Roman" w:cs="Times New Roman"/>
          <w:spacing w:val="-3"/>
          <w:sz w:val="28"/>
          <w:szCs w:val="28"/>
          <w:lang w:val="uk-UA" w:eastAsia="uk-UA"/>
        </w:rPr>
        <w:t xml:space="preserve">Відповідно статі 12 Закону України «Про освіту», наказу Міністерства освіти і науки України від 07 грудня 2018 року №1369 «Про затвердження Порядку проведення державної підсумкової атестації (із змінами, внесеними згідно з Наказами Міністерства освіти і науки № 221 від 18.02.2019, № 246 від 19.02.2020, №1431 від 24.12.2021, №689 від 16.05.2024) навчальний рік закінчується проведенням державної підсумкової атестації випускників початкової та базової школи, яка може здійснюватися в різних формах, визначених законодавством. Державна підсумкова атестація учнів початкової школи здійснюється лише з метою моніторингу якості освітньої діяльності закладів освіти та/або якості освіти. </w:t>
      </w:r>
      <w:r w:rsidR="00A47ABF" w:rsidRPr="00F904F1">
        <w:rPr>
          <w:rFonts w:ascii="Times New Roman" w:eastAsia="Times New Roman" w:hAnsi="Times New Roman" w:cs="Times New Roman"/>
          <w:spacing w:val="-3"/>
          <w:sz w:val="28"/>
          <w:szCs w:val="28"/>
          <w:lang w:eastAsia="uk-UA"/>
        </w:rPr>
        <w:t xml:space="preserve">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w:t>
      </w:r>
      <w:r w:rsidR="00A47ABF" w:rsidRPr="00F904F1">
        <w:rPr>
          <w:rFonts w:ascii="Times New Roman" w:eastAsia="Times New Roman" w:hAnsi="Times New Roman" w:cs="Times New Roman"/>
          <w:spacing w:val="-3"/>
          <w:sz w:val="28"/>
          <w:szCs w:val="28"/>
          <w:lang w:eastAsia="uk-UA"/>
        </w:rPr>
        <w:tab/>
        <w:t>Зарахування, відрахування та переведення учнів здійснюється відповідно до території обслуговування, яка закріплена міською радою, наказу МОН України від 14.07.2015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та 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(із змінами, внесеними згідно з наказом Міністерства освіти і науки №825 від 10.06.2024).</w:t>
      </w:r>
    </w:p>
    <w:p w:rsidR="0028642F" w:rsidRPr="00A47ABF" w:rsidRDefault="0028642F" w:rsidP="00B71D1E">
      <w:pPr>
        <w:shd w:val="clear" w:color="auto" w:fill="FFFFFF"/>
        <w:spacing w:after="0" w:line="240" w:lineRule="auto"/>
        <w:ind w:right="-1"/>
        <w:jc w:val="both"/>
        <w:rPr>
          <w:rFonts w:ascii="Times New Roman" w:hAnsi="Times New Roman" w:cs="Times New Roman"/>
          <w:sz w:val="28"/>
          <w:szCs w:val="28"/>
          <w:lang w:val="uk-UA"/>
        </w:rPr>
      </w:pPr>
    </w:p>
    <w:p w:rsidR="00DC1FA9" w:rsidRPr="00EC65BB" w:rsidRDefault="00DC1FA9"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Початок занять о 08 год.30 хв.</w:t>
      </w:r>
    </w:p>
    <w:p w:rsidR="00DC1FA9" w:rsidRPr="00EC65BB" w:rsidRDefault="00DC1FA9" w:rsidP="00B71D1E">
      <w:pPr>
        <w:tabs>
          <w:tab w:val="left" w:pos="915"/>
        </w:tabs>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Всі позаурочні заходи закінчуються не пізніше 16.00 год. </w:t>
      </w:r>
    </w:p>
    <w:p w:rsidR="00DC1FA9" w:rsidRPr="00EC65BB" w:rsidRDefault="00DC1FA9" w:rsidP="00B71D1E">
      <w:pPr>
        <w:tabs>
          <w:tab w:val="left" w:pos="915"/>
        </w:tabs>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Гурткова робота за окремим  розкладом.</w:t>
      </w:r>
    </w:p>
    <w:p w:rsidR="00F239B2" w:rsidRPr="00EC65BB" w:rsidRDefault="00DC1FA9" w:rsidP="00B71D1E">
      <w:pPr>
        <w:tabs>
          <w:tab w:val="left" w:pos="915"/>
        </w:tabs>
        <w:spacing w:after="0" w:line="240" w:lineRule="auto"/>
        <w:contextualSpacing/>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Тривалість уроків:</w:t>
      </w:r>
    </w:p>
    <w:p w:rsidR="00F239B2" w:rsidRPr="00EC65BB" w:rsidRDefault="00F239B2" w:rsidP="00B71D1E">
      <w:pPr>
        <w:tabs>
          <w:tab w:val="left" w:pos="915"/>
        </w:tabs>
        <w:spacing w:after="0" w:line="240" w:lineRule="auto"/>
        <w:contextualSpacing/>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 </w:t>
      </w:r>
      <w:r w:rsidR="00DC1FA9" w:rsidRPr="00EC65BB">
        <w:rPr>
          <w:rFonts w:ascii="Times New Roman" w:hAnsi="Times New Roman" w:cs="Times New Roman"/>
          <w:bCs/>
          <w:sz w:val="28"/>
          <w:szCs w:val="28"/>
          <w:lang w:val="uk-UA"/>
        </w:rPr>
        <w:t>у 1 класі – 35 хвилин;</w:t>
      </w:r>
    </w:p>
    <w:p w:rsidR="00F239B2" w:rsidRPr="00EC65BB" w:rsidRDefault="00F239B2" w:rsidP="00B71D1E">
      <w:pPr>
        <w:tabs>
          <w:tab w:val="left" w:pos="915"/>
        </w:tabs>
        <w:spacing w:after="0" w:line="240" w:lineRule="auto"/>
        <w:contextualSpacing/>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 </w:t>
      </w:r>
      <w:r w:rsidR="00DC1FA9" w:rsidRPr="00EC65BB">
        <w:rPr>
          <w:rFonts w:ascii="Times New Roman" w:hAnsi="Times New Roman" w:cs="Times New Roman"/>
          <w:bCs/>
          <w:sz w:val="28"/>
          <w:szCs w:val="28"/>
          <w:lang w:val="uk-UA"/>
        </w:rPr>
        <w:t>у 2-4 класах – 40 хвилин;</w:t>
      </w:r>
    </w:p>
    <w:p w:rsidR="002D174C" w:rsidRPr="00EC65BB" w:rsidRDefault="00F239B2" w:rsidP="00B71D1E">
      <w:pPr>
        <w:tabs>
          <w:tab w:val="left" w:pos="915"/>
        </w:tabs>
        <w:spacing w:after="0" w:line="240" w:lineRule="auto"/>
        <w:contextualSpacing/>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 </w:t>
      </w:r>
      <w:r w:rsidR="00DC1FA9" w:rsidRPr="00EC65BB">
        <w:rPr>
          <w:rFonts w:ascii="Times New Roman" w:hAnsi="Times New Roman" w:cs="Times New Roman"/>
          <w:bCs/>
          <w:sz w:val="28"/>
          <w:szCs w:val="28"/>
          <w:lang w:val="uk-UA"/>
        </w:rPr>
        <w:t>у 5-11 класах - 45 хвилин.</w:t>
      </w:r>
    </w:p>
    <w:p w:rsidR="00DC1FA9" w:rsidRPr="00EC65BB" w:rsidRDefault="002D174C" w:rsidP="00B71D1E">
      <w:pPr>
        <w:tabs>
          <w:tab w:val="left" w:pos="915"/>
        </w:tabs>
        <w:spacing w:after="0" w:line="240" w:lineRule="auto"/>
        <w:contextualSpacing/>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Т</w:t>
      </w:r>
      <w:r w:rsidR="00DC1FA9" w:rsidRPr="00EC65BB">
        <w:rPr>
          <w:rFonts w:ascii="Times New Roman" w:hAnsi="Times New Roman" w:cs="Times New Roman"/>
          <w:bCs/>
          <w:sz w:val="28"/>
          <w:szCs w:val="28"/>
          <w:lang w:val="uk-UA"/>
        </w:rPr>
        <w:t>ривалість перерв</w:t>
      </w:r>
      <w:r w:rsidRPr="00EC65BB">
        <w:rPr>
          <w:rFonts w:ascii="Times New Roman" w:hAnsi="Times New Roman" w:cs="Times New Roman"/>
          <w:bCs/>
          <w:sz w:val="28"/>
          <w:szCs w:val="28"/>
          <w:lang w:val="uk-UA"/>
        </w:rPr>
        <w:t>:</w:t>
      </w:r>
    </w:p>
    <w:tbl>
      <w:tblPr>
        <w:tblStyle w:val="12"/>
        <w:tblW w:w="0" w:type="auto"/>
        <w:tblLook w:val="04A0"/>
      </w:tblPr>
      <w:tblGrid>
        <w:gridCol w:w="2835"/>
        <w:gridCol w:w="3118"/>
        <w:gridCol w:w="2835"/>
      </w:tblGrid>
      <w:tr w:rsidR="005E1E5F" w:rsidRPr="00EC65BB" w:rsidTr="002D174C">
        <w:tc>
          <w:tcPr>
            <w:tcW w:w="2835" w:type="dxa"/>
          </w:tcPr>
          <w:p w:rsidR="00DC1FA9" w:rsidRPr="00EC65BB" w:rsidRDefault="00DC1FA9" w:rsidP="00B71D1E">
            <w:pPr>
              <w:tabs>
                <w:tab w:val="left" w:pos="915"/>
              </w:tabs>
              <w:rPr>
                <w:bCs/>
                <w:sz w:val="28"/>
                <w:szCs w:val="28"/>
                <w:lang w:val="uk-UA"/>
              </w:rPr>
            </w:pPr>
            <w:r w:rsidRPr="00EC65BB">
              <w:rPr>
                <w:bCs/>
                <w:sz w:val="28"/>
                <w:szCs w:val="28"/>
                <w:lang w:val="uk-UA"/>
              </w:rPr>
              <w:t>1 клас:</w:t>
            </w:r>
            <w:r w:rsidRPr="00EC65BB">
              <w:rPr>
                <w:bCs/>
                <w:sz w:val="28"/>
                <w:szCs w:val="28"/>
                <w:lang w:val="uk-UA"/>
              </w:rPr>
              <w:tab/>
            </w:r>
          </w:p>
        </w:tc>
        <w:tc>
          <w:tcPr>
            <w:tcW w:w="3118" w:type="dxa"/>
          </w:tcPr>
          <w:p w:rsidR="00DC1FA9" w:rsidRPr="00EC65BB" w:rsidRDefault="00DC1FA9" w:rsidP="00B71D1E">
            <w:pPr>
              <w:tabs>
                <w:tab w:val="left" w:pos="915"/>
              </w:tabs>
              <w:rPr>
                <w:bCs/>
                <w:sz w:val="28"/>
                <w:szCs w:val="28"/>
                <w:lang w:val="uk-UA"/>
              </w:rPr>
            </w:pPr>
            <w:r w:rsidRPr="00EC65BB">
              <w:rPr>
                <w:bCs/>
                <w:sz w:val="28"/>
                <w:szCs w:val="28"/>
                <w:lang w:val="uk-UA"/>
              </w:rPr>
              <w:t>2-4 класи:</w:t>
            </w:r>
          </w:p>
        </w:tc>
        <w:tc>
          <w:tcPr>
            <w:tcW w:w="2835" w:type="dxa"/>
          </w:tcPr>
          <w:p w:rsidR="00DC1FA9" w:rsidRPr="00EC65BB" w:rsidRDefault="00DC1FA9" w:rsidP="00B71D1E">
            <w:pPr>
              <w:tabs>
                <w:tab w:val="left" w:pos="915"/>
              </w:tabs>
              <w:rPr>
                <w:bCs/>
                <w:sz w:val="28"/>
                <w:szCs w:val="28"/>
                <w:lang w:val="uk-UA"/>
              </w:rPr>
            </w:pPr>
            <w:r w:rsidRPr="00EC65BB">
              <w:rPr>
                <w:bCs/>
                <w:sz w:val="28"/>
                <w:szCs w:val="28"/>
                <w:lang w:val="uk-UA"/>
              </w:rPr>
              <w:t>5-11 класи:</w:t>
            </w:r>
          </w:p>
        </w:tc>
      </w:tr>
      <w:tr w:rsidR="005E1E5F" w:rsidRPr="00EC65BB" w:rsidTr="002D174C">
        <w:tc>
          <w:tcPr>
            <w:tcW w:w="2835" w:type="dxa"/>
          </w:tcPr>
          <w:p w:rsidR="00DC1FA9" w:rsidRPr="00EC65BB" w:rsidRDefault="007E0262" w:rsidP="00B71D1E">
            <w:pPr>
              <w:tabs>
                <w:tab w:val="left" w:pos="915"/>
              </w:tabs>
              <w:rPr>
                <w:bCs/>
                <w:sz w:val="28"/>
                <w:szCs w:val="28"/>
                <w:lang w:val="uk-UA"/>
              </w:rPr>
            </w:pPr>
            <w:r>
              <w:rPr>
                <w:bCs/>
                <w:sz w:val="28"/>
                <w:szCs w:val="28"/>
                <w:lang w:val="uk-UA"/>
              </w:rPr>
              <w:lastRenderedPageBreak/>
              <w:t>1 перерва 15</w:t>
            </w:r>
            <w:r w:rsidR="00DC1FA9" w:rsidRPr="00EC65BB">
              <w:rPr>
                <w:bCs/>
                <w:sz w:val="28"/>
                <w:szCs w:val="28"/>
                <w:lang w:val="uk-UA"/>
              </w:rPr>
              <w:t xml:space="preserve"> хв.</w:t>
            </w:r>
          </w:p>
          <w:p w:rsidR="00DC1FA9" w:rsidRPr="00EC65BB" w:rsidRDefault="007E0262" w:rsidP="00B71D1E">
            <w:pPr>
              <w:tabs>
                <w:tab w:val="left" w:pos="915"/>
              </w:tabs>
              <w:rPr>
                <w:bCs/>
                <w:sz w:val="28"/>
                <w:szCs w:val="28"/>
                <w:lang w:val="uk-UA"/>
              </w:rPr>
            </w:pPr>
            <w:r>
              <w:rPr>
                <w:bCs/>
                <w:sz w:val="28"/>
                <w:szCs w:val="28"/>
                <w:lang w:val="uk-UA"/>
              </w:rPr>
              <w:t>2 перерва 25</w:t>
            </w:r>
            <w:r w:rsidR="00DC1FA9" w:rsidRPr="00EC65BB">
              <w:rPr>
                <w:bCs/>
                <w:sz w:val="28"/>
                <w:szCs w:val="28"/>
                <w:lang w:val="uk-UA"/>
              </w:rPr>
              <w:t xml:space="preserve"> хв.</w:t>
            </w:r>
          </w:p>
          <w:p w:rsidR="00DC1FA9" w:rsidRPr="00EC65BB" w:rsidRDefault="00DC1FA9" w:rsidP="00B71D1E">
            <w:pPr>
              <w:tabs>
                <w:tab w:val="left" w:pos="915"/>
              </w:tabs>
              <w:rPr>
                <w:bCs/>
                <w:sz w:val="28"/>
                <w:szCs w:val="28"/>
                <w:lang w:val="uk-UA"/>
              </w:rPr>
            </w:pPr>
            <w:r w:rsidRPr="00EC65BB">
              <w:rPr>
                <w:bCs/>
                <w:sz w:val="28"/>
                <w:szCs w:val="28"/>
                <w:lang w:val="uk-UA"/>
              </w:rPr>
              <w:t xml:space="preserve">3 перерва </w:t>
            </w:r>
            <w:r w:rsidR="007E0262">
              <w:rPr>
                <w:bCs/>
                <w:sz w:val="28"/>
                <w:szCs w:val="28"/>
                <w:lang w:val="uk-UA"/>
              </w:rPr>
              <w:t>15</w:t>
            </w:r>
            <w:r w:rsidRPr="00EC65BB">
              <w:rPr>
                <w:bCs/>
                <w:sz w:val="28"/>
                <w:szCs w:val="28"/>
                <w:lang w:val="uk-UA"/>
              </w:rPr>
              <w:t xml:space="preserve"> хв.</w:t>
            </w:r>
          </w:p>
          <w:p w:rsidR="004E3F2E" w:rsidRPr="00EC65BB" w:rsidRDefault="007E0262" w:rsidP="00B71D1E">
            <w:pPr>
              <w:tabs>
                <w:tab w:val="left" w:pos="915"/>
              </w:tabs>
              <w:rPr>
                <w:bCs/>
                <w:sz w:val="28"/>
                <w:szCs w:val="28"/>
                <w:lang w:val="uk-UA"/>
              </w:rPr>
            </w:pPr>
            <w:r>
              <w:rPr>
                <w:bCs/>
                <w:sz w:val="28"/>
                <w:szCs w:val="28"/>
                <w:lang w:val="uk-UA"/>
              </w:rPr>
              <w:t>4 перерва 15</w:t>
            </w:r>
            <w:r w:rsidR="004E3F2E" w:rsidRPr="00EC65BB">
              <w:rPr>
                <w:bCs/>
                <w:sz w:val="28"/>
                <w:szCs w:val="28"/>
                <w:lang w:val="uk-UA"/>
              </w:rPr>
              <w:t xml:space="preserve"> хв.</w:t>
            </w:r>
          </w:p>
          <w:p w:rsidR="00DC1FA9" w:rsidRPr="00EC65BB" w:rsidRDefault="00DC1FA9" w:rsidP="00B71D1E">
            <w:pPr>
              <w:tabs>
                <w:tab w:val="left" w:pos="915"/>
              </w:tabs>
              <w:rPr>
                <w:bCs/>
                <w:sz w:val="28"/>
                <w:szCs w:val="28"/>
                <w:lang w:val="uk-UA"/>
              </w:rPr>
            </w:pPr>
          </w:p>
        </w:tc>
        <w:tc>
          <w:tcPr>
            <w:tcW w:w="3118" w:type="dxa"/>
          </w:tcPr>
          <w:p w:rsidR="00DC1FA9" w:rsidRPr="00EC65BB" w:rsidRDefault="00DC1FA9" w:rsidP="00B71D1E">
            <w:pPr>
              <w:tabs>
                <w:tab w:val="left" w:pos="915"/>
              </w:tabs>
              <w:rPr>
                <w:bCs/>
                <w:sz w:val="28"/>
                <w:szCs w:val="28"/>
                <w:lang w:val="uk-UA"/>
              </w:rPr>
            </w:pPr>
            <w:r w:rsidRPr="00EC65BB">
              <w:rPr>
                <w:bCs/>
                <w:sz w:val="28"/>
                <w:szCs w:val="28"/>
                <w:lang w:val="uk-UA"/>
              </w:rPr>
              <w:t>1 перерва 1</w:t>
            </w:r>
            <w:r w:rsidR="007E0262">
              <w:rPr>
                <w:bCs/>
                <w:sz w:val="28"/>
                <w:szCs w:val="28"/>
                <w:lang w:val="uk-UA"/>
              </w:rPr>
              <w:t>0</w:t>
            </w:r>
            <w:r w:rsidRPr="00EC65BB">
              <w:rPr>
                <w:bCs/>
                <w:sz w:val="28"/>
                <w:szCs w:val="28"/>
                <w:lang w:val="uk-UA"/>
              </w:rPr>
              <w:t xml:space="preserve"> хв.</w:t>
            </w:r>
          </w:p>
          <w:p w:rsidR="00DC1FA9" w:rsidRPr="00EC65BB" w:rsidRDefault="00DC1FA9" w:rsidP="00B71D1E">
            <w:pPr>
              <w:tabs>
                <w:tab w:val="left" w:pos="915"/>
              </w:tabs>
              <w:rPr>
                <w:bCs/>
                <w:sz w:val="28"/>
                <w:szCs w:val="28"/>
                <w:lang w:val="uk-UA"/>
              </w:rPr>
            </w:pPr>
            <w:r w:rsidRPr="00EC65BB">
              <w:rPr>
                <w:bCs/>
                <w:sz w:val="28"/>
                <w:szCs w:val="28"/>
                <w:lang w:val="uk-UA"/>
              </w:rPr>
              <w:t>2 перерва 2</w:t>
            </w:r>
            <w:r w:rsidR="007E0262">
              <w:rPr>
                <w:bCs/>
                <w:sz w:val="28"/>
                <w:szCs w:val="28"/>
                <w:lang w:val="uk-UA"/>
              </w:rPr>
              <w:t>0</w:t>
            </w:r>
            <w:r w:rsidRPr="00EC65BB">
              <w:rPr>
                <w:bCs/>
                <w:sz w:val="28"/>
                <w:szCs w:val="28"/>
                <w:lang w:val="uk-UA"/>
              </w:rPr>
              <w:t xml:space="preserve"> хв.</w:t>
            </w:r>
          </w:p>
          <w:p w:rsidR="00DC1FA9" w:rsidRPr="00EC65BB" w:rsidRDefault="007E0262" w:rsidP="00B71D1E">
            <w:pPr>
              <w:tabs>
                <w:tab w:val="left" w:pos="915"/>
              </w:tabs>
              <w:rPr>
                <w:bCs/>
                <w:sz w:val="28"/>
                <w:szCs w:val="28"/>
                <w:lang w:val="uk-UA"/>
              </w:rPr>
            </w:pPr>
            <w:r>
              <w:rPr>
                <w:bCs/>
                <w:sz w:val="28"/>
                <w:szCs w:val="28"/>
                <w:lang w:val="uk-UA"/>
              </w:rPr>
              <w:t>3 перерва 10</w:t>
            </w:r>
            <w:r w:rsidR="00DC1FA9" w:rsidRPr="00EC65BB">
              <w:rPr>
                <w:bCs/>
                <w:sz w:val="28"/>
                <w:szCs w:val="28"/>
                <w:lang w:val="uk-UA"/>
              </w:rPr>
              <w:t xml:space="preserve"> хв.</w:t>
            </w:r>
          </w:p>
          <w:p w:rsidR="00DC1FA9" w:rsidRDefault="00DC1FA9" w:rsidP="00B71D1E">
            <w:pPr>
              <w:tabs>
                <w:tab w:val="left" w:pos="915"/>
              </w:tabs>
              <w:rPr>
                <w:bCs/>
                <w:sz w:val="28"/>
                <w:szCs w:val="28"/>
                <w:lang w:val="uk-UA"/>
              </w:rPr>
            </w:pPr>
            <w:r w:rsidRPr="00EC65BB">
              <w:rPr>
                <w:bCs/>
                <w:sz w:val="28"/>
                <w:szCs w:val="28"/>
                <w:lang w:val="uk-UA"/>
              </w:rPr>
              <w:t>4 перерва 1</w:t>
            </w:r>
            <w:r w:rsidR="007E0262">
              <w:rPr>
                <w:bCs/>
                <w:sz w:val="28"/>
                <w:szCs w:val="28"/>
                <w:lang w:val="uk-UA"/>
              </w:rPr>
              <w:t>0</w:t>
            </w:r>
            <w:r w:rsidRPr="00EC65BB">
              <w:rPr>
                <w:bCs/>
                <w:sz w:val="28"/>
                <w:szCs w:val="28"/>
                <w:lang w:val="uk-UA"/>
              </w:rPr>
              <w:t xml:space="preserve"> хв.</w:t>
            </w:r>
          </w:p>
          <w:p w:rsidR="007E0262" w:rsidRPr="00EC65BB" w:rsidRDefault="007E0262" w:rsidP="00B71D1E">
            <w:pPr>
              <w:tabs>
                <w:tab w:val="left" w:pos="915"/>
              </w:tabs>
              <w:rPr>
                <w:bCs/>
                <w:sz w:val="28"/>
                <w:szCs w:val="28"/>
                <w:lang w:val="uk-UA"/>
              </w:rPr>
            </w:pPr>
            <w:r>
              <w:rPr>
                <w:bCs/>
                <w:sz w:val="28"/>
                <w:szCs w:val="28"/>
                <w:lang w:val="uk-UA"/>
              </w:rPr>
              <w:t>5 перерва 10 хв.</w:t>
            </w:r>
          </w:p>
        </w:tc>
        <w:tc>
          <w:tcPr>
            <w:tcW w:w="2835" w:type="dxa"/>
          </w:tcPr>
          <w:p w:rsidR="00DC1FA9" w:rsidRPr="00EC65BB" w:rsidRDefault="00DC1FA9" w:rsidP="00B71D1E">
            <w:pPr>
              <w:tabs>
                <w:tab w:val="left" w:pos="915"/>
              </w:tabs>
              <w:rPr>
                <w:bCs/>
                <w:sz w:val="28"/>
                <w:szCs w:val="28"/>
                <w:lang w:val="uk-UA"/>
              </w:rPr>
            </w:pPr>
            <w:r w:rsidRPr="00EC65BB">
              <w:rPr>
                <w:bCs/>
                <w:sz w:val="28"/>
                <w:szCs w:val="28"/>
                <w:lang w:val="uk-UA"/>
              </w:rPr>
              <w:t>1 перерва 10 хв.</w:t>
            </w:r>
          </w:p>
          <w:p w:rsidR="00DC1FA9" w:rsidRPr="00EC65BB" w:rsidRDefault="007E0262" w:rsidP="00B71D1E">
            <w:pPr>
              <w:tabs>
                <w:tab w:val="left" w:pos="915"/>
              </w:tabs>
              <w:rPr>
                <w:bCs/>
                <w:sz w:val="28"/>
                <w:szCs w:val="28"/>
                <w:lang w:val="uk-UA"/>
              </w:rPr>
            </w:pPr>
            <w:r>
              <w:rPr>
                <w:bCs/>
                <w:sz w:val="28"/>
                <w:szCs w:val="28"/>
                <w:lang w:val="uk-UA"/>
              </w:rPr>
              <w:t>2 перерва 1</w:t>
            </w:r>
            <w:r w:rsidR="00DC1FA9" w:rsidRPr="00EC65BB">
              <w:rPr>
                <w:bCs/>
                <w:sz w:val="28"/>
                <w:szCs w:val="28"/>
                <w:lang w:val="uk-UA"/>
              </w:rPr>
              <w:t>0 хв.</w:t>
            </w:r>
          </w:p>
          <w:p w:rsidR="00DC1FA9" w:rsidRPr="00EC65BB" w:rsidRDefault="00DC1FA9" w:rsidP="00B71D1E">
            <w:pPr>
              <w:tabs>
                <w:tab w:val="left" w:pos="915"/>
              </w:tabs>
              <w:rPr>
                <w:bCs/>
                <w:sz w:val="28"/>
                <w:szCs w:val="28"/>
                <w:lang w:val="uk-UA"/>
              </w:rPr>
            </w:pPr>
            <w:r w:rsidRPr="00EC65BB">
              <w:rPr>
                <w:bCs/>
                <w:sz w:val="28"/>
                <w:szCs w:val="28"/>
                <w:lang w:val="uk-UA"/>
              </w:rPr>
              <w:t>3 перерва 20 хв.</w:t>
            </w:r>
          </w:p>
          <w:p w:rsidR="00DC1FA9" w:rsidRPr="00EC65BB" w:rsidRDefault="00DC1FA9" w:rsidP="00B71D1E">
            <w:pPr>
              <w:tabs>
                <w:tab w:val="left" w:pos="915"/>
              </w:tabs>
              <w:rPr>
                <w:bCs/>
                <w:sz w:val="28"/>
                <w:szCs w:val="28"/>
                <w:lang w:val="uk-UA"/>
              </w:rPr>
            </w:pPr>
            <w:r w:rsidRPr="00EC65BB">
              <w:rPr>
                <w:bCs/>
                <w:sz w:val="28"/>
                <w:szCs w:val="28"/>
                <w:lang w:val="uk-UA"/>
              </w:rPr>
              <w:t>4 перерва 10 хв.</w:t>
            </w:r>
          </w:p>
          <w:p w:rsidR="00DC1FA9" w:rsidRPr="00EC65BB" w:rsidRDefault="00DC1FA9" w:rsidP="00B71D1E">
            <w:pPr>
              <w:tabs>
                <w:tab w:val="left" w:pos="915"/>
              </w:tabs>
              <w:rPr>
                <w:bCs/>
                <w:sz w:val="28"/>
                <w:szCs w:val="28"/>
                <w:lang w:val="uk-UA"/>
              </w:rPr>
            </w:pPr>
            <w:r w:rsidRPr="00EC65BB">
              <w:rPr>
                <w:bCs/>
                <w:sz w:val="28"/>
                <w:szCs w:val="28"/>
                <w:lang w:val="uk-UA"/>
              </w:rPr>
              <w:t>5 перерва 10 хв.</w:t>
            </w:r>
          </w:p>
          <w:p w:rsidR="004E3F2E" w:rsidRDefault="004E3F2E" w:rsidP="00B71D1E">
            <w:pPr>
              <w:tabs>
                <w:tab w:val="left" w:pos="915"/>
              </w:tabs>
              <w:rPr>
                <w:bCs/>
                <w:sz w:val="28"/>
                <w:szCs w:val="28"/>
                <w:lang w:val="uk-UA"/>
              </w:rPr>
            </w:pPr>
            <w:r w:rsidRPr="00EC65BB">
              <w:rPr>
                <w:bCs/>
                <w:sz w:val="28"/>
                <w:szCs w:val="28"/>
                <w:lang w:val="uk-UA"/>
              </w:rPr>
              <w:t>6 перерва 10 хв.</w:t>
            </w:r>
          </w:p>
          <w:p w:rsidR="007E0262" w:rsidRPr="00EC65BB" w:rsidRDefault="007E0262" w:rsidP="00B71D1E">
            <w:pPr>
              <w:tabs>
                <w:tab w:val="left" w:pos="915"/>
              </w:tabs>
              <w:rPr>
                <w:bCs/>
                <w:sz w:val="28"/>
                <w:szCs w:val="28"/>
                <w:lang w:val="uk-UA"/>
              </w:rPr>
            </w:pPr>
            <w:r>
              <w:rPr>
                <w:bCs/>
                <w:sz w:val="28"/>
                <w:szCs w:val="28"/>
                <w:lang w:val="uk-UA"/>
              </w:rPr>
              <w:t>7 перерва 10 хв.</w:t>
            </w:r>
          </w:p>
        </w:tc>
      </w:tr>
    </w:tbl>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На кожному</w:t>
      </w:r>
      <w:r w:rsidR="004E3F2E" w:rsidRPr="00EC65BB">
        <w:rPr>
          <w:rFonts w:ascii="Times New Roman" w:hAnsi="Times New Roman" w:cs="Times New Roman"/>
          <w:bCs/>
          <w:sz w:val="28"/>
          <w:szCs w:val="28"/>
          <w:lang w:val="uk-UA"/>
        </w:rPr>
        <w:t xml:space="preserve"> уроці в</w:t>
      </w:r>
      <w:r w:rsidR="002D174C" w:rsidRPr="00EC65BB">
        <w:rPr>
          <w:rFonts w:ascii="Times New Roman" w:hAnsi="Times New Roman" w:cs="Times New Roman"/>
          <w:bCs/>
          <w:sz w:val="28"/>
          <w:szCs w:val="28"/>
          <w:lang w:val="uk-UA"/>
        </w:rPr>
        <w:t>1-4 класах</w:t>
      </w:r>
      <w:r w:rsidRPr="00EC65BB">
        <w:rPr>
          <w:rFonts w:ascii="Times New Roman" w:hAnsi="Times New Roman" w:cs="Times New Roman"/>
          <w:bCs/>
          <w:sz w:val="28"/>
          <w:szCs w:val="28"/>
          <w:lang w:val="uk-UA"/>
        </w:rPr>
        <w:t xml:space="preserve"> через 15 хв., а у 5-11 класах один раз на урок проводяться </w:t>
      </w:r>
      <w:r w:rsidR="00CD69AE" w:rsidRPr="00EC65BB">
        <w:rPr>
          <w:rFonts w:ascii="Times New Roman" w:hAnsi="Times New Roman" w:cs="Times New Roman"/>
          <w:bCs/>
          <w:sz w:val="28"/>
          <w:szCs w:val="28"/>
          <w:lang w:val="uk-UA"/>
        </w:rPr>
        <w:t>рухан</w:t>
      </w:r>
      <w:r w:rsidR="00C420EF" w:rsidRPr="00EC65BB">
        <w:rPr>
          <w:rFonts w:ascii="Times New Roman" w:hAnsi="Times New Roman" w:cs="Times New Roman"/>
          <w:bCs/>
          <w:sz w:val="28"/>
          <w:szCs w:val="28"/>
          <w:lang w:val="uk-UA"/>
        </w:rPr>
        <w:t>ки</w:t>
      </w:r>
      <w:r w:rsidR="004E3F2E" w:rsidRPr="00EC65BB">
        <w:rPr>
          <w:rFonts w:ascii="Times New Roman" w:hAnsi="Times New Roman" w:cs="Times New Roman"/>
          <w:bCs/>
          <w:sz w:val="28"/>
          <w:szCs w:val="28"/>
          <w:lang w:val="uk-UA"/>
        </w:rPr>
        <w:t>.</w:t>
      </w:r>
    </w:p>
    <w:p w:rsidR="00DC1FA9" w:rsidRPr="00EC65BB" w:rsidRDefault="00DC1FA9" w:rsidP="00B71D1E">
      <w:pPr>
        <w:tabs>
          <w:tab w:val="left" w:pos="915"/>
        </w:tabs>
        <w:spacing w:after="0" w:line="240" w:lineRule="auto"/>
        <w:jc w:val="center"/>
        <w:rPr>
          <w:rFonts w:ascii="Times New Roman" w:hAnsi="Times New Roman" w:cs="Times New Roman"/>
          <w:bCs/>
          <w:sz w:val="28"/>
          <w:szCs w:val="28"/>
          <w:lang w:val="uk-UA"/>
        </w:rPr>
      </w:pPr>
      <w:r w:rsidRPr="00EC65BB">
        <w:rPr>
          <w:rFonts w:ascii="Times New Roman" w:hAnsi="Times New Roman" w:cs="Times New Roman"/>
          <w:bCs/>
          <w:sz w:val="28"/>
          <w:szCs w:val="28"/>
          <w:lang w:val="uk-UA"/>
        </w:rPr>
        <w:t>Тривалість уроків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8"/>
      </w:tblGrid>
      <w:tr w:rsidR="005E1E5F" w:rsidRPr="00EC65BB" w:rsidTr="004E3F2E">
        <w:tc>
          <w:tcPr>
            <w:tcW w:w="9570" w:type="dxa"/>
            <w:gridSpan w:val="2"/>
          </w:tcPr>
          <w:p w:rsidR="00DC1FA9" w:rsidRPr="00EC65BB" w:rsidRDefault="000A2C64" w:rsidP="00B71D1E">
            <w:pPr>
              <w:tabs>
                <w:tab w:val="left" w:pos="915"/>
              </w:tabs>
              <w:spacing w:after="0" w:line="240" w:lineRule="auto"/>
              <w:jc w:val="center"/>
              <w:rPr>
                <w:rFonts w:ascii="Times New Roman" w:hAnsi="Times New Roman" w:cs="Times New Roman"/>
                <w:bCs/>
                <w:sz w:val="28"/>
                <w:szCs w:val="28"/>
                <w:lang w:val="uk-UA"/>
              </w:rPr>
            </w:pPr>
            <w:r w:rsidRPr="00EC65BB">
              <w:rPr>
                <w:rFonts w:ascii="Times New Roman" w:hAnsi="Times New Roman" w:cs="Times New Roman"/>
                <w:bCs/>
                <w:sz w:val="28"/>
                <w:szCs w:val="28"/>
                <w:lang w:val="uk-UA"/>
              </w:rPr>
              <w:t>Початкова</w:t>
            </w:r>
          </w:p>
        </w:tc>
      </w:tr>
      <w:tr w:rsidR="005E1E5F" w:rsidRPr="00EC65BB" w:rsidTr="004E3F2E">
        <w:tc>
          <w:tcPr>
            <w:tcW w:w="4502" w:type="dxa"/>
          </w:tcPr>
          <w:p w:rsidR="00DC1FA9" w:rsidRPr="00EC65BB" w:rsidRDefault="00DC1FA9" w:rsidP="00B71D1E">
            <w:pPr>
              <w:tabs>
                <w:tab w:val="left" w:pos="915"/>
              </w:tabs>
              <w:spacing w:after="0" w:line="240" w:lineRule="auto"/>
              <w:jc w:val="center"/>
              <w:rPr>
                <w:rFonts w:ascii="Times New Roman" w:hAnsi="Times New Roman" w:cs="Times New Roman"/>
                <w:bCs/>
                <w:sz w:val="28"/>
                <w:szCs w:val="28"/>
                <w:lang w:val="uk-UA"/>
              </w:rPr>
            </w:pPr>
            <w:r w:rsidRPr="00EC65BB">
              <w:rPr>
                <w:rFonts w:ascii="Times New Roman" w:hAnsi="Times New Roman" w:cs="Times New Roman"/>
                <w:bCs/>
                <w:sz w:val="28"/>
                <w:szCs w:val="28"/>
                <w:lang w:val="uk-UA"/>
              </w:rPr>
              <w:t>1 клас</w:t>
            </w:r>
          </w:p>
        </w:tc>
        <w:tc>
          <w:tcPr>
            <w:tcW w:w="5068" w:type="dxa"/>
          </w:tcPr>
          <w:p w:rsidR="00DC1FA9" w:rsidRPr="00EC65BB" w:rsidRDefault="00DC1FA9" w:rsidP="00B71D1E">
            <w:pPr>
              <w:tabs>
                <w:tab w:val="left" w:pos="915"/>
              </w:tabs>
              <w:spacing w:after="0" w:line="240" w:lineRule="auto"/>
              <w:jc w:val="center"/>
              <w:rPr>
                <w:rFonts w:ascii="Times New Roman" w:hAnsi="Times New Roman" w:cs="Times New Roman"/>
                <w:bCs/>
                <w:sz w:val="28"/>
                <w:szCs w:val="28"/>
                <w:lang w:val="uk-UA"/>
              </w:rPr>
            </w:pPr>
            <w:r w:rsidRPr="00EC65BB">
              <w:rPr>
                <w:rFonts w:ascii="Times New Roman" w:hAnsi="Times New Roman" w:cs="Times New Roman"/>
                <w:bCs/>
                <w:sz w:val="28"/>
                <w:szCs w:val="28"/>
                <w:lang w:val="uk-UA"/>
              </w:rPr>
              <w:t>2-4 клас</w:t>
            </w:r>
          </w:p>
        </w:tc>
      </w:tr>
      <w:tr w:rsidR="005E1E5F" w:rsidRPr="00EC65BB" w:rsidTr="004E3F2E">
        <w:tc>
          <w:tcPr>
            <w:tcW w:w="4502" w:type="dxa"/>
          </w:tcPr>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1 урок – 8.30 – 9.</w:t>
            </w:r>
            <w:r w:rsidR="004E3F2E" w:rsidRPr="00EC65BB">
              <w:rPr>
                <w:rFonts w:ascii="Times New Roman" w:hAnsi="Times New Roman" w:cs="Times New Roman"/>
                <w:bCs/>
                <w:sz w:val="28"/>
                <w:szCs w:val="28"/>
                <w:lang w:val="uk-UA"/>
              </w:rPr>
              <w:t>05</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2 урок – 9.20</w:t>
            </w:r>
            <w:r w:rsidR="00DC1FA9" w:rsidRPr="00EC65BB">
              <w:rPr>
                <w:rFonts w:ascii="Times New Roman" w:hAnsi="Times New Roman" w:cs="Times New Roman"/>
                <w:bCs/>
                <w:sz w:val="28"/>
                <w:szCs w:val="28"/>
                <w:lang w:val="uk-UA"/>
              </w:rPr>
              <w:t xml:space="preserve"> – </w:t>
            </w:r>
            <w:r>
              <w:rPr>
                <w:rFonts w:ascii="Times New Roman" w:hAnsi="Times New Roman" w:cs="Times New Roman"/>
                <w:bCs/>
                <w:sz w:val="28"/>
                <w:szCs w:val="28"/>
                <w:lang w:val="uk-UA"/>
              </w:rPr>
              <w:t>9.55</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3 урок – 10.</w:t>
            </w:r>
            <w:r w:rsidR="007E0262">
              <w:rPr>
                <w:rFonts w:ascii="Times New Roman" w:hAnsi="Times New Roman" w:cs="Times New Roman"/>
                <w:bCs/>
                <w:sz w:val="28"/>
                <w:szCs w:val="28"/>
                <w:lang w:val="uk-UA"/>
              </w:rPr>
              <w:t>20 – 10</w:t>
            </w:r>
            <w:r w:rsidRPr="00EC65BB">
              <w:rPr>
                <w:rFonts w:ascii="Times New Roman" w:hAnsi="Times New Roman" w:cs="Times New Roman"/>
                <w:bCs/>
                <w:sz w:val="28"/>
                <w:szCs w:val="28"/>
                <w:lang w:val="uk-UA"/>
              </w:rPr>
              <w:t>.</w:t>
            </w:r>
            <w:r w:rsidR="007E0262">
              <w:rPr>
                <w:rFonts w:ascii="Times New Roman" w:hAnsi="Times New Roman" w:cs="Times New Roman"/>
                <w:bCs/>
                <w:sz w:val="28"/>
                <w:szCs w:val="28"/>
                <w:lang w:val="uk-UA"/>
              </w:rPr>
              <w:t>5</w:t>
            </w:r>
            <w:r w:rsidR="004E3F2E" w:rsidRPr="00EC65BB">
              <w:rPr>
                <w:rFonts w:ascii="Times New Roman" w:hAnsi="Times New Roman" w:cs="Times New Roman"/>
                <w:bCs/>
                <w:sz w:val="28"/>
                <w:szCs w:val="28"/>
                <w:lang w:val="uk-UA"/>
              </w:rPr>
              <w:t>5</w:t>
            </w:r>
          </w:p>
          <w:p w:rsidR="00DC1FA9"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4 урок –11.10 - 11.4</w:t>
            </w:r>
            <w:r w:rsidR="00DC1FA9" w:rsidRPr="00EC65BB">
              <w:rPr>
                <w:rFonts w:ascii="Times New Roman" w:hAnsi="Times New Roman" w:cs="Times New Roman"/>
                <w:bCs/>
                <w:sz w:val="28"/>
                <w:szCs w:val="28"/>
                <w:lang w:val="uk-UA"/>
              </w:rPr>
              <w:t>5</w:t>
            </w:r>
          </w:p>
          <w:p w:rsidR="007E0262"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5 урок – 12.00 – 12.35</w:t>
            </w:r>
          </w:p>
        </w:tc>
        <w:tc>
          <w:tcPr>
            <w:tcW w:w="5068" w:type="dxa"/>
          </w:tcPr>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1 урок – 8.30 – 9.10 </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2 урок – 9.20 – 10.00</w:t>
            </w:r>
            <w:r w:rsidR="00DC1FA9" w:rsidRPr="00EC65BB">
              <w:rPr>
                <w:rFonts w:ascii="Times New Roman" w:hAnsi="Times New Roman" w:cs="Times New Roman"/>
                <w:bCs/>
                <w:sz w:val="28"/>
                <w:szCs w:val="28"/>
                <w:lang w:val="uk-UA"/>
              </w:rPr>
              <w:t xml:space="preserve"> </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3 урок – 10.</w:t>
            </w:r>
            <w:r w:rsidR="007E0262">
              <w:rPr>
                <w:rFonts w:ascii="Times New Roman" w:hAnsi="Times New Roman" w:cs="Times New Roman"/>
                <w:bCs/>
                <w:sz w:val="28"/>
                <w:szCs w:val="28"/>
                <w:lang w:val="uk-UA"/>
              </w:rPr>
              <w:t>2</w:t>
            </w:r>
            <w:r w:rsidRPr="00EC65BB">
              <w:rPr>
                <w:rFonts w:ascii="Times New Roman" w:hAnsi="Times New Roman" w:cs="Times New Roman"/>
                <w:bCs/>
                <w:sz w:val="28"/>
                <w:szCs w:val="28"/>
                <w:lang w:val="uk-UA"/>
              </w:rPr>
              <w:t>0 – 11.</w:t>
            </w:r>
            <w:r w:rsidR="007E0262">
              <w:rPr>
                <w:rFonts w:ascii="Times New Roman" w:hAnsi="Times New Roman" w:cs="Times New Roman"/>
                <w:bCs/>
                <w:sz w:val="28"/>
                <w:szCs w:val="28"/>
                <w:lang w:val="uk-UA"/>
              </w:rPr>
              <w:t>0</w:t>
            </w:r>
            <w:r w:rsidR="004E3F2E" w:rsidRPr="00EC65BB">
              <w:rPr>
                <w:rFonts w:ascii="Times New Roman" w:hAnsi="Times New Roman" w:cs="Times New Roman"/>
                <w:bCs/>
                <w:sz w:val="28"/>
                <w:szCs w:val="28"/>
                <w:lang w:val="uk-UA"/>
              </w:rPr>
              <w:t>0</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4 урок –11.</w:t>
            </w:r>
            <w:r w:rsidR="007E0262">
              <w:rPr>
                <w:rFonts w:ascii="Times New Roman" w:hAnsi="Times New Roman" w:cs="Times New Roman"/>
                <w:bCs/>
                <w:sz w:val="28"/>
                <w:szCs w:val="28"/>
                <w:lang w:val="uk-UA"/>
              </w:rPr>
              <w:t>10 -  11</w:t>
            </w:r>
            <w:r w:rsidRPr="00EC65BB">
              <w:rPr>
                <w:rFonts w:ascii="Times New Roman" w:hAnsi="Times New Roman" w:cs="Times New Roman"/>
                <w:bCs/>
                <w:sz w:val="28"/>
                <w:szCs w:val="28"/>
                <w:lang w:val="uk-UA"/>
              </w:rPr>
              <w:t>.</w:t>
            </w:r>
            <w:r w:rsidR="007E0262">
              <w:rPr>
                <w:rFonts w:ascii="Times New Roman" w:hAnsi="Times New Roman" w:cs="Times New Roman"/>
                <w:bCs/>
                <w:sz w:val="28"/>
                <w:szCs w:val="28"/>
                <w:lang w:val="uk-UA"/>
              </w:rPr>
              <w:t>50</w:t>
            </w:r>
          </w:p>
          <w:p w:rsidR="00DC1FA9"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5 урок – 12.00 – 12.4</w:t>
            </w:r>
            <w:r w:rsidR="00DC1FA9" w:rsidRPr="00EC65BB">
              <w:rPr>
                <w:rFonts w:ascii="Times New Roman" w:hAnsi="Times New Roman" w:cs="Times New Roman"/>
                <w:bCs/>
                <w:sz w:val="28"/>
                <w:szCs w:val="28"/>
                <w:lang w:val="uk-UA"/>
              </w:rPr>
              <w:t>0</w:t>
            </w:r>
          </w:p>
          <w:p w:rsidR="007E0262"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6 урок – 12.50 – 13.30</w:t>
            </w:r>
          </w:p>
        </w:tc>
      </w:tr>
      <w:tr w:rsidR="005E1E5F" w:rsidRPr="00EC65BB" w:rsidTr="004E3F2E">
        <w:tc>
          <w:tcPr>
            <w:tcW w:w="4503" w:type="dxa"/>
          </w:tcPr>
          <w:p w:rsidR="00DC1FA9" w:rsidRPr="00EC65BB" w:rsidRDefault="004E3F2E" w:rsidP="00B71D1E">
            <w:pPr>
              <w:tabs>
                <w:tab w:val="left" w:pos="915"/>
              </w:tabs>
              <w:spacing w:after="0" w:line="240" w:lineRule="auto"/>
              <w:jc w:val="center"/>
              <w:rPr>
                <w:rFonts w:ascii="Times New Roman" w:hAnsi="Times New Roman" w:cs="Times New Roman"/>
                <w:bCs/>
                <w:sz w:val="28"/>
                <w:szCs w:val="28"/>
                <w:lang w:val="uk-UA"/>
              </w:rPr>
            </w:pPr>
            <w:r w:rsidRPr="00EC65BB">
              <w:rPr>
                <w:rFonts w:ascii="Times New Roman" w:hAnsi="Times New Roman" w:cs="Times New Roman"/>
                <w:bCs/>
                <w:sz w:val="28"/>
                <w:szCs w:val="28"/>
                <w:lang w:val="uk-UA"/>
              </w:rPr>
              <w:t>Базова</w:t>
            </w:r>
            <w:r w:rsidR="00DC1FA9" w:rsidRPr="00EC65BB">
              <w:rPr>
                <w:rFonts w:ascii="Times New Roman" w:hAnsi="Times New Roman" w:cs="Times New Roman"/>
                <w:bCs/>
                <w:sz w:val="28"/>
                <w:szCs w:val="28"/>
                <w:lang w:val="uk-UA"/>
              </w:rPr>
              <w:t xml:space="preserve"> (5-9 клас)</w:t>
            </w:r>
          </w:p>
        </w:tc>
        <w:tc>
          <w:tcPr>
            <w:tcW w:w="5067" w:type="dxa"/>
          </w:tcPr>
          <w:p w:rsidR="00DC1FA9" w:rsidRPr="00EC65BB" w:rsidRDefault="000A2C64" w:rsidP="00B71D1E">
            <w:pPr>
              <w:tabs>
                <w:tab w:val="left" w:pos="915"/>
              </w:tabs>
              <w:spacing w:after="0" w:line="240" w:lineRule="auto"/>
              <w:jc w:val="center"/>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Профільна </w:t>
            </w:r>
            <w:r w:rsidR="00DC1FA9" w:rsidRPr="00EC65BB">
              <w:rPr>
                <w:rFonts w:ascii="Times New Roman" w:hAnsi="Times New Roman" w:cs="Times New Roman"/>
                <w:bCs/>
                <w:sz w:val="28"/>
                <w:szCs w:val="28"/>
                <w:lang w:val="uk-UA"/>
              </w:rPr>
              <w:t>(10-11 клас)</w:t>
            </w:r>
          </w:p>
        </w:tc>
      </w:tr>
      <w:tr w:rsidR="005E1E5F" w:rsidRPr="00EC65BB" w:rsidTr="004E3F2E">
        <w:tc>
          <w:tcPr>
            <w:tcW w:w="4503" w:type="dxa"/>
          </w:tcPr>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1 урок – 8.30 – 9.15 </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2 урок – 9.25 – 10.10 </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3 урок – 10.20 – 11.0</w:t>
            </w:r>
            <w:r w:rsidR="00DC1FA9" w:rsidRPr="00EC65BB">
              <w:rPr>
                <w:rFonts w:ascii="Times New Roman" w:hAnsi="Times New Roman" w:cs="Times New Roman"/>
                <w:bCs/>
                <w:sz w:val="28"/>
                <w:szCs w:val="28"/>
                <w:lang w:val="uk-UA"/>
              </w:rPr>
              <w:t xml:space="preserve">5 </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4 урок –11.25 -  12.1</w:t>
            </w:r>
            <w:r w:rsidR="00DC1FA9" w:rsidRPr="00EC65BB">
              <w:rPr>
                <w:rFonts w:ascii="Times New Roman" w:hAnsi="Times New Roman" w:cs="Times New Roman"/>
                <w:bCs/>
                <w:sz w:val="28"/>
                <w:szCs w:val="28"/>
                <w:lang w:val="uk-UA"/>
              </w:rPr>
              <w:t>0</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5 урок – 12.20 – 13.0</w:t>
            </w:r>
            <w:r w:rsidR="00DC1FA9" w:rsidRPr="00EC65BB">
              <w:rPr>
                <w:rFonts w:ascii="Times New Roman" w:hAnsi="Times New Roman" w:cs="Times New Roman"/>
                <w:bCs/>
                <w:sz w:val="28"/>
                <w:szCs w:val="28"/>
                <w:lang w:val="uk-UA"/>
              </w:rPr>
              <w:t>5</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6 урок – 13.1</w:t>
            </w:r>
            <w:r w:rsidR="00DC1FA9" w:rsidRPr="00EC65BB">
              <w:rPr>
                <w:rFonts w:ascii="Times New Roman" w:hAnsi="Times New Roman" w:cs="Times New Roman"/>
                <w:bCs/>
                <w:sz w:val="28"/>
                <w:szCs w:val="28"/>
                <w:lang w:val="uk-UA"/>
              </w:rPr>
              <w:t>5 – 14</w:t>
            </w:r>
            <w:r>
              <w:rPr>
                <w:rFonts w:ascii="Times New Roman" w:hAnsi="Times New Roman" w:cs="Times New Roman"/>
                <w:bCs/>
                <w:sz w:val="28"/>
                <w:szCs w:val="28"/>
                <w:lang w:val="uk-UA"/>
              </w:rPr>
              <w:t>.0</w:t>
            </w:r>
            <w:r w:rsidR="00DC1FA9" w:rsidRPr="00EC65BB">
              <w:rPr>
                <w:rFonts w:ascii="Times New Roman" w:hAnsi="Times New Roman" w:cs="Times New Roman"/>
                <w:bCs/>
                <w:sz w:val="28"/>
                <w:szCs w:val="28"/>
                <w:lang w:val="uk-UA"/>
              </w:rPr>
              <w:t>0</w:t>
            </w:r>
          </w:p>
          <w:p w:rsidR="004E3F2E"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7 урок – 14.1</w:t>
            </w:r>
            <w:r w:rsidR="004E3F2E" w:rsidRPr="00EC65BB">
              <w:rPr>
                <w:rFonts w:ascii="Times New Roman" w:hAnsi="Times New Roman" w:cs="Times New Roman"/>
                <w:bCs/>
                <w:sz w:val="28"/>
                <w:szCs w:val="28"/>
                <w:lang w:val="uk-UA"/>
              </w:rPr>
              <w:t xml:space="preserve">0 </w:t>
            </w:r>
            <w:r w:rsidR="006913F8" w:rsidRPr="00EC65BB">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14.5</w:t>
            </w:r>
            <w:r w:rsidR="004E3F2E" w:rsidRPr="00EC65BB">
              <w:rPr>
                <w:rFonts w:ascii="Times New Roman" w:hAnsi="Times New Roman" w:cs="Times New Roman"/>
                <w:bCs/>
                <w:sz w:val="28"/>
                <w:szCs w:val="28"/>
                <w:lang w:val="uk-UA"/>
              </w:rPr>
              <w:t>5</w:t>
            </w:r>
          </w:p>
        </w:tc>
        <w:tc>
          <w:tcPr>
            <w:tcW w:w="5067" w:type="dxa"/>
          </w:tcPr>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1 урок – 8.30 – 9.15 </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2 урок – 9.25 – 10.10 </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3 урок – 10.20 – 11.0</w:t>
            </w:r>
            <w:r w:rsidR="00DC1FA9" w:rsidRPr="00EC65BB">
              <w:rPr>
                <w:rFonts w:ascii="Times New Roman" w:hAnsi="Times New Roman" w:cs="Times New Roman"/>
                <w:bCs/>
                <w:sz w:val="28"/>
                <w:szCs w:val="28"/>
                <w:lang w:val="uk-UA"/>
              </w:rPr>
              <w:t xml:space="preserve">5 </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4 урок –11.25 -  12.1</w:t>
            </w:r>
            <w:r w:rsidR="00DC1FA9" w:rsidRPr="00EC65BB">
              <w:rPr>
                <w:rFonts w:ascii="Times New Roman" w:hAnsi="Times New Roman" w:cs="Times New Roman"/>
                <w:bCs/>
                <w:sz w:val="28"/>
                <w:szCs w:val="28"/>
                <w:lang w:val="uk-UA"/>
              </w:rPr>
              <w:t>0</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5 урок – 12.20 – 13.0</w:t>
            </w:r>
            <w:r w:rsidR="00DC1FA9" w:rsidRPr="00EC65BB">
              <w:rPr>
                <w:rFonts w:ascii="Times New Roman" w:hAnsi="Times New Roman" w:cs="Times New Roman"/>
                <w:bCs/>
                <w:sz w:val="28"/>
                <w:szCs w:val="28"/>
                <w:lang w:val="uk-UA"/>
              </w:rPr>
              <w:t>5</w:t>
            </w:r>
          </w:p>
          <w:p w:rsidR="00DC1FA9"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6 урок – 13.15 – 14.0</w:t>
            </w:r>
            <w:r w:rsidR="00DC1FA9" w:rsidRPr="00EC65BB">
              <w:rPr>
                <w:rFonts w:ascii="Times New Roman" w:hAnsi="Times New Roman" w:cs="Times New Roman"/>
                <w:bCs/>
                <w:sz w:val="28"/>
                <w:szCs w:val="28"/>
                <w:lang w:val="uk-UA"/>
              </w:rPr>
              <w:t>0</w:t>
            </w:r>
          </w:p>
          <w:p w:rsidR="004E3F2E"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7 урок – 14.1</w:t>
            </w:r>
            <w:r w:rsidR="004E3F2E" w:rsidRPr="00EC65BB">
              <w:rPr>
                <w:rFonts w:ascii="Times New Roman" w:hAnsi="Times New Roman" w:cs="Times New Roman"/>
                <w:bCs/>
                <w:sz w:val="28"/>
                <w:szCs w:val="28"/>
                <w:lang w:val="uk-UA"/>
              </w:rPr>
              <w:t xml:space="preserve">0 </w:t>
            </w:r>
            <w:r>
              <w:rPr>
                <w:rFonts w:ascii="Times New Roman" w:hAnsi="Times New Roman" w:cs="Times New Roman"/>
                <w:bCs/>
                <w:sz w:val="28"/>
                <w:szCs w:val="28"/>
                <w:lang w:val="uk-UA"/>
              </w:rPr>
              <w:t>–</w:t>
            </w:r>
            <w:r w:rsidR="004E3F2E" w:rsidRPr="00EC65BB">
              <w:rPr>
                <w:rFonts w:ascii="Times New Roman" w:hAnsi="Times New Roman" w:cs="Times New Roman"/>
                <w:bCs/>
                <w:sz w:val="28"/>
                <w:szCs w:val="28"/>
                <w:lang w:val="uk-UA"/>
              </w:rPr>
              <w:t xml:space="preserve"> 15</w:t>
            </w:r>
            <w:r>
              <w:rPr>
                <w:rFonts w:ascii="Times New Roman" w:hAnsi="Times New Roman" w:cs="Times New Roman"/>
                <w:bCs/>
                <w:sz w:val="28"/>
                <w:szCs w:val="28"/>
                <w:lang w:val="uk-UA"/>
              </w:rPr>
              <w:t>.5</w:t>
            </w:r>
            <w:r w:rsidR="004E3F2E" w:rsidRPr="00EC65BB">
              <w:rPr>
                <w:rFonts w:ascii="Times New Roman" w:hAnsi="Times New Roman" w:cs="Times New Roman"/>
                <w:bCs/>
                <w:sz w:val="28"/>
                <w:szCs w:val="28"/>
                <w:lang w:val="uk-UA"/>
              </w:rPr>
              <w:t>5</w:t>
            </w:r>
          </w:p>
          <w:p w:rsidR="007E0262" w:rsidRPr="00EC65BB" w:rsidRDefault="007E0262" w:rsidP="00B71D1E">
            <w:pPr>
              <w:tabs>
                <w:tab w:val="left" w:pos="915"/>
              </w:tabs>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8 урок – 15.05 – 15.50</w:t>
            </w:r>
          </w:p>
        </w:tc>
      </w:tr>
    </w:tbl>
    <w:p w:rsidR="00F239B2" w:rsidRPr="00EC65BB" w:rsidRDefault="00F239B2" w:rsidP="00B71D1E">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val="uk-UA" w:eastAsia="uk-UA"/>
        </w:rPr>
      </w:pPr>
      <w:r w:rsidRPr="00EC65BB">
        <w:rPr>
          <w:rFonts w:ascii="Times New Roman" w:eastAsia="Times New Roman" w:hAnsi="Times New Roman" w:cs="Times New Roman"/>
          <w:spacing w:val="-3"/>
          <w:sz w:val="28"/>
          <w:szCs w:val="28"/>
          <w:lang w:val="uk-UA" w:eastAsia="uk-UA"/>
        </w:rPr>
        <w:tab/>
        <w:t>Режим дня в закладі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F239B2" w:rsidRPr="00EC65BB" w:rsidRDefault="00F239B2" w:rsidP="00B71D1E">
      <w:pPr>
        <w:pStyle w:val="a4"/>
        <w:shd w:val="clear" w:color="auto" w:fill="FFFFFF"/>
        <w:spacing w:after="0" w:line="240" w:lineRule="auto"/>
        <w:ind w:left="0" w:right="36"/>
        <w:jc w:val="both"/>
        <w:rPr>
          <w:rFonts w:ascii="Times New Roman" w:eastAsia="Times New Roman" w:hAnsi="Times New Roman" w:cs="Times New Roman"/>
          <w:spacing w:val="-3"/>
          <w:sz w:val="28"/>
          <w:szCs w:val="28"/>
          <w:lang w:val="uk-UA" w:eastAsia="uk-UA"/>
        </w:rPr>
      </w:pPr>
      <w:r w:rsidRPr="00EC65BB">
        <w:rPr>
          <w:rFonts w:ascii="Times New Roman" w:eastAsia="Times New Roman" w:hAnsi="Times New Roman" w:cs="Times New Roman"/>
          <w:sz w:val="28"/>
          <w:szCs w:val="28"/>
          <w:lang w:val="uk-UA" w:eastAsia="ru-RU"/>
        </w:rPr>
        <w:tab/>
        <w:t>Закінчується навчальний рік проведенням державної підсумкової атестації випускників початкової, базової школи та повної загальної освіти</w:t>
      </w:r>
      <w:r w:rsidR="00E33661" w:rsidRPr="00EC65BB">
        <w:rPr>
          <w:rFonts w:ascii="Times New Roman" w:eastAsia="Times New Roman" w:hAnsi="Times New Roman" w:cs="Times New Roman"/>
          <w:sz w:val="28"/>
          <w:szCs w:val="28"/>
          <w:lang w:val="uk-UA" w:eastAsia="ru-RU"/>
        </w:rPr>
        <w:t xml:space="preserve"> у формі ЗНО.</w:t>
      </w:r>
    </w:p>
    <w:p w:rsidR="00021B1F" w:rsidRPr="00EC65BB" w:rsidRDefault="00021B1F" w:rsidP="00B71D1E">
      <w:pPr>
        <w:spacing w:after="0" w:line="240" w:lineRule="auto"/>
        <w:jc w:val="both"/>
        <w:rPr>
          <w:rFonts w:ascii="Times New Roman" w:hAnsi="Times New Roman" w:cs="Times New Roman"/>
          <w:bCs/>
          <w:sz w:val="28"/>
          <w:szCs w:val="28"/>
          <w:lang w:val="uk-UA"/>
        </w:rPr>
      </w:pPr>
    </w:p>
    <w:p w:rsidR="00E749D7" w:rsidRPr="00EC65BB" w:rsidRDefault="00E749D7" w:rsidP="00B71D1E">
      <w:pPr>
        <w:spacing w:after="0" w:line="240" w:lineRule="auto"/>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2.Вимоги до осіб</w:t>
      </w:r>
      <w:bookmarkStart w:id="2" w:name="_GoBack"/>
      <w:bookmarkEnd w:id="2"/>
      <w:r w:rsidRPr="00EC65BB">
        <w:rPr>
          <w:rFonts w:ascii="Times New Roman" w:eastAsia="Times New Roman" w:hAnsi="Times New Roman" w:cs="Times New Roman"/>
          <w:b/>
          <w:sz w:val="28"/>
          <w:szCs w:val="28"/>
          <w:lang w:val="uk-UA"/>
        </w:rPr>
        <w:t>, які можуть розпочати навчання за програмою</w:t>
      </w:r>
    </w:p>
    <w:p w:rsidR="005A5FC5" w:rsidRPr="00EC65BB" w:rsidRDefault="005A5FC5" w:rsidP="00B71D1E">
      <w:pPr>
        <w:spacing w:after="0" w:line="240" w:lineRule="auto"/>
        <w:jc w:val="both"/>
        <w:rPr>
          <w:rFonts w:ascii="Times New Roman" w:eastAsia="Times New Roman" w:hAnsi="Times New Roman" w:cs="Times New Roman"/>
          <w:b/>
          <w:sz w:val="28"/>
          <w:szCs w:val="28"/>
          <w:lang w:val="uk-UA"/>
        </w:rPr>
      </w:pPr>
    </w:p>
    <w:p w:rsidR="00A47ABF" w:rsidRPr="00EC65BB" w:rsidRDefault="00A47ABF" w:rsidP="00A47ABF">
      <w:pPr>
        <w:spacing w:after="0" w:line="240" w:lineRule="auto"/>
        <w:ind w:firstLine="567"/>
        <w:jc w:val="both"/>
        <w:rPr>
          <w:rFonts w:ascii="Times New Roman" w:hAnsi="Times New Roman" w:cs="Times New Roman"/>
          <w:sz w:val="28"/>
          <w:szCs w:val="28"/>
          <w:lang w:val="uk-UA"/>
        </w:rPr>
      </w:pPr>
      <w:r w:rsidRPr="00EC65BB">
        <w:rPr>
          <w:rFonts w:ascii="Times New Roman" w:hAnsi="Times New Roman" w:cs="Times New Roman"/>
          <w:b/>
          <w:i/>
          <w:sz w:val="28"/>
          <w:szCs w:val="28"/>
          <w:lang w:val="uk-UA"/>
        </w:rPr>
        <w:t>Вимоги до осіб, які можуть розпочинати здобуття початкової освіти.</w:t>
      </w:r>
      <w:r>
        <w:rPr>
          <w:rFonts w:ascii="Times New Roman" w:hAnsi="Times New Roman" w:cs="Times New Roman"/>
          <w:b/>
          <w:i/>
          <w:sz w:val="28"/>
          <w:szCs w:val="28"/>
          <w:lang w:val="uk-UA"/>
        </w:rPr>
        <w:t xml:space="preserve"> </w:t>
      </w:r>
      <w:r w:rsidRPr="00EC65BB">
        <w:rPr>
          <w:rFonts w:ascii="Times New Roman" w:hAnsi="Times New Roman" w:cs="Times New Roman"/>
          <w:sz w:val="28"/>
          <w:szCs w:val="28"/>
          <w:lang w:val="uk-UA"/>
        </w:rPr>
        <w:t xml:space="preserve">Початкова освіта здобувається, як правило, з шести років. Діти, яким на 1вересня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w:t>
      </w:r>
      <w:r w:rsidRPr="00EC65BB">
        <w:rPr>
          <w:rFonts w:ascii="Times New Roman" w:hAnsi="Times New Roman" w:cs="Times New Roman"/>
          <w:sz w:val="28"/>
          <w:szCs w:val="28"/>
          <w:lang w:val="uk-UA"/>
        </w:rPr>
        <w:lastRenderedPageBreak/>
        <w:t>поточного року. Особи з особливими освітніми потребами можуть розпочинати здобуття початкової освіти з іншого віку.</w:t>
      </w:r>
    </w:p>
    <w:p w:rsidR="00A47ABF" w:rsidRPr="00EC65BB" w:rsidRDefault="00A47ABF" w:rsidP="00A47ABF">
      <w:pPr>
        <w:spacing w:after="0" w:line="240" w:lineRule="auto"/>
        <w:ind w:firstLine="709"/>
        <w:jc w:val="both"/>
        <w:rPr>
          <w:rFonts w:ascii="Times New Roman" w:eastAsia="Calibri" w:hAnsi="Times New Roman" w:cs="Times New Roman"/>
          <w:b/>
          <w:i/>
          <w:sz w:val="28"/>
          <w:szCs w:val="28"/>
          <w:lang w:val="uk-UA"/>
        </w:rPr>
      </w:pPr>
      <w:r w:rsidRPr="00EC65BB">
        <w:rPr>
          <w:rFonts w:ascii="Times New Roman" w:eastAsia="Calibri" w:hAnsi="Times New Roman" w:cs="Times New Roman"/>
          <w:b/>
          <w:i/>
          <w:sz w:val="28"/>
          <w:szCs w:val="28"/>
          <w:lang w:val="uk-UA"/>
        </w:rPr>
        <w:t xml:space="preserve">Вимоги до осіб, які можуть розпочинати здобуття базової середньої освіти. </w:t>
      </w:r>
    </w:p>
    <w:p w:rsidR="00A47ABF" w:rsidRPr="00EC65BB" w:rsidRDefault="00A47ABF" w:rsidP="00A47ABF">
      <w:pPr>
        <w:spacing w:after="0" w:line="240" w:lineRule="auto"/>
        <w:ind w:firstLine="709"/>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A47ABF" w:rsidRPr="00EC65BB" w:rsidRDefault="00A47ABF" w:rsidP="00A47ABF">
      <w:pPr>
        <w:spacing w:after="0" w:line="240" w:lineRule="auto"/>
        <w:ind w:firstLine="709"/>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A47ABF" w:rsidRPr="00EC65BB" w:rsidRDefault="00A47ABF" w:rsidP="00A47ABF">
      <w:pPr>
        <w:spacing w:after="0" w:line="240" w:lineRule="auto"/>
        <w:ind w:firstLine="709"/>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A47ABF" w:rsidRPr="00EC65BB" w:rsidRDefault="00A47ABF" w:rsidP="00A47ABF">
      <w:pPr>
        <w:spacing w:after="0" w:line="240" w:lineRule="auto"/>
        <w:ind w:firstLine="709"/>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A47ABF" w:rsidRPr="00EC65BB" w:rsidRDefault="00A47ABF" w:rsidP="00A47ABF">
      <w:pPr>
        <w:spacing w:after="0" w:line="240" w:lineRule="auto"/>
        <w:ind w:firstLine="709"/>
        <w:jc w:val="both"/>
        <w:rPr>
          <w:rFonts w:ascii="Times New Roman" w:eastAsia="Calibri" w:hAnsi="Times New Roman" w:cs="Times New Roman"/>
          <w:b/>
          <w:sz w:val="28"/>
          <w:szCs w:val="28"/>
          <w:lang w:val="uk-UA"/>
        </w:rPr>
      </w:pPr>
      <w:r w:rsidRPr="00EC65BB">
        <w:rPr>
          <w:rFonts w:ascii="Times New Roman" w:eastAsia="Calibri" w:hAnsi="Times New Roman" w:cs="Times New Roman"/>
          <w:b/>
          <w:i/>
          <w:sz w:val="28"/>
          <w:szCs w:val="28"/>
          <w:lang w:val="uk-UA"/>
        </w:rPr>
        <w:t>Вимоги до осіб, які можуть розпочинати здобуття повної загальної  середньої освіти (профільної середньої освіти).</w:t>
      </w:r>
    </w:p>
    <w:p w:rsidR="00A47ABF" w:rsidRPr="00665284" w:rsidRDefault="00A47ABF" w:rsidP="00A47ABF">
      <w:pPr>
        <w:spacing w:after="0" w:line="240" w:lineRule="auto"/>
        <w:ind w:firstLine="709"/>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Повна загальна середня освіта (профільна освіта) здобувається, як правило, після здобуття базової середньої освіти. Діти, які здобули базову середню освіту та склали державну підсумкову атестацію на 1 вересня поточного навчального року повинні розпочинати здобуття повної загальної середньої освіти (профільної середньої освіти) цього ж</w:t>
      </w:r>
      <w:r>
        <w:rPr>
          <w:rFonts w:ascii="Times New Roman" w:eastAsia="Calibri" w:hAnsi="Times New Roman" w:cs="Times New Roman"/>
          <w:sz w:val="28"/>
          <w:szCs w:val="28"/>
          <w:lang w:val="uk-UA"/>
        </w:rPr>
        <w:t xml:space="preserve"> </w:t>
      </w:r>
      <w:r w:rsidRPr="00EC65BB">
        <w:rPr>
          <w:rFonts w:ascii="Times New Roman" w:eastAsia="Calibri" w:hAnsi="Times New Roman" w:cs="Times New Roman"/>
          <w:sz w:val="28"/>
          <w:szCs w:val="28"/>
          <w:lang w:val="uk-UA"/>
        </w:rPr>
        <w:t>навчального року. Особи з особливими освітніми потребами можуть розпочинати здобуття профільної</w:t>
      </w:r>
      <w:r>
        <w:rPr>
          <w:rFonts w:ascii="Times New Roman" w:eastAsia="Calibri" w:hAnsi="Times New Roman" w:cs="Times New Roman"/>
          <w:sz w:val="28"/>
          <w:szCs w:val="28"/>
          <w:lang w:val="uk-UA"/>
        </w:rPr>
        <w:t xml:space="preserve"> середньої освіти за інших умов.</w:t>
      </w:r>
    </w:p>
    <w:p w:rsidR="00472CA5" w:rsidRPr="00EC65BB" w:rsidRDefault="00472CA5" w:rsidP="00B71D1E">
      <w:pPr>
        <w:pStyle w:val="a4"/>
        <w:spacing w:after="0" w:line="240" w:lineRule="auto"/>
        <w:ind w:left="0" w:firstLine="567"/>
        <w:jc w:val="center"/>
        <w:rPr>
          <w:rFonts w:ascii="Times New Roman" w:hAnsi="Times New Roman" w:cs="Times New Roman"/>
          <w:b/>
          <w:sz w:val="28"/>
          <w:szCs w:val="28"/>
          <w:lang w:val="uk-UA"/>
        </w:rPr>
      </w:pPr>
    </w:p>
    <w:p w:rsidR="00D8779B" w:rsidRPr="00EC65BB" w:rsidRDefault="00092A0F" w:rsidP="00D8779B">
      <w:pPr>
        <w:spacing w:after="0" w:line="240" w:lineRule="auto"/>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3</w:t>
      </w:r>
      <w:r w:rsidR="00634DAA" w:rsidRPr="00EC65BB">
        <w:rPr>
          <w:rFonts w:ascii="Times New Roman" w:eastAsia="Times New Roman" w:hAnsi="Times New Roman" w:cs="Times New Roman"/>
          <w:b/>
          <w:sz w:val="28"/>
          <w:szCs w:val="28"/>
          <w:lang w:val="uk-UA"/>
        </w:rPr>
        <w:t>.Загальний</w:t>
      </w:r>
      <w:r w:rsidR="00D8779B" w:rsidRPr="00EC65BB">
        <w:rPr>
          <w:rFonts w:ascii="Times New Roman" w:eastAsia="Times New Roman" w:hAnsi="Times New Roman" w:cs="Times New Roman"/>
          <w:b/>
          <w:sz w:val="28"/>
          <w:szCs w:val="28"/>
          <w:lang w:val="uk-UA"/>
        </w:rPr>
        <w:t xml:space="preserve"> обсяг навчального навантаження</w:t>
      </w:r>
    </w:p>
    <w:p w:rsidR="00634DAA" w:rsidRPr="00EC65BB" w:rsidRDefault="009C297A" w:rsidP="009C297A">
      <w:pPr>
        <w:spacing w:after="0" w:line="240" w:lineRule="auto"/>
        <w:jc w:val="both"/>
        <w:rPr>
          <w:rFonts w:ascii="Times New Roman" w:hAnsi="Times New Roman" w:cs="Times New Roman"/>
          <w:sz w:val="28"/>
          <w:szCs w:val="28"/>
          <w:lang w:val="uk-UA"/>
        </w:rPr>
      </w:pPr>
      <w:r w:rsidRPr="00EC65BB">
        <w:rPr>
          <w:rFonts w:eastAsia="Times New Roman"/>
          <w:lang w:val="uk-UA"/>
        </w:rPr>
        <w:tab/>
      </w:r>
      <w:r w:rsidR="00D8779B" w:rsidRPr="00EC65BB">
        <w:rPr>
          <w:rFonts w:ascii="Times New Roman" w:hAnsi="Times New Roman" w:cs="Times New Roman"/>
          <w:sz w:val="28"/>
          <w:szCs w:val="28"/>
          <w:lang w:val="uk-UA"/>
        </w:rPr>
        <w:t>Розподіл навчального навантаження здійсн</w:t>
      </w:r>
      <w:r w:rsidRPr="00EC65BB">
        <w:rPr>
          <w:rFonts w:ascii="Times New Roman" w:hAnsi="Times New Roman" w:cs="Times New Roman"/>
          <w:sz w:val="28"/>
          <w:szCs w:val="28"/>
          <w:lang w:val="uk-UA"/>
        </w:rPr>
        <w:t xml:space="preserve">ено за навчальними предметами  та класами. </w:t>
      </w:r>
      <w:r w:rsidR="00D8779B" w:rsidRPr="00EC65BB">
        <w:rPr>
          <w:rFonts w:ascii="Times New Roman" w:hAnsi="Times New Roman" w:cs="Times New Roman"/>
          <w:sz w:val="28"/>
          <w:szCs w:val="28"/>
          <w:lang w:val="uk-UA"/>
        </w:rPr>
        <w:t>Д</w:t>
      </w:r>
      <w:r w:rsidR="00634DAA" w:rsidRPr="00EC65BB">
        <w:rPr>
          <w:rFonts w:ascii="Times New Roman" w:hAnsi="Times New Roman" w:cs="Times New Roman"/>
          <w:sz w:val="28"/>
          <w:szCs w:val="28"/>
          <w:lang w:val="uk-UA"/>
        </w:rPr>
        <w:t xml:space="preserve">етальний розподіл на тиждень окреслено у </w:t>
      </w:r>
      <w:r w:rsidRPr="00EC65BB">
        <w:rPr>
          <w:rFonts w:ascii="Times New Roman" w:hAnsi="Times New Roman" w:cs="Times New Roman"/>
          <w:sz w:val="28"/>
          <w:szCs w:val="28"/>
          <w:lang w:val="uk-UA"/>
        </w:rPr>
        <w:t>навчальному плані відповідного класу.</w:t>
      </w:r>
    </w:p>
    <w:tbl>
      <w:tblPr>
        <w:tblStyle w:val="a3"/>
        <w:tblW w:w="0" w:type="auto"/>
        <w:tblInd w:w="717" w:type="dxa"/>
        <w:tblLook w:val="04A0"/>
      </w:tblPr>
      <w:tblGrid>
        <w:gridCol w:w="2226"/>
        <w:gridCol w:w="3828"/>
        <w:gridCol w:w="3084"/>
      </w:tblGrid>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B72A5" w:rsidRPr="00EC65BB" w:rsidRDefault="000B72A5" w:rsidP="00B71D1E">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lastRenderedPageBreak/>
              <w:t>Клас</w:t>
            </w:r>
          </w:p>
        </w:tc>
        <w:tc>
          <w:tcPr>
            <w:tcW w:w="3828" w:type="dxa"/>
            <w:tcBorders>
              <w:top w:val="single" w:sz="4" w:space="0" w:color="auto"/>
              <w:left w:val="single" w:sz="4" w:space="0" w:color="auto"/>
              <w:bottom w:val="single" w:sz="4" w:space="0" w:color="auto"/>
              <w:right w:val="single" w:sz="4" w:space="0" w:color="auto"/>
            </w:tcBorders>
            <w:hideMark/>
          </w:tcPr>
          <w:p w:rsidR="000B72A5" w:rsidRPr="00EC65BB" w:rsidRDefault="000B72A5" w:rsidP="00B71D1E">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Кількість годин на тиждень</w:t>
            </w:r>
          </w:p>
        </w:tc>
        <w:tc>
          <w:tcPr>
            <w:tcW w:w="3084" w:type="dxa"/>
            <w:tcBorders>
              <w:top w:val="single" w:sz="4" w:space="0" w:color="auto"/>
              <w:left w:val="single" w:sz="4" w:space="0" w:color="auto"/>
              <w:bottom w:val="single" w:sz="4" w:space="0" w:color="auto"/>
              <w:right w:val="single" w:sz="4" w:space="0" w:color="auto"/>
            </w:tcBorders>
          </w:tcPr>
          <w:p w:rsidR="000B72A5" w:rsidRPr="00EC65BB" w:rsidRDefault="000B72A5" w:rsidP="00B71D1E">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Кількість годин на рік</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5E5F29"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8A0B36"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240</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2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5E5F29"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9B21FF">
              <w:rPr>
                <w:rFonts w:ascii="Times New Roman" w:eastAsia="Times New Roman" w:hAnsi="Times New Roman" w:cs="Times New Roman"/>
                <w:sz w:val="28"/>
                <w:szCs w:val="28"/>
                <w:lang w:val="uk-UA"/>
              </w:rPr>
              <w:t>2</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9B21FF"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264</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3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5E5F29"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9B21FF"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276</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4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5E5F29"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9B21FF">
              <w:rPr>
                <w:rFonts w:ascii="Times New Roman" w:eastAsia="Times New Roman" w:hAnsi="Times New Roman" w:cs="Times New Roman"/>
                <w:sz w:val="28"/>
                <w:szCs w:val="28"/>
                <w:lang w:val="uk-UA"/>
              </w:rPr>
              <w:t>3</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9B21FF"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276</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5E5F29" w:rsidP="00060C6D">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8</w:t>
            </w:r>
            <w:r w:rsidR="009B21FF">
              <w:rPr>
                <w:rFonts w:ascii="Times New Roman" w:eastAsia="Times New Roman" w:hAnsi="Times New Roman" w:cs="Times New Roman"/>
                <w:b/>
                <w:i/>
                <w:sz w:val="28"/>
                <w:szCs w:val="28"/>
                <w:lang w:val="uk-UA"/>
              </w:rPr>
              <w:t>8</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9B21FF" w:rsidP="00060C6D">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1056</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5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130F18"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9B21FF">
              <w:rPr>
                <w:rFonts w:ascii="Times New Roman" w:eastAsia="Times New Roman" w:hAnsi="Times New Roman" w:cs="Times New Roman"/>
                <w:sz w:val="28"/>
                <w:szCs w:val="28"/>
                <w:lang w:val="uk-UA"/>
              </w:rPr>
              <w:t>7,5</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9B21FF"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330</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130F18"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9B21FF">
              <w:rPr>
                <w:rFonts w:ascii="Times New Roman" w:eastAsia="Times New Roman" w:hAnsi="Times New Roman" w:cs="Times New Roman"/>
                <w:sz w:val="28"/>
                <w:szCs w:val="28"/>
                <w:lang w:val="uk-UA"/>
              </w:rPr>
              <w:t>1,5</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9B21FF"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378</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7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130F18"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32</w:t>
            </w:r>
            <w:r w:rsidR="009B21FF">
              <w:rPr>
                <w:rFonts w:ascii="Times New Roman" w:eastAsia="Times New Roman" w:hAnsi="Times New Roman" w:cs="Times New Roman"/>
                <w:sz w:val="28"/>
                <w:szCs w:val="28"/>
                <w:lang w:val="uk-UA"/>
              </w:rPr>
              <w:t>,5</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9B21FF"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390</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8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130F18"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33</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9B21FF"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396</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9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130F18"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33</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9B21FF"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396</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130F18" w:rsidP="00060C6D">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157</w:t>
            </w:r>
            <w:r w:rsidR="009B21FF">
              <w:rPr>
                <w:rFonts w:ascii="Times New Roman" w:eastAsia="Times New Roman" w:hAnsi="Times New Roman" w:cs="Times New Roman"/>
                <w:b/>
                <w:i/>
                <w:sz w:val="28"/>
                <w:szCs w:val="28"/>
                <w:lang w:val="uk-UA"/>
              </w:rPr>
              <w:t>,5</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9B21FF" w:rsidP="00060C6D">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1890</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F653D7"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33</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9B21FF"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396</w:t>
            </w:r>
          </w:p>
        </w:tc>
      </w:tr>
      <w:tr w:rsidR="005E1E5F" w:rsidRPr="00EC65BB" w:rsidTr="00130F18">
        <w:trPr>
          <w:trHeight w:val="200"/>
        </w:trPr>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11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F653D7"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33</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9B21FF"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396</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F653D7" w:rsidP="00060C6D">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66</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9B21FF" w:rsidP="00060C6D">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792</w:t>
            </w:r>
          </w:p>
        </w:tc>
      </w:tr>
    </w:tbl>
    <w:p w:rsidR="00472CA5" w:rsidRPr="00EC65BB" w:rsidRDefault="00472CA5" w:rsidP="005A5FC5">
      <w:pPr>
        <w:spacing w:after="0" w:line="240" w:lineRule="auto"/>
        <w:ind w:firstLine="709"/>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 xml:space="preserve">Навчальний план </w:t>
      </w:r>
      <w:r w:rsidR="00EC029E" w:rsidRPr="00EC65BB">
        <w:rPr>
          <w:rFonts w:ascii="Times New Roman" w:eastAsia="Calibri" w:hAnsi="Times New Roman" w:cs="Times New Roman"/>
          <w:sz w:val="28"/>
          <w:szCs w:val="28"/>
          <w:lang w:val="uk-UA"/>
        </w:rPr>
        <w:t xml:space="preserve">освітнього закладу </w:t>
      </w:r>
      <w:r w:rsidRPr="00EC65BB">
        <w:rPr>
          <w:rFonts w:ascii="Times New Roman" w:eastAsia="Calibri" w:hAnsi="Times New Roman" w:cs="Times New Roman"/>
          <w:sz w:val="28"/>
          <w:szCs w:val="28"/>
          <w:lang w:val="uk-UA"/>
        </w:rPr>
        <w:t xml:space="preserve">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rsidR="00472CA5" w:rsidRPr="00EC65BB" w:rsidRDefault="00472CA5" w:rsidP="005A5FC5">
      <w:pPr>
        <w:spacing w:after="0" w:line="240" w:lineRule="auto"/>
        <w:ind w:firstLine="567"/>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Інваріантна складова забезпечує реалізацію змісту освіти на рівні стандарту та, залежно від обраного профілю навчання, розрахована на формування у кожного учня ключових компетентностей; варіативна складова поділена на блоки: поглиблене вивчення  предметів, додатковий час на предмети інваріантної складової, </w:t>
      </w:r>
      <w:r w:rsidR="00EC029E" w:rsidRPr="00EC65BB">
        <w:rPr>
          <w:rFonts w:ascii="Times New Roman" w:eastAsia="Times New Roman" w:hAnsi="Times New Roman" w:cs="Times New Roman"/>
          <w:sz w:val="28"/>
          <w:szCs w:val="28"/>
          <w:lang w:val="uk-UA"/>
        </w:rPr>
        <w:t xml:space="preserve">курси та </w:t>
      </w:r>
      <w:r w:rsidRPr="00EC65BB">
        <w:rPr>
          <w:rFonts w:ascii="Times New Roman" w:eastAsia="Times New Roman" w:hAnsi="Times New Roman" w:cs="Times New Roman"/>
          <w:sz w:val="28"/>
          <w:szCs w:val="28"/>
          <w:lang w:val="uk-UA"/>
        </w:rPr>
        <w:t>факультативи</w:t>
      </w:r>
      <w:r w:rsidR="00EC029E" w:rsidRPr="00EC65BB">
        <w:rPr>
          <w:rFonts w:ascii="Times New Roman" w:eastAsia="Times New Roman" w:hAnsi="Times New Roman" w:cs="Times New Roman"/>
          <w:sz w:val="28"/>
          <w:szCs w:val="28"/>
          <w:lang w:val="uk-UA"/>
        </w:rPr>
        <w:t>.</w:t>
      </w:r>
    </w:p>
    <w:p w:rsidR="00D8779B" w:rsidRPr="00EC65BB" w:rsidRDefault="00D8779B" w:rsidP="005A5FC5">
      <w:pPr>
        <w:spacing w:after="0" w:line="240" w:lineRule="auto"/>
        <w:jc w:val="both"/>
        <w:rPr>
          <w:rFonts w:ascii="Times New Roman" w:eastAsia="Calibri" w:hAnsi="Times New Roman" w:cs="Times New Roman"/>
          <w:sz w:val="28"/>
          <w:szCs w:val="28"/>
          <w:lang w:val="uk-UA"/>
        </w:rPr>
      </w:pPr>
      <w:r w:rsidRPr="00EC65BB">
        <w:rPr>
          <w:rFonts w:ascii="Times New Roman" w:eastAsia="Times New Roman" w:hAnsi="Times New Roman" w:cs="Times New Roman"/>
          <w:sz w:val="28"/>
          <w:szCs w:val="28"/>
          <w:lang w:val="uk-UA"/>
        </w:rPr>
        <w:tab/>
      </w:r>
      <w:r w:rsidR="00472CA5" w:rsidRPr="00EC65BB">
        <w:rPr>
          <w:rFonts w:ascii="Times New Roman" w:eastAsia="Times New Roman" w:hAnsi="Times New Roman" w:cs="Times New Roman"/>
          <w:sz w:val="28"/>
          <w:szCs w:val="28"/>
          <w:lang w:val="uk-UA"/>
        </w:rPr>
        <w:t xml:space="preserve">Розподіл годин між окремими курсами здійснюється за відповідними навчальними програмами, затвердженими Міністерством освіти і науки України. </w:t>
      </w:r>
      <w:r w:rsidR="00472CA5" w:rsidRPr="00EC65BB">
        <w:rPr>
          <w:rFonts w:ascii="Times New Roman" w:eastAsia="Calibri" w:hAnsi="Times New Roman" w:cs="Times New Roman"/>
          <w:sz w:val="28"/>
          <w:szCs w:val="28"/>
          <w:lang w:val="uk-UA"/>
        </w:rPr>
        <w:t>Предмети</w:t>
      </w:r>
      <w:r w:rsidRPr="00EC65BB">
        <w:rPr>
          <w:rFonts w:ascii="Times New Roman" w:eastAsia="Calibri" w:hAnsi="Times New Roman" w:cs="Times New Roman"/>
          <w:sz w:val="28"/>
          <w:szCs w:val="28"/>
          <w:lang w:val="uk-UA"/>
        </w:rPr>
        <w:t xml:space="preserve"> інваріантної складової</w:t>
      </w:r>
      <w:r w:rsidR="00472CA5" w:rsidRPr="00EC65BB">
        <w:rPr>
          <w:rFonts w:ascii="Times New Roman" w:eastAsia="Calibri" w:hAnsi="Times New Roman" w:cs="Times New Roman"/>
          <w:sz w:val="28"/>
          <w:szCs w:val="28"/>
          <w:lang w:val="uk-UA"/>
        </w:rPr>
        <w:t xml:space="preserve"> навчального плану, що не мають цілої кількості годин, будуть викладатися протягом навчального року за розкладом. </w:t>
      </w:r>
    </w:p>
    <w:p w:rsidR="000A2C64" w:rsidRPr="00EC65BB" w:rsidRDefault="00D8779B" w:rsidP="005A5FC5">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ab/>
        <w:t>Враховуючи освітні потреби та інтереси здобувачів освіти, побажання батьків, результати анкетування та опитування, фахову підготовку педагогічних ка</w:t>
      </w:r>
      <w:r w:rsidR="00665284">
        <w:rPr>
          <w:rFonts w:ascii="Times New Roman" w:eastAsia="Calibri" w:hAnsi="Times New Roman" w:cs="Times New Roman"/>
          <w:sz w:val="28"/>
          <w:szCs w:val="28"/>
          <w:lang w:val="uk-UA"/>
        </w:rPr>
        <w:t>дрів у</w:t>
      </w:r>
      <w:r w:rsidR="004C5783">
        <w:rPr>
          <w:rFonts w:ascii="Times New Roman" w:eastAsia="Calibri" w:hAnsi="Times New Roman" w:cs="Times New Roman"/>
          <w:sz w:val="28"/>
          <w:szCs w:val="28"/>
          <w:lang w:val="uk-UA"/>
        </w:rPr>
        <w:t xml:space="preserve"> 1-11 класах буде викладатися факультативний предмет «Основи християнської етики»</w:t>
      </w:r>
    </w:p>
    <w:p w:rsidR="00472CA5" w:rsidRPr="004C5783" w:rsidRDefault="00D8779B" w:rsidP="004C5783">
      <w:pPr>
        <w:spacing w:after="0" w:line="240" w:lineRule="auto"/>
        <w:jc w:val="both"/>
        <w:rPr>
          <w:rFonts w:ascii="Times New Roman" w:hAnsi="Times New Roman" w:cs="Times New Roman"/>
          <w:sz w:val="28"/>
          <w:szCs w:val="28"/>
          <w:lang w:val="uk-UA"/>
        </w:rPr>
      </w:pPr>
      <w:r w:rsidRPr="00EC65BB">
        <w:rPr>
          <w:rFonts w:ascii="Times New Roman" w:eastAsia="Calibri" w:hAnsi="Times New Roman" w:cs="Times New Roman"/>
          <w:sz w:val="28"/>
          <w:szCs w:val="28"/>
          <w:lang w:val="uk-UA"/>
        </w:rPr>
        <w:tab/>
      </w:r>
      <w:r w:rsidR="00665284">
        <w:rPr>
          <w:rFonts w:ascii="Times New Roman" w:eastAsia="Times New Roman" w:hAnsi="Times New Roman" w:cs="Times New Roman"/>
          <w:sz w:val="28"/>
          <w:szCs w:val="28"/>
          <w:lang w:val="uk-UA"/>
        </w:rPr>
        <w:t xml:space="preserve"> </w:t>
      </w:r>
      <w:r w:rsidR="009C297A" w:rsidRPr="00EC65BB">
        <w:rPr>
          <w:rFonts w:ascii="Times New Roman" w:eastAsia="Times New Roman" w:hAnsi="Times New Roman" w:cs="Times New Roman"/>
          <w:sz w:val="28"/>
          <w:szCs w:val="28"/>
          <w:lang w:val="uk-UA"/>
        </w:rPr>
        <w:t>Курси за вибором,</w:t>
      </w:r>
      <w:r w:rsidR="00472CA5" w:rsidRPr="00EC65BB">
        <w:rPr>
          <w:rFonts w:ascii="Times New Roman" w:eastAsia="Times New Roman" w:hAnsi="Times New Roman" w:cs="Times New Roman"/>
          <w:sz w:val="28"/>
          <w:szCs w:val="28"/>
          <w:lang w:val="uk-UA"/>
        </w:rPr>
        <w:t xml:space="preserve"> вводяться до навчального плану з урахуванням інтересів та потреб учнів і спрямовані на забезпечення допрофільності навчання та поглиблення пре</w:t>
      </w:r>
      <w:r w:rsidR="009C297A" w:rsidRPr="00EC65BB">
        <w:rPr>
          <w:rFonts w:ascii="Times New Roman" w:eastAsia="Times New Roman" w:hAnsi="Times New Roman" w:cs="Times New Roman"/>
          <w:sz w:val="28"/>
          <w:szCs w:val="28"/>
          <w:lang w:val="uk-UA"/>
        </w:rPr>
        <w:t xml:space="preserve">дметів інваріантної складової, </w:t>
      </w:r>
      <w:r w:rsidR="00472CA5" w:rsidRPr="00EC65BB">
        <w:rPr>
          <w:rFonts w:ascii="Times New Roman" w:eastAsia="Times New Roman" w:hAnsi="Times New Roman" w:cs="Times New Roman"/>
          <w:sz w:val="28"/>
          <w:szCs w:val="28"/>
          <w:lang w:val="uk-UA"/>
        </w:rPr>
        <w:t>розширення загальнокультурного кругозору дітей та розвитку їх творчих здібностей.</w:t>
      </w:r>
    </w:p>
    <w:p w:rsidR="00472CA5" w:rsidRPr="00EC65BB" w:rsidRDefault="00472CA5" w:rsidP="005A5FC5">
      <w:pPr>
        <w:spacing w:after="0" w:line="240" w:lineRule="auto"/>
        <w:ind w:firstLine="567"/>
        <w:jc w:val="both"/>
        <w:rPr>
          <w:rFonts w:ascii="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Інваріантна складова забезпечує реалізацію змісту освіти на рівні Державного стандарту. Варіативна складова враховує додатковий час на окремі предмети, що надає можливість доповнити державний стандарт з метою надання більш якісної освіти та </w:t>
      </w:r>
      <w:r w:rsidR="009C297A" w:rsidRPr="00EC65BB">
        <w:rPr>
          <w:rFonts w:ascii="Times New Roman" w:hAnsi="Times New Roman" w:cs="Times New Roman"/>
          <w:sz w:val="28"/>
          <w:szCs w:val="28"/>
          <w:lang w:val="uk-UA"/>
        </w:rPr>
        <w:t>сформована відповідно</w:t>
      </w:r>
      <w:r w:rsidRPr="00EC65BB">
        <w:rPr>
          <w:rFonts w:ascii="Times New Roman" w:hAnsi="Times New Roman" w:cs="Times New Roman"/>
          <w:sz w:val="28"/>
          <w:szCs w:val="28"/>
          <w:lang w:val="uk-UA"/>
        </w:rPr>
        <w:t xml:space="preserve"> з розробленими МОН України методичними рекомендаціями з питань викладання окремих предметів. </w:t>
      </w:r>
    </w:p>
    <w:p w:rsidR="00F652E1" w:rsidRPr="00F652E1" w:rsidRDefault="00060C6D" w:rsidP="00F652E1">
      <w:pPr>
        <w:ind w:left="300" w:right="-1" w:firstLine="300"/>
        <w:rPr>
          <w:rFonts w:ascii="Times New Roman" w:hAnsi="Times New Roman" w:cs="Times New Roman"/>
          <w:sz w:val="28"/>
          <w:szCs w:val="28"/>
        </w:rPr>
      </w:pPr>
      <w:r w:rsidRPr="00EC65BB">
        <w:rPr>
          <w:rFonts w:ascii="Times New Roman" w:hAnsi="Times New Roman" w:cs="Times New Roman"/>
          <w:sz w:val="28"/>
          <w:szCs w:val="28"/>
          <w:lang w:val="uk-UA"/>
        </w:rPr>
        <w:t>У 1-5</w:t>
      </w:r>
      <w:r w:rsidR="009C297A" w:rsidRPr="00EC65BB">
        <w:rPr>
          <w:rFonts w:ascii="Times New Roman" w:hAnsi="Times New Roman" w:cs="Times New Roman"/>
          <w:sz w:val="28"/>
          <w:szCs w:val="28"/>
          <w:lang w:val="uk-UA"/>
        </w:rPr>
        <w:t xml:space="preserve"> класах викладаються</w:t>
      </w:r>
      <w:r w:rsidR="00472CA5" w:rsidRPr="00EC65BB">
        <w:rPr>
          <w:rFonts w:ascii="Times New Roman" w:hAnsi="Times New Roman" w:cs="Times New Roman"/>
          <w:sz w:val="28"/>
          <w:szCs w:val="28"/>
          <w:lang w:val="uk-UA"/>
        </w:rPr>
        <w:t xml:space="preserve"> окремі курси «Музичне мистецтво» та «Образотворче мистецтво» по 1 годині.</w:t>
      </w:r>
      <w:r w:rsidR="009C297A" w:rsidRPr="00EC65BB">
        <w:rPr>
          <w:rFonts w:ascii="Times New Roman" w:hAnsi="Times New Roman" w:cs="Times New Roman"/>
          <w:sz w:val="28"/>
          <w:szCs w:val="28"/>
          <w:lang w:val="uk-UA"/>
        </w:rPr>
        <w:t xml:space="preserve"> У </w:t>
      </w:r>
      <w:r w:rsidR="007839F4">
        <w:rPr>
          <w:rFonts w:ascii="Times New Roman" w:hAnsi="Times New Roman" w:cs="Times New Roman"/>
          <w:sz w:val="28"/>
          <w:szCs w:val="28"/>
          <w:lang w:val="uk-UA"/>
        </w:rPr>
        <w:t>6,8</w:t>
      </w:r>
      <w:r w:rsidR="00941B6C" w:rsidRPr="00EC65BB">
        <w:rPr>
          <w:rFonts w:ascii="Times New Roman" w:hAnsi="Times New Roman" w:cs="Times New Roman"/>
          <w:sz w:val="28"/>
          <w:szCs w:val="28"/>
          <w:lang w:val="uk-UA"/>
        </w:rPr>
        <w:t xml:space="preserve"> класах  здійснено поділ класів  </w:t>
      </w:r>
      <w:r w:rsidR="00941B6C" w:rsidRPr="00EC65BB">
        <w:rPr>
          <w:rFonts w:ascii="Times New Roman" w:hAnsi="Times New Roman" w:cs="Times New Roman"/>
          <w:sz w:val="28"/>
          <w:szCs w:val="28"/>
          <w:lang w:val="uk-UA"/>
        </w:rPr>
        <w:lastRenderedPageBreak/>
        <w:t xml:space="preserve">на дві  групи при вивченні інформатики, </w:t>
      </w:r>
      <w:r w:rsidR="00941B6C" w:rsidRPr="00EC65BB">
        <w:rPr>
          <w:rFonts w:ascii="Times New Roman" w:eastAsia="Calibri" w:hAnsi="Times New Roman" w:cs="Times New Roman"/>
          <w:sz w:val="28"/>
          <w:szCs w:val="28"/>
          <w:lang w:val="uk-UA"/>
        </w:rPr>
        <w:t>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00941B6C" w:rsidRPr="00F652E1">
        <w:rPr>
          <w:rFonts w:ascii="Times New Roman" w:eastAsia="Calibri" w:hAnsi="Times New Roman" w:cs="Times New Roman"/>
          <w:sz w:val="28"/>
          <w:szCs w:val="28"/>
          <w:lang w:val="uk-UA"/>
        </w:rPr>
        <w:t>)</w:t>
      </w:r>
      <w:r w:rsidR="00941B6C" w:rsidRPr="00F652E1">
        <w:rPr>
          <w:rFonts w:ascii="Times New Roman" w:hAnsi="Times New Roman" w:cs="Times New Roman"/>
          <w:sz w:val="28"/>
          <w:szCs w:val="28"/>
          <w:lang w:val="uk-UA"/>
        </w:rPr>
        <w:t>.</w:t>
      </w:r>
      <w:r w:rsidR="00F652E1" w:rsidRPr="00F652E1">
        <w:rPr>
          <w:b/>
          <w:sz w:val="28"/>
          <w:szCs w:val="28"/>
          <w:lang w:val="uk-UA"/>
        </w:rPr>
        <w:t xml:space="preserve"> </w:t>
      </w:r>
      <w:r w:rsidR="00F652E1" w:rsidRPr="00F652E1">
        <w:rPr>
          <w:rFonts w:ascii="Times New Roman" w:hAnsi="Times New Roman" w:cs="Times New Roman"/>
          <w:sz w:val="28"/>
          <w:szCs w:val="28"/>
        </w:rPr>
        <w:t xml:space="preserve">До </w:t>
      </w:r>
      <w:r w:rsidR="00F652E1" w:rsidRPr="00F652E1">
        <w:rPr>
          <w:rFonts w:ascii="Times New Roman" w:hAnsi="Times New Roman" w:cs="Times New Roman"/>
          <w:sz w:val="28"/>
          <w:szCs w:val="28"/>
          <w:u w:val="single"/>
        </w:rPr>
        <w:t>варіативної складової  5, 6, 7, 8 –х класів</w:t>
      </w:r>
      <w:r w:rsidR="00F652E1" w:rsidRPr="00F652E1">
        <w:rPr>
          <w:rFonts w:ascii="Times New Roman" w:hAnsi="Times New Roman" w:cs="Times New Roman"/>
          <w:sz w:val="28"/>
          <w:szCs w:val="28"/>
        </w:rPr>
        <w:t xml:space="preserve"> введено години для вивчення:</w:t>
      </w:r>
      <w:r w:rsidR="00F652E1">
        <w:rPr>
          <w:rFonts w:ascii="Times New Roman" w:hAnsi="Times New Roman" w:cs="Times New Roman"/>
          <w:sz w:val="28"/>
          <w:szCs w:val="28"/>
          <w:lang w:val="uk-UA"/>
        </w:rPr>
        <w:t xml:space="preserve"> </w:t>
      </w:r>
      <w:r w:rsidR="00EC0AE4">
        <w:rPr>
          <w:rFonts w:ascii="Times New Roman" w:hAnsi="Times New Roman" w:cs="Times New Roman"/>
          <w:sz w:val="28"/>
          <w:szCs w:val="28"/>
          <w:u w:val="single"/>
          <w:lang w:val="uk-UA"/>
        </w:rPr>
        <w:t>Курси за вибором</w:t>
      </w:r>
      <w:r w:rsidR="00F652E1" w:rsidRPr="00F652E1">
        <w:rPr>
          <w:rFonts w:ascii="Times New Roman" w:hAnsi="Times New Roman" w:cs="Times New Roman"/>
          <w:sz w:val="28"/>
          <w:szCs w:val="28"/>
          <w:u w:val="single"/>
        </w:rPr>
        <w:t>:</w:t>
      </w:r>
    </w:p>
    <w:p w:rsidR="00F652E1" w:rsidRPr="00F652E1" w:rsidRDefault="00F652E1" w:rsidP="00F652E1">
      <w:pPr>
        <w:ind w:left="960"/>
        <w:rPr>
          <w:rFonts w:ascii="Times New Roman" w:hAnsi="Times New Roman" w:cs="Times New Roman"/>
          <w:sz w:val="28"/>
          <w:szCs w:val="28"/>
        </w:rPr>
      </w:pPr>
      <w:r w:rsidRPr="00F652E1">
        <w:rPr>
          <w:rFonts w:ascii="Times New Roman" w:hAnsi="Times New Roman" w:cs="Times New Roman"/>
          <w:sz w:val="28"/>
          <w:szCs w:val="28"/>
          <w:u w:val="single"/>
        </w:rPr>
        <w:t>Основи християнської етики</w:t>
      </w:r>
      <w:r w:rsidRPr="00F652E1">
        <w:rPr>
          <w:rFonts w:ascii="Times New Roman" w:hAnsi="Times New Roman" w:cs="Times New Roman"/>
          <w:sz w:val="28"/>
          <w:szCs w:val="28"/>
        </w:rPr>
        <w:t>- 1-11  класи(1 година на тиждень)  з метою спрямування   у першу чергу, соціалізації особистості, її духовно-моральному зростанню світоглядних предметів, засвоєння яких повертається до особистості, реалізуючись у ставленні людини до самої себе, інших людей, світу загалом.( Постанова від 21.10.2015р.№915)</w:t>
      </w:r>
    </w:p>
    <w:p w:rsidR="00472CA5" w:rsidRPr="00EC65BB" w:rsidRDefault="008A0B36" w:rsidP="008A0B36">
      <w:pPr>
        <w:spacing w:after="0" w:line="240" w:lineRule="auto"/>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         </w:t>
      </w:r>
      <w:r w:rsidR="00472CA5" w:rsidRPr="00EC65BB">
        <w:rPr>
          <w:rFonts w:ascii="Times New Roman" w:eastAsia="Calibri" w:hAnsi="Times New Roman" w:cs="Times New Roman"/>
          <w:sz w:val="28"/>
          <w:szCs w:val="28"/>
          <w:lang w:val="uk-UA"/>
        </w:rPr>
        <w:t>У відповідності до Типових навчальних планів для загаль</w:t>
      </w:r>
      <w:r w:rsidR="009C297A" w:rsidRPr="00EC65BB">
        <w:rPr>
          <w:rFonts w:ascii="Times New Roman" w:eastAsia="Calibri" w:hAnsi="Times New Roman" w:cs="Times New Roman"/>
          <w:sz w:val="28"/>
          <w:szCs w:val="28"/>
          <w:lang w:val="uk-UA"/>
        </w:rPr>
        <w:t xml:space="preserve">ноосвітніх навчальних закладів </w:t>
      </w:r>
      <w:r w:rsidR="00472CA5" w:rsidRPr="00EC65BB">
        <w:rPr>
          <w:rFonts w:ascii="Times New Roman" w:eastAsia="Calibri" w:hAnsi="Times New Roman" w:cs="Times New Roman"/>
          <w:sz w:val="28"/>
          <w:szCs w:val="28"/>
          <w:lang w:val="uk-UA"/>
        </w:rPr>
        <w:t>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472CA5" w:rsidRPr="00EC65BB" w:rsidRDefault="00472CA5" w:rsidP="00B71D1E">
      <w:pPr>
        <w:spacing w:after="0" w:line="240" w:lineRule="auto"/>
        <w:ind w:firstLine="708"/>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Години фізичної культури не враховані при визначенні гранично допустимого навантаження.</w:t>
      </w:r>
    </w:p>
    <w:p w:rsidR="00472CA5" w:rsidRPr="00EC65BB" w:rsidRDefault="00472CA5" w:rsidP="00262783">
      <w:pPr>
        <w:spacing w:after="0" w:line="240" w:lineRule="auto"/>
        <w:ind w:firstLine="709"/>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Навчальні плани </w:t>
      </w:r>
      <w:r w:rsidR="00941B6C" w:rsidRPr="00EC65BB">
        <w:rPr>
          <w:rFonts w:ascii="Times New Roman" w:eastAsia="Times New Roman" w:hAnsi="Times New Roman" w:cs="Times New Roman"/>
          <w:sz w:val="28"/>
          <w:szCs w:val="28"/>
          <w:lang w:val="uk-UA"/>
        </w:rPr>
        <w:t>закладу</w:t>
      </w:r>
      <w:r w:rsidRPr="00EC65BB">
        <w:rPr>
          <w:rFonts w:ascii="Times New Roman" w:eastAsia="Times New Roman" w:hAnsi="Times New Roman" w:cs="Times New Roman"/>
          <w:sz w:val="28"/>
          <w:szCs w:val="28"/>
          <w:lang w:val="uk-UA"/>
        </w:rPr>
        <w:t xml:space="preserve">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Такі структура та зміст навчального плану спрямовують 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p w:rsidR="001D0330" w:rsidRPr="00EC65BB" w:rsidRDefault="00887831" w:rsidP="00B71D1E">
      <w:pPr>
        <w:shd w:val="clear" w:color="auto" w:fill="FFFFFF"/>
        <w:spacing w:after="0" w:line="240" w:lineRule="auto"/>
        <w:ind w:firstLine="360"/>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4</w:t>
      </w:r>
      <w:r w:rsidR="001D0330" w:rsidRPr="00EC65BB">
        <w:rPr>
          <w:rFonts w:ascii="Times New Roman" w:eastAsia="Times New Roman" w:hAnsi="Times New Roman" w:cs="Times New Roman"/>
          <w:b/>
          <w:sz w:val="28"/>
          <w:szCs w:val="28"/>
          <w:lang w:val="uk-UA"/>
        </w:rPr>
        <w:t>.Опис очікуваних результатів навчання за освітніми галузями</w:t>
      </w:r>
    </w:p>
    <w:p w:rsidR="00E30C80" w:rsidRPr="0028642F" w:rsidRDefault="00B65BB2" w:rsidP="0028642F">
      <w:pPr>
        <w:pStyle w:val="normal"/>
        <w:pBdr>
          <w:top w:val="nil"/>
          <w:left w:val="nil"/>
          <w:bottom w:val="nil"/>
          <w:right w:val="nil"/>
          <w:between w:val="nil"/>
        </w:pBdr>
        <w:shd w:val="clear" w:color="auto" w:fill="FFFFFF"/>
        <w:spacing w:after="0" w:line="240" w:lineRule="auto"/>
        <w:ind w:right="450"/>
        <w:jc w:val="both"/>
        <w:rPr>
          <w:rFonts w:ascii="Times New Roman" w:eastAsia="Times New Roman" w:hAnsi="Times New Roman" w:cs="Times New Roman"/>
          <w:color w:val="000000"/>
          <w:sz w:val="28"/>
          <w:szCs w:val="28"/>
        </w:rPr>
      </w:pPr>
      <w:r w:rsidRPr="00EC65BB">
        <w:rPr>
          <w:sz w:val="28"/>
          <w:szCs w:val="28"/>
        </w:rPr>
        <w:tab/>
      </w:r>
      <w:r w:rsidR="00E30C80" w:rsidRPr="00EC65BB">
        <w:rPr>
          <w:sz w:val="28"/>
          <w:szCs w:val="28"/>
        </w:rPr>
        <w:t xml:space="preserve"> </w:t>
      </w:r>
      <w:r w:rsidR="0028642F">
        <w:rPr>
          <w:rFonts w:ascii="Times New Roman" w:eastAsia="Times New Roman" w:hAnsi="Times New Roman" w:cs="Times New Roman"/>
          <w:color w:val="000000"/>
          <w:sz w:val="28"/>
          <w:szCs w:val="28"/>
        </w:rPr>
        <w:t xml:space="preserve">Відповідно стаття 12 Закону України «Про повну загальну середню освіту», Державного стандарту початкової загальної освіти, затвердженого постановою Кабінету Міністрів України 21 лютого 2018 р. № 87 (у редакції постанови Кабінету Міністрів України від 24 липня 2019 р. № 688), Державного стандарту базової середньої освіти, затвердженого постановою Кабінету Міністрів України від 30.09.2020 р №898, метою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DE1E39" w:rsidRPr="00EC65BB" w:rsidRDefault="00DE1E39" w:rsidP="00B71D1E">
      <w:pPr>
        <w:spacing w:after="0" w:line="240" w:lineRule="auto"/>
        <w:ind w:firstLine="567"/>
        <w:jc w:val="both"/>
        <w:rPr>
          <w:rFonts w:ascii="Times New Roman" w:eastAsia="Times New Roman" w:hAnsi="Times New Roman" w:cs="Times New Roman"/>
          <w:sz w:val="28"/>
          <w:szCs w:val="28"/>
          <w:highlight w:val="white"/>
          <w:lang w:val="uk-UA"/>
        </w:rPr>
      </w:pPr>
      <w:r w:rsidRPr="00EC65BB">
        <w:rPr>
          <w:rFonts w:ascii="Times New Roman" w:eastAsia="Calibri" w:hAnsi="Times New Roman" w:cs="Times New Roman"/>
          <w:sz w:val="28"/>
          <w:szCs w:val="28"/>
          <w:lang w:val="uk-UA"/>
        </w:rPr>
        <w:lastRenderedPageBreak/>
        <w:t>Результати навчання повинні</w:t>
      </w:r>
      <w:r w:rsidRPr="00EC65BB">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w:t>
      </w:r>
      <w:r w:rsidR="0028642F">
        <w:rPr>
          <w:rFonts w:ascii="Times New Roman" w:eastAsia="Times New Roman" w:hAnsi="Times New Roman" w:cs="Times New Roman"/>
          <w:sz w:val="28"/>
          <w:szCs w:val="28"/>
          <w:highlight w:val="white"/>
          <w:lang w:val="uk-UA"/>
        </w:rPr>
        <w:t xml:space="preserve"> учнів 1-6</w:t>
      </w:r>
      <w:r w:rsidR="00021B1F" w:rsidRPr="00EC65BB">
        <w:rPr>
          <w:rFonts w:ascii="Times New Roman" w:eastAsia="Times New Roman" w:hAnsi="Times New Roman" w:cs="Times New Roman"/>
          <w:sz w:val="28"/>
          <w:szCs w:val="28"/>
          <w:highlight w:val="white"/>
          <w:lang w:val="uk-UA"/>
        </w:rPr>
        <w:t xml:space="preserve"> класів:</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w:t>
      </w:r>
      <w:r w:rsidR="00F652E1">
        <w:rPr>
          <w:rFonts w:ascii="Times New Roman" w:hAnsi="Times New Roman" w:cs="Times New Roman"/>
          <w:sz w:val="28"/>
          <w:szCs w:val="28"/>
          <w:lang w:val="uk-UA"/>
        </w:rPr>
        <w:t>активність в житті класу і ліцею</w:t>
      </w:r>
      <w:r w:rsidRPr="00EC65BB">
        <w:rPr>
          <w:rFonts w:ascii="Times New Roman" w:hAnsi="Times New Roman" w:cs="Times New Roman"/>
          <w:sz w:val="28"/>
          <w:szCs w:val="28"/>
          <w:lang w:val="uk-UA"/>
        </w:rPr>
        <w:t xml:space="preserve">, повагу до прав інших осіб, уміння діяти в конфліктних ситуаціях, пов’язаних з різними проявами дискримінації, цінувати культурне розмаїття </w:t>
      </w:r>
      <w:r w:rsidRPr="00EC65BB">
        <w:rPr>
          <w:rFonts w:ascii="Times New Roman" w:hAnsi="Times New Roman" w:cs="Times New Roman"/>
          <w:sz w:val="28"/>
          <w:szCs w:val="28"/>
          <w:lang w:val="uk-UA"/>
        </w:rPr>
        <w:lastRenderedPageBreak/>
        <w:t>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1B1F" w:rsidRPr="00EC65BB" w:rsidRDefault="00DE1E39"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ab/>
        <w:t>Наскрізними в усіх ключових компетентностях є такі вміння:</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8) оцінювати ризики, що передбачає вміння розрізняти прийнятні і неприйнятні ризики, зважаючи на істотні фактори;</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lastRenderedPageBreak/>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81429E" w:rsidRPr="00EC65BB" w:rsidRDefault="00021B1F"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ab/>
        <w:t>Вимоги до результатів навчання учнів визначено за такими освітніми галузями:</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мовно-літературна;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математична;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природнича;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технологічна;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інформатична;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соціальна і здоров’язбережувальна;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громадянська та історична;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мистецька;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фізична культура.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Вимоги до обов’язкових результатів навчання учнів складаються з таких компонентів: </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групи результатів навчання учнів, що охоплюють споріднені загальні результати;</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спільні для всіх рівнів загальної середньої освіти загальні результати навчання учнів, через які реалізується компетентнісний потенціал галузі;</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конкретні результати навчання учнів, що визначають їх навчальний прогрес за освітніми циклами;</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орієнтири для оцінювання, на основі яких визначається рівень досягнення учнями результатів навчання на завершення відповідного циклу.</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Обов’язкові результати навчання учнів позначено індексами, в яких: скорочений буквений запис означає освітню галузь, до якої належить обов’язковий результат навчання; цифра на початку індексу вказує на порядковий номер року навчання (класу), на завершення якого очікується досягнення результату навчання; перша цифра після буквеного запису до крапки означає номер групи результатів навчання; цифра після крапки означає номер загального результату навчання; наступна цифра означає номер конкретного результату навчання; остання цифра означає номер орієнтира для оцінювання відповідного навчального результату.</w:t>
      </w:r>
    </w:p>
    <w:p w:rsidR="00DE1E39" w:rsidRPr="00EC65BB" w:rsidRDefault="00021B1F" w:rsidP="00B71D1E">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hAnsi="Times New Roman" w:cs="Times New Roman"/>
          <w:sz w:val="28"/>
          <w:szCs w:val="28"/>
          <w:lang w:val="uk-UA"/>
        </w:rPr>
        <w:tab/>
      </w:r>
      <w:r w:rsidRPr="00EC65BB">
        <w:rPr>
          <w:rFonts w:ascii="Times New Roman" w:eastAsia="Calibri" w:hAnsi="Times New Roman" w:cs="Times New Roman"/>
          <w:sz w:val="28"/>
          <w:szCs w:val="28"/>
          <w:lang w:val="uk-UA"/>
        </w:rPr>
        <w:t>Результати навчання в 6</w:t>
      </w:r>
      <w:r w:rsidR="00DE1E39" w:rsidRPr="00EC65BB">
        <w:rPr>
          <w:rFonts w:ascii="Times New Roman" w:eastAsia="Calibri" w:hAnsi="Times New Roman" w:cs="Times New Roman"/>
          <w:sz w:val="28"/>
          <w:szCs w:val="28"/>
          <w:lang w:val="uk-UA"/>
        </w:rPr>
        <w:t>-</w:t>
      </w:r>
      <w:r w:rsidR="008A4A4C" w:rsidRPr="00EC65BB">
        <w:rPr>
          <w:rFonts w:ascii="Times New Roman" w:eastAsia="Calibri" w:hAnsi="Times New Roman" w:cs="Times New Roman"/>
          <w:sz w:val="28"/>
          <w:szCs w:val="28"/>
          <w:lang w:val="uk-UA"/>
        </w:rPr>
        <w:t>11</w:t>
      </w:r>
      <w:r w:rsidR="00DE1E39" w:rsidRPr="00EC65BB">
        <w:rPr>
          <w:rFonts w:ascii="Times New Roman" w:eastAsia="Calibri" w:hAnsi="Times New Roman" w:cs="Times New Roman"/>
          <w:sz w:val="28"/>
          <w:szCs w:val="28"/>
          <w:lang w:val="uk-UA"/>
        </w:rPr>
        <w:t>класах повинні</w:t>
      </w:r>
      <w:r w:rsidR="00DE1E39" w:rsidRPr="00EC65BB">
        <w:rPr>
          <w:rFonts w:ascii="Times New Roman" w:eastAsia="Times New Roman" w:hAnsi="Times New Roman" w:cs="Times New Roman"/>
          <w:sz w:val="28"/>
          <w:szCs w:val="28"/>
          <w:highlight w:val="white"/>
          <w:lang w:val="uk-UA"/>
        </w:rPr>
        <w:t xml:space="preserve"> робити внесок у формування таких ключових компетентностей учнів.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160"/>
        <w:gridCol w:w="7088"/>
      </w:tblGrid>
      <w:tr w:rsidR="005E1E5F" w:rsidRPr="00EC65BB" w:rsidTr="008A4A4C">
        <w:trPr>
          <w:trHeight w:val="49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з/п</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lang w:val="uk-UA"/>
              </w:rPr>
              <w:t>Ключові компетентності</w:t>
            </w:r>
          </w:p>
        </w:tc>
        <w:tc>
          <w:tcPr>
            <w:tcW w:w="7088"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Компоненти</w:t>
            </w:r>
          </w:p>
        </w:tc>
      </w:tr>
      <w:tr w:rsidR="005E1E5F" w:rsidRPr="00EC65BB" w:rsidTr="008A4A4C">
        <w:trPr>
          <w:trHeight w:val="59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lastRenderedPageBreak/>
              <w:t>1</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C65BB">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EC65BB">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5E1E5F" w:rsidRPr="00EC65BB"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2</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Спілкування іноземними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Calibri"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5E1E5F" w:rsidRPr="00EC65BB"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3</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Математична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w:t>
            </w:r>
            <w:r w:rsidRPr="00EC65BB">
              <w:rPr>
                <w:rFonts w:ascii="Times New Roman" w:eastAsia="Times New Roman" w:hAnsi="Times New Roman" w:cs="Times New Roman"/>
                <w:sz w:val="28"/>
                <w:szCs w:val="28"/>
                <w:highlight w:val="white"/>
                <w:lang w:val="uk-UA"/>
              </w:rPr>
              <w:lastRenderedPageBreak/>
              <w:t>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5E1E5F" w:rsidRPr="006C3597"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lastRenderedPageBreak/>
              <w:t>4</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EC65BB">
              <w:rPr>
                <w:rFonts w:ascii="Times New Roman" w:eastAsia="Times New Roman" w:hAnsi="Times New Roman" w:cs="Times New Roman"/>
                <w:sz w:val="28"/>
                <w:szCs w:val="28"/>
                <w:lang w:val="uk-UA"/>
              </w:rPr>
              <w:t>; послуговуватися технологічними пристроями</w:t>
            </w:r>
            <w:r w:rsidRPr="00EC65BB">
              <w:rPr>
                <w:rFonts w:ascii="Times New Roman" w:eastAsia="Times New Roman" w:hAnsi="Times New Roman" w:cs="Times New Roman"/>
                <w:sz w:val="28"/>
                <w:szCs w:val="28"/>
                <w:highlight w:val="white"/>
                <w:lang w:val="uk-UA"/>
              </w:rPr>
              <w:t>.</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EC65BB">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E1E5F" w:rsidRPr="00EC65BB" w:rsidTr="008A4A4C">
        <w:trPr>
          <w:trHeight w:val="1960"/>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5</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Інформаційно-цифрова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5E1E5F" w:rsidRPr="006C3597"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6</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Уміння вчитися впродовж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w:t>
            </w:r>
            <w:r w:rsidRPr="00EC65BB">
              <w:rPr>
                <w:rFonts w:ascii="Times New Roman" w:eastAsia="Times New Roman" w:hAnsi="Times New Roman" w:cs="Times New Roman"/>
                <w:sz w:val="28"/>
                <w:szCs w:val="28"/>
                <w:highlight w:val="white"/>
                <w:lang w:val="uk-UA"/>
              </w:rPr>
              <w:lastRenderedPageBreak/>
              <w:t>світу; розуміння важливості вчитися впродовж життя; прагнення до вдосконалення результатів своєї діяльності.</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5E1E5F" w:rsidRPr="006C3597"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lastRenderedPageBreak/>
              <w:t>7</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Ініціативність і підприємливість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5E1E5F" w:rsidRPr="00EC65BB"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8</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Соціальна і громадянська компетентності</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завдання соціального змісту</w:t>
            </w:r>
          </w:p>
        </w:tc>
      </w:tr>
      <w:tr w:rsidR="005E1E5F" w:rsidRPr="00EC65BB"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9</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 xml:space="preserve">Уміння: </w:t>
            </w:r>
            <w:r w:rsidRPr="00EC65BB">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lastRenderedPageBreak/>
              <w:t>Ставлення:</w:t>
            </w:r>
            <w:r w:rsidRPr="00EC65BB">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C65BB">
              <w:rPr>
                <w:rFonts w:ascii="Times New Roman" w:eastAsia="Times New Roman" w:hAnsi="Times New Roman" w:cs="Times New Roman"/>
                <w:sz w:val="28"/>
                <w:szCs w:val="28"/>
                <w:highlight w:val="white"/>
                <w:lang w:val="uk-UA"/>
              </w:rPr>
              <w:t>.</w:t>
            </w:r>
          </w:p>
          <w:p w:rsidR="00DE1E39" w:rsidRPr="00EC65BB" w:rsidRDefault="00DE1E39" w:rsidP="008A4A4C">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lang w:val="uk-UA"/>
              </w:rPr>
              <w:t>математичні моделі в різних видах мистецтва</w:t>
            </w:r>
          </w:p>
        </w:tc>
      </w:tr>
      <w:tr w:rsidR="005E1E5F" w:rsidRPr="006C3597" w:rsidTr="00985593">
        <w:trPr>
          <w:trHeight w:val="2582"/>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lastRenderedPageBreak/>
              <w:t>10</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Екологічна грамотність і здорове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E1E39" w:rsidRPr="00EC65BB" w:rsidRDefault="00DE1E39" w:rsidP="00B71D1E">
      <w:pPr>
        <w:spacing w:after="0" w:line="240" w:lineRule="auto"/>
        <w:ind w:firstLine="709"/>
        <w:jc w:val="both"/>
        <w:rPr>
          <w:rFonts w:ascii="Times New Roman" w:eastAsia="Arial" w:hAnsi="Times New Roman" w:cs="Times New Roman"/>
          <w:sz w:val="28"/>
          <w:szCs w:val="28"/>
          <w:highlight w:val="white"/>
          <w:lang w:val="uk-UA" w:eastAsia="uk-UA"/>
        </w:rPr>
      </w:pPr>
      <w:r w:rsidRPr="00EC65BB">
        <w:rPr>
          <w:rFonts w:ascii="Times New Roman" w:eastAsia="Arial"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947D8F">
        <w:rPr>
          <w:rFonts w:ascii="Times New Roman" w:eastAsia="Arial" w:hAnsi="Times New Roman" w:cs="Times New Roman"/>
          <w:sz w:val="28"/>
          <w:szCs w:val="28"/>
          <w:highlight w:val="white"/>
          <w:lang w:val="uk-UA" w:eastAsia="uk-UA"/>
        </w:rPr>
        <w:t xml:space="preserve"> </w:t>
      </w:r>
      <w:r w:rsidRPr="00EC65BB">
        <w:rPr>
          <w:rFonts w:ascii="Times New Roman" w:eastAsia="Arial"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p>
    <w:p w:rsidR="00DE1E39" w:rsidRPr="00EC65BB" w:rsidRDefault="00DE1E39" w:rsidP="00B71D1E">
      <w:pPr>
        <w:spacing w:after="0" w:line="240" w:lineRule="auto"/>
        <w:ind w:firstLine="709"/>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w:t>
      </w:r>
      <w:r w:rsidR="00947D8F">
        <w:rPr>
          <w:rFonts w:ascii="Times New Roman" w:eastAsia="Times New Roman" w:hAnsi="Times New Roman" w:cs="Times New Roman"/>
          <w:sz w:val="28"/>
          <w:szCs w:val="28"/>
          <w:highlight w:val="white"/>
          <w:lang w:val="uk-UA"/>
        </w:rPr>
        <w:t>-</w:t>
      </w:r>
      <w:r w:rsidRPr="00EC65BB">
        <w:rPr>
          <w:rFonts w:ascii="Times New Roman" w:eastAsia="Times New Roman" w:hAnsi="Times New Roman" w:cs="Times New Roman"/>
          <w:sz w:val="28"/>
          <w:szCs w:val="28"/>
          <w:highlight w:val="white"/>
          <w:lang w:val="uk-UA"/>
        </w:rPr>
        <w:t>предметних і внутрішньо</w:t>
      </w:r>
      <w:r w:rsidR="00947D8F">
        <w:rPr>
          <w:rFonts w:ascii="Times New Roman" w:eastAsia="Times New Roman" w:hAnsi="Times New Roman" w:cs="Times New Roman"/>
          <w:sz w:val="28"/>
          <w:szCs w:val="28"/>
          <w:highlight w:val="white"/>
          <w:lang w:val="uk-UA"/>
        </w:rPr>
        <w:t xml:space="preserve"> </w:t>
      </w:r>
      <w:r w:rsidRPr="00EC65BB">
        <w:rPr>
          <w:rFonts w:ascii="Times New Roman" w:eastAsia="Times New Roman" w:hAnsi="Times New Roman" w:cs="Times New Roman"/>
          <w:sz w:val="28"/>
          <w:szCs w:val="28"/>
          <w:highlight w:val="white"/>
          <w:lang w:val="uk-UA"/>
        </w:rPr>
        <w:t>предметних</w:t>
      </w:r>
      <w:r w:rsidR="00947D8F">
        <w:rPr>
          <w:rFonts w:ascii="Times New Roman" w:eastAsia="Times New Roman" w:hAnsi="Times New Roman" w:cs="Times New Roman"/>
          <w:sz w:val="28"/>
          <w:szCs w:val="28"/>
          <w:highlight w:val="white"/>
          <w:lang w:val="uk-UA"/>
        </w:rPr>
        <w:t xml:space="preserve"> </w:t>
      </w:r>
      <w:r w:rsidRPr="00EC65BB">
        <w:rPr>
          <w:rFonts w:ascii="Times New Roman" w:eastAsia="Times New Roman" w:hAnsi="Times New Roman" w:cs="Times New Roman"/>
          <w:sz w:val="28"/>
          <w:szCs w:val="28"/>
          <w:highlight w:val="white"/>
          <w:lang w:val="uk-UA"/>
        </w:rPr>
        <w:t xml:space="preserve">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E1E39" w:rsidRPr="00EC65BB" w:rsidRDefault="00DE1E39" w:rsidP="00B71D1E">
      <w:pPr>
        <w:spacing w:after="0" w:line="240" w:lineRule="auto"/>
        <w:ind w:firstLine="709"/>
        <w:jc w:val="both"/>
        <w:rPr>
          <w:rFonts w:ascii="Times New Roman" w:eastAsia="Times New Roman" w:hAnsi="Times New Roman" w:cs="Times New Roman"/>
          <w:sz w:val="28"/>
          <w:szCs w:val="28"/>
          <w:highlight w:val="white"/>
          <w:lang w:val="uk-UA" w:eastAsia="uk-UA"/>
        </w:rPr>
      </w:pPr>
      <w:r w:rsidRPr="00EC65BB">
        <w:rPr>
          <w:rFonts w:ascii="Times New Roman" w:eastAsia="Times New Roman" w:hAnsi="Times New Roman" w:cs="Times New Roman"/>
          <w:sz w:val="28"/>
          <w:szCs w:val="28"/>
          <w:highlight w:val="white"/>
          <w:lang w:val="uk-UA" w:eastAsia="uk-UA"/>
        </w:rPr>
        <w:lastRenderedPageBreak/>
        <w:t xml:space="preserve">Наскрізні лінії є засобом інтеграції ключових і </w:t>
      </w:r>
      <w:r w:rsidR="00F652E1">
        <w:rPr>
          <w:rFonts w:ascii="Times New Roman" w:eastAsia="Times New Roman" w:hAnsi="Times New Roman" w:cs="Times New Roman"/>
          <w:sz w:val="28"/>
          <w:szCs w:val="28"/>
          <w:highlight w:val="white"/>
          <w:lang w:val="uk-UA" w:eastAsia="uk-UA"/>
        </w:rPr>
        <w:t xml:space="preserve">загально предметних </w:t>
      </w:r>
      <w:r w:rsidRPr="00EC65BB">
        <w:rPr>
          <w:rFonts w:ascii="Times New Roman" w:eastAsia="Times New Roman" w:hAnsi="Times New Roman" w:cs="Times New Roman"/>
          <w:sz w:val="28"/>
          <w:szCs w:val="28"/>
          <w:highlight w:val="white"/>
          <w:lang w:val="uk-UA" w:eastAsia="uk-UA"/>
        </w:rPr>
        <w:t>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w:t>
      </w:r>
      <w:r w:rsidR="00F652E1">
        <w:rPr>
          <w:rFonts w:ascii="Times New Roman" w:eastAsia="Times New Roman" w:hAnsi="Times New Roman" w:cs="Times New Roman"/>
          <w:sz w:val="28"/>
          <w:szCs w:val="28"/>
          <w:highlight w:val="white"/>
          <w:lang w:val="uk-UA" w:eastAsia="uk-UA"/>
        </w:rPr>
        <w:t>-</w:t>
      </w:r>
      <w:r w:rsidRPr="00EC65BB">
        <w:rPr>
          <w:rFonts w:ascii="Times New Roman" w:eastAsia="Times New Roman" w:hAnsi="Times New Roman" w:cs="Times New Roman"/>
          <w:sz w:val="28"/>
          <w:szCs w:val="28"/>
          <w:highlight w:val="white"/>
          <w:lang w:val="uk-UA" w:eastAsia="uk-UA"/>
        </w:rPr>
        <w:t>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E1E39" w:rsidRPr="00EC65BB" w:rsidRDefault="00DE1E39" w:rsidP="00B71D1E">
      <w:pPr>
        <w:spacing w:after="0" w:line="240" w:lineRule="auto"/>
        <w:ind w:firstLine="709"/>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DE1E39" w:rsidRPr="00EC65BB" w:rsidRDefault="00DE1E39" w:rsidP="00B71D1E">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DE1E39" w:rsidRPr="00EC65BB"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окремі предмети – виходячи із наскрізних тем при вивченні предмета проводяться відповідні трактовки, приклади і методи навчання, реалізуються над</w:t>
      </w:r>
      <w:r w:rsidR="00F652E1">
        <w:rPr>
          <w:rFonts w:ascii="Times New Roman" w:eastAsia="Times New Roman" w:hAnsi="Times New Roman" w:cs="Times New Roman"/>
          <w:sz w:val="28"/>
          <w:szCs w:val="28"/>
          <w:highlight w:val="white"/>
          <w:lang w:val="uk-UA"/>
        </w:rPr>
        <w:t>-</w:t>
      </w:r>
      <w:r w:rsidRPr="00EC65BB">
        <w:rPr>
          <w:rFonts w:ascii="Times New Roman" w:eastAsia="Times New Roman" w:hAnsi="Times New Roman" w:cs="Times New Roman"/>
          <w:sz w:val="28"/>
          <w:szCs w:val="28"/>
          <w:highlight w:val="white"/>
          <w:lang w:val="uk-UA"/>
        </w:rPr>
        <w:t>предметні, між</w:t>
      </w:r>
      <w:r w:rsidR="00F652E1">
        <w:rPr>
          <w:rFonts w:ascii="Times New Roman" w:eastAsia="Times New Roman" w:hAnsi="Times New Roman" w:cs="Times New Roman"/>
          <w:sz w:val="28"/>
          <w:szCs w:val="28"/>
          <w:highlight w:val="white"/>
          <w:lang w:val="uk-UA"/>
        </w:rPr>
        <w:t>-</w:t>
      </w:r>
      <w:r w:rsidRPr="00EC65BB">
        <w:rPr>
          <w:rFonts w:ascii="Times New Roman" w:eastAsia="Times New Roman" w:hAnsi="Times New Roman" w:cs="Times New Roman"/>
          <w:sz w:val="28"/>
          <w:szCs w:val="28"/>
          <w:highlight w:val="white"/>
          <w:lang w:val="uk-UA"/>
        </w:rPr>
        <w:t>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E1E39" w:rsidRPr="00EC65BB"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 предмети за вибором; </w:t>
      </w:r>
    </w:p>
    <w:p w:rsidR="00DE1E39" w:rsidRPr="00B935E7"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 роботу в проектах; </w:t>
      </w:r>
    </w:p>
    <w:p w:rsidR="00DE1E39" w:rsidRPr="00EC65BB"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-позакласну навчальну роботу і роботу гуртків.</w:t>
      </w:r>
    </w:p>
    <w:p w:rsidR="00DE1E39"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Наскрізні лінії ключових компетентностей:  </w:t>
      </w:r>
    </w:p>
    <w:p w:rsidR="00E37294" w:rsidRPr="00EC65BB" w:rsidRDefault="00E37294" w:rsidP="00B71D1E">
      <w:pPr>
        <w:pStyle w:val="a4"/>
        <w:spacing w:after="0" w:line="240" w:lineRule="auto"/>
        <w:ind w:left="0"/>
        <w:jc w:val="both"/>
        <w:rPr>
          <w:rFonts w:ascii="Times New Roman" w:eastAsia="Times New Roman" w:hAnsi="Times New Roman" w:cs="Times New Roman"/>
          <w:sz w:val="28"/>
          <w:szCs w:val="28"/>
          <w:highlight w:val="white"/>
          <w:lang w:val="uk-UA"/>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6"/>
        <w:gridCol w:w="8505"/>
      </w:tblGrid>
      <w:tr w:rsidR="005E1E5F" w:rsidRPr="00EC65BB" w:rsidTr="00CB36ED">
        <w:trPr>
          <w:trHeight w:val="20"/>
        </w:trPr>
        <w:tc>
          <w:tcPr>
            <w:tcW w:w="1276" w:type="dxa"/>
          </w:tcPr>
          <w:p w:rsidR="00DE1E39" w:rsidRPr="00EC65BB" w:rsidRDefault="00DE1E39" w:rsidP="00B71D1E">
            <w:pPr>
              <w:spacing w:after="0" w:line="240" w:lineRule="auto"/>
              <w:ind w:right="-108" w:hanging="169"/>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 xml:space="preserve"> Наскрізна лінія</w:t>
            </w:r>
          </w:p>
        </w:tc>
        <w:tc>
          <w:tcPr>
            <w:tcW w:w="8505" w:type="dxa"/>
            <w:vAlign w:val="center"/>
          </w:tcPr>
          <w:p w:rsidR="00DE1E39" w:rsidRPr="00EC65BB" w:rsidRDefault="00DE1E39" w:rsidP="00B71D1E">
            <w:pPr>
              <w:spacing w:after="0" w:line="240" w:lineRule="auto"/>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highlight w:val="white"/>
                <w:lang w:val="uk-UA"/>
              </w:rPr>
              <w:t>Коротка характеристика</w:t>
            </w:r>
          </w:p>
        </w:tc>
      </w:tr>
      <w:tr w:rsidR="005E1E5F" w:rsidRPr="00EC65BB" w:rsidTr="00CB36ED">
        <w:trPr>
          <w:cantSplit/>
          <w:trHeight w:val="20"/>
        </w:trPr>
        <w:tc>
          <w:tcPr>
            <w:tcW w:w="1276" w:type="dxa"/>
            <w:textDirection w:val="btLr"/>
          </w:tcPr>
          <w:p w:rsidR="00DE1E39" w:rsidRPr="00EC65BB" w:rsidRDefault="00DE1E39" w:rsidP="00B71D1E">
            <w:pPr>
              <w:spacing w:after="0" w:line="240" w:lineRule="auto"/>
              <w:ind w:left="113" w:right="113"/>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highlight w:val="white"/>
                <w:lang w:val="uk-UA"/>
              </w:rPr>
              <w:t>Екологічна безпека й сталий розвиток</w:t>
            </w:r>
          </w:p>
        </w:tc>
        <w:tc>
          <w:tcPr>
            <w:tcW w:w="8505" w:type="dxa"/>
          </w:tcPr>
          <w:p w:rsidR="00DE1E39" w:rsidRPr="00EC65BB"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E1E39" w:rsidRPr="00EC65BB" w:rsidRDefault="00DE1E39" w:rsidP="00B71D1E">
            <w:pPr>
              <w:spacing w:after="0" w:line="240" w:lineRule="auto"/>
              <w:ind w:firstLine="574"/>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E1E5F" w:rsidRPr="00EC65BB" w:rsidTr="00CB36ED">
        <w:trPr>
          <w:cantSplit/>
          <w:trHeight w:val="20"/>
        </w:trPr>
        <w:tc>
          <w:tcPr>
            <w:tcW w:w="1276" w:type="dxa"/>
            <w:textDirection w:val="btLr"/>
          </w:tcPr>
          <w:p w:rsidR="00DE1E39" w:rsidRPr="00EC65BB" w:rsidRDefault="00DE1E39" w:rsidP="00B71D1E">
            <w:pPr>
              <w:spacing w:after="0" w:line="240" w:lineRule="auto"/>
              <w:ind w:left="113" w:right="113"/>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highlight w:val="white"/>
                <w:lang w:val="uk-UA"/>
              </w:rPr>
              <w:lastRenderedPageBreak/>
              <w:t>Громадянська відповідальність</w:t>
            </w:r>
          </w:p>
        </w:tc>
        <w:tc>
          <w:tcPr>
            <w:tcW w:w="8505" w:type="dxa"/>
          </w:tcPr>
          <w:p w:rsidR="00DE1E39" w:rsidRPr="00EC65BB"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E1E39" w:rsidRPr="00EC65BB" w:rsidRDefault="00DE1E39" w:rsidP="00B71D1E">
            <w:pPr>
              <w:spacing w:after="0" w:line="240" w:lineRule="auto"/>
              <w:ind w:firstLine="574"/>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E1E5F" w:rsidRPr="006C3597" w:rsidTr="00CB36ED">
        <w:trPr>
          <w:cantSplit/>
          <w:trHeight w:val="20"/>
        </w:trPr>
        <w:tc>
          <w:tcPr>
            <w:tcW w:w="1276" w:type="dxa"/>
            <w:textDirection w:val="btLr"/>
          </w:tcPr>
          <w:p w:rsidR="00DE1E39" w:rsidRPr="00EC65BB" w:rsidRDefault="00DE1E39" w:rsidP="00B71D1E">
            <w:pPr>
              <w:spacing w:after="0" w:line="240" w:lineRule="auto"/>
              <w:ind w:left="113" w:right="113"/>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Здоров'я і безпека</w:t>
            </w:r>
          </w:p>
        </w:tc>
        <w:tc>
          <w:tcPr>
            <w:tcW w:w="8505" w:type="dxa"/>
          </w:tcPr>
          <w:p w:rsidR="00DE1E39" w:rsidRPr="00EC65BB"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E1E39" w:rsidRPr="00EC65BB" w:rsidRDefault="00DE1E39" w:rsidP="00B71D1E">
            <w:pPr>
              <w:spacing w:after="0" w:line="240" w:lineRule="auto"/>
              <w:ind w:firstLine="574"/>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E1E5F" w:rsidRPr="006C3597" w:rsidTr="00CB36ED">
        <w:trPr>
          <w:cantSplit/>
          <w:trHeight w:val="20"/>
        </w:trPr>
        <w:tc>
          <w:tcPr>
            <w:tcW w:w="1276" w:type="dxa"/>
            <w:textDirection w:val="btLr"/>
          </w:tcPr>
          <w:p w:rsidR="00DE1E39" w:rsidRPr="00EC65BB" w:rsidRDefault="00DE1E39" w:rsidP="00B71D1E">
            <w:pPr>
              <w:spacing w:after="0" w:line="240" w:lineRule="auto"/>
              <w:ind w:left="113" w:right="113"/>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Підприємливість і фінансова грамотність</w:t>
            </w:r>
          </w:p>
        </w:tc>
        <w:tc>
          <w:tcPr>
            <w:tcW w:w="8505" w:type="dxa"/>
          </w:tcPr>
          <w:p w:rsidR="00DE1E39" w:rsidRPr="00EC65BB"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E1E39" w:rsidRPr="00EC65BB" w:rsidRDefault="00DE1E39" w:rsidP="00B71D1E">
            <w:pPr>
              <w:spacing w:after="0" w:line="240" w:lineRule="auto"/>
              <w:ind w:firstLine="574"/>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D0330" w:rsidRPr="00EC65BB" w:rsidRDefault="00B65BB2" w:rsidP="00B71D1E">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ab/>
      </w:r>
      <w:r w:rsidR="001D0330" w:rsidRPr="00EC65BB">
        <w:rPr>
          <w:rFonts w:ascii="Times New Roman" w:hAnsi="Times New Roman" w:cs="Times New Roman"/>
          <w:sz w:val="28"/>
          <w:szCs w:val="28"/>
          <w:lang w:val="uk-UA"/>
        </w:rPr>
        <w:t>Врах</w:t>
      </w:r>
      <w:r w:rsidR="001B47DA">
        <w:rPr>
          <w:rFonts w:ascii="Times New Roman" w:hAnsi="Times New Roman" w:cs="Times New Roman"/>
          <w:sz w:val="28"/>
          <w:szCs w:val="28"/>
          <w:lang w:val="uk-UA"/>
        </w:rPr>
        <w:t>овуючи призначення і місце ліцею</w:t>
      </w:r>
      <w:r w:rsidR="001D0330" w:rsidRPr="00EC65BB">
        <w:rPr>
          <w:rFonts w:ascii="Times New Roman" w:hAnsi="Times New Roman" w:cs="Times New Roman"/>
          <w:sz w:val="28"/>
          <w:szCs w:val="28"/>
          <w:lang w:val="uk-UA"/>
        </w:rPr>
        <w:t xml:space="preserve"> в освітньому просторі  заклад працює над досягненням таких цілей та задач:</w:t>
      </w:r>
    </w:p>
    <w:p w:rsidR="00B65BB2"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 xml:space="preserve">- </w:t>
      </w:r>
      <w:r w:rsidR="001D0330" w:rsidRPr="00EC65BB">
        <w:rPr>
          <w:rFonts w:ascii="Times New Roman" w:hAnsi="Times New Roman" w:cs="Times New Roman"/>
          <w:sz w:val="28"/>
          <w:szCs w:val="28"/>
          <w:lang w:val="uk-UA"/>
        </w:rPr>
        <w:t>забезпечити засвоєння учнями обов'язкового мінімуму змісту початкової,</w:t>
      </w:r>
      <w:r w:rsidR="001544E8" w:rsidRPr="00EC65BB">
        <w:rPr>
          <w:rFonts w:ascii="Times New Roman" w:eastAsia="Times New Roman" w:hAnsi="Times New Roman" w:cs="Times New Roman"/>
          <w:sz w:val="28"/>
          <w:szCs w:val="28"/>
          <w:lang w:val="uk-UA"/>
        </w:rPr>
        <w:t xml:space="preserve"> базової,</w:t>
      </w:r>
      <w:r w:rsidR="001D0330" w:rsidRPr="00EC65BB">
        <w:rPr>
          <w:rFonts w:ascii="Times New Roman" w:eastAsia="Times New Roman" w:hAnsi="Times New Roman" w:cs="Times New Roman"/>
          <w:sz w:val="28"/>
          <w:szCs w:val="28"/>
          <w:lang w:val="uk-UA"/>
        </w:rPr>
        <w:t xml:space="preserve"> середньої (повної) з</w:t>
      </w:r>
      <w:r w:rsidR="001544E8" w:rsidRPr="00EC65BB">
        <w:rPr>
          <w:rFonts w:ascii="Times New Roman" w:eastAsia="Times New Roman" w:hAnsi="Times New Roman" w:cs="Times New Roman"/>
          <w:sz w:val="28"/>
          <w:szCs w:val="28"/>
          <w:lang w:val="uk-UA"/>
        </w:rPr>
        <w:t>агальної освіти на рівні вимог Державних стандартів</w:t>
      </w:r>
      <w:r w:rsidR="001D0330" w:rsidRPr="00EC65BB">
        <w:rPr>
          <w:rFonts w:ascii="Times New Roman" w:eastAsia="Times New Roman" w:hAnsi="Times New Roman" w:cs="Times New Roman"/>
          <w:sz w:val="28"/>
          <w:szCs w:val="28"/>
          <w:lang w:val="uk-UA"/>
        </w:rPr>
        <w:t>;</w:t>
      </w:r>
    </w:p>
    <w:p w:rsidR="00B65BB2"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 </w:t>
      </w:r>
      <w:r w:rsidR="001D0330" w:rsidRPr="00EC65BB">
        <w:rPr>
          <w:rFonts w:ascii="Times New Roman" w:eastAsia="Times New Roman" w:hAnsi="Times New Roman" w:cs="Times New Roman"/>
          <w:sz w:val="28"/>
          <w:szCs w:val="28"/>
          <w:lang w:val="uk-UA"/>
        </w:rPr>
        <w:t>гарантувати наступність освітніх програм усіх рівнів;</w:t>
      </w:r>
    </w:p>
    <w:p w:rsidR="00B65BB2"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 </w:t>
      </w:r>
      <w:r w:rsidR="001D0330" w:rsidRPr="00EC65BB">
        <w:rPr>
          <w:rFonts w:ascii="Times New Roman" w:eastAsia="Times New Roman" w:hAnsi="Times New Roman" w:cs="Times New Roman"/>
          <w:sz w:val="28"/>
          <w:szCs w:val="28"/>
          <w:lang w:val="uk-UA"/>
        </w:rPr>
        <w:t>створити основу для адаптації учнів до життя в суспільстві, для усвідомленого вибору та наступного засвоєння  освітніх програм;</w:t>
      </w:r>
    </w:p>
    <w:p w:rsidR="00B65BB2"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 </w:t>
      </w:r>
      <w:r w:rsidR="001D0330" w:rsidRPr="00EC65BB">
        <w:rPr>
          <w:rFonts w:ascii="Times New Roman" w:eastAsia="Times New Roman" w:hAnsi="Times New Roman" w:cs="Times New Roman"/>
          <w:sz w:val="28"/>
          <w:szCs w:val="28"/>
          <w:lang w:val="uk-UA"/>
        </w:rPr>
        <w:t>формувати позитивну мотивацію учнів до навчальної діяльності;</w:t>
      </w:r>
    </w:p>
    <w:p w:rsidR="001D0330"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 </w:t>
      </w:r>
      <w:r w:rsidR="001D0330" w:rsidRPr="00EC65BB">
        <w:rPr>
          <w:rFonts w:ascii="Times New Roman" w:eastAsia="Times New Roman" w:hAnsi="Times New Roman" w:cs="Times New Roman"/>
          <w:sz w:val="28"/>
          <w:szCs w:val="28"/>
          <w:lang w:val="uk-UA"/>
        </w:rPr>
        <w:t>забезпечити соціально-педагогічні відносини, що зберігають фізичне, психічне та соціальне здоров'я учнів.</w:t>
      </w:r>
    </w:p>
    <w:p w:rsidR="006F3B3B" w:rsidRPr="00EC65BB" w:rsidRDefault="006F3B3B"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rsidR="000A2C64" w:rsidRPr="00EC65BB" w:rsidRDefault="000A2C64"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rsidR="005E1E5F" w:rsidRPr="00EC65BB" w:rsidRDefault="005E1E5F" w:rsidP="00B71D1E">
      <w:pPr>
        <w:spacing w:after="0" w:line="240" w:lineRule="auto"/>
        <w:jc w:val="both"/>
        <w:rPr>
          <w:rFonts w:ascii="Times New Roman" w:eastAsia="Times New Roman" w:hAnsi="Times New Roman" w:cs="Times New Roman"/>
          <w:sz w:val="28"/>
          <w:szCs w:val="28"/>
          <w:lang w:val="uk-UA"/>
        </w:rPr>
      </w:pPr>
    </w:p>
    <w:p w:rsidR="00721013" w:rsidRPr="00EC65BB" w:rsidRDefault="00721013" w:rsidP="00B71D1E">
      <w:pPr>
        <w:spacing w:after="0" w:line="240" w:lineRule="auto"/>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lastRenderedPageBreak/>
        <w:t>5.Перелік варіантів типових навчальних програм</w:t>
      </w:r>
    </w:p>
    <w:p w:rsidR="00DE1E39" w:rsidRPr="00EC65BB" w:rsidRDefault="00DE1E39" w:rsidP="00B71D1E">
      <w:pPr>
        <w:spacing w:after="0" w:line="240" w:lineRule="auto"/>
        <w:ind w:firstLine="709"/>
        <w:jc w:val="both"/>
        <w:rPr>
          <w:rFonts w:ascii="Times New Roman" w:eastAsia="Calibri" w:hAnsi="Times New Roman" w:cs="Times New Roman"/>
          <w:sz w:val="28"/>
          <w:szCs w:val="28"/>
          <w:lang w:val="uk-UA" w:eastAsia="en-US"/>
        </w:rPr>
      </w:pPr>
      <w:r w:rsidRPr="00EC65BB">
        <w:rPr>
          <w:rFonts w:ascii="Times New Roman" w:eastAsiaTheme="minorHAnsi" w:hAnsi="Times New Roman" w:cs="Times New Roman"/>
          <w:sz w:val="28"/>
          <w:szCs w:val="28"/>
          <w:lang w:val="uk-UA" w:eastAsia="en-US"/>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DE1E39" w:rsidRPr="00EC65BB" w:rsidRDefault="00DE1E39" w:rsidP="00B71D1E">
      <w:pPr>
        <w:spacing w:after="0" w:line="240" w:lineRule="auto"/>
        <w:ind w:firstLine="567"/>
        <w:jc w:val="both"/>
        <w:rPr>
          <w:rFonts w:ascii="Times New Roman" w:eastAsia="Calibri" w:hAnsi="Times New Roman" w:cs="Times New Roman"/>
          <w:sz w:val="28"/>
          <w:szCs w:val="28"/>
          <w:lang w:val="uk-UA" w:eastAsia="en-US"/>
        </w:rPr>
      </w:pPr>
      <w:bookmarkStart w:id="3" w:name="n3"/>
      <w:bookmarkEnd w:id="3"/>
      <w:r w:rsidRPr="00EC65BB">
        <w:rPr>
          <w:rFonts w:ascii="Times New Roman" w:eastAsia="Calibri" w:hAnsi="Times New Roman" w:cs="Times New Roman"/>
          <w:sz w:val="28"/>
          <w:szCs w:val="28"/>
          <w:lang w:val="uk-UA" w:eastAsia="en-US"/>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B71D1E" w:rsidRPr="00EC65BB" w:rsidRDefault="00DE1E39" w:rsidP="00B71D1E">
      <w:pPr>
        <w:spacing w:after="0" w:line="240" w:lineRule="auto"/>
        <w:contextualSpacing/>
        <w:jc w:val="both"/>
        <w:rPr>
          <w:rFonts w:ascii="Times New Roman" w:eastAsiaTheme="minorHAnsi" w:hAnsi="Times New Roman" w:cs="Times New Roman"/>
          <w:sz w:val="28"/>
          <w:szCs w:val="28"/>
          <w:lang w:val="uk-UA" w:eastAsia="en-US"/>
        </w:rPr>
      </w:pPr>
      <w:r w:rsidRPr="00EC65BB">
        <w:rPr>
          <w:rFonts w:ascii="Times New Roman" w:eastAsia="Calibri" w:hAnsi="Times New Roman" w:cs="Times New Roman"/>
          <w:sz w:val="28"/>
          <w:szCs w:val="28"/>
          <w:lang w:val="uk-UA" w:eastAsia="en-US"/>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rsidR="00B71D1E" w:rsidRPr="00EC65BB" w:rsidRDefault="00B71D1E" w:rsidP="00B71D1E">
      <w:pPr>
        <w:spacing w:after="0" w:line="240" w:lineRule="auto"/>
        <w:contextualSpacing/>
        <w:jc w:val="both"/>
        <w:rPr>
          <w:rFonts w:ascii="Times New Roman" w:eastAsiaTheme="minorHAnsi" w:hAnsi="Times New Roman" w:cs="Times New Roman"/>
          <w:sz w:val="28"/>
          <w:szCs w:val="28"/>
          <w:lang w:val="uk-UA" w:eastAsia="en-US"/>
        </w:rPr>
      </w:pPr>
      <w:r w:rsidRPr="00EC65BB">
        <w:rPr>
          <w:rFonts w:ascii="Times New Roman" w:eastAsia="Times New Roman" w:hAnsi="Times New Roman" w:cs="Times New Roman"/>
          <w:iCs/>
          <w:sz w:val="28"/>
          <w:szCs w:val="28"/>
          <w:lang w:val="uk-UA" w:eastAsia="uk-UA" w:bidi="uk-UA"/>
        </w:rPr>
        <w:t xml:space="preserve">- </w:t>
      </w:r>
      <w:r w:rsidR="00DE1E39" w:rsidRPr="00EC65BB">
        <w:rPr>
          <w:rFonts w:ascii="Times New Roman" w:eastAsia="Times New Roman" w:hAnsi="Times New Roman" w:cs="Times New Roman"/>
          <w:iCs/>
          <w:sz w:val="28"/>
          <w:szCs w:val="28"/>
          <w:lang w:val="uk-UA" w:eastAsia="uk-UA" w:bidi="uk-UA"/>
        </w:rPr>
        <w:t xml:space="preserve">1-2 класи – Типовий навчальний план за </w:t>
      </w:r>
      <w:r w:rsidR="00DE1E39" w:rsidRPr="00EC65BB">
        <w:rPr>
          <w:rFonts w:ascii="Times New Roman" w:eastAsiaTheme="minorHAnsi" w:hAnsi="Times New Roman" w:cs="Times New Roman"/>
          <w:iCs/>
          <w:sz w:val="28"/>
          <w:szCs w:val="28"/>
          <w:lang w:val="uk-UA" w:eastAsia="en-US"/>
        </w:rPr>
        <w:t>Типовою освітньою програмою для</w:t>
      </w:r>
      <w:r w:rsidR="001B47DA">
        <w:rPr>
          <w:rFonts w:ascii="Times New Roman" w:eastAsiaTheme="minorHAnsi" w:hAnsi="Times New Roman" w:cs="Times New Roman"/>
          <w:iCs/>
          <w:sz w:val="28"/>
          <w:szCs w:val="28"/>
          <w:lang w:val="uk-UA" w:eastAsia="en-US"/>
        </w:rPr>
        <w:t xml:space="preserve"> </w:t>
      </w:r>
      <w:r w:rsidR="00DE1E39" w:rsidRPr="00EC65BB">
        <w:rPr>
          <w:rFonts w:ascii="Times New Roman" w:eastAsiaTheme="minorHAnsi" w:hAnsi="Times New Roman" w:cs="Times New Roman"/>
          <w:iCs/>
          <w:sz w:val="28"/>
          <w:szCs w:val="28"/>
          <w:lang w:val="uk-UA" w:eastAsia="en-US"/>
        </w:rPr>
        <w:t>закладів загальної середньої освіти (автор Шиян Р.Б.), затвердженою  наказом</w:t>
      </w:r>
      <w:r w:rsidR="00DE1E39" w:rsidRPr="00EC65BB">
        <w:rPr>
          <w:rFonts w:ascii="Times New Roman" w:eastAsia="Calibri" w:hAnsi="Times New Roman" w:cs="Times New Roman"/>
          <w:iCs/>
          <w:sz w:val="28"/>
          <w:szCs w:val="28"/>
          <w:lang w:val="uk-UA" w:eastAsia="en-US"/>
        </w:rPr>
        <w:t xml:space="preserve"> Міністерства освіти і науки України </w:t>
      </w:r>
      <w:r w:rsidR="00DE1E39" w:rsidRPr="00EC65BB">
        <w:rPr>
          <w:rFonts w:ascii="Times New Roman" w:eastAsiaTheme="minorHAnsi" w:hAnsi="Times New Roman" w:cs="Times New Roman"/>
          <w:iCs/>
          <w:sz w:val="28"/>
          <w:szCs w:val="28"/>
          <w:lang w:val="uk-UA" w:eastAsia="en-US"/>
        </w:rPr>
        <w:t>від 21.03.2018 № 268</w:t>
      </w:r>
      <w:r w:rsidRPr="00EC65BB">
        <w:rPr>
          <w:rFonts w:ascii="Times New Roman" w:eastAsia="Calibri" w:hAnsi="Times New Roman" w:cs="Times New Roman"/>
          <w:iCs/>
          <w:sz w:val="28"/>
          <w:szCs w:val="28"/>
          <w:lang w:val="uk-UA" w:eastAsia="en-US"/>
        </w:rPr>
        <w:t>,</w:t>
      </w:r>
      <w:r w:rsidR="00A81F77" w:rsidRPr="00EC65BB">
        <w:rPr>
          <w:rFonts w:ascii="Times New Roman" w:eastAsia="Calibri" w:hAnsi="Times New Roman" w:cs="Times New Roman"/>
          <w:iCs/>
          <w:sz w:val="28"/>
          <w:szCs w:val="28"/>
          <w:lang w:val="uk-UA" w:eastAsia="en-US"/>
        </w:rPr>
        <w:t xml:space="preserve">зі змінами затвердженими наказом Міністерства освіти та науки України №1272 від 08.10.2019, </w:t>
      </w:r>
      <w:r w:rsidRPr="00EC65BB">
        <w:rPr>
          <w:rFonts w:ascii="Times New Roman" w:eastAsia="Calibri" w:hAnsi="Times New Roman" w:cs="Times New Roman"/>
          <w:iCs/>
          <w:sz w:val="28"/>
          <w:szCs w:val="28"/>
          <w:lang w:val="uk-UA" w:eastAsia="en-US"/>
        </w:rPr>
        <w:t>додаток 1 до освітньої програми;</w:t>
      </w:r>
    </w:p>
    <w:p w:rsidR="00DE1E39" w:rsidRPr="00EC65BB" w:rsidRDefault="00B71D1E" w:rsidP="00B71D1E">
      <w:pPr>
        <w:spacing w:after="0" w:line="240" w:lineRule="auto"/>
        <w:contextualSpacing/>
        <w:jc w:val="both"/>
        <w:rPr>
          <w:rFonts w:ascii="Times New Roman" w:eastAsiaTheme="minorHAnsi" w:hAnsi="Times New Roman" w:cs="Times New Roman"/>
          <w:sz w:val="28"/>
          <w:szCs w:val="28"/>
          <w:lang w:val="uk-UA" w:eastAsia="en-US"/>
        </w:rPr>
      </w:pPr>
      <w:r w:rsidRPr="00EC65BB">
        <w:rPr>
          <w:rFonts w:ascii="Times New Roman" w:eastAsiaTheme="minorHAnsi" w:hAnsi="Times New Roman" w:cs="Times New Roman"/>
          <w:sz w:val="28"/>
          <w:szCs w:val="28"/>
          <w:lang w:val="uk-UA" w:eastAsia="en-US"/>
        </w:rPr>
        <w:t xml:space="preserve">- </w:t>
      </w:r>
      <w:r w:rsidR="00DE1E39" w:rsidRPr="00EC65BB">
        <w:rPr>
          <w:rFonts w:ascii="Times New Roman" w:eastAsiaTheme="minorHAnsi" w:hAnsi="Times New Roman" w:cs="Times New Roman"/>
          <w:iCs/>
          <w:sz w:val="28"/>
          <w:szCs w:val="28"/>
          <w:lang w:val="uk-UA" w:eastAsia="en-US"/>
        </w:rPr>
        <w:t xml:space="preserve">3-4 класи – </w:t>
      </w:r>
      <w:r w:rsidR="00DE1E39" w:rsidRPr="00EC65BB">
        <w:rPr>
          <w:rFonts w:ascii="Times New Roman" w:eastAsia="Times New Roman" w:hAnsi="Times New Roman" w:cs="Times New Roman"/>
          <w:iCs/>
          <w:sz w:val="28"/>
          <w:szCs w:val="28"/>
          <w:lang w:val="uk-UA" w:eastAsia="uk-UA" w:bidi="uk-UA"/>
        </w:rPr>
        <w:t xml:space="preserve">Типовий навчальний план за </w:t>
      </w:r>
      <w:r w:rsidR="00DE1E39" w:rsidRPr="00EC65BB">
        <w:rPr>
          <w:rFonts w:ascii="Times New Roman" w:eastAsiaTheme="minorHAnsi" w:hAnsi="Times New Roman" w:cs="Times New Roman"/>
          <w:iCs/>
          <w:sz w:val="28"/>
          <w:szCs w:val="28"/>
          <w:lang w:val="uk-UA" w:eastAsia="en-US"/>
        </w:rPr>
        <w:t>Типовою освітньою програмою для</w:t>
      </w:r>
      <w:r w:rsidR="001B47DA">
        <w:rPr>
          <w:rFonts w:ascii="Times New Roman" w:eastAsiaTheme="minorHAnsi" w:hAnsi="Times New Roman" w:cs="Times New Roman"/>
          <w:iCs/>
          <w:sz w:val="28"/>
          <w:szCs w:val="28"/>
          <w:lang w:val="uk-UA" w:eastAsia="en-US"/>
        </w:rPr>
        <w:t xml:space="preserve"> </w:t>
      </w:r>
      <w:r w:rsidR="00DE1E39" w:rsidRPr="00EC65BB">
        <w:rPr>
          <w:rFonts w:ascii="Times New Roman" w:eastAsiaTheme="minorHAnsi" w:hAnsi="Times New Roman" w:cs="Times New Roman"/>
          <w:iCs/>
          <w:sz w:val="28"/>
          <w:szCs w:val="28"/>
          <w:lang w:val="uk-UA" w:eastAsia="en-US"/>
        </w:rPr>
        <w:t>закладів загальної середньої освіти (автор Шиян Р.Б.), затвердженою</w:t>
      </w:r>
      <w:r w:rsidR="00DE1E39" w:rsidRPr="00EC65BB">
        <w:rPr>
          <w:rFonts w:ascii="Times New Roman" w:eastAsiaTheme="minorHAnsi" w:hAnsi="Times New Roman" w:cs="Times New Roman"/>
          <w:sz w:val="28"/>
          <w:szCs w:val="28"/>
          <w:lang w:val="uk-UA" w:eastAsia="en-US"/>
        </w:rPr>
        <w:t xml:space="preserve">  наказом</w:t>
      </w:r>
      <w:r w:rsidR="00DE1E39" w:rsidRPr="00EC65BB">
        <w:rPr>
          <w:rFonts w:ascii="Times New Roman" w:eastAsia="Calibri" w:hAnsi="Times New Roman" w:cs="Times New Roman"/>
          <w:sz w:val="28"/>
          <w:szCs w:val="28"/>
          <w:lang w:val="uk-UA" w:eastAsia="en-US"/>
        </w:rPr>
        <w:t xml:space="preserve"> Міністерства освіти і науки України </w:t>
      </w:r>
      <w:r w:rsidR="00DE1E39" w:rsidRPr="00EC65BB">
        <w:rPr>
          <w:rFonts w:ascii="Times New Roman" w:eastAsiaTheme="minorHAnsi" w:hAnsi="Times New Roman" w:cs="Times New Roman"/>
          <w:sz w:val="28"/>
          <w:szCs w:val="28"/>
          <w:lang w:val="uk-UA" w:eastAsia="en-US"/>
        </w:rPr>
        <w:t>від від  08.10.2019 №1273</w:t>
      </w:r>
      <w:r w:rsidRPr="00EC65BB">
        <w:rPr>
          <w:rFonts w:ascii="Times New Roman" w:eastAsiaTheme="minorHAnsi" w:hAnsi="Times New Roman" w:cs="Times New Roman"/>
          <w:sz w:val="28"/>
          <w:szCs w:val="28"/>
          <w:lang w:val="uk-UA" w:eastAsia="en-US"/>
        </w:rPr>
        <w:t>, додаток 2, до освітньої програми.</w:t>
      </w:r>
    </w:p>
    <w:p w:rsidR="00E55791" w:rsidRPr="00EC65BB" w:rsidRDefault="00E55791" w:rsidP="00E55791">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Освітня програма базової середньої освіти</w:t>
      </w:r>
      <w:r w:rsidRPr="00EC65BB">
        <w:rPr>
          <w:rFonts w:ascii="Times New Roman" w:hAnsi="Times New Roman" w:cs="Times New Roman"/>
          <w:sz w:val="28"/>
          <w:szCs w:val="28"/>
          <w:lang w:val="uk-UA"/>
        </w:rPr>
        <w:t xml:space="preserve"> (5 клас) передбачає </w:t>
      </w:r>
      <w:r w:rsidRPr="00EC65BB">
        <w:rPr>
          <w:rFonts w:ascii="Times New Roman" w:eastAsia="Calibri" w:hAnsi="Times New Roman" w:cs="Times New Roman"/>
          <w:sz w:val="28"/>
          <w:szCs w:val="28"/>
          <w:lang w:val="uk-UA" w:eastAsia="en-US"/>
        </w:rPr>
        <w:t>адаптаційний цикл базової середньої освіти. Навчальний плани містить:</w:t>
      </w:r>
    </w:p>
    <w:p w:rsidR="00E55791" w:rsidRPr="00EC65BB" w:rsidRDefault="006E14F9" w:rsidP="00E55791">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w:t>
      </w:r>
      <w:r w:rsidRPr="00EC65BB">
        <w:rPr>
          <w:rFonts w:ascii="Times New Roman" w:eastAsia="Calibri" w:hAnsi="Times New Roman" w:cs="Times New Roman"/>
          <w:sz w:val="28"/>
          <w:szCs w:val="28"/>
          <w:lang w:val="uk-UA" w:eastAsia="en-US"/>
        </w:rPr>
        <w:tab/>
      </w:r>
      <w:r w:rsidR="00E55791" w:rsidRPr="00EC65BB">
        <w:rPr>
          <w:rFonts w:ascii="Times New Roman" w:eastAsia="Calibri" w:hAnsi="Times New Roman" w:cs="Times New Roman"/>
          <w:sz w:val="28"/>
          <w:szCs w:val="28"/>
          <w:lang w:val="uk-UA" w:eastAsia="en-US"/>
        </w:rPr>
        <w:t xml:space="preserve"> перелік </w:t>
      </w:r>
      <w:r w:rsidRPr="00EC65BB">
        <w:rPr>
          <w:rFonts w:ascii="Times New Roman" w:eastAsia="Calibri" w:hAnsi="Times New Roman" w:cs="Times New Roman"/>
          <w:sz w:val="28"/>
          <w:szCs w:val="28"/>
          <w:lang w:val="uk-UA" w:eastAsia="en-US"/>
        </w:rPr>
        <w:t>предметів</w:t>
      </w:r>
      <w:r w:rsidR="001A6C99" w:rsidRPr="00EC65BB">
        <w:rPr>
          <w:rFonts w:ascii="Times New Roman" w:eastAsia="Calibri" w:hAnsi="Times New Roman" w:cs="Times New Roman"/>
          <w:sz w:val="28"/>
          <w:szCs w:val="28"/>
          <w:lang w:val="uk-UA" w:eastAsia="en-US"/>
        </w:rPr>
        <w:t>, інтегрованих курсів</w:t>
      </w:r>
      <w:r w:rsidR="00E55791" w:rsidRPr="00EC65BB">
        <w:rPr>
          <w:rFonts w:ascii="Times New Roman" w:eastAsia="Calibri" w:hAnsi="Times New Roman" w:cs="Times New Roman"/>
          <w:sz w:val="28"/>
          <w:szCs w:val="28"/>
          <w:lang w:val="uk-UA" w:eastAsia="en-US"/>
        </w:rPr>
        <w:t xml:space="preserve"> для реалізації кожної освіт</w:t>
      </w:r>
      <w:r w:rsidRPr="00EC65BB">
        <w:rPr>
          <w:rFonts w:ascii="Times New Roman" w:eastAsia="Calibri" w:hAnsi="Times New Roman" w:cs="Times New Roman"/>
          <w:sz w:val="28"/>
          <w:szCs w:val="28"/>
          <w:lang w:val="uk-UA" w:eastAsia="en-US"/>
        </w:rPr>
        <w:t xml:space="preserve">ньої галузі, а також </w:t>
      </w:r>
      <w:r w:rsidR="00E55791" w:rsidRPr="00EC65BB">
        <w:rPr>
          <w:rFonts w:ascii="Times New Roman" w:eastAsia="Calibri" w:hAnsi="Times New Roman" w:cs="Times New Roman"/>
          <w:sz w:val="28"/>
          <w:szCs w:val="28"/>
          <w:lang w:val="uk-UA" w:eastAsia="en-US"/>
        </w:rPr>
        <w:t xml:space="preserve"> перелік міжгалузевих інтегрованих курсів;</w:t>
      </w:r>
    </w:p>
    <w:p w:rsidR="00E55791" w:rsidRPr="00EC65BB" w:rsidRDefault="00E55791" w:rsidP="00E55791">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w:t>
      </w:r>
      <w:r w:rsidRPr="00EC65BB">
        <w:rPr>
          <w:rFonts w:ascii="Times New Roman" w:eastAsia="Calibri" w:hAnsi="Times New Roman" w:cs="Times New Roman"/>
          <w:sz w:val="28"/>
          <w:szCs w:val="28"/>
          <w:lang w:val="uk-UA" w:eastAsia="en-US"/>
        </w:rPr>
        <w:tab/>
        <w:t>рекомендований розподіл навчального навантаження між навчальними пред</w:t>
      </w:r>
      <w:r w:rsidR="006E14F9" w:rsidRPr="00EC65BB">
        <w:rPr>
          <w:rFonts w:ascii="Times New Roman" w:eastAsia="Calibri" w:hAnsi="Times New Roman" w:cs="Times New Roman"/>
          <w:sz w:val="28"/>
          <w:szCs w:val="28"/>
          <w:lang w:val="uk-UA" w:eastAsia="en-US"/>
        </w:rPr>
        <w:t xml:space="preserve">метами, </w:t>
      </w:r>
      <w:r w:rsidR="00B6493D" w:rsidRPr="00EC65BB">
        <w:rPr>
          <w:rFonts w:ascii="Times New Roman" w:eastAsia="Calibri" w:hAnsi="Times New Roman" w:cs="Times New Roman"/>
          <w:sz w:val="28"/>
          <w:szCs w:val="28"/>
          <w:lang w:val="uk-UA" w:eastAsia="en-US"/>
        </w:rPr>
        <w:t xml:space="preserve"> інтегрованими курсами </w:t>
      </w:r>
      <w:r w:rsidRPr="00EC65BB">
        <w:rPr>
          <w:rFonts w:ascii="Times New Roman" w:eastAsia="Calibri" w:hAnsi="Times New Roman" w:cs="Times New Roman"/>
          <w:sz w:val="28"/>
          <w:szCs w:val="28"/>
          <w:lang w:val="uk-UA" w:eastAsia="en-US"/>
        </w:rPr>
        <w:t>обов’язковими для вивчення;</w:t>
      </w:r>
    </w:p>
    <w:p w:rsidR="00E55791" w:rsidRPr="00EC65BB" w:rsidRDefault="00E55791" w:rsidP="00E55791">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w:t>
      </w:r>
      <w:r w:rsidRPr="00EC65BB">
        <w:rPr>
          <w:rFonts w:ascii="Times New Roman" w:eastAsia="Calibri" w:hAnsi="Times New Roman" w:cs="Times New Roman"/>
          <w:sz w:val="28"/>
          <w:szCs w:val="28"/>
          <w:lang w:val="uk-UA" w:eastAsia="en-US"/>
        </w:rPr>
        <w:tab/>
        <w:t>додаткові години для вивчення предметів освіт</w:t>
      </w:r>
      <w:r w:rsidR="006E14F9" w:rsidRPr="00EC65BB">
        <w:rPr>
          <w:rFonts w:ascii="Times New Roman" w:eastAsia="Calibri" w:hAnsi="Times New Roman" w:cs="Times New Roman"/>
          <w:sz w:val="28"/>
          <w:szCs w:val="28"/>
          <w:lang w:val="uk-UA" w:eastAsia="en-US"/>
        </w:rPr>
        <w:t>ніх галузей, курсів за вибором, з урахуванням освітніх потреб учнів.</w:t>
      </w:r>
    </w:p>
    <w:p w:rsidR="00E55791" w:rsidRDefault="006E14F9" w:rsidP="000A2C64">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5</w:t>
      </w:r>
      <w:r w:rsidR="00E4380B">
        <w:rPr>
          <w:rFonts w:ascii="Times New Roman" w:eastAsia="Calibri" w:hAnsi="Times New Roman" w:cs="Times New Roman"/>
          <w:sz w:val="28"/>
          <w:szCs w:val="28"/>
          <w:lang w:val="uk-UA" w:eastAsia="en-US"/>
        </w:rPr>
        <w:t>-7</w:t>
      </w:r>
      <w:r w:rsidRPr="00EC65BB">
        <w:rPr>
          <w:rFonts w:ascii="Times New Roman" w:eastAsia="Calibri" w:hAnsi="Times New Roman" w:cs="Times New Roman"/>
          <w:sz w:val="28"/>
          <w:szCs w:val="28"/>
          <w:lang w:val="uk-UA" w:eastAsia="en-US"/>
        </w:rPr>
        <w:t xml:space="preserve"> клас</w:t>
      </w:r>
      <w:r w:rsidR="0028642F">
        <w:rPr>
          <w:rFonts w:ascii="Times New Roman" w:eastAsia="Calibri" w:hAnsi="Times New Roman" w:cs="Times New Roman"/>
          <w:sz w:val="28"/>
          <w:szCs w:val="28"/>
          <w:lang w:val="uk-UA" w:eastAsia="en-US"/>
        </w:rPr>
        <w:t>и</w:t>
      </w:r>
      <w:r w:rsidRPr="00EC65BB">
        <w:rPr>
          <w:rFonts w:ascii="Times New Roman" w:eastAsia="Calibri" w:hAnsi="Times New Roman" w:cs="Times New Roman"/>
          <w:sz w:val="28"/>
          <w:szCs w:val="28"/>
          <w:lang w:val="uk-UA" w:eastAsia="en-US"/>
        </w:rPr>
        <w:t xml:space="preserve"> - Типовий навчальний план</w:t>
      </w:r>
      <w:r w:rsidR="001B47DA">
        <w:rPr>
          <w:rFonts w:ascii="Times New Roman" w:eastAsia="Calibri" w:hAnsi="Times New Roman" w:cs="Times New Roman"/>
          <w:sz w:val="28"/>
          <w:szCs w:val="28"/>
          <w:lang w:val="uk-UA" w:eastAsia="en-US"/>
        </w:rPr>
        <w:t xml:space="preserve"> </w:t>
      </w:r>
      <w:r w:rsidRPr="00EC65BB">
        <w:rPr>
          <w:rFonts w:ascii="Times New Roman" w:eastAsia="Calibri" w:hAnsi="Times New Roman" w:cs="Times New Roman"/>
          <w:sz w:val="28"/>
          <w:szCs w:val="28"/>
          <w:lang w:val="uk-UA" w:eastAsia="en-US"/>
        </w:rPr>
        <w:t>за Типовою освітньою програмою для 5-9 класів закладів загальної середньої освіти</w:t>
      </w:r>
      <w:r w:rsidR="00D76B8B" w:rsidRPr="00EC65BB">
        <w:rPr>
          <w:rFonts w:ascii="Times New Roman" w:hAnsi="Times New Roman" w:cs="Times New Roman"/>
          <w:sz w:val="28"/>
          <w:szCs w:val="28"/>
          <w:lang w:val="uk-UA"/>
        </w:rPr>
        <w:t>, затвердженої н</w:t>
      </w:r>
      <w:r w:rsidR="00D76B8B" w:rsidRPr="00EC65BB">
        <w:rPr>
          <w:rFonts w:ascii="Times New Roman" w:eastAsia="Calibri" w:hAnsi="Times New Roman" w:cs="Times New Roman"/>
          <w:sz w:val="28"/>
          <w:szCs w:val="28"/>
          <w:lang w:val="uk-UA" w:eastAsia="en-US"/>
        </w:rPr>
        <w:t>аказом Міністерства освіти</w:t>
      </w:r>
      <w:r w:rsidR="009B21FF">
        <w:rPr>
          <w:rFonts w:ascii="Times New Roman" w:eastAsia="Calibri" w:hAnsi="Times New Roman" w:cs="Times New Roman"/>
          <w:sz w:val="28"/>
          <w:szCs w:val="28"/>
          <w:lang w:val="uk-UA" w:eastAsia="en-US"/>
        </w:rPr>
        <w:t xml:space="preserve"> і науки України від 09.08. 2024 р. №1120</w:t>
      </w:r>
      <w:r w:rsidR="007E3C50" w:rsidRPr="00EC65BB">
        <w:rPr>
          <w:rFonts w:ascii="Times New Roman" w:eastAsia="Calibri" w:hAnsi="Times New Roman" w:cs="Times New Roman"/>
          <w:sz w:val="28"/>
          <w:szCs w:val="28"/>
          <w:lang w:val="uk-UA" w:eastAsia="en-US"/>
        </w:rPr>
        <w:t>,</w:t>
      </w:r>
      <w:r w:rsidR="000A2C64" w:rsidRPr="00EC65BB">
        <w:rPr>
          <w:rFonts w:ascii="Times New Roman" w:eastAsia="Calibri" w:hAnsi="Times New Roman" w:cs="Times New Roman"/>
          <w:sz w:val="28"/>
          <w:szCs w:val="28"/>
          <w:lang w:val="uk-UA" w:eastAsia="en-US"/>
        </w:rPr>
        <w:t xml:space="preserve"> додаток 3</w:t>
      </w:r>
      <w:r w:rsidR="007E3C50" w:rsidRPr="00EC65BB">
        <w:rPr>
          <w:rFonts w:ascii="Times New Roman" w:eastAsia="Calibri" w:hAnsi="Times New Roman" w:cs="Times New Roman"/>
          <w:sz w:val="28"/>
          <w:szCs w:val="28"/>
          <w:lang w:val="uk-UA" w:eastAsia="en-US"/>
        </w:rPr>
        <w:t xml:space="preserve"> до освітньої програми.</w:t>
      </w:r>
    </w:p>
    <w:p w:rsidR="0028642F" w:rsidRPr="00EC65BB" w:rsidRDefault="0028642F" w:rsidP="000A2C64">
      <w:pPr>
        <w:spacing w:after="0" w:line="240" w:lineRule="auto"/>
        <w:ind w:firstLine="567"/>
        <w:jc w:val="both"/>
        <w:rPr>
          <w:rFonts w:ascii="Times New Roman" w:eastAsia="Calibri" w:hAnsi="Times New Roman" w:cs="Times New Roman"/>
          <w:sz w:val="28"/>
          <w:szCs w:val="28"/>
          <w:lang w:val="uk-UA" w:eastAsia="en-US"/>
        </w:rPr>
      </w:pPr>
    </w:p>
    <w:p w:rsidR="00DE1E39" w:rsidRPr="00EC65BB" w:rsidRDefault="00DE1E39" w:rsidP="00B71D1E">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Освітня програма базової середньої освіти</w:t>
      </w:r>
      <w:r w:rsidR="00B71D1E" w:rsidRPr="00EC65BB">
        <w:rPr>
          <w:rFonts w:ascii="Times New Roman" w:eastAsia="Calibri" w:hAnsi="Times New Roman" w:cs="Times New Roman"/>
          <w:sz w:val="28"/>
          <w:szCs w:val="28"/>
          <w:lang w:val="uk-UA" w:eastAsia="en-US"/>
        </w:rPr>
        <w:t xml:space="preserve"> та повної загальної середньої освіти (профільної освіти)</w:t>
      </w:r>
      <w:r w:rsidRPr="00EC65BB">
        <w:rPr>
          <w:rFonts w:ascii="Times New Roman" w:eastAsia="Calibri" w:hAnsi="Times New Roman" w:cs="Times New Roman"/>
          <w:sz w:val="28"/>
          <w:szCs w:val="28"/>
          <w:lang w:val="uk-UA" w:eastAsia="en-US"/>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r w:rsidR="00B71D1E" w:rsidRPr="00EC65BB">
        <w:rPr>
          <w:rFonts w:ascii="Times New Roman" w:eastAsia="Calibri" w:hAnsi="Times New Roman" w:cs="Times New Roman"/>
          <w:sz w:val="28"/>
          <w:szCs w:val="28"/>
          <w:lang w:val="uk-UA" w:eastAsia="en-US"/>
        </w:rPr>
        <w:t>.</w:t>
      </w:r>
    </w:p>
    <w:p w:rsidR="00DE1E39" w:rsidRPr="00EC65BB" w:rsidRDefault="00DE1E39" w:rsidP="00B71D1E">
      <w:pPr>
        <w:spacing w:after="0" w:line="240" w:lineRule="auto"/>
        <w:ind w:firstLine="709"/>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DE1E39" w:rsidRPr="00EC65BB" w:rsidRDefault="00DE1E39" w:rsidP="00B71D1E">
      <w:pPr>
        <w:spacing w:after="0" w:line="240" w:lineRule="auto"/>
        <w:ind w:firstLine="567"/>
        <w:jc w:val="both"/>
        <w:rPr>
          <w:rFonts w:ascii="Times New Roman" w:eastAsia="Times New Roman" w:hAnsi="Times New Roman" w:cs="Times New Roman"/>
          <w:b/>
          <w:i/>
          <w:sz w:val="28"/>
          <w:szCs w:val="28"/>
          <w:u w:val="single"/>
          <w:lang w:val="uk-UA" w:eastAsia="uk-UA" w:bidi="uk-UA"/>
        </w:rPr>
      </w:pPr>
      <w:r w:rsidRPr="00EC65BB">
        <w:rPr>
          <w:rFonts w:ascii="Times New Roman" w:eastAsia="Calibri" w:hAnsi="Times New Roman" w:cs="Times New Roman"/>
          <w:sz w:val="28"/>
          <w:szCs w:val="28"/>
          <w:lang w:val="uk-UA" w:eastAsia="en-US"/>
        </w:rPr>
        <w:t xml:space="preserve">Варіативна складова навчального плану визначена на основі побажань учнів та їх батьків, з урахуванням особливості організації освітнього процесу та </w:t>
      </w:r>
      <w:r w:rsidRPr="00EC65BB">
        <w:rPr>
          <w:rFonts w:ascii="Times New Roman" w:eastAsia="Calibri" w:hAnsi="Times New Roman" w:cs="Times New Roman"/>
          <w:sz w:val="28"/>
          <w:szCs w:val="28"/>
          <w:lang w:val="uk-UA" w:eastAsia="en-US"/>
        </w:rPr>
        <w:lastRenderedPageBreak/>
        <w:t>індивідуальних освітніх потреб учнів та використовується на підсилення предметів інваріантної складової, запровадження факультативів, що розширюють світоглядне спрямування:</w:t>
      </w:r>
    </w:p>
    <w:p w:rsidR="00B71D1E" w:rsidRPr="00EC65BB" w:rsidRDefault="00E4380B" w:rsidP="007E3C50">
      <w:pPr>
        <w:spacing w:after="0" w:line="240" w:lineRule="auto"/>
        <w:jc w:val="both"/>
        <w:rPr>
          <w:rFonts w:ascii="Times New Roman" w:hAnsi="Times New Roman" w:cs="Times New Roman"/>
          <w:b/>
          <w:sz w:val="28"/>
          <w:szCs w:val="28"/>
          <w:lang w:val="uk-UA"/>
        </w:rPr>
      </w:pPr>
      <w:r>
        <w:rPr>
          <w:rFonts w:ascii="Times New Roman" w:eastAsia="Times New Roman" w:hAnsi="Times New Roman" w:cs="Times New Roman"/>
          <w:sz w:val="28"/>
          <w:szCs w:val="28"/>
          <w:lang w:val="uk-UA" w:eastAsia="uk-UA" w:bidi="uk-UA"/>
        </w:rPr>
        <w:t>- 8</w:t>
      </w:r>
      <w:r w:rsidR="000A2C64" w:rsidRPr="00EC65BB">
        <w:rPr>
          <w:rFonts w:ascii="Times New Roman" w:eastAsia="Times New Roman" w:hAnsi="Times New Roman" w:cs="Times New Roman"/>
          <w:sz w:val="28"/>
          <w:szCs w:val="28"/>
          <w:lang w:val="uk-UA" w:eastAsia="uk-UA" w:bidi="uk-UA"/>
        </w:rPr>
        <w:t>-9</w:t>
      </w:r>
      <w:r w:rsidR="00B71D1E" w:rsidRPr="00EC65BB">
        <w:rPr>
          <w:rFonts w:ascii="Times New Roman" w:eastAsia="Times New Roman" w:hAnsi="Times New Roman" w:cs="Times New Roman"/>
          <w:sz w:val="28"/>
          <w:szCs w:val="28"/>
          <w:lang w:val="uk-UA" w:eastAsia="uk-UA" w:bidi="uk-UA"/>
        </w:rPr>
        <w:t xml:space="preserve"> класи</w:t>
      </w:r>
      <w:r w:rsidR="00DE1E39" w:rsidRPr="00EC65BB">
        <w:rPr>
          <w:rFonts w:ascii="Times New Roman" w:eastAsia="Times New Roman" w:hAnsi="Times New Roman" w:cs="Times New Roman"/>
          <w:sz w:val="28"/>
          <w:szCs w:val="28"/>
          <w:lang w:val="uk-UA" w:eastAsia="uk-UA" w:bidi="uk-UA"/>
        </w:rPr>
        <w:t xml:space="preserve"> - </w:t>
      </w:r>
      <w:r w:rsidR="00DE1E39" w:rsidRPr="00EC65BB">
        <w:rPr>
          <w:rFonts w:ascii="Times New Roman" w:eastAsia="Times New Roman" w:hAnsi="Times New Roman" w:cs="Times New Roman"/>
          <w:sz w:val="28"/>
          <w:szCs w:val="28"/>
          <w:lang w:val="uk-UA" w:eastAsia="uk-UA"/>
        </w:rPr>
        <w:t xml:space="preserve">Навчальний план закладів загальної середньої освіти  </w:t>
      </w:r>
      <w:r w:rsidR="000A2C64" w:rsidRPr="00EC65BB">
        <w:rPr>
          <w:rFonts w:ascii="Times New Roman" w:eastAsia="Times New Roman" w:hAnsi="Times New Roman" w:cs="Times New Roman"/>
          <w:sz w:val="28"/>
          <w:szCs w:val="28"/>
          <w:lang w:val="uk-UA" w:eastAsia="uk-UA" w:bidi="uk-UA"/>
        </w:rPr>
        <w:t xml:space="preserve">з українською мовою навчання, </w:t>
      </w:r>
      <w:r w:rsidR="00B71D1E" w:rsidRPr="00EC65BB">
        <w:rPr>
          <w:rFonts w:ascii="Times New Roman" w:eastAsia="Times New Roman" w:hAnsi="Times New Roman" w:cs="Times New Roman"/>
          <w:sz w:val="28"/>
          <w:szCs w:val="28"/>
          <w:lang w:val="uk-UA" w:eastAsia="uk-UA" w:bidi="uk-UA"/>
        </w:rPr>
        <w:t>складений відповідно таблиці 1</w:t>
      </w:r>
      <w:r w:rsidR="00DE1E39" w:rsidRPr="00EC65BB">
        <w:rPr>
          <w:rFonts w:ascii="Times New Roman" w:eastAsia="Times New Roman" w:hAnsi="Times New Roman" w:cs="Times New Roman"/>
          <w:sz w:val="28"/>
          <w:szCs w:val="28"/>
          <w:lang w:val="uk-UA" w:eastAsia="uk-UA" w:bidi="uk-UA"/>
        </w:rPr>
        <w:t xml:space="preserve"> Типової освітньої програми, затвердженої </w:t>
      </w:r>
      <w:r w:rsidR="00DE1E39" w:rsidRPr="00EC65BB">
        <w:rPr>
          <w:rFonts w:ascii="Times New Roman" w:eastAsia="Calibri" w:hAnsi="Times New Roman" w:cs="Times New Roman"/>
          <w:sz w:val="28"/>
          <w:szCs w:val="28"/>
          <w:lang w:val="uk-UA" w:eastAsia="en-US"/>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sidR="007E3C50" w:rsidRPr="00EC65BB">
        <w:rPr>
          <w:rFonts w:ascii="Times New Roman" w:eastAsia="Times New Roman" w:hAnsi="Times New Roman" w:cs="Times New Roman"/>
          <w:sz w:val="28"/>
          <w:szCs w:val="28"/>
          <w:lang w:val="uk-UA" w:eastAsia="uk-UA" w:bidi="uk-UA"/>
        </w:rPr>
        <w:t>, додаток 4 до освітньої програми;</w:t>
      </w:r>
    </w:p>
    <w:p w:rsidR="0008240D" w:rsidRPr="00EC65BB" w:rsidRDefault="000A2C64" w:rsidP="0008240D">
      <w:pPr>
        <w:spacing w:after="0" w:line="240" w:lineRule="auto"/>
        <w:jc w:val="both"/>
        <w:rPr>
          <w:rFonts w:ascii="Times New Roman" w:eastAsia="Times New Roman" w:hAnsi="Times New Roman" w:cs="Times New Roman"/>
          <w:b/>
          <w:sz w:val="28"/>
          <w:szCs w:val="28"/>
          <w:lang w:val="uk-UA"/>
        </w:rPr>
      </w:pPr>
      <w:r w:rsidRPr="00EC65BB">
        <w:rPr>
          <w:rFonts w:ascii="Times New Roman" w:hAnsi="Times New Roman" w:cs="Times New Roman"/>
          <w:sz w:val="28"/>
          <w:szCs w:val="28"/>
          <w:lang w:val="uk-UA"/>
        </w:rPr>
        <w:t xml:space="preserve">-10-11 класи, </w:t>
      </w:r>
      <w:r w:rsidR="0008240D" w:rsidRPr="00EC65BB">
        <w:rPr>
          <w:rFonts w:ascii="Times New Roman" w:eastAsia="Times New Roman" w:hAnsi="Times New Roman" w:cs="Times New Roman"/>
          <w:bCs/>
          <w:kern w:val="32"/>
          <w:sz w:val="28"/>
          <w:szCs w:val="28"/>
          <w:lang w:val="uk-UA" w:eastAsia="uk-UA"/>
        </w:rPr>
        <w:t>складений відповідно Таблиці 2,3 Типової освітньої програми закладів загальної середньої освіти ІІІ ступеня,</w:t>
      </w:r>
      <w:r w:rsidR="0008240D" w:rsidRPr="00EC65BB">
        <w:rPr>
          <w:rFonts w:ascii="Times New Roman" w:eastAsia="Times New Roman" w:hAnsi="Times New Roman" w:cs="Times New Roman"/>
          <w:sz w:val="28"/>
          <w:szCs w:val="28"/>
          <w:lang w:val="uk-UA"/>
        </w:rPr>
        <w:t xml:space="preserve"> затвердженої наказом МОН</w:t>
      </w:r>
      <w:r w:rsidR="001B47DA">
        <w:rPr>
          <w:rFonts w:ascii="Times New Roman" w:eastAsia="Times New Roman" w:hAnsi="Times New Roman" w:cs="Times New Roman"/>
          <w:sz w:val="28"/>
          <w:szCs w:val="28"/>
          <w:lang w:val="uk-UA"/>
        </w:rPr>
        <w:t xml:space="preserve"> України від </w:t>
      </w:r>
      <w:r w:rsidR="001B47DA" w:rsidRPr="001B47DA">
        <w:rPr>
          <w:rFonts w:ascii="Times New Roman" w:hAnsi="Times New Roman" w:cs="Times New Roman"/>
          <w:bCs/>
          <w:iCs/>
          <w:sz w:val="28"/>
          <w:szCs w:val="28"/>
          <w:lang w:val="uk-UA"/>
        </w:rPr>
        <w:t>28.11.2019 № 1493</w:t>
      </w:r>
      <w:r w:rsidR="007E3C50" w:rsidRPr="001B47DA">
        <w:rPr>
          <w:rFonts w:ascii="Times New Roman" w:eastAsia="Times New Roman" w:hAnsi="Times New Roman" w:cs="Times New Roman"/>
          <w:sz w:val="28"/>
          <w:szCs w:val="28"/>
          <w:lang w:val="uk-UA"/>
        </w:rPr>
        <w:t>,</w:t>
      </w:r>
      <w:r w:rsidR="007E3C50" w:rsidRPr="00EC65BB">
        <w:rPr>
          <w:rFonts w:ascii="Times New Roman" w:eastAsia="Times New Roman" w:hAnsi="Times New Roman" w:cs="Times New Roman"/>
          <w:sz w:val="28"/>
          <w:szCs w:val="28"/>
          <w:lang w:val="uk-UA"/>
        </w:rPr>
        <w:t xml:space="preserve"> додаток 5 до освітньої програми.</w:t>
      </w:r>
    </w:p>
    <w:p w:rsidR="00DE1E39" w:rsidRPr="00EC65BB" w:rsidRDefault="00DE1E39" w:rsidP="00B71D1E">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Освітню програму укладено за освітніми галузями.</w:t>
      </w:r>
      <w:r w:rsidR="001B47DA">
        <w:rPr>
          <w:rFonts w:ascii="Times New Roman" w:eastAsia="Calibri" w:hAnsi="Times New Roman" w:cs="Times New Roman"/>
          <w:sz w:val="28"/>
          <w:szCs w:val="28"/>
          <w:lang w:val="uk-UA" w:eastAsia="en-US"/>
        </w:rPr>
        <w:t xml:space="preserve"> </w:t>
      </w:r>
      <w:r w:rsidRPr="00EC65BB">
        <w:rPr>
          <w:rFonts w:ascii="Times New Roman" w:eastAsia="Calibri" w:hAnsi="Times New Roman" w:cs="Times New Roman"/>
          <w:sz w:val="28"/>
          <w:szCs w:val="28"/>
          <w:lang w:val="uk-UA" w:eastAsia="en-US"/>
        </w:rPr>
        <w:t>Логічна послідовність вивчення предметів розкривається у відповідних навчальних програмах.</w:t>
      </w:r>
    </w:p>
    <w:p w:rsidR="00372889" w:rsidRPr="00EC65BB" w:rsidRDefault="00372889" w:rsidP="00B71D1E">
      <w:pPr>
        <w:spacing w:after="0" w:line="240" w:lineRule="auto"/>
        <w:jc w:val="center"/>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Початкова школа</w:t>
      </w:r>
    </w:p>
    <w:tbl>
      <w:tblPr>
        <w:tblStyle w:val="a3"/>
        <w:tblW w:w="9498" w:type="dxa"/>
        <w:tblInd w:w="108" w:type="dxa"/>
        <w:tblLook w:val="04A0"/>
      </w:tblPr>
      <w:tblGrid>
        <w:gridCol w:w="3123"/>
        <w:gridCol w:w="941"/>
        <w:gridCol w:w="5434"/>
      </w:tblGrid>
      <w:tr w:rsidR="005E1E5F" w:rsidRPr="00EC65BB" w:rsidTr="00CB36ED">
        <w:tc>
          <w:tcPr>
            <w:tcW w:w="3123"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Предмети</w:t>
            </w:r>
          </w:p>
        </w:tc>
        <w:tc>
          <w:tcPr>
            <w:tcW w:w="941"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Класи</w:t>
            </w:r>
          </w:p>
        </w:tc>
        <w:tc>
          <w:tcPr>
            <w:tcW w:w="5434" w:type="dxa"/>
          </w:tcPr>
          <w:p w:rsidR="00372889" w:rsidRPr="00EC65BB" w:rsidRDefault="00372889" w:rsidP="00B71D1E">
            <w:pPr>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Програма</w:t>
            </w:r>
          </w:p>
        </w:tc>
      </w:tr>
      <w:tr w:rsidR="005E1E5F" w:rsidRPr="001B47DA" w:rsidTr="00CB36ED">
        <w:tc>
          <w:tcPr>
            <w:tcW w:w="3123"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Українська мова, англійська мова, математика, я досліджую світ, мистецтво, фізична культура</w:t>
            </w:r>
          </w:p>
        </w:tc>
        <w:tc>
          <w:tcPr>
            <w:tcW w:w="941"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1- 2</w:t>
            </w:r>
          </w:p>
        </w:tc>
        <w:tc>
          <w:tcPr>
            <w:tcW w:w="5434"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Типова освітня програма для закладів загальної середньої освіти, розроблена під керівництвом Р. Б. Шияна (1-2 класи), затвер</w:t>
            </w:r>
            <w:r w:rsidR="001B47DA">
              <w:rPr>
                <w:rFonts w:ascii="Times New Roman" w:hAnsi="Times New Roman" w:cs="Times New Roman"/>
                <w:sz w:val="28"/>
                <w:szCs w:val="28"/>
                <w:lang w:val="uk-UA"/>
              </w:rPr>
              <w:t>джена наказом МОН України від 08.10.2019</w:t>
            </w:r>
            <w:r w:rsidRPr="00EC65BB">
              <w:rPr>
                <w:rFonts w:ascii="Times New Roman" w:hAnsi="Times New Roman" w:cs="Times New Roman"/>
                <w:sz w:val="28"/>
                <w:szCs w:val="28"/>
                <w:lang w:val="uk-UA"/>
              </w:rPr>
              <w:t xml:space="preserve"> № </w:t>
            </w:r>
            <w:r w:rsidR="001B47DA">
              <w:rPr>
                <w:rFonts w:ascii="Times New Roman" w:hAnsi="Times New Roman" w:cs="Times New Roman"/>
                <w:sz w:val="28"/>
                <w:szCs w:val="28"/>
                <w:lang w:val="uk-UA"/>
              </w:rPr>
              <w:t>1272</w:t>
            </w:r>
          </w:p>
        </w:tc>
      </w:tr>
      <w:tr w:rsidR="005E1E5F" w:rsidRPr="00EC65BB" w:rsidTr="00CB36ED">
        <w:tc>
          <w:tcPr>
            <w:tcW w:w="3123"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Українська мова, англійська мова, математика, я досліджую світ, мистецтво, фізична культура, інформатика</w:t>
            </w:r>
          </w:p>
        </w:tc>
        <w:tc>
          <w:tcPr>
            <w:tcW w:w="941"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3-4</w:t>
            </w:r>
          </w:p>
        </w:tc>
        <w:tc>
          <w:tcPr>
            <w:tcW w:w="5434"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Типова освітня програма для закладів загальної середньої освіти, розроблена під керівництвом Р. Б. Шияна (3-4 класи), затверджена наказом МОН України від 08.10.2019 №1273</w:t>
            </w:r>
          </w:p>
        </w:tc>
      </w:tr>
    </w:tbl>
    <w:p w:rsidR="00E4380B" w:rsidRPr="00F904F1" w:rsidRDefault="00E4380B" w:rsidP="00E4380B">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5 - 6класи, навчальні програми, складені на основі модельних навчальних програм, адаптаційного циклу (5-6, 5-9, 6-9 класи), затверджені педагогічною радою закладу.</w:t>
      </w:r>
    </w:p>
    <w:tbl>
      <w:tblPr>
        <w:tblW w:w="9498" w:type="dxa"/>
        <w:tblInd w:w="100" w:type="dxa"/>
        <w:tblCellMar>
          <w:top w:w="15" w:type="dxa"/>
          <w:left w:w="15" w:type="dxa"/>
          <w:bottom w:w="15" w:type="dxa"/>
          <w:right w:w="15" w:type="dxa"/>
        </w:tblCellMar>
        <w:tblLook w:val="04A0"/>
      </w:tblPr>
      <w:tblGrid>
        <w:gridCol w:w="1860"/>
        <w:gridCol w:w="7638"/>
      </w:tblGrid>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Українська мова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«Українська мова. 5-6 класи»</w:t>
            </w:r>
          </w:p>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 xml:space="preserve">для закладів загальної середньої освіти (автори Голуб Н.Б., Горошкіна О.М.) </w:t>
            </w:r>
          </w:p>
        </w:tc>
      </w:tr>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Українська література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B935E7" w:rsidRDefault="00E4380B" w:rsidP="00B935E7">
            <w:pPr>
              <w:spacing w:after="0" w:line="240" w:lineRule="auto"/>
              <w:jc w:val="both"/>
              <w:rPr>
                <w:rFonts w:ascii="Times New Roman" w:eastAsia="Times New Roman" w:hAnsi="Times New Roman" w:cs="Times New Roman"/>
                <w:sz w:val="28"/>
                <w:szCs w:val="28"/>
                <w:lang w:val="uk-UA" w:eastAsia="uk-UA"/>
              </w:rPr>
            </w:pPr>
            <w:r w:rsidRPr="00F904F1">
              <w:rPr>
                <w:rFonts w:ascii="Times New Roman" w:eastAsia="Times New Roman" w:hAnsi="Times New Roman" w:cs="Times New Roman"/>
                <w:sz w:val="28"/>
                <w:szCs w:val="28"/>
                <w:lang w:eastAsia="uk-UA"/>
              </w:rPr>
              <w:t>Модельна навчальна програма «Українська література. 5-6 класи» для закладів загальної середньої освіти (</w:t>
            </w:r>
            <w:r w:rsidR="00B935E7" w:rsidRPr="00F904F1">
              <w:rPr>
                <w:rFonts w:ascii="Times New Roman" w:eastAsia="Times New Roman" w:hAnsi="Times New Roman" w:cs="Times New Roman"/>
                <w:sz w:val="28"/>
                <w:szCs w:val="28"/>
                <w:lang w:eastAsia="uk-UA"/>
              </w:rPr>
              <w:t>Голуб Н.Б., Горошкіна О.М.</w:t>
            </w:r>
            <w:r w:rsidR="00B935E7">
              <w:rPr>
                <w:rFonts w:ascii="Times New Roman" w:eastAsia="Times New Roman" w:hAnsi="Times New Roman" w:cs="Times New Roman"/>
                <w:sz w:val="28"/>
                <w:szCs w:val="28"/>
                <w:lang w:val="uk-UA" w:eastAsia="uk-UA"/>
              </w:rPr>
              <w:t>)</w:t>
            </w:r>
          </w:p>
        </w:tc>
      </w:tr>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Зарубіжна література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“Зарубіжна література.</w:t>
            </w:r>
          </w:p>
          <w:p w:rsidR="00E4380B" w:rsidRPr="00F904F1" w:rsidRDefault="00B935E7" w:rsidP="009B21FF">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val="uk-UA" w:eastAsia="uk-UA"/>
              </w:rPr>
              <w:t>7</w:t>
            </w:r>
            <w:r w:rsidR="00E4380B" w:rsidRPr="00F904F1">
              <w:rPr>
                <w:rFonts w:ascii="Times New Roman" w:eastAsia="Times New Roman" w:hAnsi="Times New Roman" w:cs="Times New Roman"/>
                <w:sz w:val="28"/>
                <w:szCs w:val="28"/>
                <w:lang w:eastAsia="uk-UA"/>
              </w:rPr>
              <w:t xml:space="preserve"> класи” (Автори Ніколенко О.М., Ісаєва О.О., Клименко)</w:t>
            </w:r>
          </w:p>
        </w:tc>
      </w:tr>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Англійська мова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 Іноземна мова. 5-9 класи" для заклад</w:t>
            </w:r>
            <w:r w:rsidR="006C3597">
              <w:rPr>
                <w:rFonts w:ascii="Times New Roman" w:eastAsia="Times New Roman" w:hAnsi="Times New Roman" w:cs="Times New Roman"/>
                <w:sz w:val="28"/>
                <w:szCs w:val="28"/>
                <w:lang w:eastAsia="uk-UA"/>
              </w:rPr>
              <w:t xml:space="preserve">ів середньої освіти ( автори: </w:t>
            </w:r>
            <w:r w:rsidR="006C3597" w:rsidRPr="006C3597">
              <w:rPr>
                <w:rFonts w:ascii="Times New Roman" w:hAnsi="Times New Roman" w:cs="Times New Roman"/>
                <w:color w:val="000000"/>
                <w:sz w:val="28"/>
                <w:szCs w:val="28"/>
                <w:shd w:val="clear" w:color="auto" w:fill="FFFFFF"/>
              </w:rPr>
              <w:t>Редько В. Г., Шаленко О. П., Сотникова С. І., Коваленко О. Я., Коропецька І. Б., Якоб О. М., Самойлюкевич І. В., Добра О. М., Кіор Т. М.</w:t>
            </w:r>
            <w:r w:rsidRPr="006C3597">
              <w:rPr>
                <w:rFonts w:ascii="Times New Roman" w:eastAsia="Times New Roman" w:hAnsi="Times New Roman" w:cs="Times New Roman"/>
                <w:sz w:val="28"/>
                <w:szCs w:val="28"/>
                <w:lang w:eastAsia="uk-UA"/>
              </w:rPr>
              <w:t>)</w:t>
            </w:r>
          </w:p>
        </w:tc>
      </w:tr>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Математика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 xml:space="preserve">Модельна навчальна програма «Математика. 5-6 класи» для </w:t>
            </w:r>
            <w:r w:rsidRPr="00F904F1">
              <w:rPr>
                <w:rFonts w:ascii="Times New Roman" w:eastAsia="Times New Roman" w:hAnsi="Times New Roman" w:cs="Times New Roman"/>
                <w:sz w:val="28"/>
                <w:szCs w:val="28"/>
                <w:lang w:eastAsia="uk-UA"/>
              </w:rPr>
              <w:lastRenderedPageBreak/>
              <w:t>закладів загальної середньо</w:t>
            </w:r>
            <w:r w:rsidR="00B935E7">
              <w:rPr>
                <w:rFonts w:ascii="Times New Roman" w:eastAsia="Times New Roman" w:hAnsi="Times New Roman" w:cs="Times New Roman"/>
                <w:sz w:val="28"/>
                <w:szCs w:val="28"/>
                <w:lang w:eastAsia="uk-UA"/>
              </w:rPr>
              <w:t>ї освіти (авт.</w:t>
            </w:r>
            <w:r w:rsidR="00B935E7">
              <w:rPr>
                <w:rFonts w:ascii="Times New Roman" w:eastAsia="Times New Roman" w:hAnsi="Times New Roman" w:cs="Times New Roman"/>
                <w:sz w:val="28"/>
                <w:szCs w:val="28"/>
                <w:lang w:val="uk-UA" w:eastAsia="uk-UA"/>
              </w:rPr>
              <w:t>О.С.</w:t>
            </w:r>
            <w:r w:rsidR="00B935E7">
              <w:rPr>
                <w:rFonts w:ascii="Times New Roman" w:eastAsia="Times New Roman" w:hAnsi="Times New Roman" w:cs="Times New Roman"/>
                <w:sz w:val="28"/>
                <w:szCs w:val="28"/>
                <w:lang w:eastAsia="uk-UA"/>
              </w:rPr>
              <w:t xml:space="preserve"> </w:t>
            </w:r>
            <w:r w:rsidR="00B935E7">
              <w:rPr>
                <w:rFonts w:ascii="Times New Roman" w:eastAsia="Times New Roman" w:hAnsi="Times New Roman" w:cs="Times New Roman"/>
                <w:sz w:val="28"/>
                <w:szCs w:val="28"/>
                <w:lang w:val="uk-UA" w:eastAsia="uk-UA"/>
              </w:rPr>
              <w:t>Істер</w:t>
            </w:r>
            <w:r w:rsidRPr="00F904F1">
              <w:rPr>
                <w:rFonts w:ascii="Times New Roman" w:eastAsia="Times New Roman" w:hAnsi="Times New Roman" w:cs="Times New Roman"/>
                <w:sz w:val="28"/>
                <w:szCs w:val="28"/>
                <w:lang w:eastAsia="uk-UA"/>
              </w:rPr>
              <w:t>).</w:t>
            </w:r>
          </w:p>
        </w:tc>
      </w:tr>
      <w:tr w:rsidR="00E4380B" w:rsidRPr="00F904F1" w:rsidTr="009B21FF">
        <w:trPr>
          <w:trHeight w:val="153"/>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lastRenderedPageBreak/>
              <w:t>Пізнаємо природу</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6C3597" w:rsidRDefault="00E4380B" w:rsidP="009B21FF">
            <w:pPr>
              <w:spacing w:after="0" w:line="240" w:lineRule="auto"/>
              <w:jc w:val="both"/>
              <w:rPr>
                <w:rFonts w:ascii="Times New Roman" w:eastAsia="Times New Roman" w:hAnsi="Times New Roman" w:cs="Times New Roman"/>
                <w:sz w:val="28"/>
                <w:szCs w:val="28"/>
                <w:lang w:val="uk-UA" w:eastAsia="uk-UA"/>
              </w:rPr>
            </w:pPr>
            <w:r w:rsidRPr="00F904F1">
              <w:rPr>
                <w:rFonts w:ascii="Times New Roman" w:eastAsia="Times New Roman" w:hAnsi="Times New Roman" w:cs="Times New Roman"/>
                <w:sz w:val="28"/>
                <w:szCs w:val="28"/>
                <w:lang w:eastAsia="uk-UA"/>
              </w:rPr>
              <w:t xml:space="preserve">Модельна навчальна програма “Пізнаємо природу” 5-6 класи(інтегрований курс). </w:t>
            </w:r>
            <w:r w:rsidR="006C3597">
              <w:rPr>
                <w:rFonts w:ascii="Times New Roman" w:eastAsia="Times New Roman" w:hAnsi="Times New Roman" w:cs="Times New Roman"/>
                <w:sz w:val="28"/>
                <w:szCs w:val="28"/>
                <w:lang w:val="uk-UA" w:eastAsia="uk-UA"/>
              </w:rPr>
              <w:t>(</w:t>
            </w:r>
            <w:r w:rsidR="006C3597">
              <w:rPr>
                <w:rFonts w:ascii="Times New Roman" w:eastAsia="Times New Roman" w:hAnsi="Times New Roman" w:cs="Times New Roman"/>
                <w:sz w:val="28"/>
                <w:szCs w:val="28"/>
                <w:lang w:eastAsia="uk-UA"/>
              </w:rPr>
              <w:t>Автор</w:t>
            </w:r>
            <w:r w:rsidRPr="00F904F1">
              <w:rPr>
                <w:rFonts w:ascii="Times New Roman" w:eastAsia="Times New Roman" w:hAnsi="Times New Roman" w:cs="Times New Roman"/>
                <w:sz w:val="28"/>
                <w:szCs w:val="28"/>
                <w:lang w:eastAsia="uk-UA"/>
              </w:rPr>
              <w:t xml:space="preserve">: </w:t>
            </w:r>
            <w:r w:rsidR="006C3597">
              <w:rPr>
                <w:rFonts w:ascii="Times New Roman" w:eastAsia="Times New Roman" w:hAnsi="Times New Roman" w:cs="Times New Roman"/>
                <w:sz w:val="28"/>
                <w:szCs w:val="28"/>
                <w:lang w:val="uk-UA" w:eastAsia="uk-UA"/>
              </w:rPr>
              <w:t>Коршевнюк Т.В.)</w:t>
            </w:r>
          </w:p>
        </w:tc>
      </w:tr>
      <w:tr w:rsidR="00E4380B" w:rsidRPr="00F904F1" w:rsidTr="009B21FF">
        <w:trPr>
          <w:trHeight w:val="396"/>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Вступ до історії</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«Вступ до історії України та громадянської освіти. 5</w:t>
            </w:r>
            <w:r w:rsidR="00B935E7">
              <w:rPr>
                <w:rFonts w:ascii="Times New Roman" w:eastAsia="Times New Roman" w:hAnsi="Times New Roman" w:cs="Times New Roman"/>
                <w:sz w:val="28"/>
                <w:szCs w:val="28"/>
                <w:lang w:val="uk-UA" w:eastAsia="uk-UA"/>
              </w:rPr>
              <w:t>-6</w:t>
            </w:r>
            <w:r w:rsidRPr="00F904F1">
              <w:rPr>
                <w:rFonts w:ascii="Times New Roman" w:eastAsia="Times New Roman" w:hAnsi="Times New Roman" w:cs="Times New Roman"/>
                <w:sz w:val="28"/>
                <w:szCs w:val="28"/>
                <w:lang w:eastAsia="uk-UA"/>
              </w:rPr>
              <w:t xml:space="preserve"> клас»для закладів загальної середньої освіти (автори Бурлака О.В., Власова Н.С., Желіба О.В., Майорський В.В., Піскарьова І.О., Щупак І.Я.)</w:t>
            </w:r>
          </w:p>
        </w:tc>
      </w:tr>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Інформатика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«Інформатика. 5-6 класи» для закладів загальної середньої освіти (авт. Ривкінд Й. Я., Лисенко Т. І., Чернікова Л. А., Шакотько В. В.)</w:t>
            </w:r>
            <w:r w:rsidRPr="00F904F1">
              <w:rPr>
                <w:rFonts w:ascii="Times New Roman" w:eastAsia="Times New Roman" w:hAnsi="Times New Roman" w:cs="Times New Roman"/>
                <w:sz w:val="28"/>
                <w:szCs w:val="28"/>
                <w:lang w:eastAsia="uk-UA"/>
              </w:rPr>
              <w:tab/>
            </w:r>
            <w:r w:rsidRPr="00F904F1">
              <w:rPr>
                <w:rFonts w:ascii="Times New Roman" w:eastAsia="Times New Roman" w:hAnsi="Times New Roman" w:cs="Times New Roman"/>
                <w:sz w:val="28"/>
                <w:szCs w:val="28"/>
                <w:lang w:eastAsia="uk-UA"/>
              </w:rPr>
              <w:tab/>
            </w:r>
          </w:p>
        </w:tc>
      </w:tr>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Здоров'я та безпека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«ЗДОРОВ’Я, БЕЗПЕКА ТА ДОБРОБУТ. 5-6 класи (інтегрований курс)» для закладів загальної середньої освіти (автори</w:t>
            </w:r>
            <w:r w:rsidR="005B25BA">
              <w:rPr>
                <w:rFonts w:ascii="Times New Roman" w:eastAsia="Times New Roman" w:hAnsi="Times New Roman" w:cs="Times New Roman"/>
                <w:sz w:val="28"/>
                <w:szCs w:val="28"/>
                <w:lang w:eastAsia="uk-UA"/>
              </w:rPr>
              <w:t>:</w:t>
            </w:r>
            <w:r w:rsidR="005B25BA" w:rsidRPr="005B25BA">
              <w:rPr>
                <w:rFonts w:ascii="Times New Roman" w:hAnsi="Times New Roman" w:cs="Times New Roman"/>
                <w:sz w:val="28"/>
                <w:szCs w:val="28"/>
              </w:rPr>
              <w:t>Воронцова Т. В., Пономаренко В. С., Андрук Н. В., Лаврентьєва І. В., Хомич О. Л.</w:t>
            </w:r>
            <w:r w:rsidRPr="005B25BA">
              <w:rPr>
                <w:rFonts w:ascii="Times New Roman" w:eastAsia="Times New Roman" w:hAnsi="Times New Roman" w:cs="Times New Roman"/>
                <w:sz w:val="28"/>
                <w:szCs w:val="28"/>
                <w:lang w:eastAsia="uk-UA"/>
              </w:rPr>
              <w:t>)</w:t>
            </w:r>
          </w:p>
        </w:tc>
      </w:tr>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Технології</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hd w:val="clear" w:color="auto" w:fill="FFFFFF"/>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«Технології. 5-6 класи» для закладів загальної середньої освіти (автори Терещук А.І., Абрамова О.В., Гащак В.М., Павич Н.М.)</w:t>
            </w:r>
          </w:p>
        </w:tc>
      </w:tr>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Образотворче мистецтво</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 xml:space="preserve">Модельна навчальна програма “Мистецтво. 5-6 класи” (інтегрований курс) для закладів загальної середньої освіти (автори Масол Л.М., Просіна О.В.)  </w:t>
            </w:r>
          </w:p>
        </w:tc>
      </w:tr>
      <w:tr w:rsidR="00E4380B" w:rsidRPr="00F904F1" w:rsidTr="009B21FF">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Музичне мистецтво</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“Мистецтво. 5-6 класи” (інтегрований курс) для закладів загальної середньої освіти (автори Масол Л.М., Просіна О.В.)  </w:t>
            </w:r>
          </w:p>
        </w:tc>
      </w:tr>
      <w:tr w:rsidR="00E4380B" w:rsidRPr="00F904F1" w:rsidTr="009B21FF">
        <w:trPr>
          <w:trHeight w:val="1003"/>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Фізична культура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«Фізична культура. 5-6 класи» для закладів загальної сере</w:t>
            </w:r>
            <w:r w:rsidR="006C3597">
              <w:rPr>
                <w:rFonts w:ascii="Times New Roman" w:eastAsia="Times New Roman" w:hAnsi="Times New Roman" w:cs="Times New Roman"/>
                <w:sz w:val="28"/>
                <w:szCs w:val="28"/>
                <w:lang w:eastAsia="uk-UA"/>
              </w:rPr>
              <w:t xml:space="preserve">дньої освіти (автори: </w:t>
            </w:r>
            <w:r w:rsidR="006C3597">
              <w:rPr>
                <w:rFonts w:ascii="Times New Roman" w:eastAsia="Times New Roman" w:hAnsi="Times New Roman" w:cs="Times New Roman"/>
                <w:sz w:val="28"/>
                <w:szCs w:val="28"/>
                <w:lang w:val="uk-UA" w:eastAsia="uk-UA"/>
              </w:rPr>
              <w:t>Баженков Є.В., Бідний М.В., Ребрина А.А.,Данільченко В.О., Коломоєць г.а.,Дутчак М.В</w:t>
            </w:r>
            <w:r w:rsidR="006C3597">
              <w:rPr>
                <w:rFonts w:ascii="Times New Roman" w:eastAsia="Times New Roman" w:hAnsi="Times New Roman" w:cs="Times New Roman"/>
                <w:sz w:val="28"/>
                <w:szCs w:val="28"/>
                <w:lang w:eastAsia="uk-UA"/>
              </w:rPr>
              <w:t>.</w:t>
            </w:r>
            <w:r w:rsidRPr="00F904F1">
              <w:rPr>
                <w:rFonts w:ascii="Times New Roman" w:eastAsia="Times New Roman" w:hAnsi="Times New Roman" w:cs="Times New Roman"/>
                <w:sz w:val="28"/>
                <w:szCs w:val="28"/>
                <w:lang w:eastAsia="uk-UA"/>
              </w:rPr>
              <w:t>)</w:t>
            </w:r>
          </w:p>
        </w:tc>
      </w:tr>
      <w:tr w:rsidR="00E4380B" w:rsidRPr="00F904F1" w:rsidTr="009B21FF">
        <w:trPr>
          <w:trHeight w:val="22"/>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Етика</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«Етика. 5–6 класи» для закладів загальної середньої освіти (автори Ашортіа Є.Д., Бакка Т.В., Желіба О.В., Козіна Л.Є., Мелещенко Т.В., Щупак І.Я.)</w:t>
            </w:r>
          </w:p>
        </w:tc>
      </w:tr>
      <w:tr w:rsidR="00E4380B" w:rsidRPr="00F904F1" w:rsidTr="009B21FF">
        <w:trPr>
          <w:trHeight w:val="22"/>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Географія</w:t>
            </w:r>
          </w:p>
        </w:tc>
        <w:tc>
          <w:tcPr>
            <w:tcW w:w="7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380B" w:rsidRPr="00F904F1" w:rsidRDefault="00E4380B" w:rsidP="009B21FF">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Модельна навчальна програма «Географія. 6-9 класи»</w:t>
            </w:r>
          </w:p>
          <w:p w:rsidR="00E4380B" w:rsidRPr="00F904F1" w:rsidRDefault="00E4380B" w:rsidP="005B25BA">
            <w:pPr>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для закладів загальної середньої освіти(авт. Кобернік С. Г., Коваленко Р. Р., Гільберг Т. Г., Даценко Л. М.)</w:t>
            </w:r>
          </w:p>
        </w:tc>
      </w:tr>
    </w:tbl>
    <w:p w:rsidR="00E4380B" w:rsidRPr="00F904F1" w:rsidRDefault="00E4380B" w:rsidP="00E4380B">
      <w:pPr>
        <w:spacing w:after="0" w:line="240" w:lineRule="auto"/>
        <w:jc w:val="both"/>
        <w:rPr>
          <w:rFonts w:ascii="Times New Roman" w:hAnsi="Times New Roman" w:cs="Times New Roman"/>
          <w:color w:val="000000" w:themeColor="text1"/>
          <w:sz w:val="28"/>
          <w:szCs w:val="28"/>
        </w:rPr>
      </w:pPr>
    </w:p>
    <w:p w:rsidR="00E4380B" w:rsidRPr="00F904F1" w:rsidRDefault="00E4380B" w:rsidP="00E4380B">
      <w:pPr>
        <w:spacing w:after="0" w:line="240" w:lineRule="auto"/>
        <w:jc w:val="both"/>
        <w:rPr>
          <w:rFonts w:ascii="Times New Roman" w:hAnsi="Times New Roman" w:cs="Times New Roman"/>
          <w:color w:val="000000" w:themeColor="text1"/>
          <w:sz w:val="28"/>
          <w:szCs w:val="28"/>
        </w:rPr>
      </w:pPr>
      <w:r w:rsidRPr="00F904F1">
        <w:rPr>
          <w:rFonts w:ascii="Times New Roman" w:hAnsi="Times New Roman" w:cs="Times New Roman"/>
          <w:color w:val="000000" w:themeColor="text1"/>
          <w:sz w:val="28"/>
          <w:szCs w:val="28"/>
        </w:rPr>
        <w:t>7 клас, навчальні програми, складені на основі модельних навчальних програм, циклу предметного навчання, затверджені педагогічною радою закладу.</w:t>
      </w:r>
    </w:p>
    <w:tbl>
      <w:tblPr>
        <w:tblW w:w="9598" w:type="dxa"/>
        <w:tblBorders>
          <w:top w:val="nil"/>
          <w:left w:val="nil"/>
          <w:bottom w:val="nil"/>
          <w:right w:val="nil"/>
          <w:insideH w:val="nil"/>
          <w:insideV w:val="nil"/>
        </w:tblBorders>
        <w:tblLayout w:type="fixed"/>
        <w:tblLook w:val="0600"/>
      </w:tblPr>
      <w:tblGrid>
        <w:gridCol w:w="1943"/>
        <w:gridCol w:w="7655"/>
      </w:tblGrid>
      <w:tr w:rsidR="00E4380B" w:rsidRPr="00F904F1" w:rsidTr="009B21FF">
        <w:trPr>
          <w:trHeight w:val="555"/>
        </w:trPr>
        <w:tc>
          <w:tcPr>
            <w:tcW w:w="19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lastRenderedPageBreak/>
              <w:t>Українська мова</w:t>
            </w:r>
          </w:p>
        </w:tc>
        <w:tc>
          <w:tcPr>
            <w:tcW w:w="76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«Українська мова. 7–9 класи» для закладів загальної середньої освіти</w:t>
            </w:r>
          </w:p>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(автори: Заболотний О. В., Заболотний В. В., Лавринчук В. П., Плівачук К. В., Попова Т. Д.): «Рекомендовано Міністерством освіти і науки України» (наказ Міністерства освіти і науки України від 24.07.2023 № 883)</w:t>
            </w:r>
          </w:p>
        </w:tc>
      </w:tr>
      <w:tr w:rsidR="00E4380B" w:rsidRPr="00F904F1" w:rsidTr="009B21FF">
        <w:trPr>
          <w:trHeight w:val="240"/>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Українська література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«Українська література. 7–9 класи» для закладів загальної середньої освіти</w:t>
            </w:r>
          </w:p>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(авт Заболотний О. В., Слоньовська О. В., Ярмульська І. В.). «Рекомендовано Міністерством освіти і науки України» (наказ Міністерства освіти і науки України від 01 грудня 2023 року №1466)</w:t>
            </w:r>
          </w:p>
        </w:tc>
      </w:tr>
      <w:tr w:rsidR="00E4380B" w:rsidRPr="00F904F1" w:rsidTr="009B21FF">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Алгебра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 xml:space="preserve">Модельна навчальна </w:t>
            </w:r>
            <w:r w:rsidR="005B25BA">
              <w:rPr>
                <w:rFonts w:ascii="Times New Roman" w:eastAsia="Times New Roman" w:hAnsi="Times New Roman" w:cs="Times New Roman"/>
                <w:sz w:val="28"/>
                <w:szCs w:val="28"/>
              </w:rPr>
              <w:t>программа</w:t>
            </w:r>
          </w:p>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«Алгебра. 7-9 класи» для закладів загальної серед</w:t>
            </w:r>
            <w:r w:rsidR="005B25BA">
              <w:rPr>
                <w:rFonts w:ascii="Times New Roman" w:eastAsia="Times New Roman" w:hAnsi="Times New Roman" w:cs="Times New Roman"/>
                <w:sz w:val="28"/>
                <w:szCs w:val="28"/>
              </w:rPr>
              <w:t xml:space="preserve">ньої освіти (автори: </w:t>
            </w:r>
            <w:r w:rsidR="005B25BA">
              <w:rPr>
                <w:rFonts w:ascii="Times New Roman" w:eastAsia="Times New Roman" w:hAnsi="Times New Roman" w:cs="Times New Roman"/>
                <w:sz w:val="28"/>
                <w:szCs w:val="28"/>
                <w:lang w:val="uk-UA"/>
              </w:rPr>
              <w:t>Істер О.С</w:t>
            </w:r>
            <w:r w:rsidRPr="00F904F1">
              <w:rPr>
                <w:rFonts w:ascii="Times New Roman" w:eastAsia="Times New Roman" w:hAnsi="Times New Roman" w:cs="Times New Roman"/>
                <w:sz w:val="28"/>
                <w:szCs w:val="28"/>
              </w:rPr>
              <w:t>.)</w:t>
            </w:r>
          </w:p>
        </w:tc>
      </w:tr>
      <w:tr w:rsidR="00E4380B" w:rsidRPr="00F904F1" w:rsidTr="009B21FF">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Геометрія</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 xml:space="preserve">Модельна навчальна </w:t>
            </w:r>
            <w:r w:rsidR="005B25BA">
              <w:rPr>
                <w:rFonts w:ascii="Times New Roman" w:eastAsia="Times New Roman" w:hAnsi="Times New Roman" w:cs="Times New Roman"/>
                <w:sz w:val="28"/>
                <w:szCs w:val="28"/>
              </w:rPr>
              <w:t>программа</w:t>
            </w:r>
          </w:p>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«Геометрія. 7-9 класи» для закладів загальної середньої освіти (а</w:t>
            </w:r>
            <w:r w:rsidR="005B25BA">
              <w:rPr>
                <w:rFonts w:ascii="Times New Roman" w:eastAsia="Times New Roman" w:hAnsi="Times New Roman" w:cs="Times New Roman"/>
                <w:sz w:val="28"/>
                <w:szCs w:val="28"/>
              </w:rPr>
              <w:t xml:space="preserve">втори: </w:t>
            </w:r>
            <w:r w:rsidR="005B25BA">
              <w:rPr>
                <w:rFonts w:ascii="Times New Roman" w:eastAsia="Times New Roman" w:hAnsi="Times New Roman" w:cs="Times New Roman"/>
                <w:sz w:val="28"/>
                <w:szCs w:val="28"/>
                <w:lang w:val="uk-UA"/>
              </w:rPr>
              <w:t>Істер О.С</w:t>
            </w:r>
            <w:r w:rsidRPr="00F904F1">
              <w:rPr>
                <w:rFonts w:ascii="Times New Roman" w:eastAsia="Times New Roman" w:hAnsi="Times New Roman" w:cs="Times New Roman"/>
                <w:sz w:val="28"/>
                <w:szCs w:val="28"/>
              </w:rPr>
              <w:t>.)</w:t>
            </w:r>
          </w:p>
        </w:tc>
      </w:tr>
      <w:tr w:rsidR="00E4380B" w:rsidRPr="00F904F1" w:rsidTr="009B21FF">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Біологія</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5B25BA" w:rsidRPr="005B25BA" w:rsidRDefault="00E4380B" w:rsidP="005B25BA">
            <w:pPr>
              <w:spacing w:after="0" w:line="240" w:lineRule="auto"/>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rPr>
              <w:t xml:space="preserve">Модельна навчальна програма “Біологія 7-9 класи” для закладів загальної середньої освіти (авт. </w:t>
            </w:r>
            <w:r w:rsidR="005B25BA">
              <w:rPr>
                <w:rFonts w:ascii="Times New Roman" w:eastAsia="Times New Roman" w:hAnsi="Times New Roman" w:cs="Times New Roman"/>
                <w:sz w:val="28"/>
                <w:szCs w:val="28"/>
                <w:lang w:val="uk-UA"/>
              </w:rPr>
              <w:t>Соболь В.І.)</w:t>
            </w:r>
          </w:p>
          <w:p w:rsidR="00E4380B" w:rsidRPr="00F904F1" w:rsidRDefault="00E4380B" w:rsidP="009B21FF">
            <w:pPr>
              <w:spacing w:after="0" w:line="240" w:lineRule="auto"/>
              <w:rPr>
                <w:rFonts w:ascii="Times New Roman" w:eastAsia="Times New Roman" w:hAnsi="Times New Roman" w:cs="Times New Roman"/>
                <w:sz w:val="28"/>
                <w:szCs w:val="28"/>
              </w:rPr>
            </w:pPr>
          </w:p>
        </w:tc>
      </w:tr>
      <w:tr w:rsidR="00E4380B" w:rsidRPr="00F904F1" w:rsidTr="009B21FF">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Фізика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5B25BA" w:rsidRDefault="00E4380B" w:rsidP="005B25BA">
            <w:pPr>
              <w:spacing w:after="0" w:line="240" w:lineRule="auto"/>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rPr>
              <w:t>Модельна навчальна програма «Фізика. 7–9 класи» для закладів загальної середньої освіти (автори</w:t>
            </w:r>
            <w:r w:rsidR="005B25BA">
              <w:rPr>
                <w:rFonts w:ascii="Times New Roman" w:eastAsia="Times New Roman" w:hAnsi="Times New Roman" w:cs="Times New Roman"/>
                <w:sz w:val="28"/>
                <w:szCs w:val="28"/>
                <w:lang w:val="uk-UA"/>
              </w:rPr>
              <w:t>: Бар’яхтар В.Г.,Божинова Ф.Я., Довгий С.О.)</w:t>
            </w:r>
          </w:p>
        </w:tc>
      </w:tr>
      <w:tr w:rsidR="00E4380B" w:rsidRPr="00F904F1" w:rsidTr="009B21FF">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Хімія</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5B25BA" w:rsidRDefault="00E4380B" w:rsidP="009B21FF">
            <w:pPr>
              <w:spacing w:after="0" w:line="240" w:lineRule="auto"/>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rPr>
              <w:t>Модельна навчальна програма «Хімія. 7–9 класи» для закладів загальної середнь</w:t>
            </w:r>
            <w:r w:rsidR="005B25BA">
              <w:rPr>
                <w:rFonts w:ascii="Times New Roman" w:eastAsia="Times New Roman" w:hAnsi="Times New Roman" w:cs="Times New Roman"/>
                <w:sz w:val="28"/>
                <w:szCs w:val="28"/>
              </w:rPr>
              <w:t xml:space="preserve">ої освіти (автор </w:t>
            </w:r>
            <w:r w:rsidR="005B25BA">
              <w:rPr>
                <w:rFonts w:ascii="Times New Roman" w:eastAsia="Times New Roman" w:hAnsi="Times New Roman" w:cs="Times New Roman"/>
                <w:sz w:val="28"/>
                <w:szCs w:val="28"/>
                <w:lang w:val="uk-UA"/>
              </w:rPr>
              <w:t>Мідак Л.Я</w:t>
            </w:r>
            <w:r w:rsidRPr="00F904F1">
              <w:rPr>
                <w:rFonts w:ascii="Times New Roman" w:eastAsia="Times New Roman" w:hAnsi="Times New Roman" w:cs="Times New Roman"/>
                <w:sz w:val="28"/>
                <w:szCs w:val="28"/>
              </w:rPr>
              <w:t>.</w:t>
            </w:r>
            <w:r w:rsidR="005B25BA">
              <w:rPr>
                <w:rFonts w:ascii="Times New Roman" w:eastAsia="Times New Roman" w:hAnsi="Times New Roman" w:cs="Times New Roman"/>
                <w:sz w:val="28"/>
                <w:szCs w:val="28"/>
                <w:lang w:val="uk-UA"/>
              </w:rPr>
              <w:t>, Кузишин О.В., Пахонов Ю.Д.,Буждиган Х.В.</w:t>
            </w:r>
            <w:r w:rsidRPr="00F904F1">
              <w:rPr>
                <w:rFonts w:ascii="Times New Roman" w:eastAsia="Times New Roman" w:hAnsi="Times New Roman" w:cs="Times New Roman"/>
                <w:sz w:val="28"/>
                <w:szCs w:val="28"/>
              </w:rPr>
              <w:t xml:space="preserve">). </w:t>
            </w:r>
          </w:p>
        </w:tc>
      </w:tr>
      <w:tr w:rsidR="00E4380B" w:rsidRPr="00F904F1" w:rsidTr="009B21FF">
        <w:trPr>
          <w:trHeight w:val="270"/>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Історія України</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5B25BA">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 xml:space="preserve">Модельна навчальна програма “Історія України 7-9 класи” для закладів середньої  освіти (автори Бурлака О.В., Желіба О.В., Павловська-Кравчук  В.А., Худобець О.А., Черкаський В.В., Щупак І.Я.) </w:t>
            </w:r>
          </w:p>
        </w:tc>
      </w:tr>
      <w:tr w:rsidR="00E4380B" w:rsidRPr="00F904F1" w:rsidTr="009B21FF">
        <w:trPr>
          <w:trHeight w:val="270"/>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Всесвітня історія</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«Всесвітня історія. 7-9 класи» для закладів загальної середньої освіти</w:t>
            </w:r>
          </w:p>
          <w:p w:rsidR="00E4380B" w:rsidRPr="00F904F1" w:rsidRDefault="00E4380B" w:rsidP="005B25BA">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 xml:space="preserve">(авт. Щупак І. Я., Посунько А. С., Бакка Т. В., Бурлака О. В., Власова Н. С., Желіба О. В., Махонін О. О., Мелещенко Т. В., Павловська-Кравчук В. А., Піскарьова І. О., Худобець О. А.) </w:t>
            </w:r>
          </w:p>
        </w:tc>
      </w:tr>
      <w:tr w:rsidR="00E4380B" w:rsidRPr="00F904F1" w:rsidTr="009B21FF">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Інформатика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«Інформатика. 7–9 класи» для закладів загальної середньої освіти (автори Ривкінд Й. Я., Лисенко Т. І., Чернікова Л. А., Шакотько В. В.)</w:t>
            </w:r>
          </w:p>
          <w:p w:rsidR="00E4380B" w:rsidRPr="00F904F1" w:rsidRDefault="00E4380B" w:rsidP="009B21FF">
            <w:pPr>
              <w:spacing w:after="0" w:line="240" w:lineRule="auto"/>
              <w:rPr>
                <w:rFonts w:ascii="Times New Roman" w:eastAsia="Times New Roman" w:hAnsi="Times New Roman" w:cs="Times New Roman"/>
                <w:sz w:val="28"/>
                <w:szCs w:val="28"/>
              </w:rPr>
            </w:pPr>
          </w:p>
        </w:tc>
      </w:tr>
      <w:tr w:rsidR="00E4380B" w:rsidRPr="00F904F1" w:rsidTr="009B21FF">
        <w:trPr>
          <w:trHeight w:val="60"/>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lastRenderedPageBreak/>
              <w:t>Здоров'я, безпека та добробут</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 (наказ Міністерства освіти і науки України від 24.07.2023 № 883)</w:t>
            </w:r>
          </w:p>
        </w:tc>
      </w:tr>
      <w:tr w:rsidR="00E4380B" w:rsidRPr="00F904F1" w:rsidTr="009B21FF">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Технології</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М.)(наказ Міністерства освіти і науки України від 16 серпня № 1001)</w:t>
            </w:r>
          </w:p>
        </w:tc>
      </w:tr>
      <w:tr w:rsidR="00E4380B" w:rsidRPr="00F904F1" w:rsidTr="009B21FF">
        <w:trPr>
          <w:trHeight w:val="873"/>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Образотворче мистецтво</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pStyle w:val="1"/>
              <w:keepNext w:val="0"/>
              <w:shd w:val="clear" w:color="auto" w:fill="FFFFFF"/>
              <w:spacing w:before="0" w:after="0"/>
              <w:rPr>
                <w:rFonts w:ascii="Times New Roman" w:hAnsi="Times New Roman" w:cs="Times New Roman"/>
                <w:b w:val="0"/>
                <w:sz w:val="28"/>
                <w:szCs w:val="28"/>
              </w:rPr>
            </w:pPr>
            <w:bookmarkStart w:id="4" w:name="_rqvan4jr60qg" w:colFirst="0" w:colLast="0"/>
            <w:bookmarkEnd w:id="4"/>
            <w:r w:rsidRPr="00F904F1">
              <w:rPr>
                <w:rFonts w:ascii="Times New Roman" w:hAnsi="Times New Roman" w:cs="Times New Roman"/>
                <w:b w:val="0"/>
                <w:sz w:val="28"/>
                <w:szCs w:val="28"/>
              </w:rPr>
              <w:t>Модельна програма «Мистецтво. 7–9 класи (інтегрований курс)» (авторка Кондратова Л. Г.) («Рекомендовано Міністерством освіти і науки України» наказ Міністерства освіти і науки України від 24.07.2023 № 883)</w:t>
            </w:r>
          </w:p>
        </w:tc>
      </w:tr>
      <w:tr w:rsidR="00E4380B" w:rsidRPr="00F904F1" w:rsidTr="009B21FF">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Музичне мистецтво</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pStyle w:val="1"/>
              <w:keepNext w:val="0"/>
              <w:shd w:val="clear" w:color="auto" w:fill="FFFFFF"/>
              <w:spacing w:before="0" w:after="0"/>
              <w:rPr>
                <w:rFonts w:ascii="Times New Roman" w:hAnsi="Times New Roman" w:cs="Times New Roman"/>
                <w:b w:val="0"/>
                <w:sz w:val="28"/>
                <w:szCs w:val="28"/>
              </w:rPr>
            </w:pPr>
            <w:bookmarkStart w:id="5" w:name="_5emodaih99p4" w:colFirst="0" w:colLast="0"/>
            <w:bookmarkEnd w:id="5"/>
            <w:r w:rsidRPr="00F904F1">
              <w:rPr>
                <w:rFonts w:ascii="Times New Roman" w:hAnsi="Times New Roman" w:cs="Times New Roman"/>
                <w:b w:val="0"/>
                <w:sz w:val="28"/>
                <w:szCs w:val="28"/>
              </w:rPr>
              <w:t>Модельна програма «Мистецтво. 7–9 класи (інтегрований курс)» (авторка Кондратова Л. Г.) («Рекомендовано Міністерством освіти і науки України» наказ Міністерства освіти і науки України від 24.07.2023 № 883)</w:t>
            </w:r>
          </w:p>
        </w:tc>
      </w:tr>
      <w:tr w:rsidR="00E4380B" w:rsidRPr="00F904F1" w:rsidTr="009B21FF">
        <w:trPr>
          <w:trHeight w:val="375"/>
        </w:trPr>
        <w:tc>
          <w:tcPr>
            <w:tcW w:w="19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Фізична культура</w:t>
            </w:r>
          </w:p>
        </w:tc>
        <w:tc>
          <w:tcPr>
            <w:tcW w:w="7655" w:type="dxa"/>
            <w:tcBorders>
              <w:top w:val="nil"/>
              <w:left w:val="nil"/>
              <w:bottom w:val="single" w:sz="6" w:space="0" w:color="000000"/>
              <w:right w:val="single" w:sz="6" w:space="0" w:color="000000"/>
            </w:tcBorders>
            <w:tcMar>
              <w:top w:w="100" w:type="dxa"/>
              <w:left w:w="100" w:type="dxa"/>
              <w:bottom w:w="100" w:type="dxa"/>
              <w:right w:w="100" w:type="dxa"/>
            </w:tcMar>
          </w:tcPr>
          <w:p w:rsidR="00E4380B" w:rsidRPr="00F904F1" w:rsidRDefault="00E4380B" w:rsidP="009B21FF">
            <w:pPr>
              <w:spacing w:after="0" w:line="240" w:lineRule="auto"/>
              <w:rPr>
                <w:rFonts w:ascii="Times New Roman" w:eastAsia="Times New Roman" w:hAnsi="Times New Roman" w:cs="Times New Roman"/>
                <w:sz w:val="28"/>
                <w:szCs w:val="28"/>
              </w:rPr>
            </w:pPr>
            <w:r w:rsidRPr="00F904F1">
              <w:rPr>
                <w:rFonts w:ascii="Times New Roman" w:eastAsia="Times New Roman" w:hAnsi="Times New Roman" w:cs="Times New Roman"/>
                <w:sz w:val="28"/>
                <w:szCs w:val="28"/>
              </w:rPr>
              <w:t xml:space="preserve">Модельна навчальна програма «Фізична культура. 7-9 класи» для закладів загальної середньої освіти (автори: Баженков Є. В., Коломоєць Г. А., Боляк А. А., Дутчак М. В., Дніпров О. С., Бідний М. В., Ребрина А. А., Деревянко В. В., Малечко Т. А., Омельяненко І. О., Волкова І. В., Педан О. С. та інші) </w:t>
            </w:r>
          </w:p>
        </w:tc>
      </w:tr>
    </w:tbl>
    <w:p w:rsidR="00E4380B" w:rsidRPr="00F904F1" w:rsidRDefault="00E4380B" w:rsidP="00E4380B">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xml:space="preserve">Навчальні програми предметів, інтегрованих курсів, містять опис результатів навчання в обсязі не меншому, ніж визначено Державним стандартом та/або відповідними модельними навчальними програмами. </w:t>
      </w:r>
    </w:p>
    <w:p w:rsidR="00E4380B" w:rsidRPr="00F904F1" w:rsidRDefault="00E4380B" w:rsidP="00E4380B">
      <w:pPr>
        <w:spacing w:after="0" w:line="240" w:lineRule="auto"/>
        <w:jc w:val="both"/>
        <w:rPr>
          <w:rFonts w:ascii="Times New Roman" w:hAnsi="Times New Roman" w:cs="Times New Roman"/>
          <w:sz w:val="28"/>
          <w:szCs w:val="28"/>
        </w:rPr>
      </w:pPr>
    </w:p>
    <w:p w:rsidR="00E4380B" w:rsidRPr="00F904F1" w:rsidRDefault="00E4380B" w:rsidP="00E4380B">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Навчальні програми 8-9 класи</w:t>
      </w:r>
    </w:p>
    <w:tbl>
      <w:tblPr>
        <w:tblStyle w:val="a3"/>
        <w:tblW w:w="0" w:type="auto"/>
        <w:tblLook w:val="04A0"/>
      </w:tblPr>
      <w:tblGrid>
        <w:gridCol w:w="2235"/>
        <w:gridCol w:w="7620"/>
      </w:tblGrid>
      <w:tr w:rsidR="00E4380B" w:rsidRPr="00F904F1" w:rsidTr="009B21FF">
        <w:tc>
          <w:tcPr>
            <w:tcW w:w="2235"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Українська мова</w:t>
            </w:r>
          </w:p>
        </w:tc>
        <w:tc>
          <w:tcPr>
            <w:tcW w:w="7620"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УКРАЇНСЬКА МОВА. 5–9 класи.Програма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Українська література</w:t>
            </w:r>
          </w:p>
        </w:tc>
        <w:tc>
          <w:tcPr>
            <w:tcW w:w="7620"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eastAsia="Times New Roman" w:hAnsi="Times New Roman" w:cs="Times New Roman"/>
                <w:sz w:val="28"/>
                <w:szCs w:val="28"/>
                <w:lang w:val="uk-UA"/>
              </w:rPr>
              <w:t>Англійська мова</w:t>
            </w:r>
          </w:p>
        </w:tc>
        <w:tc>
          <w:tcPr>
            <w:tcW w:w="7620"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eastAsia="Times New Roman" w:hAnsi="Times New Roman" w:cs="Times New Roman"/>
                <w:sz w:val="28"/>
                <w:szCs w:val="28"/>
                <w:lang w:val="uk-UA"/>
              </w:rPr>
              <w:t>Зарубіжна література</w:t>
            </w:r>
          </w:p>
        </w:tc>
        <w:tc>
          <w:tcPr>
            <w:tcW w:w="7620"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eastAsia="Times New Roman" w:hAnsi="Times New Roman" w:cs="Times New Roman"/>
                <w:sz w:val="28"/>
                <w:szCs w:val="28"/>
                <w:lang w:val="uk-UA"/>
              </w:rPr>
              <w:t xml:space="preserve">Історія України. Всесвітня </w:t>
            </w:r>
            <w:r w:rsidRPr="00F904F1">
              <w:rPr>
                <w:rFonts w:ascii="Times New Roman" w:eastAsia="Times New Roman" w:hAnsi="Times New Roman" w:cs="Times New Roman"/>
                <w:sz w:val="28"/>
                <w:szCs w:val="28"/>
                <w:lang w:val="uk-UA"/>
              </w:rPr>
              <w:lastRenderedPageBreak/>
              <w:t>історія</w:t>
            </w:r>
          </w:p>
        </w:tc>
        <w:tc>
          <w:tcPr>
            <w:tcW w:w="7620"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lastRenderedPageBreak/>
              <w:t xml:space="preserve">ІСТОРІЯ УКРАЇНИ. ВСЕСВІТНЯ ІСТОРІЯ. 5–9 класи. Програма для загальноосвітніх навчальних закладів, </w:t>
            </w:r>
            <w:r w:rsidRPr="00F904F1">
              <w:rPr>
                <w:rFonts w:ascii="Times New Roman" w:hAnsi="Times New Roman" w:cs="Times New Roman"/>
                <w:sz w:val="28"/>
                <w:szCs w:val="28"/>
                <w:lang w:val="uk-UA"/>
              </w:rPr>
              <w:lastRenderedPageBreak/>
              <w:t>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eastAsia="Times New Roman" w:hAnsi="Times New Roman" w:cs="Times New Roman"/>
                <w:sz w:val="28"/>
                <w:szCs w:val="28"/>
                <w:lang w:val="uk-UA"/>
              </w:rPr>
              <w:lastRenderedPageBreak/>
              <w:t>Основи правознавства</w:t>
            </w:r>
          </w:p>
        </w:tc>
        <w:tc>
          <w:tcPr>
            <w:tcW w:w="7620"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Математика.</w:t>
            </w:r>
          </w:p>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hAnsi="Times New Roman" w:cs="Times New Roman"/>
                <w:sz w:val="28"/>
                <w:szCs w:val="28"/>
                <w:lang w:val="uk-UA"/>
              </w:rPr>
              <w:t>Алгебра. Геометрія</w:t>
            </w:r>
          </w:p>
        </w:tc>
        <w:tc>
          <w:tcPr>
            <w:tcW w:w="7620"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Біологія</w:t>
            </w:r>
          </w:p>
        </w:tc>
        <w:tc>
          <w:tcPr>
            <w:tcW w:w="7620" w:type="dxa"/>
          </w:tcPr>
          <w:p w:rsidR="00E4380B" w:rsidRPr="00F904F1" w:rsidRDefault="00E4380B" w:rsidP="009B21FF">
            <w:pPr>
              <w:jc w:val="both"/>
              <w:rPr>
                <w:rFonts w:ascii="Times New Roman" w:hAnsi="Times New Roman" w:cs="Times New Roman"/>
                <w:sz w:val="28"/>
                <w:szCs w:val="28"/>
                <w:lang w:val="uk-UA"/>
              </w:rPr>
            </w:pPr>
            <w:r w:rsidRPr="00F904F1">
              <w:rPr>
                <w:rFonts w:ascii="Times New Roman" w:hAnsi="Times New Roman" w:cs="Times New Roman"/>
                <w:sz w:val="28"/>
                <w:szCs w:val="28"/>
                <w:lang w:val="uk-UA"/>
              </w:rPr>
              <w:t>БІОЛОГІЯ. 5–9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Географія</w:t>
            </w:r>
          </w:p>
        </w:tc>
        <w:tc>
          <w:tcPr>
            <w:tcW w:w="7620" w:type="dxa"/>
          </w:tcPr>
          <w:p w:rsidR="00E4380B" w:rsidRPr="00F904F1" w:rsidRDefault="00E4380B" w:rsidP="009B21FF">
            <w:pPr>
              <w:rPr>
                <w:rFonts w:ascii="Times New Roman" w:hAnsi="Times New Roman" w:cs="Times New Roman"/>
                <w:sz w:val="28"/>
                <w:szCs w:val="28"/>
                <w:lang w:val="uk-UA"/>
              </w:rPr>
            </w:pPr>
            <w:r w:rsidRPr="00F904F1">
              <w:rPr>
                <w:rFonts w:ascii="Times New Roman" w:hAnsi="Times New Roman" w:cs="Times New Roman"/>
                <w:sz w:val="28"/>
                <w:szCs w:val="28"/>
                <w:lang w:val="uk-UA"/>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Фізика</w:t>
            </w:r>
          </w:p>
        </w:tc>
        <w:tc>
          <w:tcPr>
            <w:tcW w:w="7620" w:type="dxa"/>
          </w:tcPr>
          <w:p w:rsidR="00E4380B" w:rsidRPr="00F904F1" w:rsidRDefault="00E4380B" w:rsidP="009B21FF">
            <w:pPr>
              <w:rPr>
                <w:rFonts w:ascii="Times New Roman" w:hAnsi="Times New Roman" w:cs="Times New Roman"/>
                <w:sz w:val="28"/>
                <w:szCs w:val="28"/>
                <w:lang w:val="uk-UA"/>
              </w:rPr>
            </w:pPr>
            <w:r w:rsidRPr="00F904F1">
              <w:rPr>
                <w:rFonts w:ascii="Times New Roman" w:hAnsi="Times New Roman" w:cs="Times New Roman"/>
                <w:sz w:val="28"/>
                <w:szCs w:val="28"/>
                <w:lang w:val="uk-UA"/>
              </w:rPr>
              <w:t>ФІЗИКА. 7–9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Хімія</w:t>
            </w:r>
          </w:p>
        </w:tc>
        <w:tc>
          <w:tcPr>
            <w:tcW w:w="7620" w:type="dxa"/>
          </w:tcPr>
          <w:p w:rsidR="00E4380B" w:rsidRPr="00F904F1" w:rsidRDefault="00E4380B" w:rsidP="009B21FF">
            <w:pPr>
              <w:rPr>
                <w:rFonts w:ascii="Times New Roman" w:hAnsi="Times New Roman" w:cs="Times New Roman"/>
                <w:sz w:val="28"/>
                <w:szCs w:val="28"/>
                <w:lang w:val="uk-UA"/>
              </w:rPr>
            </w:pPr>
            <w:r w:rsidRPr="00F904F1">
              <w:rPr>
                <w:rFonts w:ascii="Times New Roman" w:hAnsi="Times New Roman" w:cs="Times New Roman"/>
                <w:sz w:val="28"/>
                <w:szCs w:val="28"/>
                <w:lang w:val="uk-UA"/>
              </w:rPr>
              <w:t>ХІМІЯ. 7–9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Трудове навчання</w:t>
            </w:r>
          </w:p>
        </w:tc>
        <w:tc>
          <w:tcPr>
            <w:tcW w:w="7620" w:type="dxa"/>
          </w:tcPr>
          <w:p w:rsidR="00E4380B" w:rsidRPr="00F904F1" w:rsidRDefault="00E4380B" w:rsidP="009B21FF">
            <w:pPr>
              <w:rPr>
                <w:rFonts w:ascii="Times New Roman" w:hAnsi="Times New Roman" w:cs="Times New Roman"/>
                <w:sz w:val="28"/>
                <w:szCs w:val="28"/>
                <w:lang w:val="uk-UA"/>
              </w:rPr>
            </w:pPr>
            <w:r w:rsidRPr="00F904F1">
              <w:rPr>
                <w:rFonts w:ascii="Times New Roman" w:hAnsi="Times New Roman" w:cs="Times New Roman"/>
                <w:sz w:val="28"/>
                <w:szCs w:val="28"/>
                <w:lang w:val="uk-UA"/>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Інформатика</w:t>
            </w:r>
          </w:p>
        </w:tc>
        <w:tc>
          <w:tcPr>
            <w:tcW w:w="7620" w:type="dxa"/>
          </w:tcPr>
          <w:p w:rsidR="00E4380B" w:rsidRPr="00F904F1" w:rsidRDefault="00E4380B" w:rsidP="009B21FF">
            <w:pPr>
              <w:rPr>
                <w:rFonts w:ascii="Times New Roman" w:hAnsi="Times New Roman" w:cs="Times New Roman"/>
                <w:sz w:val="28"/>
                <w:szCs w:val="28"/>
                <w:lang w:val="uk-UA"/>
              </w:rPr>
            </w:pPr>
            <w:r w:rsidRPr="00F904F1">
              <w:rPr>
                <w:rFonts w:ascii="Times New Roman" w:hAnsi="Times New Roman" w:cs="Times New Roman"/>
                <w:sz w:val="28"/>
                <w:szCs w:val="28"/>
                <w:lang w:val="uk-UA"/>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Основи здоров’я</w:t>
            </w:r>
          </w:p>
        </w:tc>
        <w:tc>
          <w:tcPr>
            <w:tcW w:w="7620" w:type="dxa"/>
          </w:tcPr>
          <w:p w:rsidR="00E4380B" w:rsidRPr="00F904F1" w:rsidRDefault="00E4380B" w:rsidP="009B21FF">
            <w:pPr>
              <w:rPr>
                <w:rFonts w:ascii="Times New Roman" w:hAnsi="Times New Roman" w:cs="Times New Roman"/>
                <w:sz w:val="28"/>
                <w:szCs w:val="28"/>
                <w:lang w:val="uk-UA"/>
              </w:rPr>
            </w:pPr>
            <w:r w:rsidRPr="00F904F1">
              <w:rPr>
                <w:rFonts w:ascii="Times New Roman" w:hAnsi="Times New Roman" w:cs="Times New Roman"/>
                <w:sz w:val="28"/>
                <w:szCs w:val="28"/>
                <w:lang w:val="uk-UA"/>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r w:rsidR="00E4380B" w:rsidRPr="00F904F1" w:rsidTr="009B21FF">
        <w:tc>
          <w:tcPr>
            <w:tcW w:w="2235" w:type="dxa"/>
          </w:tcPr>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Фізична культура</w:t>
            </w:r>
          </w:p>
        </w:tc>
        <w:tc>
          <w:tcPr>
            <w:tcW w:w="7620" w:type="dxa"/>
          </w:tcPr>
          <w:p w:rsidR="00E4380B" w:rsidRPr="00F904F1" w:rsidRDefault="00E4380B" w:rsidP="009B21FF">
            <w:pPr>
              <w:rPr>
                <w:rFonts w:ascii="Times New Roman" w:hAnsi="Times New Roman" w:cs="Times New Roman"/>
                <w:sz w:val="28"/>
                <w:szCs w:val="28"/>
                <w:lang w:val="uk-UA"/>
              </w:rPr>
            </w:pPr>
            <w:r w:rsidRPr="00F904F1">
              <w:rPr>
                <w:rFonts w:ascii="Times New Roman" w:hAnsi="Times New Roman" w:cs="Times New Roman"/>
                <w:sz w:val="28"/>
                <w:szCs w:val="28"/>
                <w:lang w:val="uk-UA"/>
              </w:rPr>
              <w:t>НАВЧАЛЬНА ПРОГРАМАЗ ФІЗИЧНОЇ КУЛЬТУРИ для загальноосвітніх навчальних закладів 5–9 класи (затверджена наказом МОН від 23.10.2017 № 1407)</w:t>
            </w:r>
          </w:p>
        </w:tc>
      </w:tr>
      <w:tr w:rsidR="00E4380B" w:rsidRPr="00F904F1" w:rsidTr="009B21FF">
        <w:tc>
          <w:tcPr>
            <w:tcW w:w="2235" w:type="dxa"/>
          </w:tcPr>
          <w:p w:rsidR="00E4380B" w:rsidRPr="00F904F1" w:rsidRDefault="00E4380B" w:rsidP="009B21FF">
            <w:pPr>
              <w:jc w:val="both"/>
              <w:rPr>
                <w:rFonts w:ascii="Times New Roman" w:eastAsia="Times New Roman" w:hAnsi="Times New Roman" w:cs="Times New Roman"/>
                <w:sz w:val="28"/>
                <w:szCs w:val="28"/>
                <w:lang w:val="uk-UA"/>
              </w:rPr>
            </w:pPr>
            <w:r w:rsidRPr="00F904F1">
              <w:rPr>
                <w:rFonts w:ascii="Times New Roman" w:eastAsia="Times New Roman" w:hAnsi="Times New Roman" w:cs="Times New Roman"/>
                <w:sz w:val="28"/>
                <w:szCs w:val="28"/>
                <w:lang w:val="uk-UA"/>
              </w:rPr>
              <w:t>Мистецтво</w:t>
            </w:r>
          </w:p>
        </w:tc>
        <w:tc>
          <w:tcPr>
            <w:tcW w:w="7620" w:type="dxa"/>
          </w:tcPr>
          <w:p w:rsidR="00E4380B" w:rsidRPr="00F904F1" w:rsidRDefault="00E4380B" w:rsidP="009B21FF">
            <w:pPr>
              <w:rPr>
                <w:rFonts w:ascii="Times New Roman" w:hAnsi="Times New Roman" w:cs="Times New Roman"/>
                <w:sz w:val="28"/>
                <w:szCs w:val="28"/>
                <w:lang w:val="uk-UA"/>
              </w:rPr>
            </w:pPr>
            <w:r w:rsidRPr="00F904F1">
              <w:rPr>
                <w:rFonts w:ascii="Times New Roman" w:hAnsi="Times New Roman" w:cs="Times New Roman"/>
                <w:sz w:val="28"/>
                <w:szCs w:val="28"/>
                <w:lang w:val="uk-UA"/>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E4380B" w:rsidRPr="00E4380B" w:rsidRDefault="00E4380B" w:rsidP="00E4380B">
      <w:pPr>
        <w:spacing w:after="0" w:line="240" w:lineRule="auto"/>
        <w:rPr>
          <w:rFonts w:ascii="Times New Roman" w:eastAsia="Times New Roman" w:hAnsi="Times New Roman" w:cs="Times New Roman"/>
          <w:b/>
          <w:sz w:val="28"/>
          <w:szCs w:val="28"/>
          <w:lang w:val="uk-UA"/>
        </w:rPr>
      </w:pPr>
    </w:p>
    <w:p w:rsidR="00E4380B" w:rsidRPr="00E4380B" w:rsidRDefault="00E4380B" w:rsidP="00B71D1E">
      <w:pPr>
        <w:spacing w:after="0" w:line="240" w:lineRule="auto"/>
        <w:rPr>
          <w:rFonts w:ascii="Times New Roman" w:eastAsia="Times New Roman" w:hAnsi="Times New Roman" w:cs="Times New Roman"/>
          <w:b/>
          <w:sz w:val="28"/>
          <w:szCs w:val="28"/>
        </w:rPr>
      </w:pPr>
    </w:p>
    <w:p w:rsidR="00DF7FFA" w:rsidRPr="00EC65BB" w:rsidRDefault="00DF7FFA" w:rsidP="00B71D1E">
      <w:pPr>
        <w:spacing w:after="0" w:line="240" w:lineRule="auto"/>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6.Форми організації освітнього процесу та методи навчання</w:t>
      </w:r>
    </w:p>
    <w:p w:rsidR="00D02DF8" w:rsidRPr="00EC65BB" w:rsidRDefault="00D02DF8" w:rsidP="00B71D1E">
      <w:pPr>
        <w:spacing w:after="0" w:line="240" w:lineRule="auto"/>
        <w:rPr>
          <w:rFonts w:ascii="Times New Roman" w:eastAsia="Times New Roman" w:hAnsi="Times New Roman" w:cs="Times New Roman"/>
          <w:b/>
          <w:sz w:val="28"/>
          <w:szCs w:val="28"/>
          <w:lang w:val="uk-UA"/>
        </w:rPr>
      </w:pPr>
    </w:p>
    <w:p w:rsidR="00CB36ED" w:rsidRPr="00EC65BB" w:rsidRDefault="00CB36ED" w:rsidP="00CB36ED">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ab/>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DF7FFA" w:rsidRPr="00EC65BB" w:rsidRDefault="00CB36ED" w:rsidP="00CB36ED">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ab/>
      </w:r>
      <w:r w:rsidR="0094118D" w:rsidRPr="00EC65BB">
        <w:rPr>
          <w:rFonts w:ascii="Times New Roman" w:eastAsia="Calibri" w:hAnsi="Times New Roman" w:cs="Times New Roman"/>
          <w:sz w:val="28"/>
          <w:szCs w:val="28"/>
          <w:lang w:val="uk-UA"/>
        </w:rPr>
        <w:t>Основною фор</w:t>
      </w:r>
      <w:r w:rsidR="00DF7FFA" w:rsidRPr="00EC65BB">
        <w:rPr>
          <w:rFonts w:ascii="Times New Roman" w:eastAsia="Calibri" w:hAnsi="Times New Roman" w:cs="Times New Roman"/>
          <w:sz w:val="28"/>
          <w:szCs w:val="28"/>
          <w:lang w:val="uk-UA"/>
        </w:rPr>
        <w:t xml:space="preserve">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w:t>
      </w:r>
      <w:r w:rsidR="00DF7FFA" w:rsidRPr="00EC65BB">
        <w:rPr>
          <w:rFonts w:ascii="Times New Roman" w:eastAsia="Calibri" w:hAnsi="Times New Roman" w:cs="Times New Roman"/>
          <w:sz w:val="28"/>
          <w:szCs w:val="28"/>
          <w:lang w:val="uk-UA"/>
        </w:rPr>
        <w:lastRenderedPageBreak/>
        <w:t>оцінюва</w:t>
      </w:r>
      <w:r w:rsidR="0094118D" w:rsidRPr="00EC65BB">
        <w:rPr>
          <w:rFonts w:ascii="Times New Roman" w:eastAsia="Calibri" w:hAnsi="Times New Roman" w:cs="Times New Roman"/>
          <w:sz w:val="28"/>
          <w:szCs w:val="28"/>
          <w:lang w:val="uk-UA"/>
        </w:rPr>
        <w:t>ння досягнення компетентностей; к</w:t>
      </w:r>
      <w:r w:rsidR="00DF7FFA" w:rsidRPr="00EC65BB">
        <w:rPr>
          <w:rFonts w:ascii="Times New Roman" w:eastAsia="Calibri" w:hAnsi="Times New Roman" w:cs="Times New Roman"/>
          <w:sz w:val="28"/>
          <w:szCs w:val="28"/>
          <w:lang w:val="uk-UA"/>
        </w:rPr>
        <w:t xml:space="preserve">орекції основних компетентностей; </w:t>
      </w:r>
      <w:r w:rsidR="00DF7FFA" w:rsidRPr="00EC65BB">
        <w:rPr>
          <w:rFonts w:ascii="Times New Roman" w:eastAsia="Times New Roman" w:hAnsi="Times New Roman" w:cs="Times New Roman"/>
          <w:sz w:val="28"/>
          <w:szCs w:val="28"/>
          <w:lang w:val="uk-UA" w:eastAsia="uk-UA"/>
        </w:rPr>
        <w:t>комбінований урок</w:t>
      </w:r>
      <w:r w:rsidR="0094118D" w:rsidRPr="00EC65BB">
        <w:rPr>
          <w:rFonts w:ascii="Times New Roman" w:eastAsia="Times New Roman" w:hAnsi="Times New Roman" w:cs="Times New Roman"/>
          <w:sz w:val="28"/>
          <w:szCs w:val="28"/>
          <w:lang w:val="uk-UA" w:eastAsia="uk-UA"/>
        </w:rPr>
        <w:t>;</w:t>
      </w:r>
      <w:r w:rsidRPr="00EC65BB">
        <w:rPr>
          <w:rFonts w:ascii="Times New Roman" w:eastAsia="Calibri" w:hAnsi="Times New Roman" w:cs="Times New Roman"/>
          <w:sz w:val="28"/>
          <w:szCs w:val="28"/>
          <w:lang w:val="uk-UA"/>
        </w:rPr>
        <w:t xml:space="preserve"> нетрадиційний урок тощо.</w:t>
      </w:r>
    </w:p>
    <w:p w:rsidR="00DF7FFA" w:rsidRPr="00EC65BB" w:rsidRDefault="00DF7FFA" w:rsidP="00B71D1E">
      <w:pPr>
        <w:spacing w:after="0" w:line="240" w:lineRule="auto"/>
        <w:ind w:firstLine="567"/>
        <w:jc w:val="both"/>
        <w:rPr>
          <w:rFonts w:ascii="Times New Roman" w:hAnsi="Times New Roman" w:cs="Times New Roman"/>
          <w:b/>
          <w:i/>
          <w:sz w:val="28"/>
          <w:szCs w:val="28"/>
          <w:lang w:val="uk-UA"/>
        </w:rPr>
      </w:pPr>
      <w:r w:rsidRPr="00EC65BB">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форуми, семінари, спектаклі, брифінги, квести, інтерактивні уроки (</w:t>
      </w:r>
      <w:r w:rsidRPr="00EC65BB">
        <w:rPr>
          <w:rFonts w:ascii="Times New Roman" w:eastAsia="Times New Roman" w:hAnsi="Times New Roman" w:cs="Times New Roman"/>
          <w:sz w:val="28"/>
          <w:szCs w:val="28"/>
          <w:lang w:val="uk-UA" w:eastAsia="uk-UA"/>
        </w:rPr>
        <w:t xml:space="preserve">уроки - «суди», </w:t>
      </w:r>
      <w:r w:rsidRPr="00EC65BB">
        <w:rPr>
          <w:rFonts w:ascii="Times New Roman" w:eastAsia="Calibri" w:hAnsi="Times New Roman" w:cs="Times New Roman"/>
          <w:sz w:val="28"/>
          <w:szCs w:val="28"/>
          <w:lang w:val="uk-UA"/>
        </w:rPr>
        <w:t xml:space="preserve">урок - </w:t>
      </w:r>
      <w:r w:rsidRPr="00EC65BB">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EC65BB">
        <w:rPr>
          <w:rFonts w:ascii="Times New Roman" w:eastAsia="Calibri" w:hAnsi="Times New Roman" w:cs="Times New Roman"/>
          <w:sz w:val="28"/>
          <w:szCs w:val="28"/>
          <w:lang w:val="uk-UA"/>
        </w:rPr>
        <w:t xml:space="preserve"> проблемний урок, відео-уроки, тощо</w:t>
      </w:r>
      <w:r w:rsidRPr="00EC65BB">
        <w:rPr>
          <w:rFonts w:ascii="Times New Roman" w:hAnsi="Times New Roman" w:cs="Times New Roman"/>
          <w:i/>
          <w:sz w:val="28"/>
          <w:szCs w:val="28"/>
          <w:lang w:val="uk-UA"/>
        </w:rPr>
        <w:t>.</w:t>
      </w:r>
    </w:p>
    <w:p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З метою </w:t>
      </w:r>
      <w:r w:rsidRPr="00EC65BB">
        <w:rPr>
          <w:rFonts w:ascii="Times New Roman" w:eastAsia="Calibri" w:hAnsi="Times New Roman" w:cs="Times New Roman"/>
          <w:sz w:val="28"/>
          <w:szCs w:val="28"/>
          <w:lang w:val="uk-UA"/>
        </w:rPr>
        <w:t>засвоєння нового матеріалу</w:t>
      </w:r>
      <w:r w:rsidRPr="00EC65BB">
        <w:rPr>
          <w:rFonts w:ascii="Times New Roman" w:eastAsia="Times New Roman" w:hAnsi="Times New Roman" w:cs="Times New Roman"/>
          <w:sz w:val="28"/>
          <w:szCs w:val="28"/>
          <w:lang w:val="uk-UA" w:eastAsia="uk-UA"/>
        </w:rPr>
        <w:t xml:space="preserve"> та </w:t>
      </w:r>
      <w:r w:rsidRPr="00EC65BB">
        <w:rPr>
          <w:rFonts w:ascii="Times New Roman" w:eastAsia="Calibri" w:hAnsi="Times New Roman" w:cs="Times New Roman"/>
          <w:sz w:val="28"/>
          <w:szCs w:val="28"/>
          <w:lang w:val="uk-UA"/>
        </w:rPr>
        <w:t>розвитку компетентностей</w:t>
      </w:r>
      <w:r w:rsidRPr="00EC65BB">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w:t>
      </w:r>
      <w:r w:rsidR="00CB36ED" w:rsidRPr="00EC65BB">
        <w:rPr>
          <w:rFonts w:ascii="Times New Roman" w:eastAsia="Times New Roman" w:hAnsi="Times New Roman" w:cs="Times New Roman"/>
          <w:sz w:val="28"/>
          <w:szCs w:val="28"/>
          <w:lang w:val="uk-UA" w:eastAsia="uk-UA"/>
        </w:rPr>
        <w:t xml:space="preserve">ериментально-практичних робіт). </w:t>
      </w:r>
      <w:r w:rsidRPr="00EC65BB">
        <w:rPr>
          <w:rFonts w:ascii="Times New Roman" w:eastAsia="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Функцію </w:t>
      </w:r>
      <w:r w:rsidRPr="00EC65BB">
        <w:rPr>
          <w:rFonts w:ascii="Times New Roman" w:eastAsia="Calibri" w:hAnsi="Times New Roman" w:cs="Times New Roman"/>
          <w:sz w:val="28"/>
          <w:szCs w:val="28"/>
          <w:lang w:val="uk-UA"/>
        </w:rPr>
        <w:t>перевірки та/або оцінювання досягнення компетентностей</w:t>
      </w:r>
      <w:r w:rsidRPr="00EC65BB">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bCs/>
          <w:sz w:val="28"/>
          <w:szCs w:val="28"/>
          <w:lang w:val="uk-UA" w:eastAsia="uk-UA"/>
        </w:rPr>
        <w:t>Екскурсії</w:t>
      </w:r>
      <w:r w:rsidRPr="00EC65BB">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EC65BB">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Calibri" w:hAnsi="Times New Roman" w:cs="Times New Roman"/>
          <w:sz w:val="28"/>
          <w:szCs w:val="28"/>
          <w:lang w:val="uk-UA"/>
        </w:rPr>
        <w:t>Перевірка та/або оцінювання досягнення компетентностей</w:t>
      </w:r>
      <w:r w:rsidRPr="00EC65BB">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lastRenderedPageBreak/>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94118D"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94118D" w:rsidRPr="00EC65BB" w:rsidRDefault="0094118D"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Практикується використання STEM – уроків, проектної діяльності, проведення Інженерних та  STEM – тижнів.</w:t>
      </w:r>
    </w:p>
    <w:p w:rsidR="002A2154" w:rsidRPr="00EC65BB" w:rsidRDefault="002A2154" w:rsidP="0080743A">
      <w:pPr>
        <w:spacing w:after="0" w:line="240" w:lineRule="auto"/>
        <w:ind w:firstLine="708"/>
        <w:jc w:val="both"/>
        <w:rPr>
          <w:rFonts w:ascii="Times New Roman" w:hAnsi="Times New Roman" w:cs="Times New Roman"/>
          <w:sz w:val="28"/>
          <w:szCs w:val="28"/>
          <w:lang w:val="uk-UA"/>
        </w:rPr>
      </w:pPr>
      <w:r w:rsidRPr="00EC65BB">
        <w:rPr>
          <w:rFonts w:ascii="Times New Roman" w:eastAsia="Times New Roman" w:hAnsi="Times New Roman" w:cs="Times New Roman"/>
          <w:sz w:val="28"/>
          <w:szCs w:val="28"/>
          <w:lang w:val="uk-UA" w:eastAsia="uk-UA"/>
        </w:rPr>
        <w:t>За необхідності осв</w:t>
      </w:r>
      <w:r w:rsidR="0080743A" w:rsidRPr="00EC65BB">
        <w:rPr>
          <w:rFonts w:ascii="Times New Roman" w:eastAsia="Times New Roman" w:hAnsi="Times New Roman" w:cs="Times New Roman"/>
          <w:sz w:val="28"/>
          <w:szCs w:val="28"/>
          <w:lang w:val="uk-UA" w:eastAsia="uk-UA"/>
        </w:rPr>
        <w:t xml:space="preserve">ітній процес може відбуватися </w:t>
      </w:r>
      <w:r w:rsidR="0080743A" w:rsidRPr="00EC65BB">
        <w:rPr>
          <w:rFonts w:ascii="Times New Roman" w:hAnsi="Times New Roman" w:cs="Times New Roman"/>
          <w:sz w:val="28"/>
          <w:szCs w:val="28"/>
          <w:lang w:val="uk-UA"/>
        </w:rPr>
        <w:t>з використанням дистанційних технологій та у змішаному режимі із застосуванням сучасних засобів комунікації</w:t>
      </w:r>
      <w:r w:rsidR="0080743A" w:rsidRPr="00EC65BB">
        <w:rPr>
          <w:rFonts w:ascii="Times New Roman" w:eastAsia="Times New Roman" w:hAnsi="Times New Roman" w:cs="Times New Roman"/>
          <w:sz w:val="28"/>
          <w:szCs w:val="28"/>
          <w:lang w:val="uk-UA" w:eastAsia="uk-UA"/>
        </w:rPr>
        <w:t xml:space="preserve"> та </w:t>
      </w:r>
      <w:r w:rsidRPr="00EC65BB">
        <w:rPr>
          <w:rFonts w:ascii="Times New Roman" w:eastAsia="Times New Roman" w:hAnsi="Times New Roman" w:cs="Times New Roman"/>
          <w:sz w:val="28"/>
          <w:szCs w:val="28"/>
          <w:lang w:val="uk-UA" w:eastAsia="uk-UA"/>
        </w:rPr>
        <w:t xml:space="preserve">освітніх інструментів: </w:t>
      </w:r>
      <w:r w:rsidR="0080743A" w:rsidRPr="00EC65BB">
        <w:rPr>
          <w:rFonts w:ascii="Times New Roman" w:hAnsi="Times New Roman" w:cs="Times New Roman"/>
          <w:sz w:val="28"/>
          <w:szCs w:val="28"/>
          <w:lang w:val="uk-UA"/>
        </w:rPr>
        <w:t>проведення</w:t>
      </w:r>
      <w:r w:rsidR="007108E5" w:rsidRPr="00EC65BB">
        <w:rPr>
          <w:rFonts w:ascii="Times New Roman" w:hAnsi="Times New Roman" w:cs="Times New Roman"/>
          <w:sz w:val="28"/>
          <w:szCs w:val="28"/>
          <w:lang w:val="uk-UA"/>
        </w:rPr>
        <w:t xml:space="preserve"> онлайн-заня</w:t>
      </w:r>
      <w:r w:rsidR="009E4AB7">
        <w:rPr>
          <w:rFonts w:ascii="Times New Roman" w:hAnsi="Times New Roman" w:cs="Times New Roman"/>
          <w:sz w:val="28"/>
          <w:szCs w:val="28"/>
          <w:lang w:val="uk-UA"/>
        </w:rPr>
        <w:t xml:space="preserve">ть через </w:t>
      </w:r>
      <w:r w:rsidR="0080743A" w:rsidRPr="00EC65BB">
        <w:rPr>
          <w:rFonts w:ascii="Times New Roman" w:hAnsi="Times New Roman" w:cs="Times New Roman"/>
          <w:sz w:val="28"/>
          <w:szCs w:val="28"/>
          <w:lang w:val="uk-UA"/>
        </w:rPr>
        <w:t xml:space="preserve"> Skype,</w:t>
      </w:r>
      <w:r w:rsidR="009E4AB7">
        <w:rPr>
          <w:rFonts w:ascii="Times New Roman" w:hAnsi="Times New Roman" w:cs="Times New Roman"/>
          <w:sz w:val="28"/>
          <w:szCs w:val="28"/>
          <w:lang w:val="uk-UA"/>
        </w:rPr>
        <w:t xml:space="preserve"> </w:t>
      </w:r>
      <w:r w:rsidR="0080743A" w:rsidRPr="00EC65BB">
        <w:rPr>
          <w:rFonts w:ascii="Times New Roman" w:hAnsi="Times New Roman" w:cs="Times New Roman"/>
          <w:sz w:val="28"/>
          <w:szCs w:val="28"/>
          <w:lang w:val="uk-UA"/>
        </w:rPr>
        <w:t>GooqlMeet,</w:t>
      </w:r>
      <w:r w:rsidR="009E4AB7">
        <w:rPr>
          <w:rFonts w:ascii="Times New Roman" w:hAnsi="Times New Roman" w:cs="Times New Roman"/>
          <w:sz w:val="28"/>
          <w:szCs w:val="28"/>
          <w:lang w:val="uk-UA"/>
        </w:rPr>
        <w:t xml:space="preserve"> </w:t>
      </w:r>
      <w:r w:rsidR="007108E5" w:rsidRPr="00EC65BB">
        <w:rPr>
          <w:rFonts w:ascii="Times New Roman" w:hAnsi="Times New Roman" w:cs="Times New Roman"/>
          <w:sz w:val="28"/>
          <w:szCs w:val="28"/>
          <w:lang w:val="uk-UA"/>
        </w:rPr>
        <w:t xml:space="preserve">; </w:t>
      </w:r>
      <w:r w:rsidR="0080743A" w:rsidRPr="00EC65BB">
        <w:rPr>
          <w:rFonts w:ascii="Times New Roman" w:hAnsi="Times New Roman" w:cs="Times New Roman"/>
          <w:sz w:val="28"/>
          <w:szCs w:val="28"/>
          <w:lang w:val="uk-UA"/>
        </w:rPr>
        <w:t xml:space="preserve">розміщення </w:t>
      </w:r>
      <w:r w:rsidR="007108E5" w:rsidRPr="00EC65BB">
        <w:rPr>
          <w:rFonts w:ascii="Times New Roman" w:hAnsi="Times New Roman" w:cs="Times New Roman"/>
          <w:sz w:val="28"/>
          <w:szCs w:val="28"/>
          <w:lang w:val="uk-UA"/>
        </w:rPr>
        <w:t>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вебсерверів та платформ, наприклад, Googl</w:t>
      </w:r>
      <w:r w:rsidR="0080743A" w:rsidRPr="00EC65BB">
        <w:rPr>
          <w:rFonts w:ascii="Times New Roman" w:hAnsi="Times New Roman" w:cs="Times New Roman"/>
          <w:sz w:val="28"/>
          <w:szCs w:val="28"/>
          <w:lang w:val="uk-UA"/>
        </w:rPr>
        <w:t xml:space="preserve">e Classroom, Moodle, Microsoft </w:t>
      </w:r>
      <w:r w:rsidR="007108E5" w:rsidRPr="00EC65BB">
        <w:rPr>
          <w:rFonts w:ascii="Times New Roman" w:hAnsi="Times New Roman" w:cs="Times New Roman"/>
          <w:sz w:val="28"/>
          <w:szCs w:val="28"/>
          <w:lang w:val="uk-UA"/>
        </w:rPr>
        <w:t>Teams</w:t>
      </w:r>
      <w:hyperlink r:id="rId10" w:history="1">
        <w:r w:rsidRPr="00EC65BB">
          <w:rPr>
            <w:rFonts w:ascii="Times New Roman" w:hAnsi="Times New Roman" w:cs="Times New Roman"/>
            <w:bCs/>
            <w:sz w:val="28"/>
            <w:szCs w:val="28"/>
            <w:shd w:val="clear" w:color="auto" w:fill="FFFFFF"/>
            <w:lang w:val="uk-UA"/>
          </w:rPr>
          <w:t>Classroom,</w:t>
        </w:r>
      </w:hyperlink>
      <w:r w:rsidR="0080743A" w:rsidRPr="00EC65BB">
        <w:rPr>
          <w:rFonts w:ascii="Times New Roman" w:hAnsi="Times New Roman" w:cs="Times New Roman"/>
          <w:sz w:val="28"/>
          <w:szCs w:val="28"/>
          <w:lang w:val="uk-UA"/>
        </w:rPr>
        <w:t>; розміщення завдань та рекомендацій на сайті закладу; створення груп із батьками, учнями у соціальних мережах (Viber, Telegram, WhatsApp тощо); використання національної електронної платформи «Всеукраїнська школа онлайн», на якій розміщено уроки з усіх шкільних предметів для учнів 5-11 класів; використання освітнього проєкту «Навчання без меж» – спільний проєкт Міністерства освіти і науки України, Міністерства культури та інформаційної політики; спілкування в телефонному режимі; листування через електронну пошту тощо.</w:t>
      </w:r>
    </w:p>
    <w:p w:rsidR="00DF7FFA" w:rsidRPr="00EC65BB" w:rsidRDefault="00DF7FFA" w:rsidP="00B71D1E">
      <w:pPr>
        <w:spacing w:after="0" w:line="240" w:lineRule="auto"/>
        <w:ind w:firstLine="708"/>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4118D" w:rsidRPr="00EC65BB" w:rsidRDefault="00DF7FFA" w:rsidP="00B71D1E">
      <w:pPr>
        <w:spacing w:after="0" w:line="240" w:lineRule="auto"/>
        <w:ind w:firstLine="709"/>
        <w:jc w:val="both"/>
        <w:rPr>
          <w:rFonts w:ascii="Times New Roman" w:hAnsi="Times New Roman" w:cs="Times New Roman"/>
          <w:sz w:val="28"/>
          <w:szCs w:val="28"/>
          <w:lang w:val="uk-UA"/>
        </w:rPr>
      </w:pPr>
      <w:r w:rsidRPr="00EC65BB">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94118D" w:rsidRPr="00EC65BB">
        <w:rPr>
          <w:rFonts w:ascii="Times New Roman" w:eastAsia="Calibri" w:hAnsi="Times New Roman" w:cs="Times New Roman"/>
          <w:sz w:val="28"/>
          <w:szCs w:val="28"/>
          <w:lang w:val="uk-UA"/>
        </w:rPr>
        <w:t xml:space="preserve">  Впроваджуються </w:t>
      </w:r>
      <w:r w:rsidR="0094118D" w:rsidRPr="00EC65BB">
        <w:rPr>
          <w:rFonts w:ascii="Times New Roman" w:hAnsi="Times New Roman" w:cs="Times New Roman"/>
          <w:sz w:val="28"/>
          <w:szCs w:val="28"/>
          <w:lang w:val="uk-UA"/>
        </w:rPr>
        <w:t>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FC1C0C" w:rsidRPr="00EC65BB" w:rsidRDefault="007F6705"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850FAC" w:rsidRPr="00EC65BB" w:rsidRDefault="00850FAC" w:rsidP="0008240D">
      <w:pPr>
        <w:spacing w:after="0" w:line="240" w:lineRule="auto"/>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7.Опис інструментів оцінювання</w:t>
      </w:r>
    </w:p>
    <w:p w:rsidR="005E1E5F" w:rsidRPr="00EC65BB" w:rsidRDefault="005E1E5F" w:rsidP="0008240D">
      <w:pPr>
        <w:spacing w:after="0" w:line="240" w:lineRule="auto"/>
        <w:jc w:val="both"/>
        <w:rPr>
          <w:rFonts w:ascii="Times New Roman" w:eastAsia="Times New Roman" w:hAnsi="Times New Roman" w:cs="Times New Roman"/>
          <w:b/>
          <w:sz w:val="28"/>
          <w:szCs w:val="28"/>
          <w:lang w:val="uk-UA"/>
        </w:rPr>
      </w:pPr>
    </w:p>
    <w:p w:rsidR="002F1EC4" w:rsidRPr="00F904F1" w:rsidRDefault="00375D2E" w:rsidP="002F1EC4">
      <w:pPr>
        <w:shd w:val="clear" w:color="auto" w:fill="FFFFFF"/>
        <w:spacing w:after="0" w:line="240" w:lineRule="auto"/>
        <w:jc w:val="both"/>
        <w:textAlignment w:val="baseline"/>
        <w:rPr>
          <w:rFonts w:ascii="Times New Roman" w:hAnsi="Times New Roman" w:cs="Times New Roman"/>
          <w:sz w:val="28"/>
          <w:szCs w:val="28"/>
        </w:rPr>
      </w:pPr>
      <w:r>
        <w:rPr>
          <w:rFonts w:ascii="Times New Roman" w:eastAsia="Times New Roman" w:hAnsi="Times New Roman" w:cs="Times New Roman"/>
          <w:b/>
          <w:sz w:val="28"/>
          <w:szCs w:val="28"/>
          <w:lang w:val="uk-UA"/>
        </w:rPr>
        <w:t xml:space="preserve">   </w:t>
      </w:r>
      <w:r w:rsidRPr="00EC65BB">
        <w:rPr>
          <w:rFonts w:ascii="Times New Roman" w:hAnsi="Times New Roman" w:cs="Times New Roman"/>
          <w:sz w:val="28"/>
          <w:szCs w:val="28"/>
          <w:lang w:val="uk-UA"/>
        </w:rPr>
        <w:tab/>
      </w:r>
      <w:r w:rsidR="002F1EC4" w:rsidRPr="002F1EC4">
        <w:rPr>
          <w:rFonts w:ascii="Times New Roman" w:hAnsi="Times New Roman" w:cs="Times New Roman"/>
          <w:sz w:val="28"/>
          <w:szCs w:val="28"/>
          <w:lang w:val="uk-UA"/>
        </w:rPr>
        <w:t xml:space="preserve">Оцінювання-це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Оцінювання здійснюється з метою створення сприятливих умов для розвитку талантів і здібностей кожного  учня/учениці, формування у нього/неї компетентностей та наскрізних умінь </w:t>
      </w:r>
      <w:r w:rsidR="002F1EC4" w:rsidRPr="002F1EC4">
        <w:rPr>
          <w:rFonts w:ascii="Times New Roman" w:hAnsi="Times New Roman" w:cs="Times New Roman"/>
          <w:sz w:val="28"/>
          <w:szCs w:val="28"/>
          <w:lang w:val="uk-UA"/>
        </w:rPr>
        <w:lastRenderedPageBreak/>
        <w:t>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 Характерною ознакою оцінювання є рівноправна взаємодія учасників освітнього процесу, спрямована на формування суб'єктної позиції учня/учениці через активне залучення його/ї до самооцінювання/ взаємооцінювання і прийняття рішень щодо подальшої навчальної діяльності.</w:t>
      </w:r>
      <w:r w:rsidR="002F1EC4" w:rsidRPr="002F1EC4">
        <w:rPr>
          <w:rFonts w:ascii="Times New Roman" w:hAnsi="Times New Roman" w:cs="Times New Roman"/>
          <w:sz w:val="28"/>
          <w:szCs w:val="28"/>
          <w:lang w:val="uk-UA"/>
        </w:rPr>
        <w:tab/>
      </w:r>
      <w:r w:rsidR="002F1EC4" w:rsidRPr="00F904F1">
        <w:rPr>
          <w:rFonts w:ascii="Times New Roman" w:hAnsi="Times New Roman" w:cs="Times New Roman"/>
          <w:sz w:val="28"/>
          <w:szCs w:val="28"/>
        </w:rPr>
        <w:t>Об'єктами оцінювання є результати навчання учня/учениці, у тому числі процес їх досягнення ним/нею. Відповідно до пункту 22 статті 1 Закону України «Про освіту»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rsidR="002F1EC4" w:rsidRPr="00F904F1" w:rsidRDefault="002F1EC4" w:rsidP="002F1EC4">
      <w:pPr>
        <w:shd w:val="clear" w:color="auto" w:fill="FFFFFF"/>
        <w:spacing w:after="0" w:line="240" w:lineRule="auto"/>
        <w:jc w:val="both"/>
        <w:textAlignment w:val="baseline"/>
        <w:rPr>
          <w:rFonts w:ascii="Times New Roman" w:hAnsi="Times New Roman" w:cs="Times New Roman"/>
          <w:sz w:val="28"/>
          <w:szCs w:val="28"/>
        </w:rPr>
      </w:pPr>
      <w:r w:rsidRPr="00F904F1">
        <w:rPr>
          <w:rFonts w:ascii="Times New Roman" w:hAnsi="Times New Roman" w:cs="Times New Roman"/>
          <w:sz w:val="28"/>
          <w:szCs w:val="28"/>
        </w:rPr>
        <w:tab/>
        <w:t>Відповідно до Закону України «Про загальну середню освіту» оцінювання ґрунтується на принципах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rsidR="002F1EC4" w:rsidRPr="00F904F1" w:rsidRDefault="002F1EC4" w:rsidP="002F1EC4">
      <w:pPr>
        <w:shd w:val="clear" w:color="auto" w:fill="FFFFFF"/>
        <w:spacing w:after="0" w:line="240" w:lineRule="auto"/>
        <w:jc w:val="both"/>
        <w:textAlignment w:val="baseline"/>
        <w:rPr>
          <w:rFonts w:ascii="Times New Roman" w:hAnsi="Times New Roman" w:cs="Times New Roman"/>
          <w:sz w:val="28"/>
          <w:szCs w:val="28"/>
        </w:rPr>
      </w:pPr>
      <w:r w:rsidRPr="00F904F1">
        <w:rPr>
          <w:rFonts w:ascii="Times New Roman" w:hAnsi="Times New Roman" w:cs="Times New Roman"/>
          <w:sz w:val="28"/>
          <w:szCs w:val="28"/>
        </w:rPr>
        <w:tab/>
        <w:t>Оцінюванню підлягають результати навчання з навчальних предметів, інтегрованих курсів освітнього компонента навчального плану. Педагогічна рада закладу може прийняти рішення про оцінювання результатів навчання складників вибіркового освітнього компонента чи не оцінювання окремих предметів, курсів.</w:t>
      </w:r>
    </w:p>
    <w:p w:rsidR="002F1EC4" w:rsidRPr="00F904F1" w:rsidRDefault="002F1EC4" w:rsidP="002F1EC4">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 xml:space="preserve">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ілюструє культуру оцінювання, сформовану закладом освіти. Оцінювання результатів навчання учнів у закладі здійснюється відповідно статті 17 Закону України «Про повну загальну середню освіту», наказу МОН від 13.07.2021 №813 «Про затвердження методичних рекомендацій щодо оцінювання результатів навчання учнів 1-4 </w:t>
      </w:r>
      <w:r w:rsidRPr="00F904F1">
        <w:rPr>
          <w:rFonts w:ascii="Times New Roman" w:hAnsi="Times New Roman" w:cs="Times New Roman"/>
          <w:color w:val="000000" w:themeColor="text1"/>
          <w:sz w:val="28"/>
          <w:szCs w:val="28"/>
        </w:rPr>
        <w:t>класів закладів загальної середньої освіти», наказу МОН України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листа МОН України від 11.08.2023 р. 1/11938-23 щодо особливостей організації освітнього процесу у 7-9 х класах в умовах реалізації концепції «Нова українська школа», наказу</w:t>
      </w:r>
      <w:r w:rsidRPr="00F904F1">
        <w:rPr>
          <w:rFonts w:ascii="Times New Roman" w:hAnsi="Times New Roman" w:cs="Times New Roman"/>
          <w:sz w:val="28"/>
          <w:szCs w:val="28"/>
        </w:rPr>
        <w:t xml:space="preserve">МОН України від 13.04.2011 №329 «Про затвердження критеріїв оцінювання навчальних досягнень учнів (вихованців) у системі загальної середньої освіти», наказу Міністерства освіти і науки України від 21.08.2013 р. №1222 із змінами, додаток 2 «Орієнтовні вимоги оцінювання навчальних досягнень учнів із базових дисциплін у системі загальної середньої освіти»,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№496, Методичних рекомендацій щодо заповнення Класного </w:t>
      </w:r>
      <w:r w:rsidRPr="00F904F1">
        <w:rPr>
          <w:rFonts w:ascii="Times New Roman" w:hAnsi="Times New Roman" w:cs="Times New Roman"/>
          <w:sz w:val="28"/>
          <w:szCs w:val="28"/>
        </w:rPr>
        <w:lastRenderedPageBreak/>
        <w:t xml:space="preserve">журналу учнів початкових класів, затверджених наказом МОН від 07.12.2018 №1362 (із змінами, внесеними згідно з наказом МОН від 09.01.2020 № 21, №1096 від 02.09.2020),Порядку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№762 (у редакції наказу Міністерства освіти і науки України від 08 травня 2019 року №621), наказу Міністерства освіти і науки України від 15.05.2023 №563, «Методичні рекомендації щодо окремих питань здобуття освіти в закладах загальної середньої освіти в умовах воєнного стану в Україні», наказу Міністерства освіти і науки України від 13.06.2024 року №836 «Про внесення змін у методичні рекомендації щодо окремих питань здобуття освіти в закладах загальної середньої освіти в умовах воєнного стану в Україні», </w:t>
      </w:r>
      <w:r w:rsidRPr="00F904F1">
        <w:rPr>
          <w:rFonts w:ascii="Times New Roman" w:hAnsi="Times New Roman" w:cs="Times New Roman"/>
          <w:color w:val="FF0000"/>
          <w:sz w:val="28"/>
          <w:szCs w:val="28"/>
        </w:rPr>
        <w:t xml:space="preserve">рішення педагогічної ради від </w:t>
      </w:r>
      <w:r w:rsidR="009B21FF">
        <w:rPr>
          <w:rFonts w:ascii="Times New Roman" w:hAnsi="Times New Roman" w:cs="Times New Roman"/>
          <w:color w:val="FF0000"/>
          <w:sz w:val="28"/>
          <w:szCs w:val="28"/>
          <w:lang w:val="uk-UA"/>
        </w:rPr>
        <w:t>30.08.2024</w:t>
      </w:r>
      <w:r w:rsidRPr="00F904F1">
        <w:rPr>
          <w:rFonts w:ascii="Times New Roman" w:hAnsi="Times New Roman" w:cs="Times New Roman"/>
          <w:color w:val="FF0000"/>
          <w:sz w:val="28"/>
          <w:szCs w:val="28"/>
        </w:rPr>
        <w:t xml:space="preserve"> № </w:t>
      </w:r>
      <w:r w:rsidR="009B21FF">
        <w:rPr>
          <w:rFonts w:ascii="Times New Roman" w:hAnsi="Times New Roman" w:cs="Times New Roman"/>
          <w:color w:val="FF0000"/>
          <w:sz w:val="28"/>
          <w:szCs w:val="28"/>
          <w:lang w:val="uk-UA"/>
        </w:rPr>
        <w:t>1</w:t>
      </w:r>
      <w:r w:rsidRPr="00F904F1">
        <w:rPr>
          <w:rFonts w:ascii="Times New Roman" w:hAnsi="Times New Roman" w:cs="Times New Roman"/>
          <w:color w:val="FF0000"/>
          <w:sz w:val="28"/>
          <w:szCs w:val="28"/>
        </w:rPr>
        <w:t>«Про заповнення класного журналу НУШ»</w:t>
      </w:r>
      <w:r w:rsidRPr="00F904F1">
        <w:rPr>
          <w:rFonts w:ascii="Times New Roman" w:hAnsi="Times New Roman" w:cs="Times New Roman"/>
          <w:sz w:val="28"/>
          <w:szCs w:val="28"/>
        </w:rPr>
        <w:t>.</w:t>
      </w:r>
    </w:p>
    <w:p w:rsidR="002F1EC4" w:rsidRPr="00F904F1" w:rsidRDefault="002F1EC4" w:rsidP="002F1EC4">
      <w:pPr>
        <w:shd w:val="clear" w:color="auto" w:fill="FFFFFF"/>
        <w:spacing w:after="0" w:line="240" w:lineRule="auto"/>
        <w:jc w:val="both"/>
        <w:textAlignment w:val="baseline"/>
        <w:rPr>
          <w:rFonts w:ascii="Times New Roman" w:hAnsi="Times New Roman" w:cs="Times New Roman"/>
          <w:sz w:val="28"/>
          <w:szCs w:val="28"/>
        </w:rPr>
      </w:pPr>
      <w:r w:rsidRPr="00F904F1">
        <w:rPr>
          <w:rFonts w:ascii="Times New Roman" w:hAnsi="Times New Roman" w:cs="Times New Roman"/>
          <w:sz w:val="28"/>
          <w:szCs w:val="28"/>
        </w:rPr>
        <w:tab/>
        <w:t>Оцінювання результатів навчання учнів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Оцінювання відповідності результатів навчання учнів, які завершили здобуття початкової, базової середньої освіти, вимогам Державного стандарту здійснюється шляхом державної підсумкової атестації.</w:t>
      </w:r>
    </w:p>
    <w:p w:rsidR="002F1EC4" w:rsidRPr="00F904F1" w:rsidRDefault="002F1EC4" w:rsidP="002F1EC4">
      <w:pPr>
        <w:shd w:val="clear" w:color="auto" w:fill="FFFFFF"/>
        <w:spacing w:after="0" w:line="240" w:lineRule="auto"/>
        <w:jc w:val="both"/>
        <w:textAlignment w:val="baseline"/>
        <w:rPr>
          <w:rFonts w:ascii="Times New Roman" w:hAnsi="Times New Roman" w:cs="Times New Roman"/>
          <w:b/>
          <w:sz w:val="28"/>
          <w:szCs w:val="28"/>
        </w:rPr>
      </w:pPr>
      <w:r w:rsidRPr="00F904F1">
        <w:rPr>
          <w:rFonts w:ascii="Times New Roman" w:hAnsi="Times New Roman" w:cs="Times New Roman"/>
          <w:b/>
          <w:sz w:val="28"/>
          <w:szCs w:val="28"/>
        </w:rPr>
        <w:t>Оцінювання учнів 1–4 класів</w:t>
      </w:r>
    </w:p>
    <w:p w:rsidR="002F1EC4" w:rsidRPr="00F904F1" w:rsidRDefault="002F1EC4" w:rsidP="002F1EC4">
      <w:pPr>
        <w:shd w:val="clear" w:color="auto" w:fill="FFFFFF"/>
        <w:spacing w:after="0" w:line="240" w:lineRule="auto"/>
        <w:jc w:val="both"/>
        <w:textAlignment w:val="baseline"/>
        <w:rPr>
          <w:rFonts w:ascii="Times New Roman" w:hAnsi="Times New Roman" w:cs="Times New Roman"/>
          <w:b/>
          <w:sz w:val="28"/>
          <w:szCs w:val="28"/>
        </w:rPr>
      </w:pPr>
      <w:r w:rsidRPr="00F904F1">
        <w:rPr>
          <w:rFonts w:ascii="Times New Roman" w:hAnsi="Times New Roman" w:cs="Times New Roman"/>
          <w:sz w:val="28"/>
          <w:szCs w:val="28"/>
        </w:rPr>
        <w:tab/>
        <w:t>Оцінювання в 1-4 класах здійснюється відповідно до Державного стандарту початкової освіти та чинних Методичних рекомендацій щодо оцінювання результатів навчання учнів 1–4 класів закладів загальної середньої освіти, затверджених наказом МОНУ.Відповідно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2F1EC4" w:rsidRPr="00F904F1" w:rsidRDefault="002F1EC4" w:rsidP="002F1EC4">
      <w:pPr>
        <w:shd w:val="clear" w:color="auto" w:fill="FFFFFF"/>
        <w:spacing w:after="0" w:line="240" w:lineRule="auto"/>
        <w:jc w:val="both"/>
        <w:textAlignment w:val="baseline"/>
        <w:rPr>
          <w:rFonts w:ascii="Times New Roman" w:hAnsi="Times New Roman" w:cs="Times New Roman"/>
          <w:sz w:val="28"/>
          <w:szCs w:val="28"/>
        </w:rPr>
      </w:pPr>
      <w:r w:rsidRPr="00F904F1">
        <w:rPr>
          <w:rFonts w:ascii="Times New Roman" w:hAnsi="Times New Roman" w:cs="Times New Roman"/>
          <w:sz w:val="28"/>
          <w:szCs w:val="28"/>
        </w:rPr>
        <w:t>-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2F1EC4" w:rsidRPr="00F904F1" w:rsidRDefault="002F1EC4" w:rsidP="002F1EC4">
      <w:pPr>
        <w:shd w:val="clear" w:color="auto" w:fill="FFFFFF"/>
        <w:spacing w:after="0" w:line="240" w:lineRule="auto"/>
        <w:jc w:val="both"/>
        <w:textAlignment w:val="baseline"/>
        <w:rPr>
          <w:rFonts w:ascii="Times New Roman" w:hAnsi="Times New Roman" w:cs="Times New Roman"/>
          <w:sz w:val="28"/>
          <w:szCs w:val="28"/>
        </w:rPr>
      </w:pPr>
      <w:r w:rsidRPr="00F904F1">
        <w:rPr>
          <w:rFonts w:ascii="Times New Roman" w:hAnsi="Times New Roman" w:cs="Times New Roman"/>
          <w:sz w:val="28"/>
          <w:szCs w:val="28"/>
        </w:rPr>
        <w:t xml:space="preserve">-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w:t>
      </w:r>
    </w:p>
    <w:p w:rsidR="002F1EC4" w:rsidRPr="00F904F1" w:rsidRDefault="002F1EC4" w:rsidP="002F1EC4">
      <w:pPr>
        <w:shd w:val="clear" w:color="auto" w:fill="FFFFFF"/>
        <w:spacing w:after="0" w:line="240" w:lineRule="auto"/>
        <w:jc w:val="both"/>
        <w:textAlignment w:val="baseline"/>
        <w:rPr>
          <w:rFonts w:ascii="Times New Roman" w:hAnsi="Times New Roman" w:cs="Times New Roman"/>
          <w:sz w:val="28"/>
          <w:szCs w:val="28"/>
        </w:rPr>
      </w:pPr>
      <w:r w:rsidRPr="00F904F1">
        <w:rPr>
          <w:rFonts w:ascii="Times New Roman" w:hAnsi="Times New Roman" w:cs="Times New Roman"/>
          <w:sz w:val="28"/>
          <w:szCs w:val="28"/>
        </w:rPr>
        <w:tab/>
        <w:t>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w:t>
      </w:r>
      <w:r w:rsidRPr="00F904F1">
        <w:rPr>
          <w:rFonts w:ascii="Times New Roman" w:hAnsi="Times New Roman" w:cs="Times New Roman"/>
          <w:sz w:val="28"/>
          <w:szCs w:val="28"/>
        </w:rPr>
        <w:tab/>
        <w:t>Важливим компонентом освітнього процесу в НУШ є оцінювальна діяльність, що здійснюється на засадах компетентнісного, діяльнісного, суб'єкт- суб'єктного підходів та передбачає партнерську взаємодію вчителя, учнів та їхніх батьків або інших законних представників.</w:t>
      </w:r>
    </w:p>
    <w:p w:rsidR="002F1EC4" w:rsidRPr="00F904F1" w:rsidRDefault="002F1EC4" w:rsidP="002F1EC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ab/>
        <w:t xml:space="preserve">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w:t>
      </w:r>
      <w:r w:rsidRPr="00F904F1">
        <w:rPr>
          <w:rFonts w:ascii="Times New Roman" w:eastAsia="Times New Roman" w:hAnsi="Times New Roman" w:cs="Times New Roman"/>
          <w:sz w:val="28"/>
          <w:szCs w:val="28"/>
          <w:lang w:eastAsia="uk-UA"/>
        </w:rPr>
        <w:lastRenderedPageBreak/>
        <w:t xml:space="preserve">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Pr="00F904F1">
        <w:rPr>
          <w:rFonts w:ascii="Times New Roman" w:eastAsia="Times New Roman" w:hAnsi="Times New Roman" w:cs="Times New Roman"/>
          <w:sz w:val="28"/>
          <w:szCs w:val="28"/>
          <w:bdr w:val="none" w:sz="0" w:space="0" w:color="auto" w:frame="1"/>
          <w:lang w:eastAsia="uk-UA"/>
        </w:rPr>
        <w:t>Так, запроваджується поняття вербальної оцінки (оцінювальне судження) та рівневої оцінки (оцінювальне судження із зазначенням рівня результату). Вербальну і рівневу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Pr="00F904F1">
        <w:rPr>
          <w:rFonts w:ascii="Times New Roman" w:eastAsia="Times New Roman" w:hAnsi="Times New Roman" w:cs="Times New Roman"/>
          <w:sz w:val="28"/>
          <w:szCs w:val="28"/>
          <w:lang w:eastAsia="uk-UA"/>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рівневою оцінкою за вибором закладу. Особливості організації оцінювання в певному класі можуть ініціюватися вчителем і бути затвердженими на засіданні педагогічної ради закладу.</w:t>
      </w:r>
    </w:p>
    <w:p w:rsidR="002F1EC4" w:rsidRPr="00F904F1" w:rsidRDefault="002F1EC4" w:rsidP="002F1EC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bdr w:val="none" w:sz="0" w:space="0" w:color="auto" w:frame="1"/>
          <w:lang w:eastAsia="uk-UA"/>
        </w:rPr>
        <w:tab/>
        <w:t>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rsidR="002F1EC4" w:rsidRPr="00F904F1" w:rsidRDefault="002F1EC4" w:rsidP="002F1EC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bdr w:val="none" w:sz="0" w:space="0" w:color="auto" w:frame="1"/>
          <w:lang w:eastAsia="uk-UA"/>
        </w:rPr>
        <w:t xml:space="preserve">          Оцінка є конфіденційною інформацією, доступною лише для учня/учениці та його/її батьків (або осіб, що їх замінюють).</w:t>
      </w:r>
      <w:r w:rsidRPr="00F904F1">
        <w:rPr>
          <w:rFonts w:ascii="Times New Roman" w:eastAsia="Times New Roman" w:hAnsi="Times New Roman" w:cs="Times New Roman"/>
          <w:sz w:val="28"/>
          <w:szCs w:val="28"/>
          <w:lang w:eastAsia="uk-UA"/>
        </w:rPr>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2F1EC4" w:rsidRPr="00F904F1" w:rsidRDefault="002F1EC4" w:rsidP="002F1EC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 xml:space="preserve">- </w:t>
      </w:r>
      <w:r w:rsidRPr="00F904F1">
        <w:rPr>
          <w:rFonts w:ascii="Times New Roman" w:eastAsia="Times New Roman" w:hAnsi="Times New Roman" w:cs="Times New Roman"/>
          <w:sz w:val="28"/>
          <w:szCs w:val="28"/>
          <w:bdr w:val="none" w:sz="0" w:space="0" w:color="auto" w:frame="1"/>
          <w:lang w:eastAsia="uk-UA"/>
        </w:rPr>
        <w:t>формувального оцінювання, мета якого – відстеження особистісного розвитку учнів й опанування навчального досвіду;</w:t>
      </w:r>
    </w:p>
    <w:p w:rsidR="002F1EC4" w:rsidRPr="00F904F1" w:rsidRDefault="002F1EC4" w:rsidP="002F1EC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 підсумкового оцінювання, мета якого-співвіднести навчальні досягнення учнів з обов'язковими/очікуваними результатами навчання, визначеними Держстандартом або освітньою програмою.</w:t>
      </w:r>
    </w:p>
    <w:p w:rsidR="002F1EC4" w:rsidRPr="00F904F1" w:rsidRDefault="002F1EC4" w:rsidP="002F1EC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bdr w:val="none" w:sz="0" w:space="0" w:color="auto" w:frame="1"/>
          <w:lang w:eastAsia="uk-UA"/>
        </w:rPr>
        <w:tab/>
        <w:t>Формувальне оцінювання розпочинається з перших днів навчання у школі і триває постійно. Для ефективності формувального оцінювання буде дотримано  алгоритм діяльності вчителя під час його організації:</w:t>
      </w:r>
    </w:p>
    <w:p w:rsidR="002F1EC4" w:rsidRPr="00F904F1" w:rsidRDefault="002F1EC4" w:rsidP="002F1EC4">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формулювання об'єктивних і зрозумілих для учнів навчальних цілей;</w:t>
      </w:r>
    </w:p>
    <w:p w:rsidR="002F1EC4" w:rsidRPr="00F904F1" w:rsidRDefault="002F1EC4" w:rsidP="002F1EC4">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bdr w:val="none" w:sz="0" w:space="0" w:color="auto" w:frame="1"/>
          <w:lang w:eastAsia="uk-UA"/>
        </w:rPr>
        <w:t>визначення разом з учнями критеріїв оцінювання;</w:t>
      </w:r>
    </w:p>
    <w:p w:rsidR="002F1EC4" w:rsidRPr="00F904F1" w:rsidRDefault="002F1EC4" w:rsidP="002F1EC4">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формування суб'єктної позиції учнів у процесі оцінювання;</w:t>
      </w:r>
    </w:p>
    <w:p w:rsidR="002F1EC4" w:rsidRPr="00F904F1" w:rsidRDefault="002F1EC4" w:rsidP="002F1EC4">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bdr w:val="none" w:sz="0" w:space="0" w:color="auto" w:frame="1"/>
          <w:lang w:eastAsia="uk-UA"/>
        </w:rPr>
        <w:t>створення умов для формування вміння учнів аналізувати власну навчальну діяльність (рефлексія);</w:t>
      </w:r>
    </w:p>
    <w:p w:rsidR="002F1EC4" w:rsidRPr="00F904F1" w:rsidRDefault="002F1EC4" w:rsidP="002F1EC4">
      <w:pPr>
        <w:numPr>
          <w:ilvl w:val="0"/>
          <w:numId w:val="18"/>
        </w:numPr>
        <w:shd w:val="clear" w:color="auto" w:fill="FFFFFF"/>
        <w:spacing w:after="0" w:line="240" w:lineRule="auto"/>
        <w:jc w:val="both"/>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коригування спільно з учнями підходів до навчання з урахуванням результатів оцінювання.</w:t>
      </w:r>
    </w:p>
    <w:p w:rsidR="002F1EC4" w:rsidRPr="00F904F1" w:rsidRDefault="002F1EC4" w:rsidP="002F1EC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bdr w:val="none" w:sz="0" w:space="0" w:color="auto" w:frame="1"/>
          <w:lang w:eastAsia="uk-UA"/>
        </w:rPr>
        <w:t>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2F1EC4" w:rsidRPr="00F904F1" w:rsidRDefault="002F1EC4" w:rsidP="002F1EC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F904F1">
        <w:rPr>
          <w:rFonts w:ascii="Times New Roman" w:eastAsia="Times New Roman" w:hAnsi="Times New Roman" w:cs="Times New Roman"/>
          <w:sz w:val="28"/>
          <w:szCs w:val="28"/>
          <w:lang w:eastAsia="uk-UA"/>
        </w:rPr>
        <w:tab/>
        <w:t>Основою для підсумкового оцінювання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 чи іншого результату навчання.</w:t>
      </w:r>
    </w:p>
    <w:p w:rsidR="002F1EC4" w:rsidRPr="00F904F1" w:rsidRDefault="002F1EC4" w:rsidP="002F1EC4">
      <w:pPr>
        <w:shd w:val="clear" w:color="auto" w:fill="FFFFFF"/>
        <w:spacing w:after="0" w:line="240" w:lineRule="auto"/>
        <w:jc w:val="both"/>
        <w:textAlignment w:val="baseline"/>
        <w:rPr>
          <w:rFonts w:ascii="Times New Roman" w:eastAsia="Times New Roman" w:hAnsi="Times New Roman" w:cs="Times New Roman"/>
          <w:b/>
          <w:sz w:val="28"/>
          <w:szCs w:val="28"/>
          <w:lang w:eastAsia="uk-UA"/>
        </w:rPr>
      </w:pPr>
      <w:r w:rsidRPr="00F904F1">
        <w:rPr>
          <w:rFonts w:ascii="Times New Roman" w:eastAsia="Times New Roman" w:hAnsi="Times New Roman" w:cs="Times New Roman"/>
          <w:b/>
          <w:sz w:val="28"/>
          <w:szCs w:val="28"/>
          <w:lang w:eastAsia="uk-UA"/>
        </w:rPr>
        <w:t>Оцінювання учнів 5-7 класів</w:t>
      </w:r>
    </w:p>
    <w:p w:rsidR="002F1EC4" w:rsidRPr="00F904F1" w:rsidRDefault="002F1EC4" w:rsidP="002F1EC4">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lastRenderedPageBreak/>
        <w:tab/>
        <w:t>Основними видами оцінювання результатів навчання учнів 5-7 класів, є формувальне, поточне та підсумкове: тематичне, семестрове, річне. За вибором закладу оцінювання здійснюється за системою оцінювання, визначеною законодавством. Поточне, тематичне, семестрове та підсумкове (річне) оцінювання результатів навчання проводиться за 12-бальною системою (шкалою), а його результати позначають цифрами від 1 до 12. За рішенням педагогічної ради (за потреби) заклад може визначити адаптаційний період впродовж якого не здійснюється поточне та тематичне оцінювання.</w:t>
      </w:r>
    </w:p>
    <w:p w:rsidR="002F1EC4" w:rsidRPr="00F904F1" w:rsidRDefault="002F1EC4" w:rsidP="002F1EC4">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Свідоцтво досягнень відображає результати навчальних досягнень учня/учениці 5-7 класу з переліку предметів та інтегрованих курсів, визначених освітньою програмою закладу освіти.Графа «Характеристика навчальної діяльності» сформована відповідно до переліку наскрізних умінь, визначених Державним стандартом базової середньої освіти. Зазначена графа заповнюється класним керівником за результатами спостережень, проведених спільно з вчителями-предметниками, які працюють з класом. Спостереження проводяться упродовж року за планом, визначеним закладом. Аналізуються наскрізні вміння учня/учениці, зокрема, вияв інтересу до навчання, розуміння прочитаного, вміння висловлювати власну думку, критично та системно мислити, логічно обґрунтовувати власну позицію, діяти творчо, вияв ініціативи у процесі навчання, вміння конструктивно керувати емоціями, оцінювати ризики, приймати рішення, розв’язувати проблеми, співпрацювати з іншими з метою заохочення подальшого розвитку відповідних умінь. Заповнення графи здійснюється шляхом виставлення відповідної позначки навпроти сформованого уміння. Педагогічні колективи можуть виробляти власні способи спостереження за розвитком наскрізних умінь і застосовувати у тому числі вербальні характеристики замість позначки. Заповнення цієї графи здійснюється по завершенню кожного навчального року або в разі зміни здобувачем освіти навчального закладу. 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Заповнюється з урахуванням фіксованих у класних журналах результатів досягнень учнів упродовж навчального року.</w:t>
      </w:r>
    </w:p>
    <w:p w:rsidR="002F1EC4" w:rsidRPr="00F904F1" w:rsidRDefault="002F1EC4" w:rsidP="002F1EC4">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У класних журналах і в Свідоцтві перед виставленням підсумкової оцінки у відповідних графах результати навчання зазначаються за допомогою виставлення відповідних балів.</w:t>
      </w:r>
    </w:p>
    <w:p w:rsidR="002F1EC4" w:rsidRPr="00F904F1" w:rsidRDefault="002F1EC4" w:rsidP="002F1EC4">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Формувальне (поточне формувальне) оцінювання, окрім рівневого або бального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rsidR="002F1EC4" w:rsidRPr="00F904F1" w:rsidRDefault="002F1EC4" w:rsidP="002F1EC4">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 xml:space="preserve">Основною ланкою в системі контролю є поточний контроль,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тому індивідуальні форми доцільно </w:t>
      </w:r>
      <w:r w:rsidRPr="00F904F1">
        <w:rPr>
          <w:rFonts w:ascii="Times New Roman" w:hAnsi="Times New Roman" w:cs="Times New Roman"/>
          <w:sz w:val="28"/>
          <w:szCs w:val="28"/>
        </w:rPr>
        <w:lastRenderedPageBreak/>
        <w:t>поєднувати із фронтальною роботою класу. Також звертаю увагу на важливість урахування мотиваційно-стимулюючої функції поточного оцінювання.</w:t>
      </w:r>
    </w:p>
    <w:p w:rsidR="002F1EC4" w:rsidRPr="00F904F1" w:rsidRDefault="002F1EC4" w:rsidP="002F1EC4">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Тематичне оцінювання 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як правило, не враховуються. Поточне та підсумкове оцінювання здійснюють із застосуванням основних форм та способів: усної (індивідуальне, групове та фронтальне опитування); 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 цифрової (тестування в електронному форматі); практичної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rsidR="002F1EC4" w:rsidRPr="00F904F1" w:rsidRDefault="002F1EC4" w:rsidP="002F1EC4">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Семестрове оцінювання здійснюється за результатами контролю груп загальних результатів відображених у Свідоцтві досягнень. Семестровий контроль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 Семестровий контроль може бути комплексним, проводитись у формі тестування тощо.</w:t>
      </w:r>
    </w:p>
    <w:p w:rsidR="002F1EC4" w:rsidRPr="00216B84" w:rsidRDefault="002F1EC4" w:rsidP="002F1EC4">
      <w:pPr>
        <w:spacing w:after="0" w:line="240" w:lineRule="auto"/>
        <w:jc w:val="both"/>
        <w:rPr>
          <w:rFonts w:ascii="Times New Roman" w:hAnsi="Times New Roman" w:cs="Times New Roman"/>
          <w:color w:val="FF0000"/>
          <w:sz w:val="28"/>
          <w:szCs w:val="28"/>
        </w:rPr>
      </w:pPr>
      <w:r w:rsidRPr="00F904F1">
        <w:rPr>
          <w:rFonts w:ascii="Times New Roman" w:hAnsi="Times New Roman" w:cs="Times New Roman"/>
          <w:sz w:val="28"/>
          <w:szCs w:val="28"/>
        </w:rPr>
        <w:tab/>
        <w:t>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 Залежно від специфіки навчального предмета та кількості годин, передбачених навчальним планом на його вивчення (одногодинні курси) контроль групи результатів може проводитись упродовж навчального року. Вчитель може змістити акценти на результати опанування більш важливих тем, попередивши про це учнів на початку семестру.</w:t>
      </w:r>
    </w:p>
    <w:p w:rsidR="002F1EC4" w:rsidRPr="00754641" w:rsidRDefault="002F1EC4" w:rsidP="00754641">
      <w:pPr>
        <w:spacing w:after="0" w:line="240" w:lineRule="auto"/>
        <w:jc w:val="both"/>
        <w:rPr>
          <w:rFonts w:ascii="Times New Roman" w:hAnsi="Times New Roman" w:cs="Times New Roman"/>
          <w:sz w:val="28"/>
          <w:szCs w:val="28"/>
          <w:lang w:val="uk-UA"/>
        </w:rPr>
      </w:pPr>
      <w:r w:rsidRPr="00F904F1">
        <w:rPr>
          <w:rFonts w:ascii="Times New Roman" w:hAnsi="Times New Roman" w:cs="Times New Roman"/>
          <w:sz w:val="28"/>
          <w:szCs w:val="28"/>
        </w:rPr>
        <w:tab/>
        <w:t>Річне оцінювання здійснюється на підставі загальної оцінки результатів навчання за І та ІІ семестри. Окремі види контрольних робіт, як правило, не проводяться. Річна оцінка не обов’язково є середнімарифметичним від оцінок за І та ІІ семестри. Для визначення річної оцінки враховується динаміка особистих досягнень учня / учениці протягом року.</w:t>
      </w:r>
    </w:p>
    <w:p w:rsidR="002F1EC4" w:rsidRPr="00F904F1" w:rsidRDefault="002F1EC4" w:rsidP="002F1EC4">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 xml:space="preserve">Результати річного оцінювання відображають уСвідоцтві досягнень за системою (шкалою), визначеною законодавством та результати </w:t>
      </w:r>
      <w:r>
        <w:rPr>
          <w:rFonts w:ascii="Times New Roman" w:hAnsi="Times New Roman" w:cs="Times New Roman"/>
          <w:sz w:val="28"/>
          <w:szCs w:val="28"/>
        </w:rPr>
        <w:t>позначають цифрами від 1 до 12 та підлягають корегуванню за рішенням педагогічної ради.</w:t>
      </w:r>
    </w:p>
    <w:p w:rsidR="002F1EC4" w:rsidRPr="00F904F1" w:rsidRDefault="002F1EC4" w:rsidP="002F1EC4">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Оцінка результатів навчання учнів є конфіденційною інформацією, яку повідомляють лише учневі / учениці, його / її батькам (іншим законним представникам).</w:t>
      </w:r>
    </w:p>
    <w:p w:rsidR="002F1EC4" w:rsidRPr="00F904F1" w:rsidRDefault="002F1EC4" w:rsidP="002F1EC4">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 xml:space="preserve">Оцінювання зорієнтоване на визначені Державним стандартом ключові компетентності та наскрізні вміння й передбачені навчальноюпрограмою очікувані результати навчання для відповідного етапу освітньогопроцесу. Критерії оцінювання за предметами або освітніми галузями розробляються та </w:t>
      </w:r>
      <w:r w:rsidRPr="00F904F1">
        <w:rPr>
          <w:rFonts w:ascii="Times New Roman" w:hAnsi="Times New Roman" w:cs="Times New Roman"/>
          <w:sz w:val="28"/>
          <w:szCs w:val="28"/>
        </w:rPr>
        <w:lastRenderedPageBreak/>
        <w:t>оприлюднюються вчителями відповідно до загальних критеріїв оцінювання з урахуванням характеристик груп загальних результатів відповідної галузі. Критерії з кожного навчального предмета містяться в навчальних програмах дисциплін. Оцінювання зорієнтоване на очікувані групи результатів навчання, передбачені навчальною програмою з відповідного предмета або курсу. Для оцінювання результатів навчання учнів / учениць застосовуються категорії критеріїв:</w:t>
      </w:r>
    </w:p>
    <w:p w:rsidR="002F1EC4" w:rsidRPr="00F904F1" w:rsidRDefault="002F1EC4" w:rsidP="002F1EC4">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робота з текстовою і графічною інформацією;</w:t>
      </w:r>
    </w:p>
    <w:p w:rsidR="002F1EC4" w:rsidRPr="00F904F1" w:rsidRDefault="002F1EC4" w:rsidP="002F1EC4">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розв’язання проблем і виконання практичних завдань із застосуванням знань,</w:t>
      </w:r>
    </w:p>
    <w:p w:rsidR="002F1EC4" w:rsidRPr="00F904F1" w:rsidRDefault="002F1EC4" w:rsidP="002F1EC4">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що охоплені навчальним матеріалом;</w:t>
      </w:r>
    </w:p>
    <w:p w:rsidR="002F1EC4" w:rsidRPr="00F904F1" w:rsidRDefault="002F1EC4" w:rsidP="002F1EC4">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 комунікація, зокрема з використанням інформаційно-комунікаційних</w:t>
      </w:r>
    </w:p>
    <w:p w:rsidR="002F1EC4" w:rsidRPr="00F904F1" w:rsidRDefault="002F1EC4" w:rsidP="002F1EC4">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технологій</w:t>
      </w:r>
    </w:p>
    <w:p w:rsidR="002F1EC4" w:rsidRPr="00F904F1" w:rsidRDefault="002F1EC4" w:rsidP="002F1EC4">
      <w:pPr>
        <w:spacing w:after="0" w:line="240" w:lineRule="auto"/>
        <w:jc w:val="both"/>
        <w:rPr>
          <w:rFonts w:ascii="Times New Roman" w:hAnsi="Times New Roman" w:cs="Times New Roman"/>
          <w:sz w:val="28"/>
          <w:szCs w:val="28"/>
        </w:rPr>
      </w:pPr>
      <w:r w:rsidRPr="00F904F1">
        <w:rPr>
          <w:rFonts w:ascii="Times New Roman" w:hAnsi="Times New Roman" w:cs="Times New Roman"/>
          <w:sz w:val="28"/>
          <w:szCs w:val="28"/>
        </w:rPr>
        <w:tab/>
        <w:t>Якщо рівень результатів навчання учня/учениці визначити неможливо з якихось причин, у класному журналі та свідоцтві досягнень, табелі навчальних досягнень роблять запис «не атестований(а) (н/а)».</w:t>
      </w:r>
    </w:p>
    <w:p w:rsidR="002F1EC4" w:rsidRPr="00F904F1" w:rsidRDefault="002F1EC4" w:rsidP="002F1EC4">
      <w:pPr>
        <w:shd w:val="clear" w:color="auto" w:fill="FFFFFF"/>
        <w:spacing w:after="0" w:line="240" w:lineRule="auto"/>
        <w:jc w:val="both"/>
        <w:textAlignment w:val="baseline"/>
        <w:rPr>
          <w:rFonts w:ascii="Times New Roman" w:hAnsi="Times New Roman" w:cs="Times New Roman"/>
          <w:sz w:val="28"/>
          <w:szCs w:val="28"/>
        </w:rPr>
      </w:pPr>
      <w:r w:rsidRPr="00F904F1">
        <w:rPr>
          <w:rFonts w:ascii="Times New Roman" w:eastAsia="Times New Roman" w:hAnsi="Times New Roman" w:cs="Times New Roman"/>
          <w:b/>
          <w:sz w:val="28"/>
          <w:szCs w:val="28"/>
          <w:lang w:eastAsia="uk-UA"/>
        </w:rPr>
        <w:t>О</w:t>
      </w:r>
      <w:r w:rsidRPr="00F904F1">
        <w:rPr>
          <w:rFonts w:ascii="Times New Roman" w:hAnsi="Times New Roman" w:cs="Times New Roman"/>
          <w:b/>
          <w:sz w:val="28"/>
          <w:szCs w:val="28"/>
        </w:rPr>
        <w:t>цінювання навчальних досягнень учнів 8-9 класів</w:t>
      </w:r>
      <w:r w:rsidRPr="00F904F1">
        <w:rPr>
          <w:rFonts w:ascii="Times New Roman" w:hAnsi="Times New Roman" w:cs="Times New Roman"/>
          <w:sz w:val="28"/>
          <w:szCs w:val="28"/>
        </w:rPr>
        <w:t xml:space="preserve">, </w:t>
      </w:r>
    </w:p>
    <w:p w:rsidR="002F1EC4" w:rsidRPr="00F904F1" w:rsidRDefault="002F1EC4" w:rsidP="002F1EC4">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F904F1">
        <w:rPr>
          <w:rFonts w:ascii="Times New Roman" w:hAnsi="Times New Roman" w:cs="Times New Roman"/>
          <w:sz w:val="28"/>
          <w:szCs w:val="28"/>
        </w:rPr>
        <w:tab/>
        <w:t>Оцінювання учнів 8-9 класів здійснюється за 12-бальною шкалою.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Pr="00F904F1">
        <w:rPr>
          <w:rFonts w:ascii="Times New Roman" w:eastAsia="Times New Roman" w:hAnsi="Times New Roman" w:cs="Times New Roman"/>
          <w:sz w:val="28"/>
          <w:szCs w:val="28"/>
          <w:lang w:eastAsia="uk-UA"/>
        </w:rPr>
        <w:t xml:space="preserve"> та </w:t>
      </w:r>
      <w:r w:rsidRPr="00F904F1">
        <w:rPr>
          <w:rFonts w:ascii="Times New Roman" w:eastAsia="Calibri" w:hAnsi="Times New Roman" w:cs="Times New Roman"/>
          <w:sz w:val="28"/>
          <w:szCs w:val="28"/>
        </w:rPr>
        <w:t>Критеріїв</w:t>
      </w:r>
      <w:r w:rsidRPr="00F904F1">
        <w:rPr>
          <w:rFonts w:ascii="Times New Roman" w:hAnsi="Times New Roman" w:cs="Times New Roman"/>
          <w:sz w:val="28"/>
          <w:szCs w:val="28"/>
          <w:shd w:val="clear" w:color="auto" w:fill="FFFFFF"/>
        </w:rPr>
        <w:t xml:space="preserve">оцінювання навчальних </w:t>
      </w:r>
      <w:r w:rsidRPr="00F904F1">
        <w:rPr>
          <w:rFonts w:ascii="Times New Roman" w:eastAsia="Times New Roman" w:hAnsi="Times New Roman" w:cs="Times New Roman"/>
          <w:sz w:val="28"/>
          <w:szCs w:val="28"/>
          <w:lang w:eastAsia="uk-UA"/>
        </w:rPr>
        <w:t>досягнень учнів (вихованців) у системі загальної середньої освіти.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p>
    <w:p w:rsidR="002F1EC4" w:rsidRPr="00F904F1" w:rsidRDefault="002F1EC4" w:rsidP="002F1EC4">
      <w:pPr>
        <w:pStyle w:val="a6"/>
        <w:shd w:val="clear" w:color="auto" w:fill="FFFFFF"/>
        <w:spacing w:before="0" w:beforeAutospacing="0" w:after="0" w:afterAutospacing="0"/>
        <w:ind w:firstLine="315"/>
        <w:jc w:val="both"/>
        <w:rPr>
          <w:bCs/>
          <w:iCs/>
          <w:sz w:val="28"/>
          <w:szCs w:val="28"/>
        </w:rPr>
      </w:pPr>
      <w:r w:rsidRPr="00F904F1">
        <w:rPr>
          <w:sz w:val="28"/>
          <w:szCs w:val="28"/>
        </w:rPr>
        <w:t>   </w:t>
      </w:r>
      <w:r w:rsidRPr="00F904F1">
        <w:rPr>
          <w:bCs/>
          <w:sz w:val="28"/>
          <w:szCs w:val="28"/>
          <w:shd w:val="clear" w:color="auto" w:fill="FFFFFF"/>
        </w:rPr>
        <w:t>Основними видами оцінювання навчальних</w:t>
      </w:r>
      <w:r w:rsidRPr="00F904F1">
        <w:rPr>
          <w:rStyle w:val="apple-converted-space"/>
          <w:sz w:val="28"/>
          <w:szCs w:val="28"/>
          <w:shd w:val="clear" w:color="auto" w:fill="FFFFFF"/>
        </w:rPr>
        <w:t> </w:t>
      </w:r>
      <w:r w:rsidRPr="00F904F1">
        <w:rPr>
          <w:sz w:val="28"/>
          <w:szCs w:val="28"/>
          <w:shd w:val="clear" w:color="auto" w:fill="FFFFFF"/>
        </w:rPr>
        <w:t>досягнень</w:t>
      </w:r>
      <w:r w:rsidRPr="00F904F1">
        <w:rPr>
          <w:rStyle w:val="apple-converted-space"/>
          <w:sz w:val="28"/>
          <w:szCs w:val="28"/>
          <w:shd w:val="clear" w:color="auto" w:fill="FFFFFF"/>
        </w:rPr>
        <w:t> </w:t>
      </w:r>
      <w:r w:rsidRPr="00F904F1">
        <w:rPr>
          <w:bCs/>
          <w:sz w:val="28"/>
          <w:szCs w:val="28"/>
          <w:shd w:val="clear" w:color="auto" w:fill="FFFFFF"/>
        </w:rPr>
        <w:t>учнів є</w:t>
      </w:r>
      <w:r w:rsidRPr="00F904F1">
        <w:rPr>
          <w:rStyle w:val="apple-converted-space"/>
          <w:sz w:val="28"/>
          <w:szCs w:val="28"/>
          <w:shd w:val="clear" w:color="auto" w:fill="FFFFFF"/>
        </w:rPr>
        <w:t> </w:t>
      </w:r>
      <w:r w:rsidRPr="00F904F1">
        <w:rPr>
          <w:sz w:val="28"/>
          <w:szCs w:val="28"/>
          <w:shd w:val="clear" w:color="auto" w:fill="FFFFFF"/>
        </w:rPr>
        <w:t>поточне, тематичне, семестрове, річне</w:t>
      </w:r>
      <w:r w:rsidRPr="00F904F1">
        <w:rPr>
          <w:rStyle w:val="apple-converted-space"/>
          <w:sz w:val="28"/>
          <w:szCs w:val="28"/>
          <w:shd w:val="clear" w:color="auto" w:fill="FFFFFF"/>
        </w:rPr>
        <w:t> </w:t>
      </w:r>
      <w:r w:rsidRPr="00F904F1">
        <w:rPr>
          <w:bCs/>
          <w:sz w:val="28"/>
          <w:szCs w:val="28"/>
          <w:shd w:val="clear" w:color="auto" w:fill="FFFFFF"/>
        </w:rPr>
        <w:t>оцінювання</w:t>
      </w:r>
      <w:r w:rsidRPr="00F904F1">
        <w:rPr>
          <w:rStyle w:val="apple-converted-space"/>
          <w:sz w:val="28"/>
          <w:szCs w:val="28"/>
          <w:shd w:val="clear" w:color="auto" w:fill="FFFFFF"/>
        </w:rPr>
        <w:t> </w:t>
      </w:r>
      <w:r w:rsidRPr="00F904F1">
        <w:rPr>
          <w:sz w:val="28"/>
          <w:szCs w:val="28"/>
          <w:shd w:val="clear" w:color="auto" w:fill="FFFFFF"/>
        </w:rPr>
        <w:t>та державна підсумкова атестація.</w:t>
      </w:r>
      <w:r w:rsidRPr="00F904F1">
        <w:rPr>
          <w:bCs/>
          <w:iCs/>
          <w:sz w:val="28"/>
          <w:szCs w:val="28"/>
        </w:rPr>
        <w:t>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rsidR="002F1EC4" w:rsidRPr="00F904F1" w:rsidRDefault="002F1EC4" w:rsidP="002F1EC4">
      <w:pPr>
        <w:spacing w:after="0" w:line="240" w:lineRule="auto"/>
        <w:ind w:firstLine="720"/>
        <w:jc w:val="both"/>
        <w:rPr>
          <w:rFonts w:ascii="Times New Roman" w:hAnsi="Times New Roman" w:cs="Times New Roman"/>
          <w:bCs/>
          <w:iCs/>
          <w:sz w:val="28"/>
          <w:szCs w:val="28"/>
        </w:rPr>
      </w:pPr>
      <w:r w:rsidRPr="00F904F1">
        <w:rPr>
          <w:rFonts w:ascii="Times New Roman" w:hAnsi="Times New Roman" w:cs="Times New Roman"/>
          <w:bCs/>
          <w:iCs/>
          <w:sz w:val="28"/>
          <w:szCs w:val="28"/>
        </w:rPr>
        <w:t xml:space="preserve">Тематичному оцінюванню навчальних досягнень підлягають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w:t>
      </w:r>
      <w:r w:rsidRPr="00F904F1">
        <w:rPr>
          <w:rFonts w:ascii="Times New Roman" w:hAnsi="Times New Roman" w:cs="Times New Roman"/>
          <w:bCs/>
          <w:iCs/>
          <w:sz w:val="28"/>
          <w:szCs w:val="28"/>
        </w:rPr>
        <w:lastRenderedPageBreak/>
        <w:t xml:space="preserve">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 школярів. </w:t>
      </w:r>
    </w:p>
    <w:p w:rsidR="002F1EC4" w:rsidRPr="002F15BA" w:rsidRDefault="002F1EC4" w:rsidP="002F1EC4">
      <w:pPr>
        <w:spacing w:after="0" w:line="240" w:lineRule="auto"/>
        <w:ind w:firstLine="720"/>
        <w:jc w:val="both"/>
        <w:rPr>
          <w:rFonts w:ascii="Times New Roman" w:hAnsi="Times New Roman" w:cs="Times New Roman"/>
          <w:bCs/>
          <w:iCs/>
          <w:sz w:val="28"/>
          <w:szCs w:val="28"/>
          <w:lang w:val="uk-UA"/>
        </w:rPr>
      </w:pPr>
      <w:r w:rsidRPr="00F904F1">
        <w:rPr>
          <w:rFonts w:ascii="Times New Roman" w:hAnsi="Times New Roman" w:cs="Times New Roman"/>
          <w:bCs/>
          <w:iCs/>
          <w:sz w:val="28"/>
          <w:szCs w:val="28"/>
        </w:rPr>
        <w:t>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підвищення семестрової оцінки.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w:t>
      </w:r>
      <w:r>
        <w:rPr>
          <w:rFonts w:ascii="Times New Roman" w:hAnsi="Times New Roman" w:cs="Times New Roman"/>
          <w:bCs/>
          <w:iCs/>
          <w:sz w:val="28"/>
          <w:szCs w:val="28"/>
        </w:rPr>
        <w:t xml:space="preserve">ки України від 03.06.2008 № 496 </w:t>
      </w:r>
      <w:r w:rsidR="002F15BA">
        <w:rPr>
          <w:rFonts w:ascii="Times New Roman" w:hAnsi="Times New Roman" w:cs="Times New Roman"/>
          <w:bCs/>
          <w:iCs/>
          <w:sz w:val="28"/>
          <w:szCs w:val="28"/>
          <w:lang w:val="uk-UA"/>
        </w:rPr>
        <w:t>.</w:t>
      </w:r>
    </w:p>
    <w:p w:rsidR="002F1EC4" w:rsidRPr="00F904F1" w:rsidRDefault="002F1EC4" w:rsidP="002F1EC4">
      <w:pPr>
        <w:spacing w:after="0" w:line="240" w:lineRule="auto"/>
        <w:ind w:firstLine="720"/>
        <w:jc w:val="both"/>
        <w:rPr>
          <w:rFonts w:ascii="Times New Roman" w:hAnsi="Times New Roman" w:cs="Times New Roman"/>
          <w:bCs/>
          <w:iCs/>
          <w:color w:val="FF0000"/>
          <w:sz w:val="28"/>
          <w:szCs w:val="28"/>
        </w:rPr>
      </w:pPr>
      <w:r w:rsidRPr="00F904F1">
        <w:rPr>
          <w:rFonts w:ascii="Times New Roman" w:hAnsi="Times New Roman" w:cs="Times New Roman"/>
          <w:bCs/>
          <w:iCs/>
          <w:sz w:val="28"/>
          <w:szCs w:val="28"/>
        </w:rPr>
        <w:t xml:space="preserve">Річне оцінювання здійснюється на підставі семестрових або скоригованих семестрових оцінок. При виставлення річної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w:t>
      </w:r>
      <w:r>
        <w:rPr>
          <w:rFonts w:ascii="Times New Roman" w:hAnsi="Times New Roman" w:cs="Times New Roman"/>
          <w:bCs/>
          <w:iCs/>
          <w:sz w:val="28"/>
          <w:szCs w:val="28"/>
        </w:rPr>
        <w:t>Річне оцінювання не підлягає коригуванню за рішенням педагогічної ради.</w:t>
      </w:r>
    </w:p>
    <w:p w:rsidR="002F1EC4" w:rsidRPr="00F904F1" w:rsidRDefault="002F1EC4" w:rsidP="002F1EC4">
      <w:pPr>
        <w:spacing w:after="0" w:line="240" w:lineRule="auto"/>
        <w:ind w:firstLine="720"/>
        <w:jc w:val="both"/>
        <w:rPr>
          <w:rFonts w:ascii="Times New Roman" w:hAnsi="Times New Roman" w:cs="Times New Roman"/>
          <w:bCs/>
          <w:iCs/>
          <w:sz w:val="28"/>
          <w:szCs w:val="28"/>
        </w:rPr>
      </w:pPr>
      <w:r w:rsidRPr="00F904F1">
        <w:rPr>
          <w:rFonts w:ascii="Times New Roman" w:hAnsi="Times New Roman" w:cs="Times New Roman"/>
          <w:bCs/>
          <w:iCs/>
          <w:sz w:val="28"/>
          <w:szCs w:val="28"/>
        </w:rPr>
        <w:t xml:space="preserve">При оцінюванні навчальних досягнень учнів вчителі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гіпотези); самостійність оцінних суджень. Характеристики якості знань взаємопов’язані між собою і доповнюють одна одну. Глибина знань-усвідомленість існуючих зв’язків між групами знань. Гнучкість знань-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Міцність знань-тривалість збереження їх в пам’яті, відтворення їх в необхідних ситуаціях. Повнота знань -кількість знань, визначених навчальною програмою. Системність знань-усвідомлення структури знань, їх ієрархії і послідовності, тобто усвідомлення одних знань як базових для інших. Знання є складовою умінь учнів діяти. Уміння виявляються в різних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w:t>
      </w:r>
      <w:r w:rsidRPr="00F904F1">
        <w:rPr>
          <w:rFonts w:ascii="Times New Roman" w:hAnsi="Times New Roman" w:cs="Times New Roman"/>
          <w:bCs/>
          <w:iCs/>
          <w:sz w:val="28"/>
          <w:szCs w:val="28"/>
        </w:rPr>
        <w:lastRenderedPageBreak/>
        <w:t>виявляються у відносинах до оточуючого-людей, явищ, природи, пізнання тощо.</w:t>
      </w:r>
    </w:p>
    <w:p w:rsidR="002F1EC4" w:rsidRPr="00F904F1" w:rsidRDefault="002F1EC4" w:rsidP="002F1EC4">
      <w:pPr>
        <w:spacing w:after="0" w:line="240" w:lineRule="auto"/>
        <w:jc w:val="both"/>
        <w:rPr>
          <w:rFonts w:ascii="Times New Roman" w:hAnsi="Times New Roman" w:cs="Times New Roman"/>
          <w:b/>
          <w:bCs/>
          <w:iCs/>
          <w:sz w:val="28"/>
          <w:szCs w:val="28"/>
        </w:rPr>
      </w:pPr>
      <w:r w:rsidRPr="00F904F1">
        <w:rPr>
          <w:rFonts w:ascii="Times New Roman" w:hAnsi="Times New Roman" w:cs="Times New Roman"/>
          <w:b/>
          <w:bCs/>
          <w:iCs/>
          <w:sz w:val="28"/>
          <w:szCs w:val="28"/>
        </w:rPr>
        <w:t>Оцінювання на екстернатній формі</w:t>
      </w:r>
    </w:p>
    <w:p w:rsidR="002F1EC4" w:rsidRPr="00F904F1" w:rsidRDefault="002F1EC4" w:rsidP="002F1EC4">
      <w:pPr>
        <w:spacing w:after="0" w:line="240" w:lineRule="auto"/>
        <w:jc w:val="both"/>
        <w:rPr>
          <w:rFonts w:ascii="Times New Roman" w:hAnsi="Times New Roman" w:cs="Times New Roman"/>
          <w:bCs/>
          <w:iCs/>
          <w:sz w:val="28"/>
          <w:szCs w:val="28"/>
        </w:rPr>
      </w:pPr>
      <w:r w:rsidRPr="00F904F1">
        <w:rPr>
          <w:rFonts w:ascii="Times New Roman" w:hAnsi="Times New Roman" w:cs="Times New Roman"/>
          <w:bCs/>
          <w:iCs/>
          <w:sz w:val="28"/>
          <w:szCs w:val="28"/>
        </w:rPr>
        <w:tab/>
        <w:t>Екстерни складають річне оцінювання та державну підсумкову атестацію. Річне оцінювання проводиться з усіх навчальних предметів, обов’язкових для вивчення відповідно до освітньої програми до закінчення навчального року. Для екстернів, які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 Результати річного оцінювання оформлюються протоколом оцінювання.</w:t>
      </w:r>
    </w:p>
    <w:p w:rsidR="002F1EC4" w:rsidRPr="00F904F1" w:rsidRDefault="002F1EC4" w:rsidP="002F1EC4">
      <w:pPr>
        <w:spacing w:after="0" w:line="240" w:lineRule="auto"/>
        <w:jc w:val="both"/>
        <w:rPr>
          <w:rFonts w:ascii="Times New Roman" w:hAnsi="Times New Roman" w:cs="Times New Roman"/>
          <w:bCs/>
          <w:iCs/>
          <w:sz w:val="28"/>
          <w:szCs w:val="28"/>
        </w:rPr>
      </w:pPr>
      <w:r w:rsidRPr="00F904F1">
        <w:rPr>
          <w:rFonts w:ascii="Times New Roman" w:hAnsi="Times New Roman" w:cs="Times New Roman"/>
          <w:bCs/>
          <w:iCs/>
          <w:sz w:val="28"/>
          <w:szCs w:val="28"/>
        </w:rPr>
        <w:tab/>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rsidR="002F1EC4" w:rsidRPr="00F904F1" w:rsidRDefault="002F1EC4" w:rsidP="002F1EC4">
      <w:pPr>
        <w:spacing w:after="0" w:line="240" w:lineRule="auto"/>
        <w:jc w:val="both"/>
        <w:rPr>
          <w:rFonts w:ascii="Times New Roman" w:hAnsi="Times New Roman" w:cs="Times New Roman"/>
          <w:b/>
          <w:bCs/>
          <w:iCs/>
          <w:sz w:val="28"/>
          <w:szCs w:val="28"/>
        </w:rPr>
      </w:pPr>
      <w:r w:rsidRPr="00F904F1">
        <w:rPr>
          <w:rFonts w:ascii="Times New Roman" w:hAnsi="Times New Roman" w:cs="Times New Roman"/>
          <w:b/>
          <w:bCs/>
          <w:iCs/>
          <w:sz w:val="28"/>
          <w:szCs w:val="28"/>
        </w:rPr>
        <w:t>Оцінювання на сімейній формі.</w:t>
      </w:r>
    </w:p>
    <w:p w:rsidR="002F1EC4" w:rsidRPr="00F904F1" w:rsidRDefault="002F1EC4" w:rsidP="002F1EC4">
      <w:pPr>
        <w:spacing w:after="0" w:line="240" w:lineRule="auto"/>
        <w:jc w:val="both"/>
        <w:rPr>
          <w:rFonts w:ascii="Times New Roman" w:hAnsi="Times New Roman" w:cs="Times New Roman"/>
          <w:bCs/>
          <w:iCs/>
          <w:sz w:val="28"/>
          <w:szCs w:val="28"/>
        </w:rPr>
      </w:pPr>
      <w:r w:rsidRPr="00F904F1">
        <w:rPr>
          <w:rFonts w:ascii="Times New Roman" w:hAnsi="Times New Roman" w:cs="Times New Roman"/>
          <w:bCs/>
          <w:iCs/>
          <w:sz w:val="28"/>
          <w:szCs w:val="28"/>
        </w:rPr>
        <w:tab/>
        <w:t>Здобувачі освіти за сімейною формою проходять підсумкове (семестрове та річне, що здійснюється за результатами семестрового) оцінювання, а також державну підсумкову атестацію.</w:t>
      </w:r>
    </w:p>
    <w:p w:rsidR="002F1EC4" w:rsidRPr="00F904F1" w:rsidRDefault="002F1EC4" w:rsidP="002F1EC4">
      <w:pPr>
        <w:spacing w:after="0" w:line="240" w:lineRule="auto"/>
        <w:jc w:val="both"/>
        <w:rPr>
          <w:rFonts w:ascii="Times New Roman" w:hAnsi="Times New Roman" w:cs="Times New Roman"/>
          <w:bCs/>
          <w:iCs/>
          <w:sz w:val="28"/>
          <w:szCs w:val="28"/>
        </w:rPr>
      </w:pPr>
      <w:r w:rsidRPr="00F904F1">
        <w:rPr>
          <w:rFonts w:ascii="Times New Roman" w:hAnsi="Times New Roman" w:cs="Times New Roman"/>
          <w:bCs/>
          <w:iCs/>
          <w:sz w:val="28"/>
          <w:szCs w:val="28"/>
        </w:rPr>
        <w:tab/>
        <w:t>Учні початкових класів за сімейною формою освіти, за бажанням одного з батьків чи інших законних представників, за індивідуальним навчальним планом можуть проходити оцінювання додатково (більш як два рази на рік). Для них формувальне та підсумкове оцінювання відбувається за участі педагогічного працівника та одного з батьків чи інших законних представників. Таке оцінювання може бути організоване в освітньому середовищі, звичному для здобувача освіти. Час для такого оцінювання визначає заклад освіти, але це має бути не більше ніж 4 навчальні дні впродовж навчального року (з урахуванням вимог до організації освітнього процесу відповідно до державних санітарних правил і норм).</w:t>
      </w:r>
    </w:p>
    <w:p w:rsidR="002F1EC4" w:rsidRPr="00F904F1" w:rsidRDefault="002F1EC4" w:rsidP="002F1EC4">
      <w:pPr>
        <w:spacing w:after="0" w:line="240" w:lineRule="auto"/>
        <w:jc w:val="both"/>
        <w:rPr>
          <w:rFonts w:ascii="Times New Roman" w:hAnsi="Times New Roman" w:cs="Times New Roman"/>
          <w:bCs/>
          <w:iCs/>
          <w:sz w:val="28"/>
          <w:szCs w:val="28"/>
        </w:rPr>
      </w:pPr>
      <w:r w:rsidRPr="00F904F1">
        <w:rPr>
          <w:rFonts w:ascii="Times New Roman" w:hAnsi="Times New Roman" w:cs="Times New Roman"/>
          <w:bCs/>
          <w:iCs/>
          <w:sz w:val="28"/>
          <w:szCs w:val="28"/>
        </w:rPr>
        <w:t>1) На проведення формувального, підсумкового (семестрового, річного) оцінювання – 1 навчальна година з кожного предмета;</w:t>
      </w:r>
    </w:p>
    <w:p w:rsidR="002F1EC4" w:rsidRPr="00F904F1" w:rsidRDefault="002F1EC4" w:rsidP="002F1EC4">
      <w:pPr>
        <w:spacing w:after="0" w:line="240" w:lineRule="auto"/>
        <w:jc w:val="both"/>
        <w:rPr>
          <w:rFonts w:ascii="Times New Roman" w:hAnsi="Times New Roman" w:cs="Times New Roman"/>
          <w:bCs/>
          <w:iCs/>
          <w:sz w:val="28"/>
          <w:szCs w:val="28"/>
        </w:rPr>
      </w:pPr>
      <w:r w:rsidRPr="00F904F1">
        <w:rPr>
          <w:rFonts w:ascii="Times New Roman" w:hAnsi="Times New Roman" w:cs="Times New Roman"/>
          <w:bCs/>
          <w:iCs/>
          <w:sz w:val="28"/>
          <w:szCs w:val="28"/>
        </w:rPr>
        <w:t>2) На проведення атестації в закладі освіти (якщо вона проводиться не разом з іншими здобувачами освіти відповідного класу): з української мови або мови навчання національних меншин (диктант) – 1 навчальна година; з інших навчальних предметів – 1 навчальна година з кожного навчального предмета у 1–4 класах, 2–3 навчальні години з кожного навчального предмета у 5–9 класах (розділ 5 пункт 2 Положення про індивідуальну форму здобуття повної загальної середньої освіти).</w:t>
      </w:r>
    </w:p>
    <w:p w:rsidR="002F1EC4" w:rsidRPr="00F904F1" w:rsidRDefault="002F1EC4" w:rsidP="002F1EC4">
      <w:pPr>
        <w:spacing w:after="0" w:line="240" w:lineRule="auto"/>
        <w:jc w:val="both"/>
        <w:rPr>
          <w:rFonts w:ascii="Times New Roman" w:hAnsi="Times New Roman" w:cs="Times New Roman"/>
          <w:bCs/>
          <w:iCs/>
          <w:sz w:val="28"/>
          <w:szCs w:val="28"/>
        </w:rPr>
      </w:pPr>
      <w:r w:rsidRPr="00F904F1">
        <w:rPr>
          <w:rFonts w:ascii="Times New Roman" w:hAnsi="Times New Roman" w:cs="Times New Roman"/>
          <w:bCs/>
          <w:iCs/>
          <w:sz w:val="28"/>
          <w:szCs w:val="28"/>
        </w:rPr>
        <w:t>Заклади освіти забезпечують ознайомлення учнів/учениць із переліком питань, за якими здійснюється оцінювання. Засоби оцінювання визначає педагогічний працівник з урахуванням змісту індивідуального навчального плану (за його наявності). Завдання для оцінювання складає заклад освіти (відповідно до освітньої програми та навчальних програм з окремих навчальних предметів (інтегрованих курсів), а також особливостей засвоєння освітньої програми, визначених індивідуальним навчальним планом (за його наявності).</w:t>
      </w:r>
    </w:p>
    <w:p w:rsidR="002F1EC4" w:rsidRPr="00F904F1" w:rsidRDefault="002F1EC4" w:rsidP="002F1EC4">
      <w:pPr>
        <w:shd w:val="clear" w:color="auto" w:fill="FFFFFF"/>
        <w:spacing w:after="0" w:line="240" w:lineRule="auto"/>
        <w:ind w:right="-1"/>
        <w:jc w:val="both"/>
        <w:rPr>
          <w:rFonts w:ascii="Times New Roman" w:hAnsi="Times New Roman" w:cs="Times New Roman"/>
          <w:b/>
          <w:sz w:val="28"/>
          <w:szCs w:val="28"/>
        </w:rPr>
      </w:pPr>
      <w:r w:rsidRPr="00F904F1">
        <w:rPr>
          <w:rFonts w:ascii="Times New Roman" w:hAnsi="Times New Roman" w:cs="Times New Roman"/>
          <w:b/>
          <w:sz w:val="28"/>
          <w:szCs w:val="28"/>
        </w:rPr>
        <w:t>Оцінювання учнів з ООП.</w:t>
      </w:r>
    </w:p>
    <w:p w:rsidR="002F1EC4" w:rsidRPr="00F904F1" w:rsidRDefault="002F1EC4" w:rsidP="002F1EC4">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lastRenderedPageBreak/>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Індивідуальний навчальний план розробляється на основі освітньої програми закладу і результати навчання оцінюються за орієнтовними вимогами оцінювання навчальних досягнень, що встановлені для закладу.</w:t>
      </w:r>
    </w:p>
    <w:p w:rsidR="002F1EC4" w:rsidRPr="00F904F1" w:rsidRDefault="002F1EC4" w:rsidP="002F1EC4">
      <w:pPr>
        <w:shd w:val="clear" w:color="auto" w:fill="FFFFFF"/>
        <w:spacing w:after="0" w:line="240" w:lineRule="auto"/>
        <w:ind w:right="-1"/>
        <w:jc w:val="both"/>
        <w:rPr>
          <w:rFonts w:ascii="Times New Roman" w:hAnsi="Times New Roman" w:cs="Times New Roman"/>
          <w:b/>
          <w:sz w:val="28"/>
          <w:szCs w:val="28"/>
        </w:rPr>
      </w:pPr>
      <w:r w:rsidRPr="00F904F1">
        <w:rPr>
          <w:rFonts w:ascii="Times New Roman" w:hAnsi="Times New Roman" w:cs="Times New Roman"/>
          <w:b/>
          <w:sz w:val="28"/>
          <w:szCs w:val="28"/>
        </w:rPr>
        <w:t>Оцінювання учнів на дистанційні формі чи з використанням технологій дистанційного навчання.</w:t>
      </w:r>
    </w:p>
    <w:p w:rsidR="002F1EC4" w:rsidRPr="00F904F1" w:rsidRDefault="002F1EC4" w:rsidP="002F1EC4">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ab/>
        <w:t>Для учнів 1-2-х початкової школи застосовується формувальне та підсумкове оцінювання. Для учнів 3-4-х класів початкової школи та базової– поточне, формувальне та підсумкове (тематичне, семестрове, річне) оцінювання).</w:t>
      </w:r>
    </w:p>
    <w:p w:rsidR="002F1EC4" w:rsidRPr="00F904F1" w:rsidRDefault="002F1EC4" w:rsidP="002F1EC4">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 xml:space="preserve">Оцінювання результатів навчальної діяльності може здійснюватись у синхронному або асинхронному режимі. </w:t>
      </w:r>
    </w:p>
    <w:p w:rsidR="002F1EC4" w:rsidRPr="00F904F1" w:rsidRDefault="002F1EC4" w:rsidP="002F1EC4">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ab/>
        <w:t>У синхронному режимі, учні можуть: виконувати тести на освітніх платформах за вибором вчителя та з урахуванням можливостей учня; виконувати письмові роботи, у тому числі диктанти, із використанням відеоінструментів; брати участь в усних формах контролю (усний переказ, читання напам’ять вірша та прозових текстів, запис відеовідповідей, презентація та захист проєктів тощо) із використанням відеоінструментів індивідуально або в групах;брати участь в онлайн-семінарах та онлайн-форумах із використанням відеоінструментів; виконувати інші завдання, які пропонує вчитель.</w:t>
      </w:r>
    </w:p>
    <w:p w:rsidR="002F1EC4" w:rsidRPr="00F904F1" w:rsidRDefault="002F1EC4" w:rsidP="002F1EC4">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ab/>
        <w:t>У асинхронному режимі, налаштовується опція: проходження тесту один раз, обмеження в часі на виконання завдання, встановлення термінів для здачі тесту, контрольної, практичної або самостійної роботи тощо, перевірка вручну, без показів правильних відповідей, повідомлення результатів індивідуально після здачі робіт всіма учнями. За необхідності учитель може провести додаткове усне опитування учнів за допомогою одного із засобів телефонного або відеозв’язку.</w:t>
      </w:r>
    </w:p>
    <w:p w:rsidR="002F1EC4" w:rsidRPr="00F904F1" w:rsidRDefault="002F1EC4" w:rsidP="002F1EC4">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ab/>
        <w:t>Результати оцінювання навчальних досягнень фіксуються в електронному журналі, щоденнику (за наявності), паперовому журналі, надсилаються в індивідуальному порядку шляхом використання одного із засобів зв’язку (електронної пошти, смс-повідомлення, повідомлення в одному з месенджерів, повідомлення по телефону тощо). Оприлюднення списку оцінок для всього класу є неприпустимим.</w:t>
      </w:r>
    </w:p>
    <w:p w:rsidR="002F1EC4" w:rsidRPr="00F904F1" w:rsidRDefault="002F1EC4" w:rsidP="002F1EC4">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ab/>
        <w:t>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проєкти, есе, усні співбесіди та опитування тощо. Кількість робіт, які підлягають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учнів.</w:t>
      </w:r>
    </w:p>
    <w:p w:rsidR="002F1EC4" w:rsidRPr="00F904F1" w:rsidRDefault="002F1EC4" w:rsidP="002F1EC4">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ab/>
        <w:t xml:space="preserve">Підсумкове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 за якою вони здобувають освіту. Підсумкова оцінка за семестр виставляється з урахуванням результатів </w:t>
      </w:r>
      <w:r w:rsidRPr="00F904F1">
        <w:rPr>
          <w:rFonts w:ascii="Times New Roman" w:hAnsi="Times New Roman" w:cs="Times New Roman"/>
          <w:sz w:val="28"/>
          <w:szCs w:val="28"/>
        </w:rPr>
        <w:lastRenderedPageBreak/>
        <w:t>поточного, тематичного оцінювання, оцінювання різних видів діяльності. Річне оцінювання виставляється з урахуванням результатів оцінювання за перший та другий семестри навчального року.</w:t>
      </w:r>
    </w:p>
    <w:p w:rsidR="002F1EC4" w:rsidRPr="00F904F1" w:rsidRDefault="002F1EC4" w:rsidP="002F1EC4">
      <w:pPr>
        <w:shd w:val="clear" w:color="auto" w:fill="FFFFFF"/>
        <w:spacing w:after="0" w:line="240" w:lineRule="auto"/>
        <w:ind w:right="-1"/>
        <w:jc w:val="both"/>
        <w:rPr>
          <w:rFonts w:ascii="Times New Roman" w:hAnsi="Times New Roman" w:cs="Times New Roman"/>
          <w:sz w:val="28"/>
          <w:szCs w:val="28"/>
        </w:rPr>
      </w:pPr>
      <w:r w:rsidRPr="00F904F1">
        <w:rPr>
          <w:rFonts w:ascii="Times New Roman" w:hAnsi="Times New Roman" w:cs="Times New Roman"/>
          <w:sz w:val="28"/>
          <w:szCs w:val="28"/>
        </w:rPr>
        <w:tab/>
        <w:t>Якщо оцінювання проводиться в синхронному режимі, рекомендовано передбачити додаткову можливість його проходження для учнів, які не мають технічних засобів навчання або постійного підключення до мережі Інтернет, а також для тих, у кого відбувся технічний збій під час проходження оцінювання.</w:t>
      </w:r>
    </w:p>
    <w:p w:rsidR="002F1EC4" w:rsidRPr="00F904F1" w:rsidRDefault="002F1EC4" w:rsidP="002F1EC4">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z w:val="28"/>
          <w:szCs w:val="28"/>
        </w:rPr>
      </w:pPr>
      <w:r w:rsidRPr="00F904F1">
        <w:rPr>
          <w:rFonts w:ascii="Times New Roman" w:eastAsiaTheme="minorEastAsia" w:hAnsi="Times New Roman" w:cs="Times New Roman"/>
          <w:sz w:val="28"/>
          <w:szCs w:val="28"/>
          <w:lang w:eastAsia="ru-RU"/>
        </w:rPr>
        <w:tab/>
      </w:r>
      <w:r w:rsidRPr="00F904F1">
        <w:rPr>
          <w:rFonts w:ascii="Times New Roman" w:hAnsi="Times New Roman" w:cs="Times New Roman"/>
          <w:sz w:val="28"/>
          <w:szCs w:val="28"/>
        </w:rPr>
        <w:t>За відсутності засобів Інтернет-зв’язку, зворотній зв’язок з учнями вчитель може підтримувати в телефонному режимі, а виконані завдання отримувати поштою.</w:t>
      </w:r>
    </w:p>
    <w:p w:rsidR="002F1EC4" w:rsidRPr="00F904F1" w:rsidRDefault="002F1EC4" w:rsidP="002F1EC4">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2F1EC4" w:rsidRPr="00F904F1" w:rsidRDefault="002F1EC4" w:rsidP="002F1EC4">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2F1EC4" w:rsidRPr="00F904F1" w:rsidRDefault="002F1EC4" w:rsidP="002F1EC4">
      <w:pPr>
        <w:shd w:val="clear" w:color="auto" w:fill="FFFFFF"/>
        <w:spacing w:after="0" w:line="240" w:lineRule="auto"/>
        <w:ind w:right="-1"/>
        <w:jc w:val="both"/>
        <w:rPr>
          <w:rFonts w:ascii="Times New Roman" w:hAnsi="Times New Roman" w:cs="Times New Roman"/>
          <w:sz w:val="28"/>
          <w:szCs w:val="28"/>
        </w:rPr>
      </w:pPr>
    </w:p>
    <w:p w:rsidR="002F1EC4" w:rsidRPr="00F904F1" w:rsidRDefault="002F1EC4" w:rsidP="002F1EC4">
      <w:pPr>
        <w:shd w:val="clear" w:color="auto" w:fill="FFFFFF"/>
        <w:spacing w:after="0" w:line="240" w:lineRule="auto"/>
        <w:ind w:right="-1"/>
        <w:jc w:val="both"/>
        <w:rPr>
          <w:rFonts w:ascii="Times New Roman" w:hAnsi="Times New Roman" w:cs="Times New Roman"/>
          <w:sz w:val="28"/>
          <w:szCs w:val="28"/>
        </w:rPr>
      </w:pPr>
    </w:p>
    <w:p w:rsidR="002F1EC4" w:rsidRPr="00F904F1" w:rsidRDefault="002F1EC4" w:rsidP="002F1EC4">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2F1EC4" w:rsidRPr="00F904F1" w:rsidRDefault="002F1EC4" w:rsidP="002F1EC4">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b/>
          <w:sz w:val="28"/>
          <w:szCs w:val="28"/>
        </w:rPr>
      </w:pPr>
    </w:p>
    <w:p w:rsidR="002F1EC4" w:rsidRPr="00F904F1" w:rsidRDefault="002F1EC4" w:rsidP="002F1EC4">
      <w:pPr>
        <w:spacing w:after="0" w:line="240" w:lineRule="auto"/>
        <w:ind w:firstLine="720"/>
        <w:jc w:val="both"/>
        <w:rPr>
          <w:rFonts w:ascii="Times New Roman" w:hAnsi="Times New Roman" w:cs="Times New Roman"/>
          <w:bCs/>
          <w:iCs/>
          <w:sz w:val="28"/>
          <w:szCs w:val="28"/>
        </w:rPr>
      </w:pPr>
    </w:p>
    <w:p w:rsidR="008A0B36" w:rsidRPr="002F1EC4" w:rsidRDefault="008A0B36" w:rsidP="002F1EC4">
      <w:pPr>
        <w:shd w:val="clear" w:color="auto" w:fill="FFFFFF"/>
        <w:spacing w:after="0" w:line="240" w:lineRule="auto"/>
        <w:jc w:val="both"/>
        <w:textAlignment w:val="baseline"/>
        <w:rPr>
          <w:rFonts w:ascii="Times New Roman" w:eastAsia="Times New Roman" w:hAnsi="Times New Roman" w:cs="Times New Roman"/>
          <w:b/>
          <w:sz w:val="28"/>
          <w:szCs w:val="28"/>
        </w:rPr>
      </w:pPr>
    </w:p>
    <w:p w:rsidR="008A0B36" w:rsidRDefault="008A0B36"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p>
    <w:p w:rsidR="002F1EC4" w:rsidRDefault="008A0B36"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p>
    <w:p w:rsidR="002F1EC4" w:rsidRDefault="002F1EC4"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p>
    <w:p w:rsidR="002F1EC4" w:rsidRDefault="002F1EC4"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p>
    <w:p w:rsidR="002F1EC4" w:rsidRDefault="002F1EC4"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p>
    <w:p w:rsidR="002F1EC4" w:rsidRDefault="002F1EC4"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p>
    <w:p w:rsidR="002F1EC4" w:rsidRDefault="002F1EC4"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p>
    <w:p w:rsidR="002F1EC4" w:rsidRDefault="002F1EC4"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p>
    <w:p w:rsidR="002F1EC4" w:rsidRDefault="002F1EC4"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p>
    <w:p w:rsidR="002F15BA" w:rsidRDefault="002F1EC4"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8A0B36">
        <w:rPr>
          <w:rFonts w:ascii="Times New Roman" w:eastAsia="Times New Roman" w:hAnsi="Times New Roman" w:cs="Times New Roman"/>
          <w:b/>
          <w:sz w:val="28"/>
          <w:szCs w:val="28"/>
          <w:lang w:val="uk-UA"/>
        </w:rPr>
        <w:t xml:space="preserve">    </w:t>
      </w:r>
    </w:p>
    <w:p w:rsidR="00754641" w:rsidRDefault="00754641" w:rsidP="002F15BA">
      <w:pPr>
        <w:shd w:val="clear" w:color="auto" w:fill="FFFFFF"/>
        <w:spacing w:after="0" w:line="240" w:lineRule="auto"/>
        <w:ind w:firstLine="360"/>
        <w:jc w:val="center"/>
        <w:rPr>
          <w:rFonts w:ascii="Times New Roman" w:eastAsia="Times New Roman" w:hAnsi="Times New Roman" w:cs="Times New Roman"/>
          <w:b/>
          <w:sz w:val="28"/>
          <w:szCs w:val="28"/>
          <w:lang w:val="uk-UA"/>
        </w:rPr>
      </w:pPr>
    </w:p>
    <w:p w:rsidR="00DF7FFA" w:rsidRPr="00EC65BB" w:rsidRDefault="00DF7FFA" w:rsidP="002F15BA">
      <w:pPr>
        <w:shd w:val="clear" w:color="auto" w:fill="FFFFFF"/>
        <w:spacing w:after="0" w:line="240" w:lineRule="auto"/>
        <w:ind w:firstLine="360"/>
        <w:jc w:val="center"/>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НАВЧАЛЬНІ ПЛАНИ</w:t>
      </w:r>
    </w:p>
    <w:p w:rsidR="00D02DF8" w:rsidRPr="00EC65BB" w:rsidRDefault="00D02DF8"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p>
    <w:p w:rsidR="002F1EC4" w:rsidRPr="002F1EC4" w:rsidRDefault="002F15BA" w:rsidP="002F1EC4">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2F1EC4" w:rsidRPr="002F1EC4">
        <w:rPr>
          <w:rFonts w:ascii="Times New Roman" w:hAnsi="Times New Roman" w:cs="Times New Roman"/>
          <w:b/>
          <w:sz w:val="28"/>
          <w:szCs w:val="28"/>
          <w:lang w:val="uk-UA"/>
        </w:rPr>
        <w:t>Додаток №1</w:t>
      </w:r>
    </w:p>
    <w:p w:rsidR="002F1EC4" w:rsidRPr="002F1EC4" w:rsidRDefault="002F1EC4" w:rsidP="002F1EC4">
      <w:pPr>
        <w:shd w:val="clear" w:color="auto" w:fill="FFFFFF"/>
        <w:spacing w:before="72" w:after="240" w:line="360" w:lineRule="atLeast"/>
        <w:jc w:val="right"/>
        <w:rPr>
          <w:rFonts w:ascii="Times New Roman" w:hAnsi="Times New Roman" w:cs="Times New Roman"/>
          <w:color w:val="222222"/>
          <w:sz w:val="28"/>
          <w:szCs w:val="28"/>
        </w:rPr>
      </w:pPr>
      <w:r w:rsidRPr="002F1EC4">
        <w:rPr>
          <w:rFonts w:ascii="Times New Roman" w:hAnsi="Times New Roman" w:cs="Times New Roman"/>
          <w:i/>
          <w:iCs/>
          <w:color w:val="222222"/>
          <w:sz w:val="28"/>
          <w:szCs w:val="28"/>
        </w:rPr>
        <w:t>За </w:t>
      </w:r>
      <w:hyperlink r:id="rId11" w:history="1">
        <w:r w:rsidRPr="002F1EC4">
          <w:rPr>
            <w:rFonts w:ascii="Times New Roman" w:hAnsi="Times New Roman" w:cs="Times New Roman"/>
            <w:i/>
            <w:iCs/>
            <w:color w:val="0000EE"/>
            <w:sz w:val="28"/>
            <w:szCs w:val="28"/>
            <w:u w:val="single"/>
          </w:rPr>
          <w:t>Типовою освітньої програмою</w:t>
        </w:r>
      </w:hyperlink>
      <w:r w:rsidRPr="002F1EC4">
        <w:rPr>
          <w:rFonts w:ascii="Times New Roman" w:hAnsi="Times New Roman" w:cs="Times New Roman"/>
          <w:i/>
          <w:iCs/>
          <w:color w:val="222222"/>
          <w:sz w:val="28"/>
          <w:szCs w:val="28"/>
        </w:rPr>
        <w:t>,</w:t>
      </w:r>
      <w:r w:rsidRPr="002F1EC4">
        <w:rPr>
          <w:rFonts w:ascii="Times New Roman" w:hAnsi="Times New Roman" w:cs="Times New Roman"/>
          <w:i/>
          <w:iCs/>
          <w:color w:val="222222"/>
          <w:sz w:val="28"/>
          <w:szCs w:val="28"/>
        </w:rPr>
        <w:br/>
        <w:t>розробленою під керівництвом Шияна Р. Б.</w:t>
      </w:r>
    </w:p>
    <w:p w:rsidR="002F1EC4" w:rsidRPr="002F1EC4" w:rsidRDefault="002F1EC4" w:rsidP="002F1EC4">
      <w:pPr>
        <w:shd w:val="clear" w:color="auto" w:fill="FFFFFF"/>
        <w:spacing w:line="360" w:lineRule="atLeast"/>
        <w:jc w:val="center"/>
        <w:rPr>
          <w:rFonts w:ascii="Times New Roman" w:hAnsi="Times New Roman" w:cs="Times New Roman"/>
          <w:color w:val="222222"/>
          <w:sz w:val="28"/>
          <w:szCs w:val="28"/>
        </w:rPr>
      </w:pPr>
      <w:r w:rsidRPr="002F1EC4">
        <w:rPr>
          <w:rFonts w:ascii="Times New Roman" w:hAnsi="Times New Roman" w:cs="Times New Roman"/>
          <w:b/>
          <w:bCs/>
          <w:color w:val="222222"/>
          <w:sz w:val="28"/>
          <w:szCs w:val="28"/>
        </w:rPr>
        <w:t>ТИПОВИЙ НАВЧАЛЬНИЙ ПЛАН ДЛЯ ПОЧАТКОВОЇ ШКОЛИ</w:t>
      </w:r>
      <w:r w:rsidRPr="002F1EC4">
        <w:rPr>
          <w:rFonts w:ascii="Times New Roman" w:hAnsi="Times New Roman" w:cs="Times New Roman"/>
          <w:b/>
          <w:bCs/>
          <w:color w:val="222222"/>
          <w:sz w:val="28"/>
          <w:szCs w:val="28"/>
        </w:rPr>
        <w:br/>
        <w:t>з навчанням українською мовою</w:t>
      </w:r>
    </w:p>
    <w:tbl>
      <w:tblPr>
        <w:tblW w:w="4900" w:type="pct"/>
        <w:shd w:val="clear" w:color="auto" w:fill="FFFFFF"/>
        <w:tblCellMar>
          <w:left w:w="0" w:type="dxa"/>
          <w:right w:w="0" w:type="dxa"/>
        </w:tblCellMar>
        <w:tblLook w:val="04A0"/>
      </w:tblPr>
      <w:tblGrid>
        <w:gridCol w:w="4766"/>
        <w:gridCol w:w="1032"/>
        <w:gridCol w:w="962"/>
        <w:gridCol w:w="962"/>
        <w:gridCol w:w="962"/>
        <w:gridCol w:w="1139"/>
      </w:tblGrid>
      <w:tr w:rsidR="002F1EC4" w:rsidRPr="002F1EC4" w:rsidTr="009B21FF">
        <w:tc>
          <w:tcPr>
            <w:tcW w:w="3000" w:type="pct"/>
            <w:vMerge w:val="restar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b/>
                <w:bCs/>
                <w:color w:val="222222"/>
                <w:sz w:val="28"/>
                <w:szCs w:val="28"/>
              </w:rPr>
              <w:t>Навчальні предмети</w:t>
            </w:r>
          </w:p>
        </w:tc>
        <w:tc>
          <w:tcPr>
            <w:tcW w:w="2000" w:type="pct"/>
            <w:gridSpan w:val="5"/>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b/>
                <w:bCs/>
                <w:color w:val="222222"/>
                <w:sz w:val="28"/>
                <w:szCs w:val="28"/>
              </w:rPr>
              <w:t>Кількість годин на тиждень у классах</w:t>
            </w:r>
          </w:p>
        </w:tc>
      </w:tr>
      <w:tr w:rsidR="002F1EC4" w:rsidRPr="002F1EC4" w:rsidTr="009B21FF">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2F1EC4" w:rsidRPr="002F1EC4" w:rsidRDefault="002F1EC4" w:rsidP="009B21FF">
            <w:pPr>
              <w:rPr>
                <w:rFonts w:ascii="Times New Roman" w:hAnsi="Times New Roman" w:cs="Times New Roman"/>
                <w:color w:val="222222"/>
                <w:sz w:val="28"/>
                <w:szCs w:val="28"/>
              </w:rPr>
            </w:pPr>
          </w:p>
        </w:tc>
        <w:tc>
          <w:tcPr>
            <w:tcW w:w="40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b/>
                <w:bCs/>
                <w:color w:val="222222"/>
                <w:sz w:val="28"/>
                <w:szCs w:val="28"/>
              </w:rPr>
              <w:t>1</w:t>
            </w:r>
          </w:p>
        </w:tc>
        <w:tc>
          <w:tcPr>
            <w:tcW w:w="40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b/>
                <w:bCs/>
                <w:color w:val="222222"/>
                <w:sz w:val="28"/>
                <w:szCs w:val="28"/>
              </w:rPr>
              <w:t>2</w:t>
            </w:r>
          </w:p>
        </w:tc>
        <w:tc>
          <w:tcPr>
            <w:tcW w:w="40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sz w:val="28"/>
                <w:szCs w:val="28"/>
              </w:rPr>
            </w:pPr>
            <w:r w:rsidRPr="002F1EC4">
              <w:rPr>
                <w:rFonts w:ascii="Times New Roman" w:hAnsi="Times New Roman" w:cs="Times New Roman"/>
                <w:b/>
                <w:bCs/>
                <w:sz w:val="28"/>
                <w:szCs w:val="28"/>
              </w:rPr>
              <w:t>3</w:t>
            </w:r>
          </w:p>
        </w:tc>
        <w:tc>
          <w:tcPr>
            <w:tcW w:w="40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b/>
                <w:bCs/>
                <w:color w:val="222222"/>
                <w:sz w:val="28"/>
                <w:szCs w:val="28"/>
              </w:rPr>
              <w:t>4</w:t>
            </w:r>
          </w:p>
        </w:tc>
        <w:tc>
          <w:tcPr>
            <w:tcW w:w="40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b/>
                <w:bCs/>
                <w:color w:val="222222"/>
                <w:sz w:val="28"/>
                <w:szCs w:val="28"/>
              </w:rPr>
              <w:t>Разом</w:t>
            </w:r>
          </w:p>
        </w:tc>
      </w:tr>
      <w:tr w:rsidR="002F1EC4" w:rsidRPr="002F1EC4" w:rsidTr="009B21FF">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rPr>
                <w:rFonts w:ascii="Times New Roman" w:hAnsi="Times New Roman" w:cs="Times New Roman"/>
                <w:color w:val="222222"/>
                <w:sz w:val="28"/>
                <w:szCs w:val="28"/>
              </w:rPr>
            </w:pPr>
            <w:r w:rsidRPr="002F1EC4">
              <w:rPr>
                <w:rFonts w:ascii="Times New Roman" w:hAnsi="Times New Roman" w:cs="Times New Roman"/>
                <w:color w:val="222222"/>
                <w:sz w:val="28"/>
                <w:szCs w:val="28"/>
              </w:rPr>
              <w:t>Українська мова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sz w:val="28"/>
                <w:szCs w:val="28"/>
              </w:rPr>
            </w:pPr>
            <w:r w:rsidRPr="002F1EC4">
              <w:rPr>
                <w:rFonts w:ascii="Times New Roman" w:hAnsi="Times New Roman" w:cs="Times New Roman"/>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20</w:t>
            </w:r>
          </w:p>
        </w:tc>
      </w:tr>
      <w:tr w:rsidR="002F1EC4" w:rsidRPr="002F1EC4" w:rsidTr="009B21FF">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rPr>
                <w:rFonts w:ascii="Times New Roman" w:hAnsi="Times New Roman" w:cs="Times New Roman"/>
                <w:color w:val="222222"/>
                <w:sz w:val="28"/>
                <w:szCs w:val="28"/>
              </w:rPr>
            </w:pPr>
            <w:r w:rsidRPr="002F1EC4">
              <w:rPr>
                <w:rFonts w:ascii="Times New Roman" w:hAnsi="Times New Roman" w:cs="Times New Roman"/>
                <w:color w:val="222222"/>
                <w:sz w:val="28"/>
                <w:szCs w:val="28"/>
                <w:lang w:val="uk-UA"/>
              </w:rPr>
              <w:lastRenderedPageBreak/>
              <w:t xml:space="preserve">Англійська </w:t>
            </w:r>
            <w:r w:rsidRPr="002F1EC4">
              <w:rPr>
                <w:rFonts w:ascii="Times New Roman" w:hAnsi="Times New Roman" w:cs="Times New Roman"/>
                <w:color w:val="222222"/>
                <w:sz w:val="28"/>
                <w:szCs w:val="28"/>
              </w:rPr>
              <w:t>мова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sz w:val="28"/>
                <w:szCs w:val="28"/>
              </w:rPr>
            </w:pPr>
            <w:r w:rsidRPr="002F1EC4">
              <w:rPr>
                <w:rFonts w:ascii="Times New Roman" w:hAnsi="Times New Roman" w:cs="Times New Roman"/>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11</w:t>
            </w:r>
          </w:p>
        </w:tc>
      </w:tr>
      <w:tr w:rsidR="002F1EC4" w:rsidRPr="002F1EC4" w:rsidTr="009B21FF">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rPr>
                <w:rFonts w:ascii="Times New Roman" w:hAnsi="Times New Roman" w:cs="Times New Roman"/>
                <w:color w:val="222222"/>
                <w:sz w:val="28"/>
                <w:szCs w:val="28"/>
              </w:rPr>
            </w:pPr>
            <w:r w:rsidRPr="002F1EC4">
              <w:rPr>
                <w:rFonts w:ascii="Times New Roman" w:hAnsi="Times New Roman" w:cs="Times New Roman"/>
                <w:color w:val="222222"/>
                <w:sz w:val="28"/>
                <w:szCs w:val="28"/>
              </w:rPr>
              <w:t>Математика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sz w:val="28"/>
                <w:szCs w:val="28"/>
              </w:rPr>
            </w:pPr>
            <w:r w:rsidRPr="002F1EC4">
              <w:rPr>
                <w:rFonts w:ascii="Times New Roman" w:hAnsi="Times New Roman" w:cs="Times New Roman"/>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14</w:t>
            </w:r>
          </w:p>
        </w:tc>
      </w:tr>
      <w:tr w:rsidR="002F1EC4" w:rsidRPr="002F1EC4" w:rsidTr="009B21FF">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rPr>
                <w:rFonts w:ascii="Times New Roman" w:hAnsi="Times New Roman" w:cs="Times New Roman"/>
                <w:color w:val="222222"/>
                <w:sz w:val="28"/>
                <w:szCs w:val="28"/>
              </w:rPr>
            </w:pPr>
            <w:r w:rsidRPr="002F1EC4">
              <w:rPr>
                <w:rFonts w:ascii="Times New Roman" w:hAnsi="Times New Roman" w:cs="Times New Roman"/>
                <w:color w:val="222222"/>
                <w:sz w:val="28"/>
                <w:szCs w:val="28"/>
              </w:rPr>
              <w:t>Я досліджую світ</w:t>
            </w:r>
            <w:r w:rsidRPr="002F1EC4">
              <w:rPr>
                <w:rFonts w:ascii="Times New Roman" w:hAnsi="Times New Roman" w:cs="Times New Roman"/>
                <w:color w:val="222222"/>
                <w:sz w:val="28"/>
                <w:szCs w:val="28"/>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sz w:val="28"/>
                <w:szCs w:val="28"/>
              </w:rPr>
            </w:pPr>
            <w:r w:rsidRPr="002F1EC4">
              <w:rPr>
                <w:rFonts w:ascii="Times New Roman" w:hAnsi="Times New Roman" w:cs="Times New Roman"/>
                <w:sz w:val="28"/>
                <w:szCs w:val="28"/>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29</w:t>
            </w:r>
          </w:p>
        </w:tc>
      </w:tr>
      <w:tr w:rsidR="002F1EC4" w:rsidRPr="002F1EC4" w:rsidTr="009B21FF">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rPr>
                <w:rFonts w:ascii="Times New Roman" w:hAnsi="Times New Roman" w:cs="Times New Roman"/>
                <w:color w:val="222222"/>
                <w:sz w:val="28"/>
                <w:szCs w:val="28"/>
                <w:lang w:val="uk-UA"/>
              </w:rPr>
            </w:pPr>
            <w:r w:rsidRPr="002F1EC4">
              <w:rPr>
                <w:rFonts w:ascii="Times New Roman" w:hAnsi="Times New Roman" w:cs="Times New Roman"/>
                <w:color w:val="222222"/>
                <w:sz w:val="28"/>
                <w:szCs w:val="28"/>
              </w:rPr>
              <w:t>Інформатика</w:t>
            </w:r>
            <w:r w:rsidRPr="002F1EC4">
              <w:rPr>
                <w:rFonts w:ascii="Times New Roman" w:hAnsi="Times New Roman" w:cs="Times New Roman"/>
                <w:color w:val="222222"/>
                <w:sz w:val="28"/>
                <w:szCs w:val="28"/>
                <w:lang w:val="uk-UA"/>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sz w:val="28"/>
                <w:szCs w:val="28"/>
              </w:rPr>
            </w:pPr>
            <w:r w:rsidRPr="002F1EC4">
              <w:rPr>
                <w:rFonts w:ascii="Times New Roman" w:hAnsi="Times New Roman" w:cs="Times New Roman"/>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2</w:t>
            </w:r>
          </w:p>
        </w:tc>
      </w:tr>
      <w:tr w:rsidR="002F1EC4" w:rsidRPr="002F1EC4" w:rsidTr="009B21FF">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rPr>
                <w:rFonts w:ascii="Times New Roman" w:hAnsi="Times New Roman" w:cs="Times New Roman"/>
                <w:color w:val="222222"/>
                <w:sz w:val="28"/>
                <w:szCs w:val="28"/>
              </w:rPr>
            </w:pPr>
            <w:r w:rsidRPr="002F1EC4">
              <w:rPr>
                <w:rFonts w:ascii="Times New Roman" w:hAnsi="Times New Roman" w:cs="Times New Roman"/>
                <w:color w:val="222222"/>
                <w:sz w:val="28"/>
                <w:szCs w:val="28"/>
                <w:lang w:val="uk-UA"/>
              </w:rPr>
              <w:t>Музичне м</w:t>
            </w:r>
            <w:r w:rsidRPr="002F1EC4">
              <w:rPr>
                <w:rFonts w:ascii="Times New Roman" w:hAnsi="Times New Roman" w:cs="Times New Roman"/>
                <w:color w:val="222222"/>
                <w:sz w:val="28"/>
                <w:szCs w:val="28"/>
              </w:rPr>
              <w:t>истецтво</w:t>
            </w:r>
            <w:r w:rsidRPr="002F1EC4">
              <w:rPr>
                <w:rFonts w:ascii="Times New Roman" w:hAnsi="Times New Roman" w:cs="Times New Roman"/>
                <w:color w:val="222222"/>
                <w:sz w:val="28"/>
                <w:szCs w:val="28"/>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lang w:val="uk-UA"/>
              </w:rPr>
            </w:pPr>
            <w:r w:rsidRPr="002F1EC4">
              <w:rPr>
                <w:rFonts w:ascii="Times New Roman" w:hAnsi="Times New Roman" w:cs="Times New Roman"/>
                <w:color w:val="222222"/>
                <w:sz w:val="28"/>
                <w:szCs w:val="28"/>
                <w:lang w:val="uk-UA"/>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lang w:val="uk-UA"/>
              </w:rPr>
            </w:pPr>
            <w:r w:rsidRPr="002F1EC4">
              <w:rPr>
                <w:rFonts w:ascii="Times New Roman" w:hAnsi="Times New Roman" w:cs="Times New Roman"/>
                <w:color w:val="222222"/>
                <w:sz w:val="28"/>
                <w:szCs w:val="28"/>
                <w:lang w:val="uk-UA"/>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lang w:val="uk-UA"/>
              </w:rPr>
            </w:pPr>
            <w:r w:rsidRPr="002F1EC4">
              <w:rPr>
                <w:rFonts w:ascii="Times New Roman" w:hAnsi="Times New Roman" w:cs="Times New Roman"/>
                <w:color w:val="222222"/>
                <w:sz w:val="28"/>
                <w:szCs w:val="28"/>
                <w:lang w:val="uk-UA"/>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lang w:val="uk-UA"/>
              </w:rPr>
            </w:pPr>
            <w:r w:rsidRPr="002F1EC4">
              <w:rPr>
                <w:rFonts w:ascii="Times New Roman" w:hAnsi="Times New Roman" w:cs="Times New Roman"/>
                <w:color w:val="222222"/>
                <w:sz w:val="28"/>
                <w:szCs w:val="28"/>
                <w:lang w:val="uk-UA"/>
              </w:rPr>
              <w:t>4</w:t>
            </w:r>
          </w:p>
        </w:tc>
      </w:tr>
      <w:tr w:rsidR="002F1EC4" w:rsidRPr="002F1EC4" w:rsidTr="009B21FF">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rPr>
                <w:rFonts w:ascii="Times New Roman" w:hAnsi="Times New Roman" w:cs="Times New Roman"/>
                <w:color w:val="222222"/>
                <w:sz w:val="28"/>
                <w:szCs w:val="28"/>
                <w:lang w:val="uk-UA"/>
              </w:rPr>
            </w:pPr>
            <w:r w:rsidRPr="002F1EC4">
              <w:rPr>
                <w:rFonts w:ascii="Times New Roman" w:hAnsi="Times New Roman" w:cs="Times New Roman"/>
                <w:color w:val="222222"/>
                <w:sz w:val="28"/>
                <w:szCs w:val="28"/>
                <w:lang w:val="uk-UA"/>
              </w:rPr>
              <w:t>Образотворче мистецтво</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lang w:val="uk-UA"/>
              </w:rPr>
            </w:pPr>
            <w:r w:rsidRPr="002F1EC4">
              <w:rPr>
                <w:rFonts w:ascii="Times New Roman" w:hAnsi="Times New Roman" w:cs="Times New Roman"/>
                <w:color w:val="222222"/>
                <w:sz w:val="28"/>
                <w:szCs w:val="28"/>
                <w:lang w:val="uk-UA"/>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lang w:val="uk-UA"/>
              </w:rPr>
            </w:pPr>
            <w:r w:rsidRPr="002F1EC4">
              <w:rPr>
                <w:rFonts w:ascii="Times New Roman" w:hAnsi="Times New Roman" w:cs="Times New Roman"/>
                <w:color w:val="222222"/>
                <w:sz w:val="28"/>
                <w:szCs w:val="28"/>
                <w:lang w:val="uk-UA"/>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lang w:val="uk-UA"/>
              </w:rPr>
            </w:pPr>
            <w:r w:rsidRPr="002F1EC4">
              <w:rPr>
                <w:rFonts w:ascii="Times New Roman" w:hAnsi="Times New Roman" w:cs="Times New Roman"/>
                <w:color w:val="222222"/>
                <w:sz w:val="28"/>
                <w:szCs w:val="28"/>
                <w:lang w:val="uk-UA"/>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lang w:val="uk-UA"/>
              </w:rPr>
            </w:pPr>
            <w:r w:rsidRPr="002F1EC4">
              <w:rPr>
                <w:rFonts w:ascii="Times New Roman" w:hAnsi="Times New Roman" w:cs="Times New Roman"/>
                <w:color w:val="222222"/>
                <w:sz w:val="28"/>
                <w:szCs w:val="28"/>
                <w:lang w:val="uk-UA"/>
              </w:rPr>
              <w:t>4</w:t>
            </w:r>
          </w:p>
        </w:tc>
      </w:tr>
      <w:tr w:rsidR="002F1EC4" w:rsidRPr="002F1EC4" w:rsidTr="009B21FF">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rPr>
                <w:rFonts w:ascii="Times New Roman" w:hAnsi="Times New Roman" w:cs="Times New Roman"/>
                <w:color w:val="222222"/>
                <w:sz w:val="28"/>
                <w:szCs w:val="28"/>
              </w:rPr>
            </w:pPr>
            <w:r w:rsidRPr="002F1EC4">
              <w:rPr>
                <w:rFonts w:ascii="Times New Roman" w:hAnsi="Times New Roman" w:cs="Times New Roman"/>
                <w:color w:val="222222"/>
                <w:sz w:val="28"/>
                <w:szCs w:val="28"/>
              </w:rPr>
              <w:t>Фізична культура</w:t>
            </w:r>
            <w:r w:rsidRPr="002F1EC4">
              <w:rPr>
                <w:rFonts w:ascii="Times New Roman" w:hAnsi="Times New Roman" w:cs="Times New Roman"/>
                <w:color w:val="222222"/>
                <w:sz w:val="28"/>
                <w:szCs w:val="28"/>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sz w:val="28"/>
                <w:szCs w:val="28"/>
              </w:rPr>
            </w:pPr>
            <w:r w:rsidRPr="002F1EC4">
              <w:rPr>
                <w:rFonts w:ascii="Times New Roman" w:hAnsi="Times New Roman" w:cs="Times New Roman"/>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12</w:t>
            </w:r>
          </w:p>
        </w:tc>
      </w:tr>
      <w:tr w:rsidR="002F1EC4" w:rsidRPr="002F1EC4" w:rsidTr="009B21FF">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rPr>
                <w:rFonts w:ascii="Times New Roman" w:hAnsi="Times New Roman" w:cs="Times New Roman"/>
                <w:color w:val="222222"/>
                <w:sz w:val="28"/>
                <w:szCs w:val="28"/>
              </w:rPr>
            </w:pPr>
            <w:r w:rsidRPr="002F1EC4">
              <w:rPr>
                <w:rFonts w:ascii="Times New Roman" w:hAnsi="Times New Roman" w:cs="Times New Roman"/>
                <w:color w:val="222222"/>
                <w:sz w:val="28"/>
                <w:szCs w:val="28"/>
              </w:rPr>
              <w:t>Усього</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 19+3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21+3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sz w:val="28"/>
                <w:szCs w:val="28"/>
              </w:rPr>
            </w:pPr>
            <w:r w:rsidRPr="002F1EC4">
              <w:rPr>
                <w:rFonts w:ascii="Times New Roman" w:hAnsi="Times New Roman" w:cs="Times New Roman"/>
                <w:sz w:val="28"/>
                <w:szCs w:val="28"/>
              </w:rPr>
              <w:t>22+3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22+3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84+12</w:t>
            </w:r>
          </w:p>
        </w:tc>
      </w:tr>
      <w:tr w:rsidR="002F1EC4" w:rsidRPr="002F1EC4" w:rsidTr="009B21FF">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rPr>
                <w:rFonts w:ascii="Times New Roman" w:hAnsi="Times New Roman" w:cs="Times New Roman"/>
                <w:color w:val="222222"/>
                <w:sz w:val="28"/>
                <w:szCs w:val="28"/>
              </w:rPr>
            </w:pPr>
            <w:r w:rsidRPr="002F1EC4">
              <w:rPr>
                <w:rFonts w:ascii="Times New Roman" w:hAnsi="Times New Roman" w:cs="Times New Roman"/>
                <w:color w:val="222222"/>
                <w:sz w:val="28"/>
                <w:szCs w:val="28"/>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lang w:val="uk-UA"/>
              </w:rPr>
            </w:pPr>
            <w:r w:rsidRPr="002F1EC4">
              <w:rPr>
                <w:rFonts w:ascii="Times New Roman" w:hAnsi="Times New Roman" w:cs="Times New Roman"/>
                <w:color w:val="222222"/>
                <w:sz w:val="28"/>
                <w:szCs w:val="28"/>
                <w:lang w:val="uk-UA"/>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sz w:val="28"/>
                <w:szCs w:val="28"/>
              </w:rPr>
            </w:pPr>
            <w:r w:rsidRPr="002F1EC4">
              <w:rPr>
                <w:rFonts w:ascii="Times New Roman" w:hAnsi="Times New Roman" w:cs="Times New Roman"/>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4</w:t>
            </w:r>
          </w:p>
        </w:tc>
      </w:tr>
      <w:tr w:rsidR="002F1EC4" w:rsidRPr="002F1EC4" w:rsidTr="009B21FF">
        <w:trPr>
          <w:trHeight w:val="291"/>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rPr>
                <w:rFonts w:ascii="Times New Roman" w:hAnsi="Times New Roman" w:cs="Times New Roman"/>
                <w:color w:val="222222"/>
                <w:sz w:val="28"/>
                <w:szCs w:val="28"/>
                <w:lang w:val="uk-UA"/>
              </w:rPr>
            </w:pPr>
            <w:r w:rsidRPr="002F1EC4">
              <w:rPr>
                <w:rFonts w:ascii="Times New Roman" w:hAnsi="Times New Roman" w:cs="Times New Roman"/>
                <w:color w:val="222222"/>
                <w:sz w:val="28"/>
                <w:szCs w:val="28"/>
                <w:lang w:val="uk-UA"/>
              </w:rPr>
              <w:t>Основи християнської етики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lang w:val="uk-UA"/>
              </w:rPr>
            </w:pPr>
            <w:r w:rsidRPr="002F1EC4">
              <w:rPr>
                <w:rFonts w:ascii="Times New Roman" w:hAnsi="Times New Roman" w:cs="Times New Roman"/>
                <w:color w:val="222222"/>
                <w:sz w:val="28"/>
                <w:szCs w:val="28"/>
                <w:lang w:val="uk-UA"/>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lang w:val="uk-UA"/>
              </w:rPr>
            </w:pPr>
            <w:r w:rsidRPr="002F1EC4">
              <w:rPr>
                <w:rFonts w:ascii="Times New Roman" w:hAnsi="Times New Roman" w:cs="Times New Roman"/>
                <w:color w:val="222222"/>
                <w:sz w:val="28"/>
                <w:szCs w:val="28"/>
                <w:lang w:val="uk-UA"/>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lang w:val="uk-UA"/>
              </w:rPr>
            </w:pPr>
            <w:r w:rsidRPr="002F1EC4">
              <w:rPr>
                <w:rFonts w:ascii="Times New Roman" w:hAnsi="Times New Roman" w:cs="Times New Roman"/>
                <w:color w:val="222222"/>
                <w:sz w:val="28"/>
                <w:szCs w:val="28"/>
                <w:lang w:val="uk-UA"/>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lang w:val="uk-UA"/>
              </w:rPr>
            </w:pPr>
            <w:r w:rsidRPr="002F1EC4">
              <w:rPr>
                <w:rFonts w:ascii="Times New Roman" w:hAnsi="Times New Roman" w:cs="Times New Roman"/>
                <w:color w:val="222222"/>
                <w:sz w:val="28"/>
                <w:szCs w:val="28"/>
                <w:lang w:val="uk-UA"/>
              </w:rPr>
              <w:t>1</w:t>
            </w:r>
          </w:p>
        </w:tc>
      </w:tr>
      <w:tr w:rsidR="002F1EC4" w:rsidRPr="002F1EC4" w:rsidTr="009B21FF">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rPr>
                <w:rFonts w:ascii="Times New Roman" w:hAnsi="Times New Roman" w:cs="Times New Roman"/>
                <w:color w:val="222222"/>
                <w:sz w:val="28"/>
                <w:szCs w:val="28"/>
              </w:rPr>
            </w:pPr>
            <w:r w:rsidRPr="002F1EC4">
              <w:rPr>
                <w:rFonts w:ascii="Times New Roman" w:hAnsi="Times New Roman" w:cs="Times New Roman"/>
                <w:color w:val="222222"/>
                <w:sz w:val="28"/>
                <w:szCs w:val="28"/>
              </w:rPr>
              <w:t>Гранично допустиме тижневе навчальне навантаження на учня</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sz w:val="28"/>
                <w:szCs w:val="28"/>
              </w:rPr>
            </w:pPr>
            <w:r w:rsidRPr="002F1EC4">
              <w:rPr>
                <w:rFonts w:ascii="Times New Roman" w:hAnsi="Times New Roman" w:cs="Times New Roman"/>
                <w:sz w:val="28"/>
                <w:szCs w:val="28"/>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2F1EC4" w:rsidRDefault="002F1EC4" w:rsidP="009B21FF">
            <w:pPr>
              <w:spacing w:line="360" w:lineRule="atLeast"/>
              <w:jc w:val="center"/>
              <w:rPr>
                <w:rFonts w:ascii="Times New Roman" w:hAnsi="Times New Roman" w:cs="Times New Roman"/>
                <w:color w:val="222222"/>
                <w:sz w:val="28"/>
                <w:szCs w:val="28"/>
              </w:rPr>
            </w:pPr>
            <w:r w:rsidRPr="002F1EC4">
              <w:rPr>
                <w:rFonts w:ascii="Times New Roman" w:hAnsi="Times New Roman" w:cs="Times New Roman"/>
                <w:color w:val="222222"/>
                <w:sz w:val="28"/>
                <w:szCs w:val="28"/>
              </w:rPr>
              <w:t>88</w:t>
            </w:r>
          </w:p>
        </w:tc>
      </w:tr>
      <w:tr w:rsidR="002F1EC4" w:rsidRPr="00754641" w:rsidTr="009B21FF">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754641" w:rsidRDefault="002F1EC4" w:rsidP="009B21FF">
            <w:pPr>
              <w:spacing w:line="360" w:lineRule="atLeast"/>
              <w:rPr>
                <w:rFonts w:ascii="Times New Roman" w:hAnsi="Times New Roman" w:cs="Times New Roman"/>
                <w:color w:val="222222"/>
                <w:sz w:val="28"/>
                <w:szCs w:val="28"/>
              </w:rPr>
            </w:pPr>
            <w:r w:rsidRPr="00754641">
              <w:rPr>
                <w:rFonts w:ascii="Times New Roman" w:hAnsi="Times New Roman" w:cs="Times New Roman"/>
                <w:color w:val="222222"/>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754641" w:rsidRDefault="002F1EC4" w:rsidP="009B21FF">
            <w:pPr>
              <w:spacing w:line="360" w:lineRule="atLeast"/>
              <w:jc w:val="center"/>
              <w:rPr>
                <w:rFonts w:ascii="Times New Roman" w:hAnsi="Times New Roman" w:cs="Times New Roman"/>
                <w:color w:val="222222"/>
                <w:sz w:val="28"/>
                <w:szCs w:val="28"/>
              </w:rPr>
            </w:pPr>
            <w:r w:rsidRPr="00754641">
              <w:rPr>
                <w:rFonts w:ascii="Times New Roman" w:hAnsi="Times New Roman" w:cs="Times New Roman"/>
                <w:color w:val="222222"/>
                <w:sz w:val="28"/>
                <w:szCs w:val="28"/>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754641" w:rsidRDefault="002F1EC4" w:rsidP="009B21FF">
            <w:pPr>
              <w:spacing w:line="360" w:lineRule="atLeast"/>
              <w:jc w:val="center"/>
              <w:rPr>
                <w:rFonts w:ascii="Times New Roman" w:hAnsi="Times New Roman" w:cs="Times New Roman"/>
                <w:color w:val="222222"/>
                <w:sz w:val="28"/>
                <w:szCs w:val="28"/>
              </w:rPr>
            </w:pPr>
            <w:r w:rsidRPr="00754641">
              <w:rPr>
                <w:rFonts w:ascii="Times New Roman" w:hAnsi="Times New Roman" w:cs="Times New Roman"/>
                <w:color w:val="222222"/>
                <w:sz w:val="28"/>
                <w:szCs w:val="28"/>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754641" w:rsidRDefault="002F1EC4" w:rsidP="009B21FF">
            <w:pPr>
              <w:spacing w:line="360" w:lineRule="atLeast"/>
              <w:jc w:val="center"/>
              <w:rPr>
                <w:rFonts w:ascii="Times New Roman" w:hAnsi="Times New Roman" w:cs="Times New Roman"/>
                <w:sz w:val="28"/>
                <w:szCs w:val="28"/>
              </w:rPr>
            </w:pPr>
            <w:r w:rsidRPr="00754641">
              <w:rPr>
                <w:rFonts w:ascii="Times New Roman" w:hAnsi="Times New Roman" w:cs="Times New Roman"/>
                <w:sz w:val="28"/>
                <w:szCs w:val="28"/>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754641" w:rsidRDefault="002F1EC4" w:rsidP="009B21FF">
            <w:pPr>
              <w:spacing w:line="360" w:lineRule="atLeast"/>
              <w:jc w:val="center"/>
              <w:rPr>
                <w:rFonts w:ascii="Times New Roman" w:hAnsi="Times New Roman" w:cs="Times New Roman"/>
                <w:color w:val="222222"/>
                <w:sz w:val="28"/>
                <w:szCs w:val="28"/>
              </w:rPr>
            </w:pPr>
            <w:r w:rsidRPr="00754641">
              <w:rPr>
                <w:rFonts w:ascii="Times New Roman" w:hAnsi="Times New Roman" w:cs="Times New Roman"/>
                <w:color w:val="222222"/>
                <w:sz w:val="28"/>
                <w:szCs w:val="28"/>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2F1EC4" w:rsidRPr="00754641" w:rsidRDefault="002F1EC4" w:rsidP="009B21FF">
            <w:pPr>
              <w:spacing w:line="360" w:lineRule="atLeast"/>
              <w:jc w:val="center"/>
              <w:rPr>
                <w:rFonts w:ascii="Times New Roman" w:hAnsi="Times New Roman" w:cs="Times New Roman"/>
                <w:color w:val="222222"/>
                <w:sz w:val="28"/>
                <w:szCs w:val="28"/>
              </w:rPr>
            </w:pPr>
            <w:r w:rsidRPr="00754641">
              <w:rPr>
                <w:rFonts w:ascii="Times New Roman" w:hAnsi="Times New Roman" w:cs="Times New Roman"/>
                <w:color w:val="222222"/>
                <w:sz w:val="28"/>
                <w:szCs w:val="28"/>
              </w:rPr>
              <w:t>100</w:t>
            </w:r>
          </w:p>
        </w:tc>
      </w:tr>
    </w:tbl>
    <w:p w:rsidR="002F15BA" w:rsidRPr="00754641" w:rsidRDefault="002F15BA" w:rsidP="002F15BA">
      <w:pPr>
        <w:rPr>
          <w:rFonts w:ascii="Times New Roman" w:hAnsi="Times New Roman" w:cs="Times New Roman"/>
          <w:b/>
          <w:lang w:val="uk-UA"/>
        </w:rPr>
      </w:pPr>
      <w:bookmarkStart w:id="6" w:name="note1"/>
      <w:bookmarkEnd w:id="6"/>
    </w:p>
    <w:p w:rsidR="00754641" w:rsidRPr="00754641" w:rsidRDefault="00754641" w:rsidP="00754641">
      <w:pPr>
        <w:ind w:left="822" w:right="111"/>
        <w:jc w:val="center"/>
        <w:rPr>
          <w:rFonts w:ascii="Times New Roman" w:hAnsi="Times New Roman" w:cs="Times New Roman"/>
          <w:sz w:val="18"/>
          <w:szCs w:val="18"/>
          <w:lang w:eastAsia="uk-UA"/>
        </w:rPr>
      </w:pPr>
      <w:r w:rsidRPr="00754641">
        <w:rPr>
          <w:rFonts w:ascii="Times New Roman" w:hAnsi="Times New Roman" w:cs="Times New Roman"/>
          <w:b/>
          <w:bCs/>
          <w:i/>
          <w:iCs/>
          <w:color w:val="000000"/>
          <w:sz w:val="18"/>
          <w:szCs w:val="18"/>
          <w:lang w:eastAsia="uk-UA"/>
        </w:rPr>
        <w:t>Навчальний план для 5-7-их класівПрутівського ліцею ім.В.Самійленка</w:t>
      </w:r>
    </w:p>
    <w:p w:rsidR="00754641" w:rsidRPr="00754641" w:rsidRDefault="00754641" w:rsidP="00754641">
      <w:pPr>
        <w:ind w:left="822" w:right="111"/>
        <w:jc w:val="center"/>
        <w:rPr>
          <w:rFonts w:ascii="Times New Roman" w:hAnsi="Times New Roman" w:cs="Times New Roman"/>
          <w:sz w:val="18"/>
          <w:szCs w:val="18"/>
          <w:lang w:eastAsia="uk-UA"/>
        </w:rPr>
      </w:pPr>
      <w:r w:rsidRPr="00754641">
        <w:rPr>
          <w:rFonts w:ascii="Times New Roman" w:hAnsi="Times New Roman" w:cs="Times New Roman"/>
          <w:b/>
          <w:bCs/>
          <w:i/>
          <w:iCs/>
          <w:color w:val="000000"/>
          <w:sz w:val="18"/>
          <w:szCs w:val="18"/>
          <w:lang w:eastAsia="uk-UA"/>
        </w:rPr>
        <w:t>з визначеним переліком предметів та інтегрованих курсів та закріпленим за цими предметами / інтегрованими курсами тижневим навчальним навантаженням</w:t>
      </w:r>
    </w:p>
    <w:p w:rsidR="00754641" w:rsidRPr="00754641" w:rsidRDefault="00754641" w:rsidP="00754641">
      <w:pPr>
        <w:jc w:val="center"/>
        <w:rPr>
          <w:rFonts w:ascii="Times New Roman" w:hAnsi="Times New Roman" w:cs="Times New Roman"/>
          <w:b/>
          <w:bCs/>
          <w:i/>
          <w:iCs/>
          <w:color w:val="000000"/>
          <w:sz w:val="18"/>
          <w:szCs w:val="18"/>
          <w:lang w:eastAsia="uk-UA"/>
        </w:rPr>
      </w:pPr>
      <w:r w:rsidRPr="00754641">
        <w:rPr>
          <w:rFonts w:ascii="Times New Roman" w:hAnsi="Times New Roman" w:cs="Times New Roman"/>
          <w:b/>
          <w:bCs/>
          <w:i/>
          <w:iCs/>
          <w:color w:val="000000"/>
          <w:sz w:val="18"/>
          <w:szCs w:val="18"/>
          <w:lang w:eastAsia="uk-UA"/>
        </w:rPr>
        <w:t>на 2024/2025н.р.</w:t>
      </w:r>
    </w:p>
    <w:p w:rsidR="00754641" w:rsidRPr="00754641" w:rsidRDefault="00754641" w:rsidP="00754641">
      <w:pPr>
        <w:jc w:val="center"/>
        <w:rPr>
          <w:rFonts w:ascii="Times New Roman" w:hAnsi="Times New Roman" w:cs="Times New Roman"/>
          <w:sz w:val="18"/>
          <w:szCs w:val="18"/>
          <w:lang w:eastAsia="uk-UA"/>
        </w:rPr>
      </w:pPr>
    </w:p>
    <w:tbl>
      <w:tblPr>
        <w:tblW w:w="11345" w:type="dxa"/>
        <w:tblInd w:w="-575" w:type="dxa"/>
        <w:tblLayout w:type="fixed"/>
        <w:tblCellMar>
          <w:top w:w="15" w:type="dxa"/>
          <w:left w:w="15" w:type="dxa"/>
          <w:bottom w:w="15" w:type="dxa"/>
          <w:right w:w="15" w:type="dxa"/>
        </w:tblCellMar>
        <w:tblLook w:val="04A0"/>
      </w:tblPr>
      <w:tblGrid>
        <w:gridCol w:w="1983"/>
        <w:gridCol w:w="2270"/>
        <w:gridCol w:w="856"/>
        <w:gridCol w:w="850"/>
        <w:gridCol w:w="712"/>
        <w:gridCol w:w="1839"/>
        <w:gridCol w:w="1087"/>
        <w:gridCol w:w="850"/>
        <w:gridCol w:w="898"/>
      </w:tblGrid>
      <w:tr w:rsidR="00754641" w:rsidRPr="00754641" w:rsidTr="00EC0AE4">
        <w:trPr>
          <w:trHeight w:val="500"/>
        </w:trPr>
        <w:tc>
          <w:tcPr>
            <w:tcW w:w="1983" w:type="dxa"/>
            <w:vMerge w:val="restart"/>
            <w:tcBorders>
              <w:top w:val="single" w:sz="4" w:space="0" w:color="000000"/>
              <w:left w:val="single" w:sz="6" w:space="0" w:color="000000"/>
              <w:right w:val="single" w:sz="6" w:space="0" w:color="000000"/>
            </w:tcBorders>
            <w:shd w:val="clear" w:color="auto" w:fill="auto"/>
            <w:tcMar>
              <w:top w:w="0" w:type="dxa"/>
              <w:left w:w="108" w:type="dxa"/>
              <w:bottom w:w="0" w:type="dxa"/>
              <w:right w:w="108" w:type="dxa"/>
            </w:tcMar>
            <w:hideMark/>
          </w:tcPr>
          <w:p w:rsidR="00754641" w:rsidRPr="00754641" w:rsidRDefault="00754641" w:rsidP="00EC0AE4">
            <w:pPr>
              <w:jc w:val="center"/>
              <w:rPr>
                <w:rFonts w:ascii="Times New Roman" w:hAnsi="Times New Roman" w:cs="Times New Roman"/>
                <w:sz w:val="18"/>
                <w:szCs w:val="18"/>
                <w:lang w:eastAsia="uk-UA"/>
              </w:rPr>
            </w:pPr>
            <w:r w:rsidRPr="00754641">
              <w:rPr>
                <w:rFonts w:ascii="Times New Roman" w:hAnsi="Times New Roman" w:cs="Times New Roman"/>
                <w:b/>
                <w:bCs/>
                <w:color w:val="000000"/>
                <w:sz w:val="18"/>
                <w:szCs w:val="18"/>
                <w:lang w:eastAsia="uk-UA"/>
              </w:rPr>
              <w:t>Назва освітньої галузі</w:t>
            </w:r>
          </w:p>
        </w:tc>
        <w:tc>
          <w:tcPr>
            <w:tcW w:w="2270" w:type="dxa"/>
            <w:vMerge w:val="restart"/>
            <w:tcBorders>
              <w:top w:val="single" w:sz="4" w:space="0" w:color="000000"/>
              <w:left w:val="single" w:sz="6" w:space="0" w:color="000000"/>
              <w:right w:val="single" w:sz="4" w:space="0" w:color="auto"/>
            </w:tcBorders>
            <w:shd w:val="clear" w:color="auto" w:fill="auto"/>
            <w:tcMar>
              <w:top w:w="0" w:type="dxa"/>
              <w:left w:w="108" w:type="dxa"/>
              <w:bottom w:w="0" w:type="dxa"/>
              <w:right w:w="108" w:type="dxa"/>
            </w:tcMar>
            <w:hideMark/>
          </w:tcPr>
          <w:p w:rsidR="00754641" w:rsidRPr="00754641" w:rsidRDefault="00754641" w:rsidP="00754641">
            <w:pPr>
              <w:tabs>
                <w:tab w:val="center" w:pos="1027"/>
              </w:tabs>
              <w:rPr>
                <w:rFonts w:ascii="Times New Roman" w:hAnsi="Times New Roman" w:cs="Times New Roman"/>
                <w:sz w:val="18"/>
                <w:szCs w:val="18"/>
                <w:lang w:eastAsia="uk-UA"/>
              </w:rPr>
            </w:pPr>
            <w:r w:rsidRPr="00754641">
              <w:rPr>
                <w:rFonts w:ascii="Times New Roman" w:hAnsi="Times New Roman" w:cs="Times New Roman"/>
                <w:sz w:val="18"/>
                <w:szCs w:val="18"/>
                <w:lang w:eastAsia="uk-UA"/>
              </w:rPr>
              <w:tab/>
              <w:t>Інтегровані курси</w:t>
            </w:r>
          </w:p>
        </w:tc>
        <w:tc>
          <w:tcPr>
            <w:tcW w:w="2418" w:type="dxa"/>
            <w:gridSpan w:val="3"/>
            <w:tcBorders>
              <w:top w:val="single" w:sz="4" w:space="0" w:color="000000"/>
              <w:left w:val="single" w:sz="4" w:space="0" w:color="auto"/>
              <w:bottom w:val="single" w:sz="6" w:space="0" w:color="000000"/>
              <w:right w:val="single" w:sz="4" w:space="0" w:color="auto"/>
            </w:tcBorders>
            <w:shd w:val="clear" w:color="auto" w:fill="auto"/>
          </w:tcPr>
          <w:p w:rsidR="00754641" w:rsidRPr="00754641" w:rsidRDefault="00754641" w:rsidP="00EC0AE4">
            <w:pPr>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Кількість годин на тиждень навчального навантаження</w:t>
            </w:r>
          </w:p>
        </w:tc>
        <w:tc>
          <w:tcPr>
            <w:tcW w:w="1839" w:type="dxa"/>
            <w:tcBorders>
              <w:top w:val="single" w:sz="4" w:space="0" w:color="000000"/>
              <w:left w:val="single" w:sz="4" w:space="0" w:color="auto"/>
              <w:right w:val="single" w:sz="6" w:space="0" w:color="000000"/>
            </w:tcBorders>
            <w:shd w:val="clear" w:color="auto" w:fill="auto"/>
          </w:tcPr>
          <w:p w:rsidR="00754641" w:rsidRPr="00754641" w:rsidRDefault="00754641" w:rsidP="00EC0AE4">
            <w:pPr>
              <w:jc w:val="center"/>
              <w:rPr>
                <w:rFonts w:ascii="Times New Roman" w:hAnsi="Times New Roman" w:cs="Times New Roman"/>
                <w:sz w:val="18"/>
                <w:szCs w:val="18"/>
                <w:lang w:eastAsia="uk-UA"/>
              </w:rPr>
            </w:pPr>
            <w:r w:rsidRPr="00754641">
              <w:rPr>
                <w:rFonts w:ascii="Times New Roman" w:hAnsi="Times New Roman" w:cs="Times New Roman"/>
                <w:b/>
                <w:bCs/>
                <w:color w:val="000000"/>
                <w:sz w:val="18"/>
                <w:szCs w:val="18"/>
                <w:lang w:eastAsia="uk-UA"/>
              </w:rPr>
              <w:t>Навчальні предмети</w:t>
            </w:r>
          </w:p>
        </w:tc>
        <w:tc>
          <w:tcPr>
            <w:tcW w:w="2835"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rsidR="00754641" w:rsidRPr="00754641" w:rsidRDefault="00754641" w:rsidP="00EC0AE4">
            <w:pPr>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Кількість годин на тиждень навчального навантаження</w:t>
            </w:r>
          </w:p>
        </w:tc>
      </w:tr>
      <w:tr w:rsidR="00754641" w:rsidRPr="00754641" w:rsidTr="00EC0AE4">
        <w:trPr>
          <w:trHeight w:val="500"/>
        </w:trPr>
        <w:tc>
          <w:tcPr>
            <w:tcW w:w="1983" w:type="dxa"/>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54641" w:rsidRPr="00754641" w:rsidRDefault="00754641" w:rsidP="00EC0AE4">
            <w:pPr>
              <w:jc w:val="center"/>
              <w:rPr>
                <w:rFonts w:ascii="Times New Roman" w:hAnsi="Times New Roman" w:cs="Times New Roman"/>
                <w:b/>
                <w:bCs/>
                <w:color w:val="000000"/>
                <w:sz w:val="18"/>
                <w:szCs w:val="18"/>
                <w:lang w:eastAsia="uk-UA"/>
              </w:rPr>
            </w:pPr>
          </w:p>
        </w:tc>
        <w:tc>
          <w:tcPr>
            <w:tcW w:w="2270" w:type="dxa"/>
            <w:vMerge/>
            <w:tcBorders>
              <w:left w:val="single" w:sz="6" w:space="0" w:color="000000"/>
              <w:bottom w:val="single" w:sz="6" w:space="0" w:color="000000"/>
              <w:right w:val="single" w:sz="4" w:space="0" w:color="auto"/>
            </w:tcBorders>
            <w:shd w:val="clear" w:color="auto" w:fill="auto"/>
            <w:tcMar>
              <w:top w:w="0" w:type="dxa"/>
              <w:left w:w="108" w:type="dxa"/>
              <w:bottom w:w="0" w:type="dxa"/>
              <w:right w:w="108" w:type="dxa"/>
            </w:tcMar>
          </w:tcPr>
          <w:p w:rsidR="00754641" w:rsidRPr="00754641" w:rsidRDefault="00754641" w:rsidP="00EC0AE4">
            <w:pPr>
              <w:jc w:val="center"/>
              <w:rPr>
                <w:rFonts w:ascii="Times New Roman" w:hAnsi="Times New Roman" w:cs="Times New Roman"/>
                <w:b/>
                <w:bCs/>
                <w:color w:val="000000"/>
                <w:sz w:val="18"/>
                <w:szCs w:val="18"/>
                <w:lang w:eastAsia="uk-UA"/>
              </w:rPr>
            </w:pPr>
          </w:p>
        </w:tc>
        <w:tc>
          <w:tcPr>
            <w:tcW w:w="856" w:type="dxa"/>
            <w:tcBorders>
              <w:top w:val="single" w:sz="4" w:space="0" w:color="000000"/>
              <w:left w:val="single" w:sz="4" w:space="0" w:color="auto"/>
              <w:bottom w:val="single" w:sz="6" w:space="0" w:color="000000"/>
              <w:right w:val="single" w:sz="4" w:space="0" w:color="auto"/>
            </w:tcBorders>
            <w:shd w:val="clear" w:color="auto" w:fill="auto"/>
          </w:tcPr>
          <w:p w:rsidR="00754641" w:rsidRPr="00754641" w:rsidRDefault="00754641" w:rsidP="00EC0AE4">
            <w:pPr>
              <w:jc w:val="center"/>
              <w:rPr>
                <w:rFonts w:ascii="Times New Roman" w:hAnsi="Times New Roman" w:cs="Times New Roman"/>
                <w:b/>
                <w:bCs/>
                <w:color w:val="000000"/>
                <w:sz w:val="18"/>
                <w:szCs w:val="18"/>
                <w:lang w:eastAsia="uk-UA"/>
              </w:rPr>
            </w:pPr>
            <w:r w:rsidRPr="00754641">
              <w:rPr>
                <w:rFonts w:ascii="Times New Roman" w:hAnsi="Times New Roman" w:cs="Times New Roman"/>
                <w:b/>
                <w:bCs/>
                <w:color w:val="000000"/>
                <w:sz w:val="18"/>
                <w:szCs w:val="18"/>
                <w:lang w:eastAsia="uk-UA"/>
              </w:rPr>
              <w:t>5 клас</w:t>
            </w:r>
          </w:p>
        </w:tc>
        <w:tc>
          <w:tcPr>
            <w:tcW w:w="850" w:type="dxa"/>
            <w:tcBorders>
              <w:top w:val="single" w:sz="4" w:space="0" w:color="000000"/>
              <w:left w:val="single" w:sz="4" w:space="0" w:color="auto"/>
              <w:bottom w:val="single" w:sz="6" w:space="0" w:color="000000"/>
              <w:right w:val="single" w:sz="4" w:space="0" w:color="auto"/>
            </w:tcBorders>
            <w:shd w:val="clear" w:color="auto" w:fill="auto"/>
          </w:tcPr>
          <w:p w:rsidR="00754641" w:rsidRPr="00754641" w:rsidRDefault="00754641" w:rsidP="00EC0AE4">
            <w:pPr>
              <w:jc w:val="center"/>
              <w:rPr>
                <w:rFonts w:ascii="Times New Roman" w:hAnsi="Times New Roman" w:cs="Times New Roman"/>
                <w:b/>
                <w:bCs/>
                <w:color w:val="000000"/>
                <w:sz w:val="18"/>
                <w:szCs w:val="18"/>
                <w:lang w:eastAsia="uk-UA"/>
              </w:rPr>
            </w:pPr>
            <w:r w:rsidRPr="00754641">
              <w:rPr>
                <w:rFonts w:ascii="Times New Roman" w:hAnsi="Times New Roman" w:cs="Times New Roman"/>
                <w:b/>
                <w:bCs/>
                <w:color w:val="000000"/>
                <w:sz w:val="18"/>
                <w:szCs w:val="18"/>
                <w:lang w:eastAsia="uk-UA"/>
              </w:rPr>
              <w:t xml:space="preserve">6 клас </w:t>
            </w:r>
          </w:p>
        </w:tc>
        <w:tc>
          <w:tcPr>
            <w:tcW w:w="712" w:type="dxa"/>
            <w:tcBorders>
              <w:top w:val="single" w:sz="4" w:space="0" w:color="000000"/>
              <w:left w:val="single" w:sz="4" w:space="0" w:color="auto"/>
              <w:bottom w:val="single" w:sz="6" w:space="0" w:color="000000"/>
              <w:right w:val="single" w:sz="4" w:space="0" w:color="auto"/>
            </w:tcBorders>
            <w:shd w:val="clear" w:color="auto" w:fill="auto"/>
          </w:tcPr>
          <w:p w:rsidR="00754641" w:rsidRPr="00754641" w:rsidRDefault="00754641" w:rsidP="00EC0AE4">
            <w:pPr>
              <w:jc w:val="center"/>
              <w:rPr>
                <w:rFonts w:ascii="Times New Roman" w:hAnsi="Times New Roman" w:cs="Times New Roman"/>
                <w:b/>
                <w:bCs/>
                <w:color w:val="000000"/>
                <w:sz w:val="18"/>
                <w:szCs w:val="18"/>
                <w:lang w:eastAsia="uk-UA"/>
              </w:rPr>
            </w:pPr>
            <w:r w:rsidRPr="00754641">
              <w:rPr>
                <w:rFonts w:ascii="Times New Roman" w:hAnsi="Times New Roman" w:cs="Times New Roman"/>
                <w:b/>
                <w:bCs/>
                <w:color w:val="000000"/>
                <w:sz w:val="18"/>
                <w:szCs w:val="18"/>
                <w:lang w:eastAsia="uk-UA"/>
              </w:rPr>
              <w:t>7 клас</w:t>
            </w:r>
          </w:p>
        </w:tc>
        <w:tc>
          <w:tcPr>
            <w:tcW w:w="1839" w:type="dxa"/>
            <w:tcBorders>
              <w:left w:val="single" w:sz="4" w:space="0" w:color="auto"/>
              <w:bottom w:val="single" w:sz="6" w:space="0" w:color="000000"/>
              <w:right w:val="single" w:sz="6" w:space="0" w:color="000000"/>
            </w:tcBorders>
            <w:shd w:val="clear" w:color="auto" w:fill="auto"/>
          </w:tcPr>
          <w:p w:rsidR="00754641" w:rsidRPr="00754641" w:rsidRDefault="00754641" w:rsidP="00EC0AE4">
            <w:pPr>
              <w:jc w:val="center"/>
              <w:rPr>
                <w:rFonts w:ascii="Times New Roman" w:hAnsi="Times New Roman" w:cs="Times New Roman"/>
                <w:b/>
                <w:bCs/>
                <w:color w:val="000000"/>
                <w:sz w:val="18"/>
                <w:szCs w:val="18"/>
                <w:lang w:eastAsia="uk-UA"/>
              </w:rPr>
            </w:pPr>
          </w:p>
        </w:tc>
        <w:tc>
          <w:tcPr>
            <w:tcW w:w="1087"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tcPr>
          <w:p w:rsidR="00754641" w:rsidRPr="00754641" w:rsidRDefault="00754641" w:rsidP="00EC0AE4">
            <w:pPr>
              <w:jc w:val="center"/>
              <w:rPr>
                <w:rFonts w:ascii="Times New Roman" w:hAnsi="Times New Roman" w:cs="Times New Roman"/>
                <w:b/>
                <w:bCs/>
                <w:color w:val="000000"/>
                <w:sz w:val="18"/>
                <w:szCs w:val="18"/>
                <w:lang w:eastAsia="uk-UA"/>
              </w:rPr>
            </w:pPr>
            <w:r w:rsidRPr="00754641">
              <w:rPr>
                <w:rFonts w:ascii="Times New Roman" w:hAnsi="Times New Roman" w:cs="Times New Roman"/>
                <w:b/>
                <w:bCs/>
                <w:color w:val="000000"/>
                <w:sz w:val="18"/>
                <w:szCs w:val="18"/>
                <w:lang w:eastAsia="uk-UA"/>
              </w:rPr>
              <w:t>5 клас</w:t>
            </w:r>
          </w:p>
        </w:tc>
        <w:tc>
          <w:tcPr>
            <w:tcW w:w="850" w:type="dxa"/>
            <w:tcBorders>
              <w:top w:val="single" w:sz="6" w:space="0" w:color="000000"/>
              <w:left w:val="single" w:sz="4" w:space="0" w:color="auto"/>
              <w:bottom w:val="single" w:sz="6" w:space="0" w:color="000000"/>
              <w:right w:val="single" w:sz="4" w:space="0" w:color="auto"/>
            </w:tcBorders>
            <w:shd w:val="clear" w:color="auto" w:fill="auto"/>
          </w:tcPr>
          <w:p w:rsidR="00754641" w:rsidRPr="00754641" w:rsidRDefault="00754641" w:rsidP="00EC0AE4">
            <w:pPr>
              <w:jc w:val="center"/>
              <w:rPr>
                <w:rFonts w:ascii="Times New Roman" w:hAnsi="Times New Roman" w:cs="Times New Roman"/>
                <w:b/>
                <w:bCs/>
                <w:color w:val="000000"/>
                <w:sz w:val="18"/>
                <w:szCs w:val="18"/>
                <w:lang w:eastAsia="uk-UA"/>
              </w:rPr>
            </w:pPr>
            <w:r w:rsidRPr="00754641">
              <w:rPr>
                <w:rFonts w:ascii="Times New Roman" w:hAnsi="Times New Roman" w:cs="Times New Roman"/>
                <w:b/>
                <w:bCs/>
                <w:color w:val="000000"/>
                <w:sz w:val="18"/>
                <w:szCs w:val="18"/>
                <w:lang w:eastAsia="uk-UA"/>
              </w:rPr>
              <w:t xml:space="preserve">6 клас </w:t>
            </w:r>
          </w:p>
        </w:tc>
        <w:tc>
          <w:tcPr>
            <w:tcW w:w="898" w:type="dxa"/>
            <w:tcBorders>
              <w:top w:val="single" w:sz="6" w:space="0" w:color="000000"/>
              <w:left w:val="single" w:sz="4" w:space="0" w:color="auto"/>
              <w:bottom w:val="single" w:sz="6" w:space="0" w:color="000000"/>
              <w:right w:val="single" w:sz="4" w:space="0" w:color="auto"/>
            </w:tcBorders>
            <w:shd w:val="clear" w:color="auto" w:fill="auto"/>
          </w:tcPr>
          <w:p w:rsidR="00754641" w:rsidRPr="00754641" w:rsidRDefault="00754641" w:rsidP="00EC0AE4">
            <w:pPr>
              <w:jc w:val="center"/>
              <w:rPr>
                <w:rFonts w:ascii="Times New Roman" w:hAnsi="Times New Roman" w:cs="Times New Roman"/>
                <w:b/>
                <w:bCs/>
                <w:color w:val="000000"/>
                <w:sz w:val="18"/>
                <w:szCs w:val="18"/>
                <w:lang w:eastAsia="uk-UA"/>
              </w:rPr>
            </w:pPr>
            <w:r w:rsidRPr="00754641">
              <w:rPr>
                <w:rFonts w:ascii="Times New Roman" w:hAnsi="Times New Roman" w:cs="Times New Roman"/>
                <w:b/>
                <w:bCs/>
                <w:color w:val="000000"/>
                <w:sz w:val="18"/>
                <w:szCs w:val="18"/>
                <w:lang w:eastAsia="uk-UA"/>
              </w:rPr>
              <w:t>7 клас</w:t>
            </w:r>
          </w:p>
        </w:tc>
      </w:tr>
      <w:tr w:rsidR="00754641" w:rsidRPr="00754641" w:rsidTr="00EC0AE4">
        <w:trPr>
          <w:trHeight w:val="243"/>
        </w:trPr>
        <w:tc>
          <w:tcPr>
            <w:tcW w:w="1983" w:type="dxa"/>
            <w:vMerge w:val="restart"/>
            <w:tcBorders>
              <w:top w:val="single" w:sz="6" w:space="0" w:color="000000"/>
              <w:left w:val="single" w:sz="6" w:space="0" w:color="000000"/>
              <w:right w:val="single" w:sz="6" w:space="0" w:color="000000"/>
            </w:tcBorders>
            <w:shd w:val="clear" w:color="auto" w:fill="FFFFFF" w:themeFill="background1"/>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Мовно-</w:t>
            </w:r>
          </w:p>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літературна</w:t>
            </w:r>
          </w:p>
          <w:p w:rsidR="00754641" w:rsidRPr="00754641" w:rsidRDefault="00754641" w:rsidP="00EC0AE4">
            <w:pPr>
              <w:shd w:val="clear" w:color="auto" w:fill="FFFFFF" w:themeFill="background1"/>
              <w:rPr>
                <w:rFonts w:ascii="Times New Roman" w:hAnsi="Times New Roman" w:cs="Times New Roman"/>
                <w:sz w:val="18"/>
                <w:szCs w:val="18"/>
                <w:lang w:eastAsia="uk-UA"/>
              </w:rPr>
            </w:pPr>
          </w:p>
        </w:tc>
        <w:tc>
          <w:tcPr>
            <w:tcW w:w="2270"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p>
        </w:tc>
        <w:tc>
          <w:tcPr>
            <w:tcW w:w="856"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712"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1839" w:type="dxa"/>
            <w:tcBorders>
              <w:top w:val="single" w:sz="6" w:space="0" w:color="000000"/>
              <w:left w:val="single" w:sz="4" w:space="0" w:color="auto"/>
              <w:bottom w:val="single" w:sz="6" w:space="0" w:color="000000"/>
              <w:right w:val="single" w:sz="6" w:space="0" w:color="000000"/>
            </w:tcBorders>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Українська мова</w:t>
            </w:r>
          </w:p>
        </w:tc>
        <w:tc>
          <w:tcPr>
            <w:tcW w:w="1087"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vAlign w:val="cente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4</w:t>
            </w:r>
          </w:p>
        </w:tc>
        <w:tc>
          <w:tcPr>
            <w:tcW w:w="850" w:type="dxa"/>
            <w:tcBorders>
              <w:top w:val="single" w:sz="6" w:space="0" w:color="000000"/>
              <w:left w:val="single" w:sz="4" w:space="0" w:color="auto"/>
              <w:bottom w:val="single" w:sz="6" w:space="0" w:color="000000"/>
              <w:right w:val="single" w:sz="4" w:space="0" w:color="auto"/>
            </w:tcBorders>
            <w:shd w:val="clear" w:color="auto" w:fill="FFFFFF"/>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4</w:t>
            </w:r>
          </w:p>
        </w:tc>
        <w:tc>
          <w:tcPr>
            <w:tcW w:w="898" w:type="dxa"/>
            <w:tcBorders>
              <w:top w:val="single" w:sz="6" w:space="0" w:color="000000"/>
              <w:left w:val="single" w:sz="4" w:space="0" w:color="auto"/>
              <w:bottom w:val="single" w:sz="6" w:space="0" w:color="000000"/>
              <w:right w:val="single" w:sz="4" w:space="0" w:color="auto"/>
            </w:tcBorders>
            <w:shd w:val="clear" w:color="auto" w:fill="FFFFFF"/>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4</w:t>
            </w:r>
          </w:p>
        </w:tc>
      </w:tr>
      <w:tr w:rsidR="00754641" w:rsidRPr="00754641" w:rsidTr="00EC0AE4">
        <w:trPr>
          <w:trHeight w:val="513"/>
        </w:trPr>
        <w:tc>
          <w:tcPr>
            <w:tcW w:w="1983" w:type="dxa"/>
            <w:vMerge/>
            <w:tcBorders>
              <w:top w:val="single" w:sz="6" w:space="0" w:color="000000"/>
              <w:left w:val="single" w:sz="6" w:space="0" w:color="000000"/>
              <w:right w:val="single" w:sz="6" w:space="0" w:color="000000"/>
            </w:tcBorders>
            <w:shd w:val="clear" w:color="auto" w:fill="FFFFFF" w:themeFill="background1"/>
            <w:vAlign w:val="center"/>
            <w:hideMark/>
          </w:tcPr>
          <w:p w:rsidR="00754641" w:rsidRPr="00754641" w:rsidRDefault="00754641" w:rsidP="00EC0AE4">
            <w:pPr>
              <w:shd w:val="clear" w:color="auto" w:fill="FFFFFF" w:themeFill="background1"/>
              <w:rPr>
                <w:rFonts w:ascii="Times New Roman" w:hAnsi="Times New Roman" w:cs="Times New Roman"/>
                <w:sz w:val="18"/>
                <w:szCs w:val="18"/>
                <w:lang w:eastAsia="uk-UA"/>
              </w:rPr>
            </w:pPr>
          </w:p>
        </w:tc>
        <w:tc>
          <w:tcPr>
            <w:tcW w:w="2270"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p>
        </w:tc>
        <w:tc>
          <w:tcPr>
            <w:tcW w:w="856"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w:t>
            </w:r>
          </w:p>
        </w:tc>
        <w:tc>
          <w:tcPr>
            <w:tcW w:w="712"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1839" w:type="dxa"/>
            <w:tcBorders>
              <w:top w:val="single" w:sz="6" w:space="0" w:color="000000"/>
              <w:left w:val="single" w:sz="4" w:space="0" w:color="auto"/>
              <w:bottom w:val="single" w:sz="6" w:space="0" w:color="000000"/>
              <w:right w:val="single" w:sz="6" w:space="0" w:color="000000"/>
            </w:tcBorders>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Українська  література</w:t>
            </w:r>
          </w:p>
        </w:tc>
        <w:tc>
          <w:tcPr>
            <w:tcW w:w="1087"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vAlign w:val="center"/>
            <w:hideMark/>
          </w:tcPr>
          <w:p w:rsidR="00754641" w:rsidRPr="00754641" w:rsidRDefault="00754641" w:rsidP="00EC0AE4">
            <w:pPr>
              <w:shd w:val="clear" w:color="auto" w:fill="FFFFFF" w:themeFill="background1"/>
              <w:jc w:val="center"/>
              <w:rPr>
                <w:rFonts w:ascii="Times New Roman" w:hAnsi="Times New Roman" w:cs="Times New Roman"/>
                <w:color w:val="FF0000"/>
                <w:sz w:val="18"/>
                <w:szCs w:val="18"/>
                <w:lang w:eastAsia="uk-UA"/>
              </w:rPr>
            </w:pPr>
            <w:r w:rsidRPr="00754641">
              <w:rPr>
                <w:rFonts w:ascii="Times New Roman" w:hAnsi="Times New Roman" w:cs="Times New Roman"/>
                <w:color w:val="000000"/>
                <w:sz w:val="18"/>
                <w:szCs w:val="18"/>
                <w:lang w:eastAsia="uk-UA"/>
              </w:rPr>
              <w:t>2</w:t>
            </w:r>
          </w:p>
        </w:tc>
        <w:tc>
          <w:tcPr>
            <w:tcW w:w="850" w:type="dxa"/>
            <w:tcBorders>
              <w:top w:val="single" w:sz="6" w:space="0" w:color="000000"/>
              <w:left w:val="single" w:sz="4" w:space="0" w:color="auto"/>
              <w:bottom w:val="single" w:sz="6" w:space="0" w:color="000000"/>
              <w:right w:val="single" w:sz="4" w:space="0" w:color="auto"/>
            </w:tcBorders>
            <w:shd w:val="clear" w:color="auto" w:fill="FFFFFF"/>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2</w:t>
            </w:r>
          </w:p>
        </w:tc>
        <w:tc>
          <w:tcPr>
            <w:tcW w:w="898" w:type="dxa"/>
            <w:tcBorders>
              <w:top w:val="single" w:sz="6" w:space="0" w:color="000000"/>
              <w:left w:val="single" w:sz="4" w:space="0" w:color="auto"/>
              <w:bottom w:val="single" w:sz="6" w:space="0" w:color="000000"/>
              <w:right w:val="single" w:sz="4" w:space="0" w:color="auto"/>
            </w:tcBorders>
            <w:shd w:val="clear" w:color="auto" w:fill="FFFFFF"/>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2</w:t>
            </w:r>
          </w:p>
        </w:tc>
      </w:tr>
      <w:tr w:rsidR="00754641" w:rsidRPr="00754641" w:rsidTr="00EC0AE4">
        <w:trPr>
          <w:trHeight w:val="243"/>
        </w:trPr>
        <w:tc>
          <w:tcPr>
            <w:tcW w:w="1983" w:type="dxa"/>
            <w:vMerge/>
            <w:tcBorders>
              <w:top w:val="single" w:sz="6" w:space="0" w:color="000000"/>
              <w:left w:val="single" w:sz="6" w:space="0" w:color="000000"/>
              <w:right w:val="single" w:sz="6" w:space="0" w:color="000000"/>
            </w:tcBorders>
            <w:shd w:val="clear" w:color="auto" w:fill="FFFFFF" w:themeFill="background1"/>
            <w:vAlign w:val="center"/>
            <w:hideMark/>
          </w:tcPr>
          <w:p w:rsidR="00754641" w:rsidRPr="00754641" w:rsidRDefault="00754641" w:rsidP="00EC0AE4">
            <w:pPr>
              <w:shd w:val="clear" w:color="auto" w:fill="FFFFFF" w:themeFill="background1"/>
              <w:rPr>
                <w:rFonts w:ascii="Times New Roman" w:hAnsi="Times New Roman" w:cs="Times New Roman"/>
                <w:sz w:val="18"/>
                <w:szCs w:val="18"/>
                <w:lang w:eastAsia="uk-UA"/>
              </w:rPr>
            </w:pPr>
          </w:p>
        </w:tc>
        <w:tc>
          <w:tcPr>
            <w:tcW w:w="2270"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p>
        </w:tc>
        <w:tc>
          <w:tcPr>
            <w:tcW w:w="856"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712"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1839" w:type="dxa"/>
            <w:tcBorders>
              <w:top w:val="single" w:sz="6" w:space="0" w:color="000000"/>
              <w:left w:val="single" w:sz="4" w:space="0" w:color="auto"/>
              <w:bottom w:val="single" w:sz="6" w:space="0" w:color="000000"/>
              <w:right w:val="single" w:sz="6" w:space="0" w:color="000000"/>
            </w:tcBorders>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Зарубіжна література</w:t>
            </w:r>
          </w:p>
        </w:tc>
        <w:tc>
          <w:tcPr>
            <w:tcW w:w="1087"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vAlign w:val="center"/>
          </w:tcPr>
          <w:p w:rsidR="00754641" w:rsidRPr="00754641" w:rsidRDefault="00754641" w:rsidP="00EC0AE4">
            <w:pPr>
              <w:shd w:val="clear" w:color="auto" w:fill="FFFFFF" w:themeFill="background1"/>
              <w:jc w:val="center"/>
              <w:rPr>
                <w:rFonts w:ascii="Times New Roman" w:hAnsi="Times New Roman" w:cs="Times New Roman"/>
                <w:color w:val="FF0000"/>
                <w:sz w:val="18"/>
                <w:szCs w:val="18"/>
                <w:lang w:eastAsia="uk-UA"/>
              </w:rPr>
            </w:pPr>
            <w:r w:rsidRPr="00754641">
              <w:rPr>
                <w:rFonts w:ascii="Times New Roman" w:hAnsi="Times New Roman" w:cs="Times New Roman"/>
                <w:sz w:val="18"/>
                <w:szCs w:val="18"/>
                <w:lang w:eastAsia="uk-UA"/>
              </w:rPr>
              <w:t>1,5</w:t>
            </w:r>
          </w:p>
        </w:tc>
        <w:tc>
          <w:tcPr>
            <w:tcW w:w="850" w:type="dxa"/>
            <w:tcBorders>
              <w:top w:val="single" w:sz="6" w:space="0" w:color="000000"/>
              <w:left w:val="single" w:sz="4" w:space="0" w:color="auto"/>
              <w:bottom w:val="single" w:sz="6" w:space="0" w:color="000000"/>
              <w:right w:val="single" w:sz="4" w:space="0" w:color="auto"/>
            </w:tcBorders>
            <w:shd w:val="clear" w:color="auto" w:fill="FFFFFF"/>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1,5</w:t>
            </w:r>
          </w:p>
        </w:tc>
        <w:tc>
          <w:tcPr>
            <w:tcW w:w="898" w:type="dxa"/>
            <w:tcBorders>
              <w:top w:val="single" w:sz="6" w:space="0" w:color="000000"/>
              <w:left w:val="single" w:sz="4" w:space="0" w:color="auto"/>
              <w:bottom w:val="single" w:sz="6" w:space="0" w:color="000000"/>
              <w:right w:val="single" w:sz="4" w:space="0" w:color="auto"/>
            </w:tcBorders>
            <w:shd w:val="clear" w:color="auto" w:fill="FFFFFF"/>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1,5</w:t>
            </w:r>
          </w:p>
        </w:tc>
      </w:tr>
      <w:tr w:rsidR="00754641" w:rsidRPr="00754641" w:rsidTr="00EC0AE4">
        <w:trPr>
          <w:trHeight w:val="256"/>
        </w:trPr>
        <w:tc>
          <w:tcPr>
            <w:tcW w:w="1983" w:type="dxa"/>
            <w:vMerge/>
            <w:tcBorders>
              <w:top w:val="single" w:sz="6" w:space="0" w:color="000000"/>
              <w:left w:val="single" w:sz="6" w:space="0" w:color="000000"/>
              <w:right w:val="single" w:sz="6" w:space="0" w:color="000000"/>
            </w:tcBorders>
            <w:shd w:val="clear" w:color="auto" w:fill="FFFFFF" w:themeFill="background1"/>
            <w:vAlign w:val="center"/>
            <w:hideMark/>
          </w:tcPr>
          <w:p w:rsidR="00754641" w:rsidRPr="00754641" w:rsidRDefault="00754641" w:rsidP="00EC0AE4">
            <w:pPr>
              <w:shd w:val="clear" w:color="auto" w:fill="FFFFFF" w:themeFill="background1"/>
              <w:rPr>
                <w:rFonts w:ascii="Times New Roman" w:hAnsi="Times New Roman" w:cs="Times New Roman"/>
                <w:sz w:val="18"/>
                <w:szCs w:val="18"/>
                <w:lang w:eastAsia="uk-UA"/>
              </w:rPr>
            </w:pPr>
          </w:p>
        </w:tc>
        <w:tc>
          <w:tcPr>
            <w:tcW w:w="2270" w:type="dxa"/>
            <w:tcBorders>
              <w:top w:val="single" w:sz="6" w:space="0" w:color="000000"/>
              <w:left w:val="single" w:sz="6" w:space="0" w:color="000000"/>
              <w:bottom w:val="single" w:sz="4" w:space="0" w:color="000000"/>
              <w:right w:val="single" w:sz="4" w:space="0" w:color="auto"/>
            </w:tcBorders>
            <w:shd w:val="clear" w:color="auto" w:fill="FFFFFF" w:themeFill="background1"/>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p>
        </w:tc>
        <w:tc>
          <w:tcPr>
            <w:tcW w:w="856" w:type="dxa"/>
            <w:tcBorders>
              <w:top w:val="single" w:sz="6" w:space="0" w:color="000000"/>
              <w:left w:val="single" w:sz="4" w:space="0" w:color="auto"/>
              <w:bottom w:val="single" w:sz="4"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w:t>
            </w:r>
          </w:p>
        </w:tc>
        <w:tc>
          <w:tcPr>
            <w:tcW w:w="850" w:type="dxa"/>
            <w:tcBorders>
              <w:top w:val="single" w:sz="6" w:space="0" w:color="000000"/>
              <w:left w:val="single" w:sz="4" w:space="0" w:color="auto"/>
              <w:bottom w:val="single" w:sz="4"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w:t>
            </w:r>
          </w:p>
        </w:tc>
        <w:tc>
          <w:tcPr>
            <w:tcW w:w="712" w:type="dxa"/>
            <w:tcBorders>
              <w:top w:val="single" w:sz="6" w:space="0" w:color="000000"/>
              <w:left w:val="single" w:sz="4" w:space="0" w:color="auto"/>
              <w:bottom w:val="single" w:sz="4"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1839" w:type="dxa"/>
            <w:tcBorders>
              <w:top w:val="single" w:sz="6" w:space="0" w:color="000000"/>
              <w:left w:val="single" w:sz="4" w:space="0" w:color="auto"/>
              <w:bottom w:val="single" w:sz="4" w:space="0" w:color="000000"/>
              <w:right w:val="single" w:sz="6" w:space="0" w:color="000000"/>
            </w:tcBorders>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Іноземна мова</w:t>
            </w:r>
          </w:p>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(англійська)</w:t>
            </w:r>
          </w:p>
        </w:tc>
        <w:tc>
          <w:tcPr>
            <w:tcW w:w="1087"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3,5</w:t>
            </w:r>
          </w:p>
        </w:tc>
        <w:tc>
          <w:tcPr>
            <w:tcW w:w="850" w:type="dxa"/>
            <w:tcBorders>
              <w:top w:val="single" w:sz="6" w:space="0" w:color="000000"/>
              <w:left w:val="single" w:sz="4" w:space="0" w:color="auto"/>
              <w:bottom w:val="single" w:sz="6" w:space="0" w:color="000000"/>
              <w:right w:val="single" w:sz="4" w:space="0" w:color="auto"/>
            </w:tcBorders>
            <w:shd w:val="clear" w:color="auto" w:fill="FFFFFF"/>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3,5</w:t>
            </w:r>
          </w:p>
        </w:tc>
        <w:tc>
          <w:tcPr>
            <w:tcW w:w="898" w:type="dxa"/>
            <w:tcBorders>
              <w:top w:val="single" w:sz="6" w:space="0" w:color="000000"/>
              <w:left w:val="single" w:sz="4" w:space="0" w:color="auto"/>
              <w:bottom w:val="single" w:sz="6" w:space="0" w:color="000000"/>
              <w:right w:val="single" w:sz="4" w:space="0" w:color="auto"/>
            </w:tcBorders>
            <w:shd w:val="clear" w:color="auto" w:fill="FFFFFF"/>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3,5</w:t>
            </w:r>
          </w:p>
        </w:tc>
      </w:tr>
      <w:tr w:rsidR="00754641" w:rsidRPr="00754641" w:rsidTr="00EC0AE4">
        <w:trPr>
          <w:trHeight w:val="256"/>
        </w:trPr>
        <w:tc>
          <w:tcPr>
            <w:tcW w:w="1983" w:type="dxa"/>
            <w:vMerge w:val="restart"/>
            <w:tcBorders>
              <w:top w:val="single" w:sz="4" w:space="0" w:color="000000"/>
              <w:left w:val="single" w:sz="6" w:space="0" w:color="000000"/>
              <w:right w:val="single" w:sz="6" w:space="0" w:color="000000"/>
            </w:tcBorders>
            <w:shd w:val="clear" w:color="auto" w:fill="FFFFFF" w:themeFill="background1"/>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Математична</w:t>
            </w:r>
          </w:p>
        </w:tc>
        <w:tc>
          <w:tcPr>
            <w:tcW w:w="2270" w:type="dxa"/>
            <w:vMerge w:val="restart"/>
            <w:tcBorders>
              <w:top w:val="single" w:sz="4" w:space="0" w:color="000000"/>
              <w:left w:val="single" w:sz="6" w:space="0" w:color="000000"/>
              <w:right w:val="single" w:sz="4" w:space="0" w:color="auto"/>
            </w:tcBorders>
            <w:shd w:val="clear" w:color="auto" w:fill="FFFFFF" w:themeFill="background1"/>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Математика </w:t>
            </w:r>
          </w:p>
        </w:tc>
        <w:tc>
          <w:tcPr>
            <w:tcW w:w="856" w:type="dxa"/>
            <w:vMerge w:val="restart"/>
            <w:tcBorders>
              <w:top w:val="single" w:sz="4" w:space="0" w:color="000000"/>
              <w:left w:val="single" w:sz="4" w:space="0" w:color="auto"/>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5</w:t>
            </w:r>
          </w:p>
        </w:tc>
        <w:tc>
          <w:tcPr>
            <w:tcW w:w="850" w:type="dxa"/>
            <w:vMerge w:val="restart"/>
            <w:tcBorders>
              <w:top w:val="single" w:sz="4" w:space="0" w:color="000000"/>
              <w:left w:val="single" w:sz="4" w:space="0" w:color="auto"/>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5</w:t>
            </w:r>
          </w:p>
        </w:tc>
        <w:tc>
          <w:tcPr>
            <w:tcW w:w="712" w:type="dxa"/>
            <w:vMerge w:val="restart"/>
            <w:tcBorders>
              <w:top w:val="single" w:sz="4" w:space="0" w:color="000000"/>
              <w:left w:val="single" w:sz="4" w:space="0" w:color="auto"/>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1839" w:type="dxa"/>
            <w:tcBorders>
              <w:top w:val="single" w:sz="4" w:space="0" w:color="000000"/>
              <w:left w:val="single" w:sz="4" w:space="0" w:color="auto"/>
              <w:bottom w:val="single" w:sz="6"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Алгебра</w:t>
            </w:r>
          </w:p>
        </w:tc>
        <w:tc>
          <w:tcPr>
            <w:tcW w:w="1087"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898"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3</w:t>
            </w:r>
          </w:p>
        </w:tc>
      </w:tr>
      <w:tr w:rsidR="00754641" w:rsidRPr="00754641" w:rsidTr="00EC0AE4">
        <w:trPr>
          <w:trHeight w:val="256"/>
        </w:trPr>
        <w:tc>
          <w:tcPr>
            <w:tcW w:w="1983" w:type="dxa"/>
            <w:vMerge/>
            <w:tcBorders>
              <w:left w:val="single" w:sz="6" w:space="0" w:color="000000"/>
              <w:right w:val="single" w:sz="6" w:space="0" w:color="000000"/>
            </w:tcBorders>
            <w:shd w:val="clear" w:color="auto" w:fill="FFFFFF" w:themeFill="background1"/>
            <w:tcMar>
              <w:top w:w="0" w:type="dxa"/>
              <w:left w:w="108" w:type="dxa"/>
              <w:bottom w:w="0" w:type="dxa"/>
              <w:right w:w="108" w:type="dxa"/>
            </w:tcMa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2270" w:type="dxa"/>
            <w:vMerge/>
            <w:tcBorders>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856" w:type="dxa"/>
            <w:vMerge/>
            <w:tcBorders>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850" w:type="dxa"/>
            <w:vMerge/>
            <w:tcBorders>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712" w:type="dxa"/>
            <w:vMerge/>
            <w:tcBorders>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1839" w:type="dxa"/>
            <w:tcBorders>
              <w:top w:val="single" w:sz="4" w:space="0" w:color="000000"/>
              <w:left w:val="single" w:sz="4" w:space="0" w:color="auto"/>
              <w:bottom w:val="single" w:sz="6"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Геометрія</w:t>
            </w:r>
          </w:p>
        </w:tc>
        <w:tc>
          <w:tcPr>
            <w:tcW w:w="1087"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w:t>
            </w:r>
          </w:p>
        </w:tc>
        <w:tc>
          <w:tcPr>
            <w:tcW w:w="898"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2</w:t>
            </w:r>
          </w:p>
        </w:tc>
      </w:tr>
      <w:tr w:rsidR="00754641" w:rsidRPr="00754641" w:rsidTr="00EC0AE4">
        <w:trPr>
          <w:trHeight w:val="256"/>
        </w:trPr>
        <w:tc>
          <w:tcPr>
            <w:tcW w:w="1983" w:type="dxa"/>
            <w:vMerge w:val="restart"/>
            <w:tcBorders>
              <w:top w:val="single" w:sz="4" w:space="0" w:color="000000"/>
              <w:left w:val="single" w:sz="6" w:space="0" w:color="000000"/>
              <w:right w:val="single" w:sz="6" w:space="0" w:color="000000"/>
            </w:tcBorders>
            <w:shd w:val="clear" w:color="auto" w:fill="FFFFFF" w:themeFill="background1"/>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Природнича</w:t>
            </w:r>
          </w:p>
        </w:tc>
        <w:tc>
          <w:tcPr>
            <w:tcW w:w="2270" w:type="dxa"/>
            <w:vMerge w:val="restart"/>
            <w:tcBorders>
              <w:top w:val="single" w:sz="6" w:space="0" w:color="000000"/>
              <w:left w:val="single" w:sz="6" w:space="0" w:color="000000"/>
              <w:right w:val="single" w:sz="4" w:space="0" w:color="auto"/>
            </w:tcBorders>
            <w:shd w:val="clear" w:color="auto" w:fill="FFFFFF" w:themeFill="background1"/>
            <w:tcMar>
              <w:top w:w="0" w:type="dxa"/>
              <w:left w:w="108" w:type="dxa"/>
              <w:bottom w:w="0" w:type="dxa"/>
              <w:right w:w="108" w:type="dxa"/>
            </w:tcMar>
            <w:hideMark/>
          </w:tcPr>
          <w:p w:rsidR="00754641" w:rsidRPr="00754641" w:rsidRDefault="00754641" w:rsidP="00EC0AE4">
            <w:pPr>
              <w:shd w:val="clear" w:color="auto" w:fill="FFFFFF" w:themeFill="background1"/>
              <w:ind w:left="317"/>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Інтегрований курс природничої освітньої галузі «Пізнаємо природу»</w:t>
            </w:r>
          </w:p>
        </w:tc>
        <w:tc>
          <w:tcPr>
            <w:tcW w:w="856" w:type="dxa"/>
            <w:vMerge w:val="restart"/>
            <w:tcBorders>
              <w:top w:val="single" w:sz="6" w:space="0" w:color="000000"/>
              <w:left w:val="single" w:sz="4" w:space="0" w:color="auto"/>
              <w:right w:val="single" w:sz="4" w:space="0" w:color="auto"/>
            </w:tcBorders>
            <w:shd w:val="clear" w:color="auto" w:fill="FFFFFF" w:themeFill="background1"/>
          </w:tcPr>
          <w:p w:rsidR="00754641" w:rsidRPr="00754641" w:rsidRDefault="00754641" w:rsidP="00EC0AE4">
            <w:pPr>
              <w:shd w:val="clear" w:color="auto" w:fill="FFFFFF" w:themeFill="background1"/>
              <w:ind w:left="-13" w:right="-138" w:hanging="142"/>
              <w:jc w:val="center"/>
              <w:rPr>
                <w:rFonts w:ascii="Times New Roman" w:hAnsi="Times New Roman" w:cs="Times New Roman"/>
                <w:color w:val="FF0000"/>
                <w:sz w:val="18"/>
                <w:szCs w:val="18"/>
                <w:lang w:eastAsia="uk-UA"/>
              </w:rPr>
            </w:pPr>
            <w:r w:rsidRPr="00754641">
              <w:rPr>
                <w:rFonts w:ascii="Times New Roman" w:hAnsi="Times New Roman" w:cs="Times New Roman"/>
                <w:sz w:val="18"/>
                <w:szCs w:val="18"/>
                <w:lang w:eastAsia="uk-UA"/>
              </w:rPr>
              <w:t>2</w:t>
            </w:r>
          </w:p>
        </w:tc>
        <w:tc>
          <w:tcPr>
            <w:tcW w:w="850" w:type="dxa"/>
            <w:vMerge w:val="restart"/>
            <w:tcBorders>
              <w:top w:val="single" w:sz="6" w:space="0" w:color="000000"/>
              <w:left w:val="single" w:sz="4" w:space="0" w:color="auto"/>
              <w:right w:val="single" w:sz="4" w:space="0" w:color="auto"/>
            </w:tcBorders>
            <w:shd w:val="clear" w:color="auto" w:fill="FFFFFF" w:themeFill="background1"/>
          </w:tcPr>
          <w:p w:rsidR="00754641" w:rsidRPr="00754641" w:rsidRDefault="00754641" w:rsidP="00EC0AE4">
            <w:pPr>
              <w:shd w:val="clear" w:color="auto" w:fill="FFFFFF" w:themeFill="background1"/>
              <w:ind w:left="317"/>
              <w:rPr>
                <w:rFonts w:ascii="Times New Roman" w:hAnsi="Times New Roman" w:cs="Times New Roman"/>
                <w:sz w:val="18"/>
                <w:szCs w:val="18"/>
                <w:lang w:eastAsia="uk-UA"/>
              </w:rPr>
            </w:pPr>
            <w:r w:rsidRPr="00754641">
              <w:rPr>
                <w:rFonts w:ascii="Times New Roman" w:hAnsi="Times New Roman" w:cs="Times New Roman"/>
                <w:sz w:val="18"/>
                <w:szCs w:val="18"/>
                <w:lang w:eastAsia="uk-UA"/>
              </w:rPr>
              <w:t>2</w:t>
            </w:r>
          </w:p>
        </w:tc>
        <w:tc>
          <w:tcPr>
            <w:tcW w:w="712" w:type="dxa"/>
            <w:vMerge w:val="restart"/>
            <w:tcBorders>
              <w:top w:val="single" w:sz="6" w:space="0" w:color="000000"/>
              <w:left w:val="single" w:sz="4" w:space="0" w:color="auto"/>
              <w:right w:val="single" w:sz="4" w:space="0" w:color="auto"/>
            </w:tcBorders>
            <w:shd w:val="clear" w:color="auto" w:fill="FFFFFF" w:themeFill="background1"/>
          </w:tcPr>
          <w:p w:rsidR="00754641" w:rsidRPr="00754641" w:rsidRDefault="00754641" w:rsidP="00EC0AE4">
            <w:pPr>
              <w:shd w:val="clear" w:color="auto" w:fill="FFFFFF" w:themeFill="background1"/>
              <w:ind w:left="317"/>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1839"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Біологія</w:t>
            </w:r>
          </w:p>
        </w:tc>
        <w:tc>
          <w:tcPr>
            <w:tcW w:w="1087"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hideMark/>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w:t>
            </w:r>
          </w:p>
        </w:tc>
        <w:tc>
          <w:tcPr>
            <w:tcW w:w="898"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2</w:t>
            </w:r>
          </w:p>
        </w:tc>
      </w:tr>
      <w:tr w:rsidR="00754641" w:rsidRPr="00754641" w:rsidTr="00EC0AE4">
        <w:trPr>
          <w:trHeight w:val="256"/>
        </w:trPr>
        <w:tc>
          <w:tcPr>
            <w:tcW w:w="1983" w:type="dxa"/>
            <w:vMerge/>
            <w:tcBorders>
              <w:left w:val="single" w:sz="6" w:space="0" w:color="000000"/>
              <w:right w:val="single" w:sz="6" w:space="0" w:color="000000"/>
            </w:tcBorders>
            <w:shd w:val="clear" w:color="auto" w:fill="FFFFFF" w:themeFill="background1"/>
            <w:tcMar>
              <w:top w:w="0" w:type="dxa"/>
              <w:left w:w="108" w:type="dxa"/>
              <w:bottom w:w="0" w:type="dxa"/>
              <w:right w:w="108" w:type="dxa"/>
            </w:tcMa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2270" w:type="dxa"/>
            <w:vMerge/>
            <w:tcBorders>
              <w:left w:val="single" w:sz="6" w:space="0" w:color="000000"/>
              <w:right w:val="single" w:sz="4" w:space="0" w:color="auto"/>
            </w:tcBorders>
            <w:shd w:val="clear" w:color="auto" w:fill="FFFFFF" w:themeFill="background1"/>
            <w:tcMar>
              <w:top w:w="0" w:type="dxa"/>
              <w:left w:w="108" w:type="dxa"/>
              <w:bottom w:w="0" w:type="dxa"/>
              <w:right w:w="108" w:type="dxa"/>
            </w:tcMa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856" w:type="dxa"/>
            <w:vMerge/>
            <w:tcBorders>
              <w:left w:val="single" w:sz="4" w:space="0" w:color="auto"/>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850" w:type="dxa"/>
            <w:vMerge/>
            <w:tcBorders>
              <w:left w:val="single" w:sz="4" w:space="0" w:color="auto"/>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712" w:type="dxa"/>
            <w:vMerge/>
            <w:tcBorders>
              <w:left w:val="single" w:sz="4" w:space="0" w:color="auto"/>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1839"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Географія</w:t>
            </w:r>
          </w:p>
        </w:tc>
        <w:tc>
          <w:tcPr>
            <w:tcW w:w="1087"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2</w:t>
            </w:r>
          </w:p>
        </w:tc>
        <w:tc>
          <w:tcPr>
            <w:tcW w:w="898"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2</w:t>
            </w:r>
          </w:p>
        </w:tc>
      </w:tr>
      <w:tr w:rsidR="00754641" w:rsidRPr="00754641" w:rsidTr="00EC0AE4">
        <w:trPr>
          <w:trHeight w:val="256"/>
        </w:trPr>
        <w:tc>
          <w:tcPr>
            <w:tcW w:w="1983" w:type="dxa"/>
            <w:vMerge/>
            <w:tcBorders>
              <w:left w:val="single" w:sz="6" w:space="0" w:color="000000"/>
              <w:right w:val="single" w:sz="6" w:space="0" w:color="000000"/>
            </w:tcBorders>
            <w:shd w:val="clear" w:color="auto" w:fill="FFFFFF" w:themeFill="background1"/>
            <w:tcMar>
              <w:top w:w="0" w:type="dxa"/>
              <w:left w:w="108" w:type="dxa"/>
              <w:bottom w:w="0" w:type="dxa"/>
              <w:right w:w="108" w:type="dxa"/>
            </w:tcMa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2270" w:type="dxa"/>
            <w:vMerge/>
            <w:tcBorders>
              <w:left w:val="single" w:sz="6" w:space="0" w:color="000000"/>
              <w:right w:val="single" w:sz="4" w:space="0" w:color="auto"/>
            </w:tcBorders>
            <w:shd w:val="clear" w:color="auto" w:fill="FFFFFF" w:themeFill="background1"/>
            <w:tcMar>
              <w:top w:w="0" w:type="dxa"/>
              <w:left w:w="108" w:type="dxa"/>
              <w:bottom w:w="0" w:type="dxa"/>
              <w:right w:w="108" w:type="dxa"/>
            </w:tcMa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856" w:type="dxa"/>
            <w:vMerge/>
            <w:tcBorders>
              <w:left w:val="single" w:sz="4" w:space="0" w:color="auto"/>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850" w:type="dxa"/>
            <w:vMerge/>
            <w:tcBorders>
              <w:left w:val="single" w:sz="4" w:space="0" w:color="auto"/>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712" w:type="dxa"/>
            <w:vMerge/>
            <w:tcBorders>
              <w:left w:val="single" w:sz="4" w:space="0" w:color="auto"/>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1839"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Фізика</w:t>
            </w:r>
          </w:p>
        </w:tc>
        <w:tc>
          <w:tcPr>
            <w:tcW w:w="1087"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898"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2</w:t>
            </w:r>
          </w:p>
        </w:tc>
      </w:tr>
      <w:tr w:rsidR="00754641" w:rsidRPr="00754641" w:rsidTr="00EC0AE4">
        <w:trPr>
          <w:trHeight w:val="256"/>
        </w:trPr>
        <w:tc>
          <w:tcPr>
            <w:tcW w:w="1983" w:type="dxa"/>
            <w:vMerge/>
            <w:tcBorders>
              <w:left w:val="single" w:sz="6" w:space="0" w:color="000000"/>
              <w:right w:val="single" w:sz="6" w:space="0" w:color="000000"/>
            </w:tcBorders>
            <w:shd w:val="clear" w:color="auto" w:fill="FFFFFF" w:themeFill="background1"/>
            <w:tcMar>
              <w:top w:w="0" w:type="dxa"/>
              <w:left w:w="108" w:type="dxa"/>
              <w:bottom w:w="0" w:type="dxa"/>
              <w:right w:w="108" w:type="dxa"/>
            </w:tcMa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2270" w:type="dxa"/>
            <w:vMerge/>
            <w:tcBorders>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856" w:type="dxa"/>
            <w:vMerge/>
            <w:tcBorders>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850" w:type="dxa"/>
            <w:vMerge/>
            <w:tcBorders>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712" w:type="dxa"/>
            <w:vMerge/>
            <w:tcBorders>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1839"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Хімія</w:t>
            </w:r>
          </w:p>
        </w:tc>
        <w:tc>
          <w:tcPr>
            <w:tcW w:w="1087"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w:t>
            </w:r>
          </w:p>
        </w:tc>
        <w:tc>
          <w:tcPr>
            <w:tcW w:w="898"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w:t>
            </w:r>
          </w:p>
        </w:tc>
      </w:tr>
      <w:tr w:rsidR="00754641" w:rsidRPr="00754641" w:rsidTr="00EC0AE4">
        <w:trPr>
          <w:trHeight w:val="1910"/>
        </w:trPr>
        <w:tc>
          <w:tcPr>
            <w:tcW w:w="1983" w:type="dxa"/>
            <w:vMerge w:val="restart"/>
            <w:tcBorders>
              <w:top w:val="single" w:sz="4" w:space="0" w:color="000000"/>
              <w:left w:val="single" w:sz="6" w:space="0" w:color="000000"/>
              <w:right w:val="single" w:sz="4" w:space="0" w:color="auto"/>
            </w:tcBorders>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Соціальна і здоров’я-збережувальна </w:t>
            </w:r>
          </w:p>
        </w:tc>
        <w:tc>
          <w:tcPr>
            <w:tcW w:w="2270" w:type="dxa"/>
            <w:tcBorders>
              <w:top w:val="single" w:sz="6"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754641" w:rsidRPr="00754641" w:rsidRDefault="00754641" w:rsidP="00EC0AE4">
            <w:pPr>
              <w:shd w:val="clear" w:color="auto" w:fill="FFFFFF" w:themeFill="background1"/>
              <w:ind w:left="317"/>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Інтегрований курс соціальної і здоров’язбережувальної галузі «Здоров’я, безпека та добробут»</w:t>
            </w:r>
          </w:p>
        </w:tc>
        <w:tc>
          <w:tcPr>
            <w:tcW w:w="856" w:type="dxa"/>
            <w:tcBorders>
              <w:top w:val="single" w:sz="6" w:space="0" w:color="000000"/>
              <w:left w:val="single" w:sz="4" w:space="0" w:color="auto"/>
              <w:bottom w:val="single" w:sz="4" w:space="0" w:color="auto"/>
              <w:right w:val="single" w:sz="4" w:space="0" w:color="auto"/>
            </w:tcBorders>
          </w:tcPr>
          <w:p w:rsidR="00754641" w:rsidRPr="00754641" w:rsidRDefault="00754641" w:rsidP="00EC0AE4">
            <w:pPr>
              <w:shd w:val="clear" w:color="auto" w:fill="FFFFFF" w:themeFill="background1"/>
              <w:ind w:hanging="155"/>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w:t>
            </w:r>
          </w:p>
        </w:tc>
        <w:tc>
          <w:tcPr>
            <w:tcW w:w="850" w:type="dxa"/>
            <w:tcBorders>
              <w:top w:val="single" w:sz="6" w:space="0" w:color="000000"/>
              <w:left w:val="single" w:sz="4" w:space="0" w:color="auto"/>
              <w:bottom w:val="single" w:sz="4" w:space="0" w:color="auto"/>
              <w:right w:val="single" w:sz="4" w:space="0" w:color="auto"/>
            </w:tcBorders>
          </w:tcPr>
          <w:p w:rsidR="00754641" w:rsidRPr="00754641" w:rsidRDefault="00754641" w:rsidP="00EC0AE4">
            <w:pPr>
              <w:shd w:val="clear" w:color="auto" w:fill="FFFFFF" w:themeFill="background1"/>
              <w:ind w:left="317" w:hanging="334"/>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w:t>
            </w:r>
          </w:p>
        </w:tc>
        <w:tc>
          <w:tcPr>
            <w:tcW w:w="712" w:type="dxa"/>
            <w:tcBorders>
              <w:top w:val="single" w:sz="6" w:space="0" w:color="000000"/>
              <w:left w:val="single" w:sz="4" w:space="0" w:color="auto"/>
              <w:bottom w:val="single" w:sz="4" w:space="0" w:color="auto"/>
              <w:right w:val="single" w:sz="4" w:space="0" w:color="auto"/>
            </w:tcBorders>
          </w:tcPr>
          <w:p w:rsidR="00754641" w:rsidRPr="00754641" w:rsidRDefault="00754641" w:rsidP="00EC0AE4">
            <w:pPr>
              <w:shd w:val="clear" w:color="auto" w:fill="FFFFFF" w:themeFill="background1"/>
              <w:ind w:left="317" w:hanging="317"/>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w:t>
            </w:r>
          </w:p>
        </w:tc>
        <w:tc>
          <w:tcPr>
            <w:tcW w:w="1839" w:type="dxa"/>
            <w:vMerge w:val="restart"/>
            <w:tcBorders>
              <w:top w:val="single" w:sz="6" w:space="0" w:color="000000"/>
              <w:left w:val="single" w:sz="4" w:space="0" w:color="auto"/>
              <w:right w:val="single" w:sz="6" w:space="0" w:color="000000"/>
            </w:tcBorders>
            <w:shd w:val="clear" w:color="auto" w:fill="FFFFFF" w:themeFill="background1"/>
          </w:tcPr>
          <w:p w:rsidR="00754641" w:rsidRPr="00754641" w:rsidRDefault="00754641" w:rsidP="00EC0AE4">
            <w:pPr>
              <w:shd w:val="clear" w:color="auto" w:fill="FFFFFF" w:themeFill="background1"/>
              <w:ind w:left="317"/>
              <w:jc w:val="center"/>
              <w:rPr>
                <w:rFonts w:ascii="Times New Roman" w:hAnsi="Times New Roman" w:cs="Times New Roman"/>
                <w:sz w:val="18"/>
                <w:szCs w:val="18"/>
                <w:lang w:eastAsia="uk-UA"/>
              </w:rPr>
            </w:pPr>
          </w:p>
        </w:tc>
        <w:tc>
          <w:tcPr>
            <w:tcW w:w="1087" w:type="dxa"/>
            <w:vMerge w:val="restart"/>
            <w:tcBorders>
              <w:top w:val="single" w:sz="6" w:space="0" w:color="000000"/>
              <w:left w:val="single" w:sz="6" w:space="0" w:color="000000"/>
              <w:right w:val="single" w:sz="4" w:space="0" w:color="auto"/>
            </w:tcBorders>
            <w:shd w:val="clear" w:color="auto" w:fill="FFFFFF" w:themeFill="background1"/>
            <w:tcMar>
              <w:top w:w="0" w:type="dxa"/>
              <w:left w:w="108" w:type="dxa"/>
              <w:bottom w:w="0" w:type="dxa"/>
              <w:right w:w="108" w:type="dxa"/>
            </w:tcMar>
            <w:vAlign w:val="cente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w:t>
            </w:r>
          </w:p>
        </w:tc>
        <w:tc>
          <w:tcPr>
            <w:tcW w:w="850" w:type="dxa"/>
            <w:vMerge w:val="restart"/>
            <w:tcBorders>
              <w:top w:val="single" w:sz="6" w:space="0" w:color="000000"/>
              <w:left w:val="single" w:sz="4" w:space="0" w:color="auto"/>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w:t>
            </w:r>
          </w:p>
        </w:tc>
        <w:tc>
          <w:tcPr>
            <w:tcW w:w="898" w:type="dxa"/>
            <w:vMerge w:val="restart"/>
            <w:tcBorders>
              <w:top w:val="single" w:sz="6" w:space="0" w:color="000000"/>
              <w:left w:val="single" w:sz="4" w:space="0" w:color="auto"/>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r>
      <w:tr w:rsidR="00754641" w:rsidRPr="00754641" w:rsidTr="00EC0AE4">
        <w:trPr>
          <w:trHeight w:val="600"/>
        </w:trPr>
        <w:tc>
          <w:tcPr>
            <w:tcW w:w="1983" w:type="dxa"/>
            <w:vMerge/>
            <w:tcBorders>
              <w:left w:val="single" w:sz="6" w:space="0" w:color="000000"/>
              <w:bottom w:val="single" w:sz="4" w:space="0" w:color="000000"/>
              <w:right w:val="single" w:sz="4" w:space="0" w:color="auto"/>
            </w:tcBorders>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227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hideMark/>
          </w:tcPr>
          <w:p w:rsidR="00754641" w:rsidRPr="00754641" w:rsidRDefault="00754641" w:rsidP="00EC0AE4">
            <w:pPr>
              <w:shd w:val="clear" w:color="auto" w:fill="FFFFFF" w:themeFill="background1"/>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Курси соціального, емоційного та етичного спрямування</w:t>
            </w:r>
          </w:p>
          <w:p w:rsidR="00754641" w:rsidRPr="00754641" w:rsidRDefault="00754641" w:rsidP="00EC0AE4">
            <w:pPr>
              <w:shd w:val="clear" w:color="auto" w:fill="FFFFFF" w:themeFill="background1"/>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«Етика»</w:t>
            </w:r>
          </w:p>
        </w:tc>
        <w:tc>
          <w:tcPr>
            <w:tcW w:w="856" w:type="dxa"/>
            <w:tcBorders>
              <w:top w:val="single" w:sz="4" w:space="0" w:color="auto"/>
              <w:left w:val="single" w:sz="4" w:space="0" w:color="auto"/>
              <w:bottom w:val="single" w:sz="4" w:space="0" w:color="000000"/>
              <w:right w:val="single" w:sz="4" w:space="0" w:color="auto"/>
            </w:tcBorders>
          </w:tcPr>
          <w:p w:rsidR="00754641" w:rsidRPr="00754641" w:rsidRDefault="00754641" w:rsidP="00EC0AE4">
            <w:pPr>
              <w:shd w:val="clear" w:color="auto" w:fill="FFFFFF" w:themeFill="background1"/>
              <w:ind w:hanging="155"/>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w:t>
            </w:r>
          </w:p>
        </w:tc>
        <w:tc>
          <w:tcPr>
            <w:tcW w:w="850" w:type="dxa"/>
            <w:tcBorders>
              <w:top w:val="single" w:sz="4" w:space="0" w:color="auto"/>
              <w:left w:val="single" w:sz="4" w:space="0" w:color="auto"/>
              <w:bottom w:val="single" w:sz="4" w:space="0" w:color="000000"/>
              <w:right w:val="single" w:sz="4" w:space="0" w:color="auto"/>
            </w:tcBorders>
          </w:tcPr>
          <w:p w:rsidR="00754641" w:rsidRPr="00754641" w:rsidRDefault="00754641" w:rsidP="00EC0AE4">
            <w:pPr>
              <w:shd w:val="clear" w:color="auto" w:fill="FFFFFF" w:themeFill="background1"/>
              <w:ind w:left="317" w:hanging="334"/>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w:t>
            </w:r>
          </w:p>
        </w:tc>
        <w:tc>
          <w:tcPr>
            <w:tcW w:w="712" w:type="dxa"/>
            <w:tcBorders>
              <w:top w:val="single" w:sz="4" w:space="0" w:color="auto"/>
              <w:left w:val="single" w:sz="4" w:space="0" w:color="auto"/>
              <w:bottom w:val="single" w:sz="4" w:space="0" w:color="000000"/>
              <w:right w:val="single" w:sz="4" w:space="0" w:color="auto"/>
            </w:tcBorders>
          </w:tcPr>
          <w:p w:rsidR="00754641" w:rsidRPr="00754641" w:rsidRDefault="00754641" w:rsidP="00EC0AE4">
            <w:pPr>
              <w:shd w:val="clear" w:color="auto" w:fill="FFFFFF" w:themeFill="background1"/>
              <w:ind w:left="317" w:hanging="317"/>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1839" w:type="dxa"/>
            <w:vMerge/>
            <w:tcBorders>
              <w:left w:val="single" w:sz="4" w:space="0" w:color="auto"/>
              <w:bottom w:val="single" w:sz="4"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ind w:left="317"/>
              <w:jc w:val="center"/>
              <w:rPr>
                <w:rFonts w:ascii="Times New Roman" w:hAnsi="Times New Roman" w:cs="Times New Roman"/>
                <w:sz w:val="18"/>
                <w:szCs w:val="18"/>
                <w:lang w:eastAsia="uk-UA"/>
              </w:rPr>
            </w:pPr>
          </w:p>
        </w:tc>
        <w:tc>
          <w:tcPr>
            <w:tcW w:w="1087" w:type="dxa"/>
            <w:vMerge/>
            <w:tcBorders>
              <w:left w:val="single" w:sz="6" w:space="0" w:color="000000"/>
              <w:bottom w:val="single" w:sz="4" w:space="0" w:color="000000"/>
              <w:right w:val="single" w:sz="4" w:space="0" w:color="auto"/>
            </w:tcBorders>
            <w:shd w:val="clear" w:color="auto" w:fill="FFFFFF" w:themeFill="background1"/>
            <w:tcMar>
              <w:top w:w="0" w:type="dxa"/>
              <w:left w:w="108" w:type="dxa"/>
              <w:bottom w:w="0" w:type="dxa"/>
              <w:right w:w="108" w:type="dxa"/>
            </w:tcMar>
            <w:vAlign w:val="cente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850" w:type="dxa"/>
            <w:vMerge/>
            <w:tcBorders>
              <w:left w:val="single" w:sz="4" w:space="0" w:color="auto"/>
              <w:bottom w:val="single" w:sz="4"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898" w:type="dxa"/>
            <w:vMerge/>
            <w:tcBorders>
              <w:left w:val="single" w:sz="4" w:space="0" w:color="auto"/>
              <w:bottom w:val="single" w:sz="4"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p>
        </w:tc>
      </w:tr>
      <w:tr w:rsidR="00754641" w:rsidRPr="00754641" w:rsidTr="00EC0AE4">
        <w:trPr>
          <w:trHeight w:val="256"/>
        </w:trPr>
        <w:tc>
          <w:tcPr>
            <w:tcW w:w="1983"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Громадянська та історична</w:t>
            </w:r>
          </w:p>
          <w:p w:rsidR="00754641" w:rsidRPr="00754641" w:rsidRDefault="00754641" w:rsidP="00EC0AE4">
            <w:pPr>
              <w:shd w:val="clear" w:color="auto" w:fill="FFFFFF" w:themeFill="background1"/>
              <w:rPr>
                <w:rFonts w:ascii="Times New Roman" w:hAnsi="Times New Roman" w:cs="Times New Roman"/>
                <w:sz w:val="18"/>
                <w:szCs w:val="18"/>
                <w:lang w:eastAsia="uk-UA"/>
              </w:rPr>
            </w:pPr>
          </w:p>
        </w:tc>
        <w:tc>
          <w:tcPr>
            <w:tcW w:w="2270" w:type="dxa"/>
            <w:vMerge w:val="restart"/>
            <w:tcBorders>
              <w:top w:val="single" w:sz="6" w:space="0" w:color="000000"/>
              <w:left w:val="single" w:sz="6" w:space="0" w:color="000000"/>
              <w:right w:val="single" w:sz="4" w:space="0" w:color="auto"/>
            </w:tcBorders>
            <w:tcMar>
              <w:top w:w="0" w:type="dxa"/>
              <w:left w:w="108" w:type="dxa"/>
              <w:bottom w:w="0" w:type="dxa"/>
              <w:right w:w="108" w:type="dxa"/>
            </w:tcMar>
            <w:hideMark/>
          </w:tcPr>
          <w:p w:rsidR="00754641" w:rsidRPr="00754641" w:rsidRDefault="00754641" w:rsidP="00EC0AE4">
            <w:pPr>
              <w:shd w:val="clear" w:color="auto" w:fill="FFFFFF" w:themeFill="background1"/>
              <w:jc w:val="both"/>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Інтегрований курс історії та громадянської освіти «Досліджуємо історію і суспільство»</w:t>
            </w:r>
          </w:p>
        </w:tc>
        <w:tc>
          <w:tcPr>
            <w:tcW w:w="856" w:type="dxa"/>
            <w:vMerge w:val="restart"/>
            <w:tcBorders>
              <w:top w:val="single" w:sz="6" w:space="0" w:color="000000"/>
              <w:left w:val="single" w:sz="4" w:space="0" w:color="auto"/>
              <w:right w:val="single" w:sz="4" w:space="0" w:color="auto"/>
            </w:tcBorders>
            <w:shd w:val="clear" w:color="auto" w:fill="FFFFFF" w:themeFill="background1"/>
          </w:tcPr>
          <w:p w:rsidR="00754641" w:rsidRPr="00754641" w:rsidRDefault="00754641" w:rsidP="00EC0AE4">
            <w:pPr>
              <w:shd w:val="clear" w:color="auto" w:fill="FFFFFF" w:themeFill="background1"/>
              <w:ind w:left="-13" w:hanging="330"/>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2</w:t>
            </w:r>
          </w:p>
        </w:tc>
        <w:tc>
          <w:tcPr>
            <w:tcW w:w="850" w:type="dxa"/>
            <w:vMerge w:val="restart"/>
            <w:tcBorders>
              <w:top w:val="single" w:sz="6" w:space="0" w:color="000000"/>
              <w:left w:val="single" w:sz="4" w:space="0" w:color="auto"/>
              <w:right w:val="single" w:sz="4" w:space="0" w:color="auto"/>
            </w:tcBorders>
            <w:shd w:val="clear" w:color="auto" w:fill="FFFFFF" w:themeFill="background1"/>
          </w:tcPr>
          <w:p w:rsidR="00754641" w:rsidRPr="00754641" w:rsidRDefault="00754641" w:rsidP="00EC0AE4">
            <w:pPr>
              <w:shd w:val="clear" w:color="auto" w:fill="FFFFFF" w:themeFill="background1"/>
              <w:ind w:left="271" w:hanging="329"/>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712" w:type="dxa"/>
            <w:vMerge w:val="restart"/>
            <w:tcBorders>
              <w:top w:val="single" w:sz="6" w:space="0" w:color="000000"/>
              <w:left w:val="single" w:sz="4" w:space="0" w:color="auto"/>
              <w:right w:val="single" w:sz="4" w:space="0" w:color="auto"/>
            </w:tcBorders>
            <w:shd w:val="clear" w:color="auto" w:fill="FFFFFF" w:themeFill="background1"/>
          </w:tcPr>
          <w:p w:rsidR="00754641" w:rsidRPr="00754641" w:rsidRDefault="00754641" w:rsidP="00EC0AE4">
            <w:pPr>
              <w:shd w:val="clear" w:color="auto" w:fill="FFFFFF" w:themeFill="background1"/>
              <w:ind w:left="317"/>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1839"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Історія України</w:t>
            </w:r>
          </w:p>
        </w:tc>
        <w:tc>
          <w:tcPr>
            <w:tcW w:w="1087"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hideMark/>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rPr>
                <w:rFonts w:ascii="Times New Roman" w:hAnsi="Times New Roman" w:cs="Times New Roman"/>
                <w:sz w:val="18"/>
                <w:szCs w:val="18"/>
                <w:lang w:eastAsia="uk-UA"/>
              </w:rPr>
            </w:pPr>
            <w:r w:rsidRPr="00754641">
              <w:rPr>
                <w:rFonts w:ascii="Times New Roman" w:hAnsi="Times New Roman" w:cs="Times New Roman"/>
                <w:sz w:val="18"/>
                <w:szCs w:val="18"/>
                <w:lang w:eastAsia="uk-UA"/>
              </w:rPr>
              <w:t xml:space="preserve">     1,5</w:t>
            </w:r>
          </w:p>
        </w:tc>
        <w:tc>
          <w:tcPr>
            <w:tcW w:w="898"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1,5</w:t>
            </w:r>
          </w:p>
        </w:tc>
      </w:tr>
      <w:tr w:rsidR="00754641" w:rsidRPr="00754641" w:rsidTr="00EC0AE4">
        <w:trPr>
          <w:trHeight w:val="256"/>
        </w:trPr>
        <w:tc>
          <w:tcPr>
            <w:tcW w:w="1983" w:type="dxa"/>
            <w:vMerge/>
            <w:tcBorders>
              <w:left w:val="single" w:sz="6" w:space="0" w:color="000000"/>
              <w:right w:val="single" w:sz="6" w:space="0" w:color="000000"/>
            </w:tcBorders>
            <w:tcMar>
              <w:top w:w="0" w:type="dxa"/>
              <w:left w:w="108" w:type="dxa"/>
              <w:bottom w:w="0" w:type="dxa"/>
              <w:right w:w="108" w:type="dxa"/>
            </w:tcMa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2270" w:type="dxa"/>
            <w:vMerge/>
            <w:tcBorders>
              <w:left w:val="single" w:sz="6" w:space="0" w:color="000000"/>
              <w:right w:val="single" w:sz="4" w:space="0" w:color="auto"/>
            </w:tcBorders>
            <w:tcMar>
              <w:top w:w="0" w:type="dxa"/>
              <w:left w:w="108" w:type="dxa"/>
              <w:bottom w:w="0" w:type="dxa"/>
              <w:right w:w="108" w:type="dxa"/>
            </w:tcMa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856" w:type="dxa"/>
            <w:vMerge/>
            <w:tcBorders>
              <w:left w:val="single" w:sz="4" w:space="0" w:color="auto"/>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850" w:type="dxa"/>
            <w:vMerge/>
            <w:tcBorders>
              <w:left w:val="single" w:sz="4" w:space="0" w:color="auto"/>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712" w:type="dxa"/>
            <w:vMerge/>
            <w:tcBorders>
              <w:left w:val="single" w:sz="4" w:space="0" w:color="auto"/>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1839"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Всесвітня історія</w:t>
            </w:r>
          </w:p>
        </w:tc>
        <w:tc>
          <w:tcPr>
            <w:tcW w:w="1087"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1,5</w:t>
            </w:r>
          </w:p>
        </w:tc>
        <w:tc>
          <w:tcPr>
            <w:tcW w:w="898"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1,5</w:t>
            </w:r>
          </w:p>
        </w:tc>
      </w:tr>
      <w:tr w:rsidR="00754641" w:rsidRPr="00754641" w:rsidTr="00EC0AE4">
        <w:trPr>
          <w:trHeight w:val="256"/>
        </w:trPr>
        <w:tc>
          <w:tcPr>
            <w:tcW w:w="1983" w:type="dxa"/>
            <w:tcBorders>
              <w:left w:val="single" w:sz="6" w:space="0" w:color="000000"/>
              <w:right w:val="single" w:sz="6" w:space="0" w:color="000000"/>
            </w:tcBorders>
            <w:tcMar>
              <w:top w:w="0" w:type="dxa"/>
              <w:left w:w="108" w:type="dxa"/>
              <w:bottom w:w="0" w:type="dxa"/>
              <w:right w:w="108" w:type="dxa"/>
            </w:tcMa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2270" w:type="dxa"/>
            <w:vMerge/>
            <w:tcBorders>
              <w:left w:val="single" w:sz="6" w:space="0" w:color="000000"/>
              <w:bottom w:val="single" w:sz="6" w:space="0" w:color="000000"/>
              <w:right w:val="single" w:sz="4" w:space="0" w:color="auto"/>
            </w:tcBorders>
            <w:tcMar>
              <w:top w:w="0" w:type="dxa"/>
              <w:left w:w="108" w:type="dxa"/>
              <w:bottom w:w="0" w:type="dxa"/>
              <w:right w:w="108" w:type="dxa"/>
            </w:tcMa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856" w:type="dxa"/>
            <w:vMerge/>
            <w:tcBorders>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850" w:type="dxa"/>
            <w:vMerge/>
            <w:tcBorders>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712" w:type="dxa"/>
            <w:vMerge/>
            <w:tcBorders>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1839"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Громадянська освіта</w:t>
            </w:r>
          </w:p>
        </w:tc>
        <w:tc>
          <w:tcPr>
            <w:tcW w:w="1087"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898"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r>
      <w:tr w:rsidR="00754641" w:rsidRPr="00754641" w:rsidTr="00EC0AE4">
        <w:trPr>
          <w:trHeight w:val="243"/>
        </w:trPr>
        <w:tc>
          <w:tcPr>
            <w:tcW w:w="19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Інформатична</w:t>
            </w:r>
          </w:p>
          <w:p w:rsidR="00754641" w:rsidRPr="00754641" w:rsidRDefault="00754641" w:rsidP="00EC0AE4">
            <w:pPr>
              <w:shd w:val="clear" w:color="auto" w:fill="FFFFFF" w:themeFill="background1"/>
              <w:rPr>
                <w:rFonts w:ascii="Times New Roman" w:hAnsi="Times New Roman" w:cs="Times New Roman"/>
                <w:sz w:val="18"/>
                <w:szCs w:val="18"/>
                <w:lang w:eastAsia="uk-UA"/>
              </w:rPr>
            </w:pPr>
          </w:p>
        </w:tc>
        <w:tc>
          <w:tcPr>
            <w:tcW w:w="2270"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p>
        </w:tc>
        <w:tc>
          <w:tcPr>
            <w:tcW w:w="856"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712"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1839"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Інформатика</w:t>
            </w:r>
          </w:p>
        </w:tc>
        <w:tc>
          <w:tcPr>
            <w:tcW w:w="1087"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1</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w:t>
            </w:r>
          </w:p>
        </w:tc>
        <w:tc>
          <w:tcPr>
            <w:tcW w:w="898"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w:t>
            </w:r>
          </w:p>
        </w:tc>
      </w:tr>
      <w:tr w:rsidR="00754641" w:rsidRPr="00754641" w:rsidTr="00EC0AE4">
        <w:trPr>
          <w:trHeight w:val="243"/>
        </w:trPr>
        <w:tc>
          <w:tcPr>
            <w:tcW w:w="198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Технологічна</w:t>
            </w:r>
          </w:p>
          <w:p w:rsidR="00754641" w:rsidRPr="00754641" w:rsidRDefault="00754641" w:rsidP="00EC0AE4">
            <w:pPr>
              <w:shd w:val="clear" w:color="auto" w:fill="FFFFFF" w:themeFill="background1"/>
              <w:rPr>
                <w:rFonts w:ascii="Times New Roman" w:hAnsi="Times New Roman" w:cs="Times New Roman"/>
                <w:sz w:val="18"/>
                <w:szCs w:val="18"/>
                <w:lang w:eastAsia="uk-UA"/>
              </w:rPr>
            </w:pPr>
          </w:p>
        </w:tc>
        <w:tc>
          <w:tcPr>
            <w:tcW w:w="2270"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p>
        </w:tc>
        <w:tc>
          <w:tcPr>
            <w:tcW w:w="856"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r w:rsidRPr="00754641">
              <w:rPr>
                <w:rFonts w:ascii="Times New Roman" w:hAnsi="Times New Roman" w:cs="Times New Roman"/>
                <w:color w:val="000000"/>
                <w:sz w:val="18"/>
                <w:szCs w:val="18"/>
                <w:lang w:eastAsia="uk-UA"/>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712"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1839"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Технології</w:t>
            </w:r>
          </w:p>
        </w:tc>
        <w:tc>
          <w:tcPr>
            <w:tcW w:w="1087"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2</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2</w:t>
            </w:r>
          </w:p>
        </w:tc>
        <w:tc>
          <w:tcPr>
            <w:tcW w:w="898"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w:t>
            </w:r>
          </w:p>
        </w:tc>
      </w:tr>
      <w:tr w:rsidR="00754641" w:rsidRPr="00754641" w:rsidTr="00EC0AE4">
        <w:trPr>
          <w:trHeight w:val="250"/>
        </w:trPr>
        <w:tc>
          <w:tcPr>
            <w:tcW w:w="1983" w:type="dxa"/>
            <w:vMerge w:val="restart"/>
            <w:tcBorders>
              <w:top w:val="single" w:sz="4" w:space="0" w:color="000000"/>
              <w:left w:val="single" w:sz="6" w:space="0" w:color="000000"/>
              <w:right w:val="single" w:sz="6" w:space="0" w:color="000000"/>
            </w:tcBorders>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Мистецька</w:t>
            </w:r>
          </w:p>
          <w:p w:rsidR="00754641" w:rsidRPr="00754641" w:rsidRDefault="00754641" w:rsidP="00EC0AE4">
            <w:pPr>
              <w:shd w:val="clear" w:color="auto" w:fill="FFFFFF" w:themeFill="background1"/>
              <w:rPr>
                <w:rFonts w:ascii="Times New Roman" w:hAnsi="Times New Roman" w:cs="Times New Roman"/>
                <w:sz w:val="18"/>
                <w:szCs w:val="18"/>
                <w:lang w:eastAsia="uk-UA"/>
              </w:rPr>
            </w:pPr>
          </w:p>
        </w:tc>
        <w:tc>
          <w:tcPr>
            <w:tcW w:w="2270" w:type="dxa"/>
            <w:vMerge w:val="restart"/>
            <w:tcBorders>
              <w:top w:val="single" w:sz="6" w:space="0" w:color="000000"/>
              <w:left w:val="single" w:sz="6" w:space="0" w:color="000000"/>
              <w:right w:val="single" w:sz="4" w:space="0" w:color="auto"/>
            </w:tcBorders>
            <w:tcMar>
              <w:top w:w="0" w:type="dxa"/>
              <w:left w:w="108" w:type="dxa"/>
              <w:bottom w:w="0" w:type="dxa"/>
              <w:right w:w="108" w:type="dxa"/>
            </w:tcMar>
            <w:hideMark/>
          </w:tcPr>
          <w:p w:rsidR="00754641" w:rsidRPr="00754641" w:rsidRDefault="00754641" w:rsidP="00EC0AE4">
            <w:pPr>
              <w:shd w:val="clear" w:color="auto" w:fill="FFFFFF" w:themeFill="background1"/>
              <w:ind w:left="317"/>
              <w:jc w:val="center"/>
              <w:rPr>
                <w:rFonts w:ascii="Times New Roman" w:hAnsi="Times New Roman" w:cs="Times New Roman"/>
                <w:sz w:val="18"/>
                <w:szCs w:val="18"/>
                <w:lang w:eastAsia="uk-UA"/>
              </w:rPr>
            </w:pPr>
          </w:p>
        </w:tc>
        <w:tc>
          <w:tcPr>
            <w:tcW w:w="856" w:type="dxa"/>
            <w:vMerge w:val="restart"/>
            <w:tcBorders>
              <w:top w:val="single" w:sz="6" w:space="0" w:color="000000"/>
              <w:left w:val="single" w:sz="4" w:space="0" w:color="auto"/>
              <w:right w:val="single" w:sz="4" w:space="0" w:color="auto"/>
            </w:tcBorders>
          </w:tcPr>
          <w:p w:rsidR="00754641" w:rsidRPr="00754641" w:rsidRDefault="00754641" w:rsidP="00EC0AE4">
            <w:pPr>
              <w:shd w:val="clear" w:color="auto" w:fill="FFFFFF" w:themeFill="background1"/>
              <w:ind w:left="317"/>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850" w:type="dxa"/>
            <w:vMerge w:val="restart"/>
            <w:tcBorders>
              <w:top w:val="single" w:sz="6" w:space="0" w:color="000000"/>
              <w:left w:val="single" w:sz="4" w:space="0" w:color="auto"/>
              <w:right w:val="single" w:sz="4" w:space="0" w:color="auto"/>
            </w:tcBorders>
          </w:tcPr>
          <w:p w:rsidR="00754641" w:rsidRPr="00754641" w:rsidRDefault="00754641" w:rsidP="00EC0AE4">
            <w:pPr>
              <w:shd w:val="clear" w:color="auto" w:fill="FFFFFF" w:themeFill="background1"/>
              <w:ind w:hanging="317"/>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 xml:space="preserve">   -</w:t>
            </w:r>
          </w:p>
        </w:tc>
        <w:tc>
          <w:tcPr>
            <w:tcW w:w="712" w:type="dxa"/>
            <w:vMerge w:val="restart"/>
            <w:tcBorders>
              <w:top w:val="single" w:sz="6" w:space="0" w:color="000000"/>
              <w:left w:val="single" w:sz="4" w:space="0" w:color="auto"/>
              <w:right w:val="single" w:sz="4" w:space="0" w:color="auto"/>
            </w:tcBorders>
          </w:tcPr>
          <w:p w:rsidR="00754641" w:rsidRPr="00754641" w:rsidRDefault="00754641" w:rsidP="00EC0AE4">
            <w:pPr>
              <w:shd w:val="clear" w:color="auto" w:fill="FFFFFF" w:themeFill="background1"/>
              <w:ind w:left="317" w:hanging="187"/>
              <w:rPr>
                <w:rFonts w:ascii="Times New Roman" w:hAnsi="Times New Roman" w:cs="Times New Roman"/>
                <w:sz w:val="18"/>
                <w:szCs w:val="18"/>
                <w:lang w:eastAsia="uk-UA"/>
              </w:rPr>
            </w:pPr>
            <w:r w:rsidRPr="00754641">
              <w:rPr>
                <w:rFonts w:ascii="Times New Roman" w:hAnsi="Times New Roman" w:cs="Times New Roman"/>
                <w:sz w:val="18"/>
                <w:szCs w:val="18"/>
                <w:lang w:eastAsia="uk-UA"/>
              </w:rPr>
              <w:t xml:space="preserve">    -</w:t>
            </w:r>
          </w:p>
        </w:tc>
        <w:tc>
          <w:tcPr>
            <w:tcW w:w="1839" w:type="dxa"/>
            <w:tcBorders>
              <w:top w:val="single" w:sz="6" w:space="0" w:color="000000"/>
              <w:left w:val="single" w:sz="4" w:space="0" w:color="auto"/>
              <w:bottom w:val="single" w:sz="4" w:space="0" w:color="auto"/>
              <w:right w:val="single" w:sz="6" w:space="0" w:color="000000"/>
            </w:tcBorders>
            <w:shd w:val="clear" w:color="auto" w:fill="FFFFFF" w:themeFill="background1"/>
          </w:tcPr>
          <w:p w:rsidR="00754641" w:rsidRPr="00754641" w:rsidRDefault="00754641" w:rsidP="00EC0AE4">
            <w:pPr>
              <w:shd w:val="clear" w:color="auto" w:fill="FFFFFF" w:themeFill="background1"/>
              <w:jc w:val="both"/>
              <w:rPr>
                <w:rFonts w:ascii="Times New Roman" w:hAnsi="Times New Roman" w:cs="Times New Roman"/>
                <w:sz w:val="18"/>
                <w:szCs w:val="18"/>
                <w:lang w:eastAsia="uk-UA"/>
              </w:rPr>
            </w:pPr>
            <w:r w:rsidRPr="00754641">
              <w:rPr>
                <w:rFonts w:ascii="Times New Roman" w:hAnsi="Times New Roman" w:cs="Times New Roman"/>
                <w:sz w:val="18"/>
                <w:szCs w:val="18"/>
                <w:lang w:eastAsia="uk-UA"/>
              </w:rPr>
              <w:t>Музичне мистецтво</w:t>
            </w:r>
          </w:p>
        </w:tc>
        <w:tc>
          <w:tcPr>
            <w:tcW w:w="1087" w:type="dxa"/>
            <w:tcBorders>
              <w:top w:val="single" w:sz="6" w:space="0" w:color="000000"/>
              <w:left w:val="single" w:sz="6" w:space="0" w:color="000000"/>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w:t>
            </w:r>
          </w:p>
        </w:tc>
        <w:tc>
          <w:tcPr>
            <w:tcW w:w="850" w:type="dxa"/>
            <w:tcBorders>
              <w:top w:val="single" w:sz="6" w:space="0" w:color="000000"/>
              <w:left w:val="single" w:sz="4" w:space="0" w:color="auto"/>
              <w:bottom w:val="single" w:sz="4" w:space="0" w:color="auto"/>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w:t>
            </w:r>
          </w:p>
        </w:tc>
        <w:tc>
          <w:tcPr>
            <w:tcW w:w="898" w:type="dxa"/>
            <w:tcBorders>
              <w:top w:val="single" w:sz="6" w:space="0" w:color="000000"/>
              <w:left w:val="single" w:sz="4" w:space="0" w:color="auto"/>
              <w:bottom w:val="single" w:sz="4" w:space="0" w:color="auto"/>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w:t>
            </w:r>
          </w:p>
        </w:tc>
      </w:tr>
      <w:tr w:rsidR="00754641" w:rsidRPr="00754641" w:rsidTr="00EC0AE4">
        <w:trPr>
          <w:trHeight w:val="330"/>
        </w:trPr>
        <w:tc>
          <w:tcPr>
            <w:tcW w:w="1983" w:type="dxa"/>
            <w:vMerge/>
            <w:tcBorders>
              <w:left w:val="single" w:sz="6" w:space="0" w:color="000000"/>
              <w:bottom w:val="single" w:sz="6" w:space="0" w:color="000000"/>
              <w:right w:val="single" w:sz="6" w:space="0" w:color="000000"/>
            </w:tcBorders>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color w:val="000000"/>
                <w:sz w:val="18"/>
                <w:szCs w:val="18"/>
                <w:lang w:eastAsia="uk-UA"/>
              </w:rPr>
            </w:pPr>
          </w:p>
        </w:tc>
        <w:tc>
          <w:tcPr>
            <w:tcW w:w="2270" w:type="dxa"/>
            <w:vMerge/>
            <w:tcBorders>
              <w:left w:val="single" w:sz="6" w:space="0" w:color="000000"/>
              <w:bottom w:val="single" w:sz="6" w:space="0" w:color="000000"/>
              <w:right w:val="single" w:sz="4" w:space="0" w:color="auto"/>
            </w:tcBorders>
            <w:tcMar>
              <w:top w:w="0" w:type="dxa"/>
              <w:left w:w="108" w:type="dxa"/>
              <w:bottom w:w="0" w:type="dxa"/>
              <w:right w:w="108" w:type="dxa"/>
            </w:tcMar>
            <w:hideMark/>
          </w:tcPr>
          <w:p w:rsidR="00754641" w:rsidRPr="00754641" w:rsidRDefault="00754641" w:rsidP="00EC0AE4">
            <w:pPr>
              <w:shd w:val="clear" w:color="auto" w:fill="FFFFFF" w:themeFill="background1"/>
              <w:ind w:left="317"/>
              <w:jc w:val="center"/>
              <w:rPr>
                <w:rFonts w:ascii="Times New Roman" w:hAnsi="Times New Roman" w:cs="Times New Roman"/>
                <w:sz w:val="18"/>
                <w:szCs w:val="18"/>
                <w:lang w:eastAsia="uk-UA"/>
              </w:rPr>
            </w:pPr>
          </w:p>
        </w:tc>
        <w:tc>
          <w:tcPr>
            <w:tcW w:w="856" w:type="dxa"/>
            <w:vMerge/>
            <w:tcBorders>
              <w:left w:val="single" w:sz="4" w:space="0" w:color="auto"/>
              <w:bottom w:val="single" w:sz="6" w:space="0" w:color="000000"/>
              <w:right w:val="single" w:sz="4" w:space="0" w:color="auto"/>
            </w:tcBorders>
          </w:tcPr>
          <w:p w:rsidR="00754641" w:rsidRPr="00754641" w:rsidRDefault="00754641" w:rsidP="00EC0AE4">
            <w:pPr>
              <w:shd w:val="clear" w:color="auto" w:fill="FFFFFF" w:themeFill="background1"/>
              <w:ind w:left="317"/>
              <w:rPr>
                <w:rFonts w:ascii="Times New Roman" w:hAnsi="Times New Roman" w:cs="Times New Roman"/>
                <w:sz w:val="18"/>
                <w:szCs w:val="18"/>
                <w:lang w:eastAsia="uk-UA"/>
              </w:rPr>
            </w:pPr>
          </w:p>
        </w:tc>
        <w:tc>
          <w:tcPr>
            <w:tcW w:w="850" w:type="dxa"/>
            <w:vMerge/>
            <w:tcBorders>
              <w:left w:val="single" w:sz="4" w:space="0" w:color="auto"/>
              <w:bottom w:val="single" w:sz="6" w:space="0" w:color="000000"/>
              <w:right w:val="single" w:sz="4" w:space="0" w:color="auto"/>
            </w:tcBorders>
          </w:tcPr>
          <w:p w:rsidR="00754641" w:rsidRPr="00754641" w:rsidRDefault="00754641" w:rsidP="00EC0AE4">
            <w:pPr>
              <w:shd w:val="clear" w:color="auto" w:fill="FFFFFF" w:themeFill="background1"/>
              <w:ind w:hanging="317"/>
              <w:jc w:val="center"/>
              <w:rPr>
                <w:rFonts w:ascii="Times New Roman" w:hAnsi="Times New Roman" w:cs="Times New Roman"/>
                <w:sz w:val="18"/>
                <w:szCs w:val="18"/>
                <w:lang w:eastAsia="uk-UA"/>
              </w:rPr>
            </w:pPr>
          </w:p>
        </w:tc>
        <w:tc>
          <w:tcPr>
            <w:tcW w:w="712" w:type="dxa"/>
            <w:vMerge/>
            <w:tcBorders>
              <w:left w:val="single" w:sz="4" w:space="0" w:color="auto"/>
              <w:bottom w:val="single" w:sz="6" w:space="0" w:color="000000"/>
              <w:right w:val="single" w:sz="4" w:space="0" w:color="auto"/>
            </w:tcBorders>
          </w:tcPr>
          <w:p w:rsidR="00754641" w:rsidRPr="00754641" w:rsidRDefault="00754641" w:rsidP="00EC0AE4">
            <w:pPr>
              <w:shd w:val="clear" w:color="auto" w:fill="FFFFFF" w:themeFill="background1"/>
              <w:ind w:left="317" w:hanging="187"/>
              <w:rPr>
                <w:rFonts w:ascii="Times New Roman" w:hAnsi="Times New Roman" w:cs="Times New Roman"/>
                <w:sz w:val="18"/>
                <w:szCs w:val="18"/>
                <w:lang w:eastAsia="uk-UA"/>
              </w:rPr>
            </w:pPr>
          </w:p>
        </w:tc>
        <w:tc>
          <w:tcPr>
            <w:tcW w:w="1839" w:type="dxa"/>
            <w:tcBorders>
              <w:top w:val="single" w:sz="4" w:space="0" w:color="auto"/>
              <w:left w:val="single" w:sz="4" w:space="0" w:color="auto"/>
              <w:bottom w:val="single" w:sz="6"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both"/>
              <w:rPr>
                <w:rFonts w:ascii="Times New Roman" w:hAnsi="Times New Roman" w:cs="Times New Roman"/>
                <w:sz w:val="18"/>
                <w:szCs w:val="18"/>
                <w:lang w:eastAsia="uk-UA"/>
              </w:rPr>
            </w:pPr>
            <w:r w:rsidRPr="00754641">
              <w:rPr>
                <w:rFonts w:ascii="Times New Roman" w:hAnsi="Times New Roman" w:cs="Times New Roman"/>
                <w:sz w:val="18"/>
                <w:szCs w:val="18"/>
                <w:lang w:eastAsia="uk-UA"/>
              </w:rPr>
              <w:t>Образотворче мистецтво</w:t>
            </w:r>
          </w:p>
        </w:tc>
        <w:tc>
          <w:tcPr>
            <w:tcW w:w="1087" w:type="dxa"/>
            <w:tcBorders>
              <w:top w:val="single" w:sz="4" w:space="0" w:color="auto"/>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w:t>
            </w:r>
          </w:p>
        </w:tc>
        <w:tc>
          <w:tcPr>
            <w:tcW w:w="850" w:type="dxa"/>
            <w:tcBorders>
              <w:top w:val="single" w:sz="4" w:space="0" w:color="auto"/>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w:t>
            </w:r>
          </w:p>
        </w:tc>
        <w:tc>
          <w:tcPr>
            <w:tcW w:w="898" w:type="dxa"/>
            <w:tcBorders>
              <w:top w:val="single" w:sz="4" w:space="0" w:color="auto"/>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1</w:t>
            </w:r>
          </w:p>
        </w:tc>
      </w:tr>
      <w:tr w:rsidR="00754641" w:rsidRPr="00754641" w:rsidTr="00EC0AE4">
        <w:trPr>
          <w:trHeight w:val="341"/>
        </w:trPr>
        <w:tc>
          <w:tcPr>
            <w:tcW w:w="19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Фізична</w:t>
            </w:r>
          </w:p>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культура</w:t>
            </w:r>
          </w:p>
        </w:tc>
        <w:tc>
          <w:tcPr>
            <w:tcW w:w="2270"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p>
        </w:tc>
        <w:tc>
          <w:tcPr>
            <w:tcW w:w="856"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712"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w:t>
            </w:r>
          </w:p>
        </w:tc>
        <w:tc>
          <w:tcPr>
            <w:tcW w:w="1839"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Фізична культура</w:t>
            </w:r>
          </w:p>
        </w:tc>
        <w:tc>
          <w:tcPr>
            <w:tcW w:w="1087"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3</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color w:val="000000"/>
                <w:sz w:val="18"/>
                <w:szCs w:val="18"/>
                <w:lang w:eastAsia="uk-UA"/>
              </w:rPr>
              <w:t>3</w:t>
            </w:r>
          </w:p>
        </w:tc>
        <w:tc>
          <w:tcPr>
            <w:tcW w:w="898"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sz w:val="18"/>
                <w:szCs w:val="18"/>
                <w:lang w:eastAsia="uk-UA"/>
              </w:rPr>
              <w:t>3</w:t>
            </w:r>
          </w:p>
        </w:tc>
      </w:tr>
      <w:tr w:rsidR="00754641" w:rsidRPr="00754641" w:rsidTr="00EC0AE4">
        <w:trPr>
          <w:trHeight w:val="446"/>
        </w:trPr>
        <w:tc>
          <w:tcPr>
            <w:tcW w:w="4253" w:type="dxa"/>
            <w:gridSpan w:val="2"/>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b/>
                <w:bCs/>
                <w:color w:val="000000"/>
                <w:sz w:val="18"/>
                <w:szCs w:val="18"/>
                <w:lang w:eastAsia="uk-UA"/>
              </w:rPr>
              <w:lastRenderedPageBreak/>
              <w:t>Разом</w:t>
            </w:r>
          </w:p>
        </w:tc>
        <w:tc>
          <w:tcPr>
            <w:tcW w:w="856"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sz w:val="18"/>
                <w:szCs w:val="18"/>
                <w:lang w:eastAsia="uk-UA"/>
              </w:rPr>
              <w:t>11</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sz w:val="18"/>
                <w:szCs w:val="18"/>
                <w:lang w:eastAsia="uk-UA"/>
              </w:rPr>
              <w:t>9</w:t>
            </w:r>
          </w:p>
        </w:tc>
        <w:tc>
          <w:tcPr>
            <w:tcW w:w="712"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sz w:val="18"/>
                <w:szCs w:val="18"/>
                <w:lang w:eastAsia="uk-UA"/>
              </w:rPr>
              <w:t>1</w:t>
            </w:r>
          </w:p>
        </w:tc>
        <w:tc>
          <w:tcPr>
            <w:tcW w:w="1839"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p>
        </w:tc>
        <w:tc>
          <w:tcPr>
            <w:tcW w:w="1087"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hideMark/>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bCs/>
                <w:color w:val="000000"/>
                <w:sz w:val="18"/>
                <w:szCs w:val="18"/>
                <w:lang w:eastAsia="uk-UA"/>
              </w:rPr>
              <w:t>16+1</w:t>
            </w:r>
            <w:r w:rsidRPr="00754641">
              <w:rPr>
                <w:rFonts w:ascii="Times New Roman" w:hAnsi="Times New Roman" w:cs="Times New Roman"/>
                <w:b/>
                <w:bCs/>
                <w:sz w:val="18"/>
                <w:szCs w:val="18"/>
                <w:lang w:eastAsia="uk-UA"/>
              </w:rPr>
              <w:t>+3</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sz w:val="18"/>
                <w:szCs w:val="18"/>
                <w:lang w:eastAsia="uk-UA"/>
              </w:rPr>
              <w:t>21+1+3</w:t>
            </w:r>
          </w:p>
        </w:tc>
        <w:tc>
          <w:tcPr>
            <w:tcW w:w="898"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sz w:val="18"/>
                <w:szCs w:val="18"/>
                <w:lang w:eastAsia="uk-UA"/>
              </w:rPr>
              <w:t>30+1+3</w:t>
            </w:r>
          </w:p>
        </w:tc>
      </w:tr>
      <w:tr w:rsidR="00754641" w:rsidRPr="00754641" w:rsidTr="00EC0AE4">
        <w:trPr>
          <w:trHeight w:val="446"/>
        </w:trPr>
        <w:tc>
          <w:tcPr>
            <w:tcW w:w="4253" w:type="dxa"/>
            <w:gridSpan w:val="2"/>
            <w:tcBorders>
              <w:top w:val="single" w:sz="6" w:space="0" w:color="000000"/>
              <w:left w:val="single" w:sz="6" w:space="0" w:color="000000"/>
              <w:bottom w:val="single" w:sz="4" w:space="0" w:color="000000"/>
              <w:right w:val="single" w:sz="4" w:space="0" w:color="auto"/>
            </w:tcBorders>
            <w:shd w:val="clear" w:color="auto" w:fill="FFFFFF" w:themeFill="background1"/>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b/>
                <w:bCs/>
                <w:sz w:val="18"/>
                <w:szCs w:val="18"/>
              </w:rPr>
              <w:t xml:space="preserve"> Години навчального навантаження для перерозподілу між освітніми компонентами</w:t>
            </w:r>
          </w:p>
        </w:tc>
        <w:tc>
          <w:tcPr>
            <w:tcW w:w="856" w:type="dxa"/>
            <w:tcBorders>
              <w:top w:val="single" w:sz="6" w:space="0" w:color="000000"/>
              <w:left w:val="single" w:sz="4" w:space="0" w:color="auto"/>
              <w:bottom w:val="single" w:sz="4"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sz w:val="18"/>
                <w:szCs w:val="18"/>
                <w:lang w:eastAsia="uk-UA"/>
              </w:rPr>
              <w:t>(7,5)</w:t>
            </w:r>
          </w:p>
        </w:tc>
        <w:tc>
          <w:tcPr>
            <w:tcW w:w="850" w:type="dxa"/>
            <w:tcBorders>
              <w:top w:val="single" w:sz="6" w:space="0" w:color="000000"/>
              <w:left w:val="single" w:sz="4" w:space="0" w:color="auto"/>
              <w:bottom w:val="single" w:sz="4"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sz w:val="18"/>
                <w:szCs w:val="18"/>
                <w:lang w:eastAsia="uk-UA"/>
              </w:rPr>
              <w:t>(9,5)</w:t>
            </w:r>
          </w:p>
        </w:tc>
        <w:tc>
          <w:tcPr>
            <w:tcW w:w="712" w:type="dxa"/>
            <w:tcBorders>
              <w:top w:val="single" w:sz="6" w:space="0" w:color="000000"/>
              <w:left w:val="single" w:sz="4" w:space="0" w:color="auto"/>
              <w:bottom w:val="single" w:sz="4"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sz w:val="18"/>
                <w:szCs w:val="18"/>
                <w:lang w:eastAsia="uk-UA"/>
              </w:rPr>
              <w:t>(6,5)</w:t>
            </w:r>
          </w:p>
        </w:tc>
        <w:tc>
          <w:tcPr>
            <w:tcW w:w="1839" w:type="dxa"/>
            <w:tcBorders>
              <w:top w:val="single" w:sz="6" w:space="0" w:color="000000"/>
              <w:left w:val="single" w:sz="4" w:space="0" w:color="auto"/>
              <w:bottom w:val="single" w:sz="4"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p>
        </w:tc>
        <w:tc>
          <w:tcPr>
            <w:tcW w:w="1087"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hideMark/>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sz w:val="18"/>
                <w:szCs w:val="18"/>
                <w:lang w:eastAsia="uk-UA"/>
              </w:rPr>
              <w:t>(7,5)</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sz w:val="18"/>
                <w:szCs w:val="18"/>
                <w:lang w:eastAsia="uk-UA"/>
              </w:rPr>
              <w:t>(9,5)</w:t>
            </w:r>
          </w:p>
        </w:tc>
        <w:tc>
          <w:tcPr>
            <w:tcW w:w="898"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sz w:val="18"/>
                <w:szCs w:val="18"/>
                <w:lang w:eastAsia="uk-UA"/>
              </w:rPr>
              <w:t>(6,5)</w:t>
            </w:r>
          </w:p>
        </w:tc>
      </w:tr>
      <w:tr w:rsidR="00754641" w:rsidRPr="00754641" w:rsidTr="00EC0AE4">
        <w:trPr>
          <w:trHeight w:val="446"/>
        </w:trPr>
        <w:tc>
          <w:tcPr>
            <w:tcW w:w="4253" w:type="dxa"/>
            <w:gridSpan w:val="2"/>
            <w:tcBorders>
              <w:top w:val="single" w:sz="6" w:space="0" w:color="000000"/>
              <w:left w:val="single" w:sz="6" w:space="0" w:color="000000"/>
              <w:bottom w:val="single" w:sz="4" w:space="0" w:color="000000"/>
              <w:right w:val="single" w:sz="4" w:space="0" w:color="auto"/>
            </w:tcBorders>
            <w:shd w:val="clear" w:color="auto" w:fill="FFFFFF" w:themeFill="background1"/>
            <w:tcMar>
              <w:top w:w="0" w:type="dxa"/>
              <w:left w:w="108" w:type="dxa"/>
              <w:bottom w:w="0" w:type="dxa"/>
              <w:right w:w="108" w:type="dxa"/>
            </w:tcMar>
          </w:tcPr>
          <w:p w:rsidR="00754641" w:rsidRPr="00754641" w:rsidRDefault="00754641" w:rsidP="00EC0AE4">
            <w:pPr>
              <w:shd w:val="clear" w:color="auto" w:fill="FFFFFF" w:themeFill="background1"/>
              <w:jc w:val="center"/>
              <w:rPr>
                <w:rFonts w:ascii="Times New Roman" w:hAnsi="Times New Roman" w:cs="Times New Roman"/>
                <w:b/>
                <w:bCs/>
                <w:sz w:val="18"/>
                <w:szCs w:val="18"/>
              </w:rPr>
            </w:pPr>
            <w:r w:rsidRPr="00754641">
              <w:rPr>
                <w:rFonts w:ascii="Times New Roman" w:hAnsi="Times New Roman" w:cs="Times New Roman"/>
                <w:b/>
                <w:bCs/>
                <w:sz w:val="18"/>
                <w:szCs w:val="18"/>
              </w:rPr>
              <w:t>Вибірковий освітній компонент</w:t>
            </w:r>
          </w:p>
        </w:tc>
        <w:tc>
          <w:tcPr>
            <w:tcW w:w="856" w:type="dxa"/>
            <w:tcBorders>
              <w:top w:val="single" w:sz="6" w:space="0" w:color="000000"/>
              <w:left w:val="single" w:sz="4" w:space="0" w:color="auto"/>
              <w:bottom w:val="single" w:sz="4"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p>
        </w:tc>
        <w:tc>
          <w:tcPr>
            <w:tcW w:w="850" w:type="dxa"/>
            <w:tcBorders>
              <w:top w:val="single" w:sz="6" w:space="0" w:color="000000"/>
              <w:left w:val="single" w:sz="4" w:space="0" w:color="auto"/>
              <w:bottom w:val="single" w:sz="4"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p>
        </w:tc>
        <w:tc>
          <w:tcPr>
            <w:tcW w:w="712" w:type="dxa"/>
            <w:tcBorders>
              <w:top w:val="single" w:sz="6" w:space="0" w:color="000000"/>
              <w:left w:val="single" w:sz="4" w:space="0" w:color="auto"/>
              <w:bottom w:val="single" w:sz="4"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p>
        </w:tc>
        <w:tc>
          <w:tcPr>
            <w:tcW w:w="1839" w:type="dxa"/>
            <w:tcBorders>
              <w:top w:val="single" w:sz="6" w:space="0" w:color="000000"/>
              <w:left w:val="single" w:sz="4" w:space="0" w:color="auto"/>
              <w:bottom w:val="single" w:sz="4"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p>
        </w:tc>
        <w:tc>
          <w:tcPr>
            <w:tcW w:w="1087"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p>
        </w:tc>
        <w:tc>
          <w:tcPr>
            <w:tcW w:w="898"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p>
        </w:tc>
      </w:tr>
      <w:tr w:rsidR="00754641" w:rsidRPr="00754641" w:rsidTr="00EC0AE4">
        <w:trPr>
          <w:trHeight w:val="446"/>
        </w:trPr>
        <w:tc>
          <w:tcPr>
            <w:tcW w:w="4253" w:type="dxa"/>
            <w:gridSpan w:val="2"/>
            <w:tcBorders>
              <w:top w:val="single" w:sz="6" w:space="0" w:color="000000"/>
              <w:left w:val="single" w:sz="6" w:space="0" w:color="000000"/>
              <w:bottom w:val="single" w:sz="4" w:space="0" w:color="000000"/>
              <w:right w:val="single" w:sz="4" w:space="0" w:color="auto"/>
            </w:tcBorders>
            <w:shd w:val="clear" w:color="auto" w:fill="FFFFFF" w:themeFill="background1"/>
            <w:tcMar>
              <w:top w:w="0" w:type="dxa"/>
              <w:left w:w="108" w:type="dxa"/>
              <w:bottom w:w="0" w:type="dxa"/>
              <w:right w:w="108" w:type="dxa"/>
            </w:tcMar>
          </w:tcPr>
          <w:p w:rsidR="00754641" w:rsidRPr="00754641" w:rsidRDefault="00754641" w:rsidP="00EC0AE4">
            <w:pPr>
              <w:shd w:val="clear" w:color="auto" w:fill="FFFFFF" w:themeFill="background1"/>
              <w:jc w:val="center"/>
              <w:rPr>
                <w:rFonts w:ascii="Times New Roman" w:hAnsi="Times New Roman" w:cs="Times New Roman"/>
                <w:bCs/>
                <w:color w:val="000000"/>
                <w:sz w:val="18"/>
                <w:szCs w:val="18"/>
                <w:lang w:eastAsia="uk-UA"/>
              </w:rPr>
            </w:pPr>
            <w:r w:rsidRPr="00754641">
              <w:rPr>
                <w:rFonts w:ascii="Times New Roman" w:hAnsi="Times New Roman" w:cs="Times New Roman"/>
                <w:bCs/>
                <w:color w:val="000000"/>
                <w:sz w:val="18"/>
                <w:szCs w:val="18"/>
                <w:lang w:eastAsia="uk-UA"/>
              </w:rPr>
              <w:t>Курс за вибором  «Основи християнської етики»</w:t>
            </w:r>
          </w:p>
        </w:tc>
        <w:tc>
          <w:tcPr>
            <w:tcW w:w="856" w:type="dxa"/>
            <w:tcBorders>
              <w:top w:val="single" w:sz="6" w:space="0" w:color="000000"/>
              <w:left w:val="single" w:sz="4" w:space="0" w:color="auto"/>
              <w:bottom w:val="single" w:sz="4"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Cs/>
                <w:color w:val="000000"/>
                <w:sz w:val="18"/>
                <w:szCs w:val="18"/>
                <w:lang w:eastAsia="uk-UA"/>
              </w:rPr>
            </w:pPr>
          </w:p>
        </w:tc>
        <w:tc>
          <w:tcPr>
            <w:tcW w:w="850" w:type="dxa"/>
            <w:tcBorders>
              <w:top w:val="single" w:sz="6" w:space="0" w:color="000000"/>
              <w:left w:val="single" w:sz="4" w:space="0" w:color="auto"/>
              <w:bottom w:val="single" w:sz="4"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Cs/>
                <w:color w:val="000000"/>
                <w:sz w:val="18"/>
                <w:szCs w:val="18"/>
                <w:lang w:eastAsia="uk-UA"/>
              </w:rPr>
            </w:pPr>
          </w:p>
        </w:tc>
        <w:tc>
          <w:tcPr>
            <w:tcW w:w="712" w:type="dxa"/>
            <w:tcBorders>
              <w:top w:val="single" w:sz="6" w:space="0" w:color="000000"/>
              <w:left w:val="single" w:sz="4" w:space="0" w:color="auto"/>
              <w:bottom w:val="single" w:sz="4"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Cs/>
                <w:color w:val="000000"/>
                <w:sz w:val="18"/>
                <w:szCs w:val="18"/>
                <w:lang w:eastAsia="uk-UA"/>
              </w:rPr>
            </w:pPr>
          </w:p>
        </w:tc>
        <w:tc>
          <w:tcPr>
            <w:tcW w:w="1839" w:type="dxa"/>
            <w:tcBorders>
              <w:top w:val="single" w:sz="6" w:space="0" w:color="000000"/>
              <w:left w:val="single" w:sz="4" w:space="0" w:color="auto"/>
              <w:bottom w:val="single" w:sz="4"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Cs/>
                <w:color w:val="000000"/>
                <w:sz w:val="18"/>
                <w:szCs w:val="18"/>
                <w:lang w:eastAsia="uk-UA"/>
              </w:rPr>
            </w:pPr>
          </w:p>
        </w:tc>
        <w:tc>
          <w:tcPr>
            <w:tcW w:w="1087"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tcPr>
          <w:p w:rsidR="00754641" w:rsidRPr="00754641" w:rsidRDefault="00754641" w:rsidP="00EC0AE4">
            <w:pPr>
              <w:shd w:val="clear" w:color="auto" w:fill="FFFFFF" w:themeFill="background1"/>
              <w:jc w:val="center"/>
              <w:rPr>
                <w:rFonts w:ascii="Times New Roman" w:hAnsi="Times New Roman" w:cs="Times New Roman"/>
                <w:bCs/>
                <w:color w:val="000000"/>
                <w:sz w:val="18"/>
                <w:szCs w:val="18"/>
                <w:lang w:eastAsia="uk-UA"/>
              </w:rPr>
            </w:pPr>
            <w:r w:rsidRPr="00754641">
              <w:rPr>
                <w:rFonts w:ascii="Times New Roman" w:hAnsi="Times New Roman" w:cs="Times New Roman"/>
                <w:bCs/>
                <w:color w:val="000000"/>
                <w:sz w:val="18"/>
                <w:szCs w:val="18"/>
                <w:lang w:eastAsia="uk-UA"/>
              </w:rPr>
              <w:t>1</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bCs/>
                <w:color w:val="000000"/>
                <w:sz w:val="18"/>
                <w:szCs w:val="18"/>
                <w:lang w:eastAsia="uk-UA"/>
              </w:rPr>
            </w:pPr>
            <w:r w:rsidRPr="00754641">
              <w:rPr>
                <w:rFonts w:ascii="Times New Roman" w:hAnsi="Times New Roman" w:cs="Times New Roman"/>
                <w:bCs/>
                <w:color w:val="000000"/>
                <w:sz w:val="18"/>
                <w:szCs w:val="18"/>
                <w:lang w:eastAsia="uk-UA"/>
              </w:rPr>
              <w:t>1</w:t>
            </w:r>
          </w:p>
        </w:tc>
        <w:tc>
          <w:tcPr>
            <w:tcW w:w="898"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bCs/>
                <w:color w:val="000000"/>
                <w:sz w:val="18"/>
                <w:szCs w:val="18"/>
                <w:lang w:eastAsia="uk-UA"/>
              </w:rPr>
            </w:pPr>
            <w:r w:rsidRPr="00754641">
              <w:rPr>
                <w:rFonts w:ascii="Times New Roman" w:hAnsi="Times New Roman" w:cs="Times New Roman"/>
                <w:bCs/>
                <w:color w:val="000000"/>
                <w:sz w:val="18"/>
                <w:szCs w:val="18"/>
                <w:lang w:eastAsia="uk-UA"/>
              </w:rPr>
              <w:t>1</w:t>
            </w:r>
          </w:p>
        </w:tc>
      </w:tr>
      <w:tr w:rsidR="00754641" w:rsidRPr="00754641" w:rsidTr="00EC0AE4">
        <w:trPr>
          <w:trHeight w:val="500"/>
        </w:trPr>
        <w:tc>
          <w:tcPr>
            <w:tcW w:w="4253" w:type="dxa"/>
            <w:gridSpan w:val="2"/>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b/>
                <w:bCs/>
                <w:sz w:val="18"/>
                <w:szCs w:val="18"/>
              </w:rPr>
              <w:t>Загальнорічна кількість навчальних годин, що фінансуються з бюджету (без урахування поділу на групи)</w:t>
            </w:r>
          </w:p>
        </w:tc>
        <w:tc>
          <w:tcPr>
            <w:tcW w:w="856"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p>
        </w:tc>
        <w:tc>
          <w:tcPr>
            <w:tcW w:w="712"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p>
        </w:tc>
        <w:tc>
          <w:tcPr>
            <w:tcW w:w="1839"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p>
        </w:tc>
        <w:tc>
          <w:tcPr>
            <w:tcW w:w="1087"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hideMark/>
          </w:tcPr>
          <w:p w:rsidR="00754641" w:rsidRPr="00754641" w:rsidRDefault="00754641" w:rsidP="00EC0AE4">
            <w:pPr>
              <w:shd w:val="clear" w:color="auto" w:fill="FFFFFF" w:themeFill="background1"/>
              <w:jc w:val="center"/>
              <w:rPr>
                <w:rFonts w:ascii="Times New Roman" w:hAnsi="Times New Roman" w:cs="Times New Roman"/>
                <w:sz w:val="18"/>
                <w:szCs w:val="18"/>
                <w:lang w:eastAsia="uk-UA"/>
              </w:rPr>
            </w:pPr>
            <w:r w:rsidRPr="00754641">
              <w:rPr>
                <w:rFonts w:ascii="Times New Roman" w:hAnsi="Times New Roman" w:cs="Times New Roman"/>
                <w:b/>
                <w:bCs/>
                <w:color w:val="000000"/>
                <w:sz w:val="18"/>
                <w:szCs w:val="18"/>
                <w:lang w:eastAsia="uk-UA"/>
              </w:rPr>
              <w:t>31</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sz w:val="18"/>
                <w:szCs w:val="18"/>
                <w:lang w:eastAsia="uk-UA"/>
              </w:rPr>
              <w:t>34</w:t>
            </w:r>
          </w:p>
        </w:tc>
        <w:tc>
          <w:tcPr>
            <w:tcW w:w="898"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sz w:val="18"/>
                <w:szCs w:val="18"/>
                <w:lang w:eastAsia="uk-UA"/>
              </w:rPr>
              <w:t>35</w:t>
            </w:r>
          </w:p>
        </w:tc>
      </w:tr>
      <w:tr w:rsidR="00754641" w:rsidRPr="00754641" w:rsidTr="00EC0AE4">
        <w:trPr>
          <w:trHeight w:val="500"/>
        </w:trPr>
        <w:tc>
          <w:tcPr>
            <w:tcW w:w="4253" w:type="dxa"/>
            <w:gridSpan w:val="2"/>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color w:val="000000"/>
                <w:sz w:val="18"/>
                <w:szCs w:val="18"/>
                <w:lang w:eastAsia="uk-UA"/>
              </w:rPr>
              <w:t xml:space="preserve">Гранично допустиме навчальне навантаження </w:t>
            </w:r>
          </w:p>
        </w:tc>
        <w:tc>
          <w:tcPr>
            <w:tcW w:w="856"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p>
        </w:tc>
        <w:tc>
          <w:tcPr>
            <w:tcW w:w="712"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p>
        </w:tc>
        <w:tc>
          <w:tcPr>
            <w:tcW w:w="1839"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p>
        </w:tc>
        <w:tc>
          <w:tcPr>
            <w:tcW w:w="1087"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color w:val="000000"/>
                <w:sz w:val="18"/>
                <w:szCs w:val="18"/>
                <w:lang w:eastAsia="uk-UA"/>
              </w:rPr>
              <w:t>28</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sz w:val="18"/>
                <w:szCs w:val="18"/>
                <w:lang w:eastAsia="uk-UA"/>
              </w:rPr>
              <w:t>31</w:t>
            </w:r>
          </w:p>
        </w:tc>
        <w:tc>
          <w:tcPr>
            <w:tcW w:w="898"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sz w:val="18"/>
                <w:szCs w:val="18"/>
                <w:lang w:eastAsia="uk-UA"/>
              </w:rPr>
              <w:t>32</w:t>
            </w:r>
          </w:p>
        </w:tc>
      </w:tr>
      <w:tr w:rsidR="00754641" w:rsidRPr="00754641" w:rsidTr="00EC0AE4">
        <w:trPr>
          <w:trHeight w:val="500"/>
        </w:trPr>
        <w:tc>
          <w:tcPr>
            <w:tcW w:w="4253" w:type="dxa"/>
            <w:gridSpan w:val="2"/>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tcPr>
          <w:p w:rsidR="00754641" w:rsidRPr="00754641" w:rsidRDefault="00754641" w:rsidP="00EC0AE4">
            <w:pPr>
              <w:shd w:val="clear" w:color="auto" w:fill="FFFFFF" w:themeFill="background1"/>
              <w:jc w:val="center"/>
              <w:rPr>
                <w:rFonts w:ascii="Times New Roman" w:hAnsi="Times New Roman" w:cs="Times New Roman"/>
                <w:b/>
                <w:color w:val="000000"/>
                <w:sz w:val="18"/>
                <w:szCs w:val="18"/>
                <w:lang w:eastAsia="uk-UA"/>
              </w:rPr>
            </w:pPr>
            <w:r w:rsidRPr="00754641">
              <w:rPr>
                <w:rFonts w:ascii="Times New Roman" w:hAnsi="Times New Roman" w:cs="Times New Roman"/>
                <w:b/>
                <w:color w:val="000000"/>
                <w:sz w:val="18"/>
                <w:szCs w:val="18"/>
                <w:lang w:eastAsia="uk-UA"/>
              </w:rPr>
              <w:t>Усього(без фізичної культури+ фізична культура; без урахування поділу класів на групи)</w:t>
            </w:r>
          </w:p>
        </w:tc>
        <w:tc>
          <w:tcPr>
            <w:tcW w:w="856"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p>
        </w:tc>
        <w:tc>
          <w:tcPr>
            <w:tcW w:w="712" w:type="dxa"/>
            <w:tcBorders>
              <w:top w:val="single" w:sz="6" w:space="0" w:color="000000"/>
              <w:left w:val="single" w:sz="4" w:space="0" w:color="auto"/>
              <w:bottom w:val="single" w:sz="6" w:space="0" w:color="000000"/>
              <w:right w:val="single" w:sz="4" w:space="0" w:color="auto"/>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p>
        </w:tc>
        <w:tc>
          <w:tcPr>
            <w:tcW w:w="1839"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p>
        </w:tc>
        <w:tc>
          <w:tcPr>
            <w:tcW w:w="1087" w:type="dxa"/>
            <w:tcBorders>
              <w:top w:val="single" w:sz="6" w:space="0" w:color="000000"/>
              <w:left w:val="single" w:sz="6" w:space="0" w:color="000000"/>
              <w:bottom w:val="single" w:sz="6" w:space="0" w:color="000000"/>
              <w:right w:val="single" w:sz="4" w:space="0" w:color="auto"/>
            </w:tcBorders>
            <w:shd w:val="clear" w:color="auto" w:fill="FFFFFF" w:themeFill="background1"/>
            <w:tcMar>
              <w:top w:w="0" w:type="dxa"/>
              <w:left w:w="108" w:type="dxa"/>
              <w:bottom w:w="0" w:type="dxa"/>
              <w:right w:w="108" w:type="dxa"/>
            </w:tcMar>
            <w:vAlign w:val="center"/>
          </w:tcPr>
          <w:p w:rsidR="00754641" w:rsidRPr="00754641" w:rsidRDefault="00754641" w:rsidP="00EC0AE4">
            <w:pPr>
              <w:shd w:val="clear" w:color="auto" w:fill="FFFFFF" w:themeFill="background1"/>
              <w:jc w:val="center"/>
              <w:rPr>
                <w:rFonts w:ascii="Times New Roman" w:hAnsi="Times New Roman" w:cs="Times New Roman"/>
                <w:b/>
                <w:color w:val="000000"/>
                <w:sz w:val="18"/>
                <w:szCs w:val="18"/>
                <w:lang w:eastAsia="uk-UA"/>
              </w:rPr>
            </w:pPr>
            <w:r w:rsidRPr="00754641">
              <w:rPr>
                <w:rFonts w:ascii="Times New Roman" w:hAnsi="Times New Roman" w:cs="Times New Roman"/>
                <w:b/>
                <w:color w:val="000000"/>
                <w:sz w:val="18"/>
                <w:szCs w:val="18"/>
                <w:lang w:eastAsia="uk-UA"/>
              </w:rPr>
              <w:t>28+3</w:t>
            </w:r>
          </w:p>
        </w:tc>
        <w:tc>
          <w:tcPr>
            <w:tcW w:w="85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sz w:val="18"/>
                <w:szCs w:val="18"/>
                <w:lang w:eastAsia="uk-UA"/>
              </w:rPr>
              <w:t>31+3</w:t>
            </w:r>
          </w:p>
        </w:tc>
        <w:tc>
          <w:tcPr>
            <w:tcW w:w="898"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rsidR="00754641" w:rsidRPr="00754641" w:rsidRDefault="00754641" w:rsidP="00EC0AE4">
            <w:pPr>
              <w:shd w:val="clear" w:color="auto" w:fill="FFFFFF" w:themeFill="background1"/>
              <w:jc w:val="center"/>
              <w:rPr>
                <w:rFonts w:ascii="Times New Roman" w:hAnsi="Times New Roman" w:cs="Times New Roman"/>
                <w:b/>
                <w:sz w:val="18"/>
                <w:szCs w:val="18"/>
                <w:lang w:eastAsia="uk-UA"/>
              </w:rPr>
            </w:pPr>
            <w:r w:rsidRPr="00754641">
              <w:rPr>
                <w:rFonts w:ascii="Times New Roman" w:hAnsi="Times New Roman" w:cs="Times New Roman"/>
                <w:b/>
                <w:sz w:val="18"/>
                <w:szCs w:val="18"/>
                <w:lang w:eastAsia="uk-UA"/>
              </w:rPr>
              <w:t>32+3</w:t>
            </w:r>
          </w:p>
        </w:tc>
      </w:tr>
    </w:tbl>
    <w:p w:rsidR="00754641" w:rsidRPr="00754641" w:rsidRDefault="00754641" w:rsidP="00754641">
      <w:pPr>
        <w:shd w:val="clear" w:color="auto" w:fill="FFFFFF" w:themeFill="background1"/>
        <w:rPr>
          <w:sz w:val="18"/>
          <w:szCs w:val="18"/>
        </w:rPr>
      </w:pPr>
    </w:p>
    <w:p w:rsidR="002F1EC4" w:rsidRDefault="002F1EC4" w:rsidP="002F1EC4">
      <w:pPr>
        <w:rPr>
          <w:rFonts w:ascii="Times New Roman" w:hAnsi="Times New Roman" w:cs="Times New Roman"/>
          <w:b/>
          <w:sz w:val="28"/>
          <w:szCs w:val="28"/>
          <w:lang w:val="uk-UA"/>
        </w:rPr>
      </w:pPr>
    </w:p>
    <w:p w:rsidR="002F15BA" w:rsidRDefault="002F15BA" w:rsidP="002F1EC4">
      <w:pPr>
        <w:rPr>
          <w:rFonts w:ascii="Times New Roman" w:hAnsi="Times New Roman" w:cs="Times New Roman"/>
          <w:b/>
          <w:sz w:val="28"/>
          <w:szCs w:val="28"/>
          <w:lang w:val="uk-UA"/>
        </w:rPr>
      </w:pPr>
    </w:p>
    <w:p w:rsidR="002F15BA" w:rsidRDefault="002F15BA" w:rsidP="002F1EC4">
      <w:pPr>
        <w:rPr>
          <w:rFonts w:ascii="Times New Roman" w:hAnsi="Times New Roman" w:cs="Times New Roman"/>
          <w:b/>
          <w:sz w:val="28"/>
          <w:szCs w:val="28"/>
          <w:lang w:val="uk-UA"/>
        </w:rPr>
      </w:pPr>
    </w:p>
    <w:p w:rsidR="002F15BA" w:rsidRDefault="002F15BA" w:rsidP="002F1EC4">
      <w:pPr>
        <w:rPr>
          <w:rFonts w:ascii="Times New Roman" w:hAnsi="Times New Roman" w:cs="Times New Roman"/>
          <w:b/>
          <w:sz w:val="28"/>
          <w:szCs w:val="28"/>
          <w:lang w:val="uk-UA"/>
        </w:rPr>
      </w:pPr>
    </w:p>
    <w:p w:rsidR="002F15BA" w:rsidRDefault="002F15BA" w:rsidP="002F1EC4">
      <w:pPr>
        <w:rPr>
          <w:rFonts w:ascii="Times New Roman" w:hAnsi="Times New Roman" w:cs="Times New Roman"/>
          <w:b/>
          <w:sz w:val="28"/>
          <w:szCs w:val="28"/>
          <w:lang w:val="uk-UA"/>
        </w:rPr>
      </w:pPr>
    </w:p>
    <w:p w:rsidR="002F15BA" w:rsidRPr="002F1EC4" w:rsidRDefault="002F15BA"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5BA" w:rsidP="002F1EC4">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2F1EC4" w:rsidRPr="002F1EC4">
        <w:rPr>
          <w:rFonts w:ascii="Times New Roman" w:hAnsi="Times New Roman" w:cs="Times New Roman"/>
          <w:b/>
          <w:sz w:val="28"/>
          <w:szCs w:val="28"/>
          <w:lang w:val="uk-UA"/>
        </w:rPr>
        <w:t>Додаток № 3</w:t>
      </w:r>
    </w:p>
    <w:tbl>
      <w:tblPr>
        <w:tblpPr w:leftFromText="180" w:rightFromText="180" w:vertAnchor="text" w:horzAnchor="margin" w:tblpY="252"/>
        <w:tblW w:w="6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43"/>
        <w:gridCol w:w="899"/>
        <w:gridCol w:w="748"/>
        <w:gridCol w:w="940"/>
        <w:gridCol w:w="53"/>
        <w:gridCol w:w="1275"/>
        <w:gridCol w:w="10"/>
      </w:tblGrid>
      <w:tr w:rsidR="002F1EC4" w:rsidRPr="002F1EC4" w:rsidTr="009B21FF">
        <w:trPr>
          <w:trHeight w:val="330"/>
        </w:trPr>
        <w:tc>
          <w:tcPr>
            <w:tcW w:w="2743" w:type="dxa"/>
            <w:vMerge w:val="restart"/>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b/>
                <w:bCs/>
                <w:sz w:val="28"/>
                <w:szCs w:val="28"/>
                <w:lang w:val="uk-UA"/>
              </w:rPr>
            </w:pPr>
            <w:r w:rsidRPr="002F1EC4">
              <w:rPr>
                <w:rFonts w:ascii="Times New Roman" w:hAnsi="Times New Roman" w:cs="Times New Roman"/>
                <w:b/>
                <w:bCs/>
                <w:sz w:val="28"/>
                <w:szCs w:val="28"/>
                <w:lang w:val="uk-UA"/>
              </w:rPr>
              <w:t>Освітні галузі</w:t>
            </w:r>
          </w:p>
        </w:tc>
        <w:tc>
          <w:tcPr>
            <w:tcW w:w="1647" w:type="dxa"/>
            <w:gridSpan w:val="2"/>
            <w:vMerge w:val="restart"/>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b/>
                <w:bCs/>
                <w:sz w:val="28"/>
                <w:szCs w:val="28"/>
                <w:lang w:val="uk-UA"/>
              </w:rPr>
            </w:pPr>
            <w:r w:rsidRPr="002F1EC4">
              <w:rPr>
                <w:rFonts w:ascii="Times New Roman" w:hAnsi="Times New Roman" w:cs="Times New Roman"/>
                <w:b/>
                <w:bCs/>
                <w:sz w:val="28"/>
                <w:szCs w:val="28"/>
                <w:lang w:val="uk-UA"/>
              </w:rPr>
              <w:t>Предмети</w:t>
            </w:r>
          </w:p>
        </w:tc>
        <w:tc>
          <w:tcPr>
            <w:tcW w:w="2278" w:type="dxa"/>
            <w:gridSpan w:val="4"/>
            <w:shd w:val="clear" w:color="auto" w:fill="auto"/>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Кількість годин на тиждень</w:t>
            </w:r>
          </w:p>
        </w:tc>
      </w:tr>
      <w:tr w:rsidR="002F1EC4" w:rsidRPr="002F1EC4" w:rsidTr="009B21FF">
        <w:trPr>
          <w:trHeight w:val="300"/>
        </w:trPr>
        <w:tc>
          <w:tcPr>
            <w:tcW w:w="2743" w:type="dxa"/>
            <w:vMerge/>
            <w:tcBorders>
              <w:top w:val="single" w:sz="4" w:space="0" w:color="auto"/>
              <w:left w:val="single" w:sz="4" w:space="0" w:color="auto"/>
              <w:bottom w:val="single" w:sz="4" w:space="0" w:color="auto"/>
              <w:right w:val="single" w:sz="4" w:space="0" w:color="auto"/>
            </w:tcBorders>
            <w:vAlign w:val="center"/>
          </w:tcPr>
          <w:p w:rsidR="002F1EC4" w:rsidRPr="002F1EC4" w:rsidRDefault="002F1EC4" w:rsidP="009B21FF">
            <w:pPr>
              <w:rPr>
                <w:rFonts w:ascii="Times New Roman" w:hAnsi="Times New Roman" w:cs="Times New Roman"/>
                <w:b/>
                <w:bCs/>
                <w:sz w:val="28"/>
                <w:szCs w:val="28"/>
                <w:lang w:val="uk-UA"/>
              </w:rPr>
            </w:pPr>
          </w:p>
        </w:tc>
        <w:tc>
          <w:tcPr>
            <w:tcW w:w="1647" w:type="dxa"/>
            <w:gridSpan w:val="2"/>
            <w:vMerge/>
            <w:tcBorders>
              <w:top w:val="single" w:sz="4" w:space="0" w:color="auto"/>
              <w:left w:val="single" w:sz="4" w:space="0" w:color="auto"/>
              <w:bottom w:val="single" w:sz="4" w:space="0" w:color="auto"/>
              <w:right w:val="single" w:sz="4" w:space="0" w:color="auto"/>
            </w:tcBorders>
            <w:vAlign w:val="center"/>
          </w:tcPr>
          <w:p w:rsidR="002F1EC4" w:rsidRPr="002F1EC4" w:rsidRDefault="002F1EC4" w:rsidP="009B21FF">
            <w:pPr>
              <w:rPr>
                <w:rFonts w:ascii="Times New Roman" w:hAnsi="Times New Roman" w:cs="Times New Roman"/>
                <w:b/>
                <w:bCs/>
                <w:sz w:val="28"/>
                <w:szCs w:val="28"/>
                <w:lang w:val="uk-UA"/>
              </w:rPr>
            </w:pP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b/>
                <w:bCs/>
                <w:sz w:val="28"/>
                <w:szCs w:val="28"/>
                <w:lang w:val="uk-UA"/>
              </w:rPr>
            </w:pPr>
            <w:r w:rsidRPr="002F1EC4">
              <w:rPr>
                <w:rFonts w:ascii="Times New Roman" w:hAnsi="Times New Roman" w:cs="Times New Roman"/>
                <w:b/>
                <w:bCs/>
                <w:sz w:val="28"/>
                <w:szCs w:val="28"/>
                <w:lang w:val="uk-UA"/>
              </w:rPr>
              <w:t>8клас</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b/>
                <w:bCs/>
                <w:sz w:val="28"/>
                <w:szCs w:val="28"/>
                <w:lang w:val="uk-UA"/>
              </w:rPr>
            </w:pPr>
            <w:r w:rsidRPr="002F1EC4">
              <w:rPr>
                <w:rFonts w:ascii="Times New Roman" w:hAnsi="Times New Roman" w:cs="Times New Roman"/>
                <w:b/>
                <w:bCs/>
                <w:sz w:val="28"/>
                <w:szCs w:val="28"/>
                <w:lang w:val="uk-UA"/>
              </w:rPr>
              <w:t>9клас</w:t>
            </w:r>
          </w:p>
        </w:tc>
      </w:tr>
      <w:tr w:rsidR="002F1EC4" w:rsidRPr="002F1EC4" w:rsidTr="009B21FF">
        <w:trPr>
          <w:gridAfter w:val="5"/>
          <w:wAfter w:w="3026" w:type="dxa"/>
          <w:trHeight w:val="300"/>
        </w:trPr>
        <w:tc>
          <w:tcPr>
            <w:tcW w:w="3642" w:type="dxa"/>
            <w:gridSpan w:val="2"/>
            <w:tcBorders>
              <w:top w:val="single" w:sz="4" w:space="0" w:color="auto"/>
              <w:left w:val="single" w:sz="4" w:space="0" w:color="auto"/>
              <w:bottom w:val="nil"/>
              <w:right w:val="nil"/>
            </w:tcBorders>
          </w:tcPr>
          <w:p w:rsidR="002F1EC4" w:rsidRPr="002F1EC4" w:rsidRDefault="002F1EC4" w:rsidP="009B21FF">
            <w:pPr>
              <w:rPr>
                <w:rFonts w:ascii="Times New Roman" w:hAnsi="Times New Roman" w:cs="Times New Roman"/>
                <w:b/>
                <w:bCs/>
                <w:sz w:val="28"/>
                <w:szCs w:val="28"/>
                <w:lang w:val="uk-UA"/>
              </w:rPr>
            </w:pPr>
            <w:r w:rsidRPr="002F1EC4">
              <w:rPr>
                <w:rFonts w:ascii="Times New Roman" w:hAnsi="Times New Roman" w:cs="Times New Roman"/>
                <w:b/>
                <w:bCs/>
                <w:sz w:val="28"/>
                <w:szCs w:val="28"/>
                <w:lang w:val="uk-UA"/>
              </w:rPr>
              <w:t xml:space="preserve">                 Основний компонент</w:t>
            </w:r>
          </w:p>
        </w:tc>
      </w:tr>
      <w:tr w:rsidR="002F1EC4" w:rsidRPr="002F1EC4" w:rsidTr="009B21FF">
        <w:tc>
          <w:tcPr>
            <w:tcW w:w="2743" w:type="dxa"/>
            <w:vMerge w:val="restart"/>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Мови і літератури</w:t>
            </w: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 xml:space="preserve">Українська мова </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 xml:space="preserve">    2</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r>
      <w:tr w:rsidR="002F1EC4" w:rsidRPr="002F1EC4" w:rsidTr="009B21FF">
        <w:tc>
          <w:tcPr>
            <w:tcW w:w="2743" w:type="dxa"/>
            <w:vMerge/>
            <w:tcBorders>
              <w:top w:val="single" w:sz="4" w:space="0" w:color="auto"/>
              <w:left w:val="single" w:sz="4" w:space="0" w:color="auto"/>
              <w:bottom w:val="single" w:sz="4" w:space="0" w:color="auto"/>
              <w:right w:val="single" w:sz="4" w:space="0" w:color="auto"/>
            </w:tcBorders>
            <w:vAlign w:val="center"/>
          </w:tcPr>
          <w:p w:rsidR="002F1EC4" w:rsidRPr="002F1EC4" w:rsidRDefault="002F1EC4" w:rsidP="009B21FF">
            <w:pPr>
              <w:rPr>
                <w:rFonts w:ascii="Times New Roman" w:hAnsi="Times New Roman" w:cs="Times New Roman"/>
                <w:sz w:val="28"/>
                <w:szCs w:val="28"/>
                <w:lang w:val="uk-UA"/>
              </w:rPr>
            </w:pP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Українська література</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r>
      <w:tr w:rsidR="002F1EC4" w:rsidRPr="002F1EC4" w:rsidTr="009B21FF">
        <w:tc>
          <w:tcPr>
            <w:tcW w:w="2743" w:type="dxa"/>
            <w:vMerge/>
            <w:tcBorders>
              <w:top w:val="single" w:sz="4" w:space="0" w:color="auto"/>
              <w:left w:val="single" w:sz="4" w:space="0" w:color="auto"/>
              <w:bottom w:val="single" w:sz="4" w:space="0" w:color="auto"/>
              <w:right w:val="single" w:sz="4" w:space="0" w:color="auto"/>
            </w:tcBorders>
            <w:vAlign w:val="center"/>
          </w:tcPr>
          <w:p w:rsidR="002F1EC4" w:rsidRPr="002F1EC4" w:rsidRDefault="002F1EC4" w:rsidP="009B21FF">
            <w:pPr>
              <w:rPr>
                <w:rFonts w:ascii="Times New Roman" w:hAnsi="Times New Roman" w:cs="Times New Roman"/>
                <w:sz w:val="28"/>
                <w:szCs w:val="28"/>
                <w:lang w:val="uk-UA"/>
              </w:rPr>
            </w:pP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 xml:space="preserve">Англійська </w:t>
            </w:r>
            <w:r w:rsidRPr="002F1EC4">
              <w:rPr>
                <w:rFonts w:ascii="Times New Roman" w:hAnsi="Times New Roman" w:cs="Times New Roman"/>
                <w:sz w:val="28"/>
                <w:szCs w:val="28"/>
                <w:lang w:val="uk-UA"/>
              </w:rPr>
              <w:lastRenderedPageBreak/>
              <w:t>мова</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lastRenderedPageBreak/>
              <w:t>3</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3</w:t>
            </w:r>
          </w:p>
        </w:tc>
      </w:tr>
      <w:tr w:rsidR="002F1EC4" w:rsidRPr="002F1EC4" w:rsidTr="009B21FF">
        <w:tc>
          <w:tcPr>
            <w:tcW w:w="2743" w:type="dxa"/>
            <w:vMerge/>
            <w:tcBorders>
              <w:top w:val="single" w:sz="4" w:space="0" w:color="auto"/>
              <w:left w:val="single" w:sz="4" w:space="0" w:color="auto"/>
              <w:bottom w:val="single" w:sz="4" w:space="0" w:color="auto"/>
              <w:right w:val="single" w:sz="4" w:space="0" w:color="auto"/>
            </w:tcBorders>
            <w:vAlign w:val="center"/>
          </w:tcPr>
          <w:p w:rsidR="002F1EC4" w:rsidRPr="002F1EC4" w:rsidRDefault="002F1EC4" w:rsidP="009B21FF">
            <w:pPr>
              <w:rPr>
                <w:rFonts w:ascii="Times New Roman" w:hAnsi="Times New Roman" w:cs="Times New Roman"/>
                <w:sz w:val="28"/>
                <w:szCs w:val="28"/>
                <w:lang w:val="uk-UA"/>
              </w:rPr>
            </w:pP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Зарубіжна література</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r>
      <w:tr w:rsidR="002F1EC4" w:rsidRPr="002F1EC4" w:rsidTr="009B21FF">
        <w:tc>
          <w:tcPr>
            <w:tcW w:w="2743" w:type="dxa"/>
            <w:vMerge w:val="restart"/>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Громадянська та історична</w:t>
            </w: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Історія України</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1,5</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1,5</w:t>
            </w:r>
          </w:p>
        </w:tc>
      </w:tr>
      <w:tr w:rsidR="002F1EC4" w:rsidRPr="002F1EC4" w:rsidTr="009B21FF">
        <w:tc>
          <w:tcPr>
            <w:tcW w:w="2743" w:type="dxa"/>
            <w:vMerge/>
            <w:tcBorders>
              <w:top w:val="single" w:sz="4" w:space="0" w:color="auto"/>
              <w:left w:val="single" w:sz="4" w:space="0" w:color="auto"/>
              <w:bottom w:val="single" w:sz="4" w:space="0" w:color="auto"/>
              <w:right w:val="single" w:sz="4" w:space="0" w:color="auto"/>
            </w:tcBorders>
            <w:vAlign w:val="center"/>
          </w:tcPr>
          <w:p w:rsidR="002F1EC4" w:rsidRPr="002F1EC4" w:rsidRDefault="002F1EC4" w:rsidP="009B21FF">
            <w:pPr>
              <w:rPr>
                <w:rFonts w:ascii="Times New Roman" w:hAnsi="Times New Roman" w:cs="Times New Roman"/>
                <w:sz w:val="28"/>
                <w:szCs w:val="28"/>
                <w:lang w:val="uk-UA"/>
              </w:rPr>
            </w:pP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Всесвітня історія</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w:t>
            </w:r>
          </w:p>
        </w:tc>
      </w:tr>
      <w:tr w:rsidR="002F1EC4" w:rsidRPr="002F1EC4" w:rsidTr="009B21FF">
        <w:tc>
          <w:tcPr>
            <w:tcW w:w="2743" w:type="dxa"/>
            <w:vMerge/>
            <w:tcBorders>
              <w:top w:val="single" w:sz="4" w:space="0" w:color="auto"/>
              <w:left w:val="single" w:sz="4" w:space="0" w:color="auto"/>
              <w:bottom w:val="single" w:sz="4" w:space="0" w:color="auto"/>
              <w:right w:val="single" w:sz="4" w:space="0" w:color="auto"/>
            </w:tcBorders>
            <w:vAlign w:val="center"/>
          </w:tcPr>
          <w:p w:rsidR="002F1EC4" w:rsidRPr="002F1EC4" w:rsidRDefault="002F1EC4" w:rsidP="009B21FF">
            <w:pPr>
              <w:rPr>
                <w:rFonts w:ascii="Times New Roman" w:hAnsi="Times New Roman" w:cs="Times New Roman"/>
                <w:sz w:val="28"/>
                <w:szCs w:val="28"/>
                <w:lang w:val="uk-UA"/>
              </w:rPr>
            </w:pP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 xml:space="preserve">Основи правознавства </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w:t>
            </w:r>
          </w:p>
        </w:tc>
      </w:tr>
      <w:tr w:rsidR="002F1EC4" w:rsidRPr="002F1EC4" w:rsidTr="009B21FF">
        <w:tc>
          <w:tcPr>
            <w:tcW w:w="2743" w:type="dxa"/>
            <w:vMerge w:val="restart"/>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Мистецька</w:t>
            </w: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Музичне мистецтво</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w:t>
            </w:r>
          </w:p>
        </w:tc>
      </w:tr>
      <w:tr w:rsidR="002F1EC4" w:rsidRPr="002F1EC4" w:rsidTr="009B21FF">
        <w:tc>
          <w:tcPr>
            <w:tcW w:w="2743" w:type="dxa"/>
            <w:vMerge/>
            <w:tcBorders>
              <w:top w:val="single" w:sz="4" w:space="0" w:color="auto"/>
              <w:left w:val="single" w:sz="4" w:space="0" w:color="auto"/>
              <w:bottom w:val="single" w:sz="4" w:space="0" w:color="auto"/>
              <w:right w:val="single" w:sz="4" w:space="0" w:color="auto"/>
            </w:tcBorders>
            <w:vAlign w:val="center"/>
          </w:tcPr>
          <w:p w:rsidR="002F1EC4" w:rsidRPr="002F1EC4" w:rsidRDefault="002F1EC4" w:rsidP="009B21FF">
            <w:pPr>
              <w:rPr>
                <w:rFonts w:ascii="Times New Roman" w:hAnsi="Times New Roman" w:cs="Times New Roman"/>
                <w:sz w:val="28"/>
                <w:szCs w:val="28"/>
                <w:lang w:val="uk-UA"/>
              </w:rPr>
            </w:pP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Образотворче мистецтво</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w:t>
            </w:r>
          </w:p>
        </w:tc>
      </w:tr>
      <w:tr w:rsidR="002F1EC4" w:rsidRPr="002F1EC4" w:rsidTr="009B21FF">
        <w:tc>
          <w:tcPr>
            <w:tcW w:w="2743" w:type="dxa"/>
            <w:vMerge/>
            <w:tcBorders>
              <w:top w:val="single" w:sz="4" w:space="0" w:color="auto"/>
              <w:left w:val="single" w:sz="4" w:space="0" w:color="auto"/>
              <w:bottom w:val="single" w:sz="4" w:space="0" w:color="auto"/>
              <w:right w:val="single" w:sz="4" w:space="0" w:color="auto"/>
            </w:tcBorders>
            <w:vAlign w:val="center"/>
          </w:tcPr>
          <w:p w:rsidR="002F1EC4" w:rsidRPr="002F1EC4" w:rsidRDefault="002F1EC4" w:rsidP="009B21FF">
            <w:pPr>
              <w:rPr>
                <w:rFonts w:ascii="Times New Roman" w:hAnsi="Times New Roman" w:cs="Times New Roman"/>
                <w:sz w:val="28"/>
                <w:szCs w:val="28"/>
                <w:lang w:val="uk-UA"/>
              </w:rPr>
            </w:pP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Мистецтво</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w:t>
            </w:r>
          </w:p>
        </w:tc>
      </w:tr>
      <w:tr w:rsidR="002F1EC4" w:rsidRPr="002F1EC4" w:rsidTr="009B21FF">
        <w:tc>
          <w:tcPr>
            <w:tcW w:w="2743" w:type="dxa"/>
            <w:vMerge w:val="restart"/>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Математика</w:t>
            </w: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Математика</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w:t>
            </w:r>
          </w:p>
        </w:tc>
      </w:tr>
      <w:tr w:rsidR="002F1EC4" w:rsidRPr="002F1EC4" w:rsidTr="009B21FF">
        <w:tc>
          <w:tcPr>
            <w:tcW w:w="2743" w:type="dxa"/>
            <w:vMerge/>
            <w:tcBorders>
              <w:top w:val="single" w:sz="4" w:space="0" w:color="auto"/>
              <w:left w:val="single" w:sz="4" w:space="0" w:color="auto"/>
              <w:bottom w:val="single" w:sz="4" w:space="0" w:color="auto"/>
              <w:right w:val="single" w:sz="4" w:space="0" w:color="auto"/>
            </w:tcBorders>
            <w:vAlign w:val="center"/>
          </w:tcPr>
          <w:p w:rsidR="002F1EC4" w:rsidRPr="002F1EC4" w:rsidRDefault="002F1EC4" w:rsidP="009B21FF">
            <w:pPr>
              <w:rPr>
                <w:rFonts w:ascii="Times New Roman" w:hAnsi="Times New Roman" w:cs="Times New Roman"/>
                <w:sz w:val="28"/>
                <w:szCs w:val="28"/>
                <w:lang w:val="uk-UA"/>
              </w:rPr>
            </w:pP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Алгебра</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r>
      <w:tr w:rsidR="002F1EC4" w:rsidRPr="002F1EC4" w:rsidTr="009B21FF">
        <w:tc>
          <w:tcPr>
            <w:tcW w:w="2743" w:type="dxa"/>
            <w:vMerge/>
            <w:tcBorders>
              <w:top w:val="single" w:sz="4" w:space="0" w:color="auto"/>
              <w:left w:val="single" w:sz="4" w:space="0" w:color="auto"/>
              <w:bottom w:val="single" w:sz="4" w:space="0" w:color="auto"/>
              <w:right w:val="single" w:sz="4" w:space="0" w:color="auto"/>
            </w:tcBorders>
            <w:vAlign w:val="center"/>
          </w:tcPr>
          <w:p w:rsidR="002F1EC4" w:rsidRPr="002F1EC4" w:rsidRDefault="002F1EC4" w:rsidP="009B21FF">
            <w:pPr>
              <w:rPr>
                <w:rFonts w:ascii="Times New Roman" w:hAnsi="Times New Roman" w:cs="Times New Roman"/>
                <w:sz w:val="28"/>
                <w:szCs w:val="28"/>
                <w:lang w:val="uk-UA"/>
              </w:rPr>
            </w:pP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Геометрія</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r>
      <w:tr w:rsidR="002F1EC4" w:rsidRPr="002F1EC4" w:rsidTr="009B21FF">
        <w:tc>
          <w:tcPr>
            <w:tcW w:w="2743" w:type="dxa"/>
            <w:vMerge w:val="restart"/>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Природнича</w:t>
            </w: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Пізнаємо природу</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w:t>
            </w:r>
          </w:p>
        </w:tc>
      </w:tr>
      <w:tr w:rsidR="002F1EC4" w:rsidRPr="002F1EC4" w:rsidTr="009B21FF">
        <w:tc>
          <w:tcPr>
            <w:tcW w:w="2743" w:type="dxa"/>
            <w:vMerge/>
            <w:tcBorders>
              <w:top w:val="single" w:sz="4" w:space="0" w:color="auto"/>
              <w:left w:val="single" w:sz="4" w:space="0" w:color="auto"/>
              <w:bottom w:val="single" w:sz="4" w:space="0" w:color="auto"/>
              <w:right w:val="single" w:sz="4" w:space="0" w:color="auto"/>
            </w:tcBorders>
            <w:vAlign w:val="center"/>
          </w:tcPr>
          <w:p w:rsidR="002F1EC4" w:rsidRPr="002F1EC4" w:rsidRDefault="002F1EC4" w:rsidP="009B21FF">
            <w:pPr>
              <w:rPr>
                <w:rFonts w:ascii="Times New Roman" w:hAnsi="Times New Roman" w:cs="Times New Roman"/>
                <w:sz w:val="28"/>
                <w:szCs w:val="28"/>
                <w:lang w:val="uk-UA"/>
              </w:rPr>
            </w:pP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Біологія</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r>
      <w:tr w:rsidR="002F1EC4" w:rsidRPr="002F1EC4" w:rsidTr="009B21FF">
        <w:tc>
          <w:tcPr>
            <w:tcW w:w="2743" w:type="dxa"/>
            <w:vMerge/>
            <w:tcBorders>
              <w:top w:val="single" w:sz="4" w:space="0" w:color="auto"/>
              <w:left w:val="single" w:sz="4" w:space="0" w:color="auto"/>
              <w:bottom w:val="single" w:sz="4" w:space="0" w:color="auto"/>
              <w:right w:val="single" w:sz="4" w:space="0" w:color="auto"/>
            </w:tcBorders>
            <w:vAlign w:val="center"/>
          </w:tcPr>
          <w:p w:rsidR="002F1EC4" w:rsidRPr="002F1EC4" w:rsidRDefault="002F1EC4" w:rsidP="009B21FF">
            <w:pPr>
              <w:rPr>
                <w:rFonts w:ascii="Times New Roman" w:hAnsi="Times New Roman" w:cs="Times New Roman"/>
                <w:sz w:val="28"/>
                <w:szCs w:val="28"/>
                <w:lang w:val="uk-UA"/>
              </w:rPr>
            </w:pP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Географія</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1,5</w:t>
            </w:r>
          </w:p>
        </w:tc>
      </w:tr>
      <w:tr w:rsidR="002F1EC4" w:rsidRPr="002F1EC4" w:rsidTr="009B21FF">
        <w:tc>
          <w:tcPr>
            <w:tcW w:w="2743" w:type="dxa"/>
            <w:vMerge/>
            <w:tcBorders>
              <w:top w:val="single" w:sz="4" w:space="0" w:color="auto"/>
              <w:left w:val="single" w:sz="4" w:space="0" w:color="auto"/>
              <w:bottom w:val="single" w:sz="4" w:space="0" w:color="auto"/>
              <w:right w:val="single" w:sz="4" w:space="0" w:color="auto"/>
            </w:tcBorders>
            <w:vAlign w:val="center"/>
          </w:tcPr>
          <w:p w:rsidR="002F1EC4" w:rsidRPr="002F1EC4" w:rsidRDefault="002F1EC4" w:rsidP="009B21FF">
            <w:pPr>
              <w:rPr>
                <w:rFonts w:ascii="Times New Roman" w:hAnsi="Times New Roman" w:cs="Times New Roman"/>
                <w:sz w:val="28"/>
                <w:szCs w:val="28"/>
                <w:lang w:val="uk-UA"/>
              </w:rPr>
            </w:pP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Фізика</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3</w:t>
            </w:r>
          </w:p>
        </w:tc>
      </w:tr>
      <w:tr w:rsidR="002F1EC4" w:rsidRPr="002F1EC4" w:rsidTr="009B21FF">
        <w:tc>
          <w:tcPr>
            <w:tcW w:w="2743" w:type="dxa"/>
            <w:vMerge/>
            <w:tcBorders>
              <w:top w:val="single" w:sz="4" w:space="0" w:color="auto"/>
              <w:left w:val="single" w:sz="4" w:space="0" w:color="auto"/>
              <w:bottom w:val="single" w:sz="4" w:space="0" w:color="auto"/>
              <w:right w:val="single" w:sz="4" w:space="0" w:color="auto"/>
            </w:tcBorders>
            <w:vAlign w:val="center"/>
          </w:tcPr>
          <w:p w:rsidR="002F1EC4" w:rsidRPr="002F1EC4" w:rsidRDefault="002F1EC4" w:rsidP="009B21FF">
            <w:pPr>
              <w:rPr>
                <w:rFonts w:ascii="Times New Roman" w:hAnsi="Times New Roman" w:cs="Times New Roman"/>
                <w:sz w:val="28"/>
                <w:szCs w:val="28"/>
                <w:lang w:val="uk-UA"/>
              </w:rPr>
            </w:pP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Хімія</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r>
      <w:tr w:rsidR="002F1EC4" w:rsidRPr="002F1EC4" w:rsidTr="009B21FF">
        <w:tc>
          <w:tcPr>
            <w:tcW w:w="2743" w:type="dxa"/>
            <w:vMerge w:val="restart"/>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Технологічна</w:t>
            </w: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Трудове навчання</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w:t>
            </w:r>
          </w:p>
        </w:tc>
      </w:tr>
      <w:tr w:rsidR="002F1EC4" w:rsidRPr="002F1EC4" w:rsidTr="009B21FF">
        <w:tc>
          <w:tcPr>
            <w:tcW w:w="2743" w:type="dxa"/>
            <w:vMerge/>
            <w:tcBorders>
              <w:top w:val="single" w:sz="4" w:space="0" w:color="auto"/>
              <w:left w:val="single" w:sz="4" w:space="0" w:color="auto"/>
              <w:bottom w:val="single" w:sz="4" w:space="0" w:color="auto"/>
              <w:right w:val="single" w:sz="4" w:space="0" w:color="auto"/>
            </w:tcBorders>
            <w:vAlign w:val="center"/>
          </w:tcPr>
          <w:p w:rsidR="002F1EC4" w:rsidRPr="002F1EC4" w:rsidRDefault="002F1EC4" w:rsidP="009B21FF">
            <w:pPr>
              <w:rPr>
                <w:rFonts w:ascii="Times New Roman" w:hAnsi="Times New Roman" w:cs="Times New Roman"/>
                <w:sz w:val="28"/>
                <w:szCs w:val="28"/>
                <w:lang w:val="uk-UA"/>
              </w:rPr>
            </w:pP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Інформатика</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r>
      <w:tr w:rsidR="002F1EC4" w:rsidRPr="002F1EC4" w:rsidTr="009B21FF">
        <w:tc>
          <w:tcPr>
            <w:tcW w:w="2743"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lastRenderedPageBreak/>
              <w:t>Соціальна і здоров’я-збережувальна</w:t>
            </w: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Основи здоров’я</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w:t>
            </w:r>
          </w:p>
        </w:tc>
      </w:tr>
      <w:tr w:rsidR="002F1EC4" w:rsidRPr="002F1EC4" w:rsidTr="009B21FF">
        <w:tc>
          <w:tcPr>
            <w:tcW w:w="2743" w:type="dxa"/>
            <w:tcBorders>
              <w:top w:val="single" w:sz="4" w:space="0" w:color="auto"/>
              <w:left w:val="single" w:sz="4" w:space="0" w:color="auto"/>
              <w:bottom w:val="single" w:sz="4" w:space="0" w:color="auto"/>
              <w:right w:val="single" w:sz="4" w:space="0" w:color="auto"/>
            </w:tcBorders>
            <w:vAlign w:val="center"/>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Фізична культура</w:t>
            </w:r>
          </w:p>
        </w:tc>
        <w:tc>
          <w:tcPr>
            <w:tcW w:w="1647"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Фізична культура**</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3</w:t>
            </w:r>
          </w:p>
        </w:tc>
        <w:tc>
          <w:tcPr>
            <w:tcW w:w="1335"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3</w:t>
            </w:r>
          </w:p>
        </w:tc>
      </w:tr>
      <w:tr w:rsidR="002F1EC4" w:rsidRPr="002F1EC4" w:rsidTr="009B21FF">
        <w:trPr>
          <w:trHeight w:val="304"/>
        </w:trPr>
        <w:tc>
          <w:tcPr>
            <w:tcW w:w="4390"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b/>
                <w:sz w:val="28"/>
                <w:szCs w:val="28"/>
                <w:lang w:val="uk-UA"/>
              </w:rPr>
            </w:pPr>
            <w:r w:rsidRPr="002F1EC4">
              <w:rPr>
                <w:rFonts w:ascii="Times New Roman" w:hAnsi="Times New Roman" w:cs="Times New Roman"/>
                <w:b/>
                <w:sz w:val="28"/>
                <w:szCs w:val="28"/>
                <w:lang w:val="uk-UA"/>
              </w:rPr>
              <w:t>Усього</w:t>
            </w:r>
          </w:p>
        </w:tc>
        <w:tc>
          <w:tcPr>
            <w:tcW w:w="940" w:type="dxa"/>
            <w:tcBorders>
              <w:top w:val="single" w:sz="4" w:space="0" w:color="auto"/>
              <w:left w:val="single" w:sz="4" w:space="0" w:color="auto"/>
              <w:bottom w:val="single" w:sz="4" w:space="0" w:color="auto"/>
              <w:right w:val="single" w:sz="4" w:space="0" w:color="auto"/>
            </w:tcBorders>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28,5+3+1</w:t>
            </w:r>
          </w:p>
        </w:tc>
        <w:tc>
          <w:tcPr>
            <w:tcW w:w="1335" w:type="dxa"/>
            <w:gridSpan w:val="3"/>
            <w:shd w:val="clear" w:color="auto" w:fill="auto"/>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 xml:space="preserve">      30+3+1</w:t>
            </w:r>
          </w:p>
        </w:tc>
      </w:tr>
      <w:tr w:rsidR="002F1EC4" w:rsidRPr="002F1EC4" w:rsidTr="009B21FF">
        <w:trPr>
          <w:gridAfter w:val="1"/>
          <w:wAfter w:w="10" w:type="dxa"/>
          <w:trHeight w:val="301"/>
        </w:trPr>
        <w:tc>
          <w:tcPr>
            <w:tcW w:w="4390" w:type="dxa"/>
            <w:gridSpan w:val="3"/>
            <w:tcBorders>
              <w:top w:val="single" w:sz="4" w:space="0" w:color="auto"/>
              <w:left w:val="single" w:sz="4" w:space="0" w:color="auto"/>
              <w:bottom w:val="single" w:sz="4" w:space="0" w:color="auto"/>
            </w:tcBorders>
          </w:tcPr>
          <w:p w:rsidR="002F1EC4" w:rsidRPr="002F1EC4" w:rsidRDefault="002F1EC4" w:rsidP="009B21FF">
            <w:pPr>
              <w:jc w:val="center"/>
              <w:rPr>
                <w:rFonts w:ascii="Times New Roman" w:hAnsi="Times New Roman" w:cs="Times New Roman"/>
                <w:b/>
                <w:sz w:val="28"/>
                <w:szCs w:val="28"/>
                <w:lang w:val="uk-UA"/>
              </w:rPr>
            </w:pPr>
          </w:p>
        </w:tc>
        <w:tc>
          <w:tcPr>
            <w:tcW w:w="993" w:type="dxa"/>
            <w:gridSpan w:val="2"/>
            <w:tcBorders>
              <w:top w:val="single" w:sz="4" w:space="0" w:color="auto"/>
              <w:left w:val="single" w:sz="4" w:space="0" w:color="auto"/>
              <w:bottom w:val="single" w:sz="4" w:space="0" w:color="auto"/>
            </w:tcBorders>
          </w:tcPr>
          <w:p w:rsidR="002F1EC4" w:rsidRPr="002F1EC4" w:rsidRDefault="002F1EC4" w:rsidP="009B21FF">
            <w:pPr>
              <w:jc w:val="center"/>
              <w:rPr>
                <w:rFonts w:ascii="Times New Roman" w:hAnsi="Times New Roman" w:cs="Times New Roman"/>
                <w:b/>
                <w:sz w:val="28"/>
                <w:szCs w:val="28"/>
                <w:lang w:val="uk-UA"/>
              </w:rPr>
            </w:pPr>
            <w:r w:rsidRPr="002F1EC4">
              <w:rPr>
                <w:rFonts w:ascii="Times New Roman" w:hAnsi="Times New Roman" w:cs="Times New Roman"/>
                <w:b/>
                <w:sz w:val="28"/>
                <w:szCs w:val="28"/>
                <w:lang w:val="uk-UA"/>
              </w:rPr>
              <w:t>3</w:t>
            </w:r>
          </w:p>
        </w:tc>
        <w:tc>
          <w:tcPr>
            <w:tcW w:w="1275" w:type="dxa"/>
            <w:tcBorders>
              <w:top w:val="single" w:sz="4" w:space="0" w:color="auto"/>
              <w:left w:val="single" w:sz="4" w:space="0" w:color="auto"/>
              <w:bottom w:val="single" w:sz="4" w:space="0" w:color="auto"/>
            </w:tcBorders>
          </w:tcPr>
          <w:p w:rsidR="002F1EC4" w:rsidRPr="002F1EC4" w:rsidRDefault="002F1EC4" w:rsidP="009B21FF">
            <w:pPr>
              <w:jc w:val="center"/>
              <w:rPr>
                <w:rFonts w:ascii="Times New Roman" w:hAnsi="Times New Roman" w:cs="Times New Roman"/>
                <w:b/>
                <w:sz w:val="28"/>
                <w:szCs w:val="28"/>
                <w:lang w:val="uk-UA"/>
              </w:rPr>
            </w:pPr>
            <w:r w:rsidRPr="002F1EC4">
              <w:rPr>
                <w:rFonts w:ascii="Times New Roman" w:hAnsi="Times New Roman" w:cs="Times New Roman"/>
                <w:b/>
                <w:sz w:val="28"/>
                <w:szCs w:val="28"/>
                <w:lang w:val="uk-UA"/>
              </w:rPr>
              <w:t xml:space="preserve">3 </w:t>
            </w:r>
          </w:p>
        </w:tc>
      </w:tr>
      <w:tr w:rsidR="002F1EC4" w:rsidRPr="002F1EC4" w:rsidTr="009B21FF">
        <w:trPr>
          <w:gridAfter w:val="1"/>
          <w:wAfter w:w="10" w:type="dxa"/>
          <w:trHeight w:val="301"/>
        </w:trPr>
        <w:tc>
          <w:tcPr>
            <w:tcW w:w="4390" w:type="dxa"/>
            <w:gridSpan w:val="3"/>
            <w:tcBorders>
              <w:top w:val="single" w:sz="4" w:space="0" w:color="auto"/>
              <w:left w:val="single" w:sz="4" w:space="0" w:color="auto"/>
              <w:bottom w:val="single" w:sz="4" w:space="0" w:color="auto"/>
            </w:tcBorders>
          </w:tcPr>
          <w:p w:rsidR="002F1EC4" w:rsidRPr="002F1EC4" w:rsidRDefault="002F1EC4" w:rsidP="009B21FF">
            <w:pPr>
              <w:rPr>
                <w:rFonts w:ascii="Times New Roman" w:hAnsi="Times New Roman" w:cs="Times New Roman"/>
                <w:b/>
                <w:sz w:val="28"/>
                <w:szCs w:val="28"/>
                <w:lang w:val="uk-UA"/>
              </w:rPr>
            </w:pPr>
            <w:r w:rsidRPr="002F1EC4">
              <w:rPr>
                <w:rFonts w:ascii="Times New Roman" w:hAnsi="Times New Roman" w:cs="Times New Roman"/>
                <w:b/>
                <w:sz w:val="28"/>
                <w:szCs w:val="28"/>
                <w:lang w:val="uk-UA"/>
              </w:rPr>
              <w:t>Основи християнської етики</w:t>
            </w:r>
          </w:p>
        </w:tc>
        <w:tc>
          <w:tcPr>
            <w:tcW w:w="993" w:type="dxa"/>
            <w:gridSpan w:val="2"/>
            <w:tcBorders>
              <w:top w:val="single" w:sz="4" w:space="0" w:color="auto"/>
              <w:left w:val="single" w:sz="4" w:space="0" w:color="auto"/>
              <w:bottom w:val="single" w:sz="4" w:space="0" w:color="auto"/>
            </w:tcBorders>
          </w:tcPr>
          <w:p w:rsidR="002F1EC4" w:rsidRPr="002F1EC4" w:rsidRDefault="002F1EC4" w:rsidP="009B21FF">
            <w:pPr>
              <w:jc w:val="center"/>
              <w:rPr>
                <w:rFonts w:ascii="Times New Roman" w:hAnsi="Times New Roman" w:cs="Times New Roman"/>
                <w:b/>
                <w:sz w:val="28"/>
                <w:szCs w:val="28"/>
                <w:lang w:val="uk-UA"/>
              </w:rPr>
            </w:pPr>
            <w:r w:rsidRPr="002F1EC4">
              <w:rPr>
                <w:rFonts w:ascii="Times New Roman" w:hAnsi="Times New Roman" w:cs="Times New Roman"/>
                <w:b/>
                <w:sz w:val="28"/>
                <w:szCs w:val="28"/>
                <w:lang w:val="uk-UA"/>
              </w:rPr>
              <w:t>1</w:t>
            </w:r>
          </w:p>
        </w:tc>
        <w:tc>
          <w:tcPr>
            <w:tcW w:w="1275" w:type="dxa"/>
            <w:tcBorders>
              <w:top w:val="single" w:sz="4" w:space="0" w:color="auto"/>
              <w:left w:val="single" w:sz="4" w:space="0" w:color="auto"/>
              <w:bottom w:val="single" w:sz="4" w:space="0" w:color="auto"/>
            </w:tcBorders>
          </w:tcPr>
          <w:p w:rsidR="002F1EC4" w:rsidRPr="002F1EC4" w:rsidRDefault="002F1EC4" w:rsidP="009B21FF">
            <w:pPr>
              <w:jc w:val="center"/>
              <w:rPr>
                <w:rFonts w:ascii="Times New Roman" w:hAnsi="Times New Roman" w:cs="Times New Roman"/>
                <w:b/>
                <w:sz w:val="28"/>
                <w:szCs w:val="28"/>
                <w:lang w:val="uk-UA"/>
              </w:rPr>
            </w:pPr>
            <w:r w:rsidRPr="002F1EC4">
              <w:rPr>
                <w:rFonts w:ascii="Times New Roman" w:hAnsi="Times New Roman" w:cs="Times New Roman"/>
                <w:b/>
                <w:sz w:val="28"/>
                <w:szCs w:val="28"/>
                <w:lang w:val="uk-UA"/>
              </w:rPr>
              <w:t>1</w:t>
            </w:r>
          </w:p>
        </w:tc>
      </w:tr>
      <w:tr w:rsidR="002F1EC4" w:rsidRPr="002F1EC4" w:rsidTr="009B21FF">
        <w:trPr>
          <w:gridAfter w:val="1"/>
          <w:wAfter w:w="10" w:type="dxa"/>
        </w:trPr>
        <w:tc>
          <w:tcPr>
            <w:tcW w:w="4390"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b/>
                <w:sz w:val="28"/>
                <w:szCs w:val="28"/>
                <w:lang w:val="uk-UA"/>
              </w:rPr>
            </w:pPr>
            <w:r w:rsidRPr="002F1EC4">
              <w:rPr>
                <w:rFonts w:ascii="Times New Roman" w:hAnsi="Times New Roman" w:cs="Times New Roman"/>
                <w:b/>
                <w:sz w:val="28"/>
                <w:szCs w:val="28"/>
                <w:lang w:val="uk-UA"/>
              </w:rPr>
              <w:t>Гранично допустиме навчальне навантаження</w:t>
            </w:r>
          </w:p>
        </w:tc>
        <w:tc>
          <w:tcPr>
            <w:tcW w:w="993"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33</w:t>
            </w:r>
          </w:p>
        </w:tc>
        <w:tc>
          <w:tcPr>
            <w:tcW w:w="1275" w:type="dxa"/>
            <w:shd w:val="clear" w:color="auto" w:fill="auto"/>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 xml:space="preserve">        33</w:t>
            </w:r>
          </w:p>
        </w:tc>
      </w:tr>
      <w:tr w:rsidR="002F1EC4" w:rsidRPr="002F1EC4" w:rsidTr="009B21FF">
        <w:trPr>
          <w:gridAfter w:val="1"/>
          <w:wAfter w:w="10" w:type="dxa"/>
        </w:trPr>
        <w:tc>
          <w:tcPr>
            <w:tcW w:w="4390" w:type="dxa"/>
            <w:gridSpan w:val="3"/>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b/>
                <w:bCs/>
                <w:sz w:val="28"/>
                <w:szCs w:val="28"/>
                <w:lang w:val="uk-UA"/>
              </w:rPr>
              <w:t>Всього (без урахування поділу класів на групи)</w:t>
            </w:r>
          </w:p>
        </w:tc>
        <w:tc>
          <w:tcPr>
            <w:tcW w:w="993" w:type="dxa"/>
            <w:gridSpan w:val="2"/>
            <w:tcBorders>
              <w:top w:val="single" w:sz="4" w:space="0" w:color="auto"/>
              <w:left w:val="single" w:sz="4" w:space="0" w:color="auto"/>
              <w:bottom w:val="single" w:sz="4" w:space="0" w:color="auto"/>
              <w:right w:val="single" w:sz="4" w:space="0" w:color="auto"/>
            </w:tcBorders>
          </w:tcPr>
          <w:p w:rsidR="002F1EC4" w:rsidRPr="002F1EC4" w:rsidRDefault="002F1EC4" w:rsidP="009B21FF">
            <w:pPr>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29,5+3</w:t>
            </w:r>
          </w:p>
        </w:tc>
        <w:tc>
          <w:tcPr>
            <w:tcW w:w="1275" w:type="dxa"/>
            <w:shd w:val="clear" w:color="auto" w:fill="auto"/>
          </w:tcPr>
          <w:p w:rsidR="002F1EC4" w:rsidRPr="002F1EC4" w:rsidRDefault="002F1EC4" w:rsidP="009B21FF">
            <w:pPr>
              <w:rPr>
                <w:rFonts w:ascii="Times New Roman" w:hAnsi="Times New Roman" w:cs="Times New Roman"/>
                <w:sz w:val="28"/>
                <w:szCs w:val="28"/>
                <w:lang w:val="uk-UA"/>
              </w:rPr>
            </w:pPr>
            <w:r w:rsidRPr="002F1EC4">
              <w:rPr>
                <w:rFonts w:ascii="Times New Roman" w:hAnsi="Times New Roman" w:cs="Times New Roman"/>
                <w:sz w:val="28"/>
                <w:szCs w:val="28"/>
                <w:lang w:val="uk-UA"/>
              </w:rPr>
              <w:t xml:space="preserve">      31+3</w:t>
            </w:r>
          </w:p>
        </w:tc>
      </w:tr>
    </w:tbl>
    <w:tbl>
      <w:tblPr>
        <w:tblpPr w:leftFromText="180" w:rightFromText="180" w:vertAnchor="text" w:tblpX="-101" w:tblpY="985"/>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2F1EC4" w:rsidRPr="002F1EC4" w:rsidTr="009B21FF">
        <w:trPr>
          <w:trHeight w:val="201"/>
        </w:trPr>
        <w:tc>
          <w:tcPr>
            <w:tcW w:w="324" w:type="dxa"/>
          </w:tcPr>
          <w:p w:rsidR="002F1EC4" w:rsidRPr="002F1EC4" w:rsidRDefault="002F1EC4" w:rsidP="009B21FF">
            <w:pPr>
              <w:rPr>
                <w:rFonts w:ascii="Times New Roman" w:hAnsi="Times New Roman" w:cs="Times New Roman"/>
                <w:b/>
                <w:sz w:val="28"/>
                <w:szCs w:val="28"/>
                <w:lang w:val="uk-UA"/>
              </w:rPr>
            </w:pPr>
          </w:p>
        </w:tc>
      </w:tr>
    </w:tbl>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Default="002F1EC4" w:rsidP="002F1EC4">
      <w:pPr>
        <w:rPr>
          <w:rFonts w:ascii="Times New Roman" w:hAnsi="Times New Roman" w:cs="Times New Roman"/>
          <w:b/>
          <w:sz w:val="28"/>
          <w:szCs w:val="28"/>
          <w:lang w:val="uk-UA"/>
        </w:rPr>
      </w:pPr>
    </w:p>
    <w:p w:rsidR="002F1EC4" w:rsidRPr="002F1EC4" w:rsidRDefault="002F1EC4" w:rsidP="002F1EC4">
      <w:pPr>
        <w:rPr>
          <w:rFonts w:ascii="Times New Roman" w:hAnsi="Times New Roman" w:cs="Times New Roman"/>
          <w:b/>
          <w:sz w:val="28"/>
          <w:szCs w:val="28"/>
          <w:lang w:val="uk-UA"/>
        </w:rPr>
      </w:pPr>
    </w:p>
    <w:p w:rsidR="002F1EC4" w:rsidRPr="002F1EC4" w:rsidRDefault="002F15BA" w:rsidP="002F1EC4">
      <w:pP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002F1EC4" w:rsidRPr="002F1EC4">
        <w:rPr>
          <w:rFonts w:ascii="Times New Roman" w:hAnsi="Times New Roman" w:cs="Times New Roman"/>
          <w:b/>
          <w:sz w:val="28"/>
          <w:szCs w:val="28"/>
          <w:lang w:val="uk-UA"/>
        </w:rPr>
        <w:t>Додаток №4</w:t>
      </w:r>
    </w:p>
    <w:p w:rsidR="002F1EC4" w:rsidRPr="002F1EC4" w:rsidRDefault="002F1EC4" w:rsidP="002F1EC4">
      <w:pPr>
        <w:ind w:firstLine="7"/>
        <w:jc w:val="center"/>
        <w:rPr>
          <w:rFonts w:ascii="Times New Roman" w:hAnsi="Times New Roman" w:cs="Times New Roman"/>
          <w:b/>
          <w:bCs/>
          <w:sz w:val="28"/>
          <w:szCs w:val="28"/>
          <w:lang w:val="uk-UA"/>
        </w:rPr>
      </w:pPr>
    </w:p>
    <w:p w:rsidR="002F1EC4" w:rsidRPr="002F1EC4" w:rsidRDefault="002F1EC4" w:rsidP="002F1EC4">
      <w:pPr>
        <w:ind w:firstLine="7"/>
        <w:jc w:val="center"/>
        <w:rPr>
          <w:rFonts w:ascii="Times New Roman" w:hAnsi="Times New Roman" w:cs="Times New Roman"/>
          <w:b/>
          <w:bCs/>
          <w:sz w:val="28"/>
          <w:szCs w:val="28"/>
          <w:lang w:val="uk-UA"/>
        </w:rPr>
      </w:pPr>
      <w:r w:rsidRPr="002F1EC4">
        <w:rPr>
          <w:rFonts w:ascii="Times New Roman" w:hAnsi="Times New Roman" w:cs="Times New Roman"/>
          <w:b/>
          <w:bCs/>
          <w:sz w:val="28"/>
          <w:szCs w:val="28"/>
          <w:lang w:val="uk-UA"/>
        </w:rPr>
        <w:t xml:space="preserve">Навчальний план </w:t>
      </w:r>
    </w:p>
    <w:p w:rsidR="002F1EC4" w:rsidRPr="002F1EC4" w:rsidRDefault="002F1EC4" w:rsidP="002F1EC4">
      <w:pPr>
        <w:ind w:firstLine="7"/>
        <w:jc w:val="center"/>
        <w:rPr>
          <w:rFonts w:ascii="Times New Roman" w:hAnsi="Times New Roman" w:cs="Times New Roman"/>
          <w:b/>
          <w:bCs/>
          <w:sz w:val="28"/>
          <w:szCs w:val="28"/>
          <w:lang w:val="uk-UA"/>
        </w:rPr>
      </w:pPr>
      <w:r w:rsidRPr="002F1EC4">
        <w:rPr>
          <w:rFonts w:ascii="Times New Roman" w:hAnsi="Times New Roman" w:cs="Times New Roman"/>
          <w:b/>
          <w:sz w:val="28"/>
          <w:szCs w:val="28"/>
          <w:lang w:val="uk-UA"/>
        </w:rPr>
        <w:t>для 10-11 класів закладів загальної середньої освіти</w:t>
      </w:r>
    </w:p>
    <w:p w:rsidR="002F1EC4" w:rsidRPr="002F1EC4" w:rsidRDefault="002F1EC4" w:rsidP="002F1EC4">
      <w:pPr>
        <w:ind w:firstLine="7"/>
        <w:jc w:val="center"/>
        <w:rPr>
          <w:rFonts w:ascii="Times New Roman" w:hAnsi="Times New Roman" w:cs="Times New Roman"/>
          <w:b/>
          <w:bCs/>
          <w:sz w:val="28"/>
          <w:szCs w:val="28"/>
          <w:lang w:val="uk-UA"/>
        </w:rPr>
      </w:pPr>
    </w:p>
    <w:tbl>
      <w:tblPr>
        <w:tblW w:w="107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544"/>
        <w:gridCol w:w="5544"/>
        <w:gridCol w:w="1843"/>
        <w:gridCol w:w="1843"/>
      </w:tblGrid>
      <w:tr w:rsidR="002F1EC4" w:rsidRPr="002F1EC4" w:rsidTr="009B21FF">
        <w:trPr>
          <w:cantSplit/>
        </w:trPr>
        <w:tc>
          <w:tcPr>
            <w:tcW w:w="7088" w:type="dxa"/>
            <w:gridSpan w:val="2"/>
            <w:vMerge w:val="restart"/>
            <w:tcBorders>
              <w:top w:val="single" w:sz="4" w:space="0" w:color="auto"/>
              <w:left w:val="single" w:sz="4" w:space="0" w:color="auto"/>
              <w:bottom w:val="single" w:sz="6" w:space="0" w:color="auto"/>
              <w:right w:val="single" w:sz="6" w:space="0" w:color="auto"/>
            </w:tcBorders>
          </w:tcPr>
          <w:p w:rsidR="002F1EC4" w:rsidRPr="002F1EC4" w:rsidRDefault="002F1EC4" w:rsidP="009B21FF">
            <w:pPr>
              <w:ind w:firstLine="7"/>
              <w:jc w:val="center"/>
              <w:rPr>
                <w:rFonts w:ascii="Times New Roman" w:hAnsi="Times New Roman" w:cs="Times New Roman"/>
                <w:b/>
                <w:bCs/>
                <w:sz w:val="28"/>
                <w:szCs w:val="28"/>
                <w:lang w:val="uk-UA"/>
              </w:rPr>
            </w:pPr>
          </w:p>
          <w:p w:rsidR="002F1EC4" w:rsidRPr="002F1EC4" w:rsidRDefault="002F1EC4" w:rsidP="009B21FF">
            <w:pPr>
              <w:ind w:firstLine="7"/>
              <w:jc w:val="center"/>
              <w:rPr>
                <w:rFonts w:ascii="Times New Roman" w:hAnsi="Times New Roman" w:cs="Times New Roman"/>
                <w:b/>
                <w:bCs/>
                <w:sz w:val="28"/>
                <w:szCs w:val="28"/>
                <w:lang w:val="uk-UA"/>
              </w:rPr>
            </w:pPr>
            <w:r w:rsidRPr="002F1EC4">
              <w:rPr>
                <w:rFonts w:ascii="Times New Roman" w:hAnsi="Times New Roman" w:cs="Times New Roman"/>
                <w:b/>
                <w:bCs/>
                <w:sz w:val="28"/>
                <w:szCs w:val="28"/>
                <w:lang w:val="uk-UA"/>
              </w:rPr>
              <w:t>Предмети</w:t>
            </w:r>
          </w:p>
        </w:tc>
        <w:tc>
          <w:tcPr>
            <w:tcW w:w="3686" w:type="dxa"/>
            <w:gridSpan w:val="2"/>
            <w:tcBorders>
              <w:top w:val="single" w:sz="4" w:space="0" w:color="auto"/>
              <w:left w:val="nil"/>
              <w:bottom w:val="single" w:sz="6" w:space="0" w:color="auto"/>
              <w:right w:val="single" w:sz="4" w:space="0" w:color="auto"/>
            </w:tcBorders>
          </w:tcPr>
          <w:p w:rsidR="002F1EC4" w:rsidRPr="002F1EC4" w:rsidRDefault="002F1EC4" w:rsidP="009B21FF">
            <w:pPr>
              <w:ind w:firstLine="7"/>
              <w:jc w:val="center"/>
              <w:rPr>
                <w:rFonts w:ascii="Times New Roman" w:hAnsi="Times New Roman" w:cs="Times New Roman"/>
                <w:b/>
                <w:bCs/>
                <w:sz w:val="28"/>
                <w:szCs w:val="28"/>
                <w:lang w:val="uk-UA"/>
              </w:rPr>
            </w:pPr>
            <w:r w:rsidRPr="002F1EC4">
              <w:rPr>
                <w:rFonts w:ascii="Times New Roman" w:hAnsi="Times New Roman" w:cs="Times New Roman"/>
                <w:b/>
                <w:bCs/>
                <w:sz w:val="28"/>
                <w:szCs w:val="28"/>
                <w:lang w:val="uk-UA"/>
              </w:rPr>
              <w:t>Кількість годин на тиждень у класах</w:t>
            </w:r>
          </w:p>
        </w:tc>
      </w:tr>
      <w:tr w:rsidR="002F1EC4" w:rsidRPr="002F1EC4" w:rsidTr="009B21FF">
        <w:trPr>
          <w:cantSplit/>
        </w:trPr>
        <w:tc>
          <w:tcPr>
            <w:tcW w:w="7088" w:type="dxa"/>
            <w:gridSpan w:val="2"/>
            <w:vMerge/>
            <w:tcBorders>
              <w:top w:val="single" w:sz="4" w:space="0" w:color="auto"/>
              <w:left w:val="single" w:sz="4" w:space="0" w:color="auto"/>
              <w:bottom w:val="single" w:sz="6" w:space="0" w:color="auto"/>
              <w:right w:val="single" w:sz="6" w:space="0" w:color="auto"/>
            </w:tcBorders>
            <w:vAlign w:val="center"/>
          </w:tcPr>
          <w:p w:rsidR="002F1EC4" w:rsidRPr="002F1EC4" w:rsidRDefault="002F1EC4" w:rsidP="009B21FF">
            <w:pPr>
              <w:rPr>
                <w:rFonts w:ascii="Times New Roman" w:hAnsi="Times New Roman" w:cs="Times New Roman"/>
                <w:b/>
                <w:bCs/>
                <w:sz w:val="28"/>
                <w:szCs w:val="28"/>
                <w:lang w:val="uk-UA"/>
              </w:rPr>
            </w:pPr>
          </w:p>
        </w:tc>
        <w:tc>
          <w:tcPr>
            <w:tcW w:w="1843" w:type="dxa"/>
            <w:tcBorders>
              <w:top w:val="single" w:sz="6" w:space="0" w:color="auto"/>
              <w:left w:val="nil"/>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b/>
                <w:bCs/>
                <w:sz w:val="28"/>
                <w:szCs w:val="28"/>
                <w:lang w:val="uk-UA"/>
              </w:rPr>
            </w:pPr>
            <w:r w:rsidRPr="002F1EC4">
              <w:rPr>
                <w:rFonts w:ascii="Times New Roman" w:hAnsi="Times New Roman" w:cs="Times New Roman"/>
                <w:b/>
                <w:bCs/>
                <w:sz w:val="28"/>
                <w:szCs w:val="28"/>
                <w:lang w:val="uk-UA"/>
              </w:rPr>
              <w:t>10клас</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b/>
                <w:bCs/>
                <w:sz w:val="28"/>
                <w:szCs w:val="28"/>
                <w:lang w:val="uk-UA"/>
              </w:rPr>
            </w:pPr>
            <w:r w:rsidRPr="002F1EC4">
              <w:rPr>
                <w:rFonts w:ascii="Times New Roman" w:hAnsi="Times New Roman" w:cs="Times New Roman"/>
                <w:b/>
                <w:bCs/>
                <w:sz w:val="28"/>
                <w:szCs w:val="28"/>
                <w:lang w:val="uk-UA"/>
              </w:rPr>
              <w:t>11клас</w:t>
            </w:r>
          </w:p>
        </w:tc>
      </w:tr>
      <w:tr w:rsidR="002F1EC4" w:rsidRPr="002F1EC4" w:rsidTr="009B21FF">
        <w:trPr>
          <w:cantSplit/>
        </w:trPr>
        <w:tc>
          <w:tcPr>
            <w:tcW w:w="7088" w:type="dxa"/>
            <w:gridSpan w:val="2"/>
            <w:tcBorders>
              <w:top w:val="single" w:sz="6" w:space="0" w:color="auto"/>
              <w:left w:val="single" w:sz="4" w:space="0" w:color="auto"/>
              <w:bottom w:val="single" w:sz="6" w:space="0" w:color="auto"/>
              <w:right w:val="single" w:sz="6" w:space="0" w:color="auto"/>
            </w:tcBorders>
          </w:tcPr>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sz w:val="28"/>
                <w:szCs w:val="28"/>
                <w:lang w:val="uk-UA"/>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r>
      <w:tr w:rsidR="002F1EC4" w:rsidRPr="002F1EC4" w:rsidTr="009B21FF">
        <w:trPr>
          <w:cantSplit/>
        </w:trPr>
        <w:tc>
          <w:tcPr>
            <w:tcW w:w="7088" w:type="dxa"/>
            <w:gridSpan w:val="2"/>
            <w:tcBorders>
              <w:top w:val="single" w:sz="6" w:space="0" w:color="auto"/>
              <w:left w:val="single" w:sz="4" w:space="0" w:color="auto"/>
              <w:bottom w:val="single" w:sz="6" w:space="0" w:color="auto"/>
              <w:right w:val="single" w:sz="6" w:space="0" w:color="auto"/>
            </w:tcBorders>
          </w:tcPr>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sz w:val="28"/>
                <w:szCs w:val="28"/>
                <w:lang w:val="uk-UA"/>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r>
      <w:tr w:rsidR="002F1EC4" w:rsidRPr="002F1EC4" w:rsidTr="009B21FF">
        <w:trPr>
          <w:cantSplit/>
        </w:trPr>
        <w:tc>
          <w:tcPr>
            <w:tcW w:w="7088" w:type="dxa"/>
            <w:gridSpan w:val="2"/>
            <w:tcBorders>
              <w:top w:val="single" w:sz="6" w:space="0" w:color="auto"/>
              <w:left w:val="single" w:sz="4" w:space="0" w:color="auto"/>
              <w:bottom w:val="single" w:sz="6" w:space="0" w:color="auto"/>
              <w:right w:val="single" w:sz="6" w:space="0" w:color="auto"/>
            </w:tcBorders>
          </w:tcPr>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sz w:val="28"/>
                <w:szCs w:val="28"/>
                <w:lang w:val="uk-UA"/>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w:t>
            </w:r>
          </w:p>
        </w:tc>
      </w:tr>
      <w:tr w:rsidR="002F1EC4" w:rsidRPr="002F1EC4" w:rsidTr="009B21FF">
        <w:trPr>
          <w:cantSplit/>
        </w:trPr>
        <w:tc>
          <w:tcPr>
            <w:tcW w:w="7088" w:type="dxa"/>
            <w:gridSpan w:val="2"/>
            <w:tcBorders>
              <w:top w:val="single" w:sz="6" w:space="0" w:color="auto"/>
              <w:left w:val="single" w:sz="4" w:space="0" w:color="auto"/>
              <w:bottom w:val="single" w:sz="6" w:space="0" w:color="auto"/>
              <w:right w:val="single" w:sz="6" w:space="0" w:color="auto"/>
            </w:tcBorders>
          </w:tcPr>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sz w:val="28"/>
                <w:szCs w:val="28"/>
                <w:lang w:val="uk-UA"/>
              </w:rPr>
              <w:t>Англійська  мова</w:t>
            </w:r>
          </w:p>
        </w:tc>
        <w:tc>
          <w:tcPr>
            <w:tcW w:w="1843" w:type="dxa"/>
            <w:tcBorders>
              <w:top w:val="single" w:sz="6" w:space="0" w:color="auto"/>
              <w:left w:val="single" w:sz="6"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r>
      <w:tr w:rsidR="002F1EC4" w:rsidRPr="002F1EC4" w:rsidTr="009B21FF">
        <w:trPr>
          <w:cantSplit/>
        </w:trPr>
        <w:tc>
          <w:tcPr>
            <w:tcW w:w="7088" w:type="dxa"/>
            <w:gridSpan w:val="2"/>
            <w:tcBorders>
              <w:top w:val="single" w:sz="6" w:space="0" w:color="auto"/>
              <w:left w:val="single" w:sz="4" w:space="0" w:color="auto"/>
              <w:bottom w:val="single" w:sz="6" w:space="0" w:color="auto"/>
              <w:right w:val="single" w:sz="6" w:space="0" w:color="auto"/>
            </w:tcBorders>
          </w:tcPr>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sz w:val="28"/>
                <w:szCs w:val="28"/>
                <w:lang w:val="uk-UA"/>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 xml:space="preserve">1,5 </w:t>
            </w:r>
          </w:p>
        </w:tc>
        <w:tc>
          <w:tcPr>
            <w:tcW w:w="1843" w:type="dxa"/>
            <w:tcBorders>
              <w:top w:val="single" w:sz="6" w:space="0" w:color="auto"/>
              <w:left w:val="single" w:sz="6" w:space="0" w:color="auto"/>
              <w:bottom w:val="single" w:sz="6" w:space="0" w:color="auto"/>
              <w:right w:val="single" w:sz="4" w:space="0" w:color="auto"/>
            </w:tcBorders>
            <w:shd w:val="clear" w:color="auto" w:fill="FFFFFF"/>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1,5</w:t>
            </w:r>
          </w:p>
        </w:tc>
      </w:tr>
      <w:tr w:rsidR="002F1EC4" w:rsidRPr="002F1EC4" w:rsidTr="009B21FF">
        <w:trPr>
          <w:cantSplit/>
        </w:trPr>
        <w:tc>
          <w:tcPr>
            <w:tcW w:w="7088" w:type="dxa"/>
            <w:gridSpan w:val="2"/>
            <w:tcBorders>
              <w:top w:val="single" w:sz="6" w:space="0" w:color="auto"/>
              <w:left w:val="single" w:sz="4" w:space="0" w:color="auto"/>
              <w:bottom w:val="single" w:sz="6" w:space="0" w:color="auto"/>
              <w:right w:val="single" w:sz="6" w:space="0" w:color="auto"/>
            </w:tcBorders>
          </w:tcPr>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sz w:val="28"/>
                <w:szCs w:val="28"/>
                <w:lang w:val="uk-UA"/>
              </w:rPr>
              <w:t>Всесвітня історія</w:t>
            </w:r>
          </w:p>
        </w:tc>
        <w:tc>
          <w:tcPr>
            <w:tcW w:w="1843" w:type="dxa"/>
            <w:tcBorders>
              <w:top w:val="single" w:sz="6" w:space="0" w:color="auto"/>
              <w:left w:val="single" w:sz="6"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w:t>
            </w:r>
          </w:p>
        </w:tc>
      </w:tr>
      <w:tr w:rsidR="002F1EC4" w:rsidRPr="002F1EC4" w:rsidTr="009B21FF">
        <w:trPr>
          <w:cantSplit/>
        </w:trPr>
        <w:tc>
          <w:tcPr>
            <w:tcW w:w="7088" w:type="dxa"/>
            <w:gridSpan w:val="2"/>
            <w:tcBorders>
              <w:top w:val="single" w:sz="6" w:space="0" w:color="auto"/>
              <w:left w:val="single" w:sz="4" w:space="0" w:color="auto"/>
              <w:bottom w:val="single" w:sz="4" w:space="0" w:color="auto"/>
              <w:right w:val="single" w:sz="6" w:space="0" w:color="auto"/>
            </w:tcBorders>
          </w:tcPr>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sz w:val="28"/>
                <w:szCs w:val="28"/>
                <w:lang w:val="uk-UA"/>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c>
          <w:tcPr>
            <w:tcW w:w="1843" w:type="dxa"/>
            <w:tcBorders>
              <w:top w:val="single" w:sz="6" w:space="0" w:color="auto"/>
              <w:left w:val="single" w:sz="6" w:space="0" w:color="auto"/>
              <w:bottom w:val="single" w:sz="6" w:space="0" w:color="auto"/>
              <w:right w:val="single" w:sz="4" w:space="0" w:color="auto"/>
            </w:tcBorders>
            <w:shd w:val="clear" w:color="auto" w:fill="F3F3F3"/>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0</w:t>
            </w:r>
          </w:p>
        </w:tc>
      </w:tr>
      <w:tr w:rsidR="002F1EC4" w:rsidRPr="002F1EC4" w:rsidTr="009B21FF">
        <w:trPr>
          <w:cantSplit/>
        </w:trPr>
        <w:tc>
          <w:tcPr>
            <w:tcW w:w="1544" w:type="dxa"/>
            <w:vMerge w:val="restart"/>
            <w:tcBorders>
              <w:top w:val="single" w:sz="4" w:space="0" w:color="auto"/>
              <w:left w:val="single" w:sz="4" w:space="0" w:color="auto"/>
              <w:right w:val="single" w:sz="4" w:space="0" w:color="auto"/>
            </w:tcBorders>
          </w:tcPr>
          <w:p w:rsidR="002F1EC4" w:rsidRPr="002F1EC4" w:rsidRDefault="002F1EC4" w:rsidP="009B21FF">
            <w:pPr>
              <w:keepNext/>
              <w:autoSpaceDE w:val="0"/>
              <w:autoSpaceDN w:val="0"/>
              <w:outlineLvl w:val="0"/>
              <w:rPr>
                <w:rFonts w:ascii="Times New Roman" w:hAnsi="Times New Roman" w:cs="Times New Roman"/>
                <w:sz w:val="28"/>
                <w:szCs w:val="28"/>
                <w:lang w:val="uk-UA" w:eastAsia="uk-UA"/>
              </w:rPr>
            </w:pPr>
            <w:r w:rsidRPr="002F1EC4">
              <w:rPr>
                <w:rFonts w:ascii="Times New Roman" w:hAnsi="Times New Roman" w:cs="Times New Roman"/>
                <w:sz w:val="28"/>
                <w:szCs w:val="28"/>
                <w:lang w:val="uk-UA" w:eastAsia="uk-UA"/>
              </w:rPr>
              <w:t>Математика</w:t>
            </w:r>
          </w:p>
        </w:tc>
        <w:tc>
          <w:tcPr>
            <w:tcW w:w="5544" w:type="dxa"/>
            <w:tcBorders>
              <w:top w:val="single" w:sz="4" w:space="0" w:color="auto"/>
              <w:left w:val="single" w:sz="4" w:space="0" w:color="auto"/>
              <w:bottom w:val="single" w:sz="6" w:space="0" w:color="auto"/>
              <w:right w:val="single" w:sz="6" w:space="0" w:color="auto"/>
            </w:tcBorders>
          </w:tcPr>
          <w:p w:rsidR="002F1EC4" w:rsidRPr="002F1EC4" w:rsidRDefault="002F1EC4" w:rsidP="009B21FF">
            <w:pPr>
              <w:keepNext/>
              <w:autoSpaceDE w:val="0"/>
              <w:autoSpaceDN w:val="0"/>
              <w:ind w:left="33"/>
              <w:outlineLvl w:val="0"/>
              <w:rPr>
                <w:rFonts w:ascii="Times New Roman" w:hAnsi="Times New Roman" w:cs="Times New Roman"/>
                <w:sz w:val="28"/>
                <w:szCs w:val="28"/>
                <w:lang w:val="uk-UA" w:eastAsia="uk-UA"/>
              </w:rPr>
            </w:pPr>
            <w:r w:rsidRPr="002F1EC4">
              <w:rPr>
                <w:rFonts w:ascii="Times New Roman" w:hAnsi="Times New Roman" w:cs="Times New Roman"/>
                <w:sz w:val="28"/>
                <w:szCs w:val="28"/>
                <w:lang w:val="uk-UA" w:eastAsia="uk-UA"/>
              </w:rPr>
              <w:t xml:space="preserve">Алгебра і початки аналізу </w:t>
            </w:r>
          </w:p>
        </w:tc>
        <w:tc>
          <w:tcPr>
            <w:tcW w:w="1843" w:type="dxa"/>
            <w:tcBorders>
              <w:top w:val="single" w:sz="6" w:space="0" w:color="auto"/>
              <w:left w:val="single" w:sz="6"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1,5</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sz w:val="28"/>
                <w:szCs w:val="28"/>
                <w:lang w:val="en-US"/>
              </w:rPr>
            </w:pPr>
            <w:r w:rsidRPr="002F1EC4">
              <w:rPr>
                <w:rFonts w:ascii="Times New Roman" w:hAnsi="Times New Roman" w:cs="Times New Roman"/>
                <w:sz w:val="28"/>
                <w:szCs w:val="28"/>
                <w:lang w:val="en-US"/>
              </w:rPr>
              <w:t>1</w:t>
            </w:r>
            <w:r w:rsidRPr="002F1EC4">
              <w:rPr>
                <w:rFonts w:ascii="Times New Roman" w:hAnsi="Times New Roman" w:cs="Times New Roman"/>
                <w:sz w:val="28"/>
                <w:szCs w:val="28"/>
                <w:lang w:val="uk-UA"/>
              </w:rPr>
              <w:t>,</w:t>
            </w:r>
            <w:r w:rsidRPr="002F1EC4">
              <w:rPr>
                <w:rFonts w:ascii="Times New Roman" w:hAnsi="Times New Roman" w:cs="Times New Roman"/>
                <w:sz w:val="28"/>
                <w:szCs w:val="28"/>
                <w:lang w:val="en-US"/>
              </w:rPr>
              <w:t>5</w:t>
            </w:r>
          </w:p>
        </w:tc>
      </w:tr>
      <w:tr w:rsidR="002F1EC4" w:rsidRPr="002F1EC4" w:rsidTr="009B21FF">
        <w:trPr>
          <w:cantSplit/>
        </w:trPr>
        <w:tc>
          <w:tcPr>
            <w:tcW w:w="1544" w:type="dxa"/>
            <w:vMerge/>
            <w:tcBorders>
              <w:left w:val="single" w:sz="4" w:space="0" w:color="auto"/>
              <w:bottom w:val="single" w:sz="6" w:space="0" w:color="auto"/>
              <w:right w:val="single" w:sz="4" w:space="0" w:color="auto"/>
            </w:tcBorders>
          </w:tcPr>
          <w:p w:rsidR="002F1EC4" w:rsidRPr="002F1EC4" w:rsidRDefault="002F1EC4" w:rsidP="009B21FF">
            <w:pPr>
              <w:keepNext/>
              <w:autoSpaceDE w:val="0"/>
              <w:autoSpaceDN w:val="0"/>
              <w:ind w:left="33"/>
              <w:outlineLvl w:val="0"/>
              <w:rPr>
                <w:rFonts w:ascii="Times New Roman" w:hAnsi="Times New Roman" w:cs="Times New Roman"/>
                <w:sz w:val="28"/>
                <w:szCs w:val="28"/>
                <w:lang w:val="uk-UA" w:eastAsia="uk-UA"/>
              </w:rPr>
            </w:pPr>
          </w:p>
        </w:tc>
        <w:tc>
          <w:tcPr>
            <w:tcW w:w="5544" w:type="dxa"/>
            <w:tcBorders>
              <w:top w:val="single" w:sz="6" w:space="0" w:color="auto"/>
              <w:left w:val="single" w:sz="4" w:space="0" w:color="auto"/>
              <w:bottom w:val="single" w:sz="6" w:space="0" w:color="auto"/>
              <w:right w:val="single" w:sz="6" w:space="0" w:color="auto"/>
            </w:tcBorders>
          </w:tcPr>
          <w:p w:rsidR="002F1EC4" w:rsidRPr="002F1EC4" w:rsidRDefault="002F1EC4" w:rsidP="009B21FF">
            <w:pPr>
              <w:keepNext/>
              <w:autoSpaceDE w:val="0"/>
              <w:autoSpaceDN w:val="0"/>
              <w:outlineLvl w:val="0"/>
              <w:rPr>
                <w:rFonts w:ascii="Times New Roman" w:hAnsi="Times New Roman" w:cs="Times New Roman"/>
                <w:sz w:val="28"/>
                <w:szCs w:val="28"/>
                <w:lang w:val="uk-UA" w:eastAsia="uk-UA"/>
              </w:rPr>
            </w:pPr>
            <w:r w:rsidRPr="002F1EC4">
              <w:rPr>
                <w:rFonts w:ascii="Times New Roman" w:hAnsi="Times New Roman" w:cs="Times New Roman"/>
                <w:sz w:val="28"/>
                <w:szCs w:val="28"/>
                <w:lang w:val="uk-UA" w:eastAsia="uk-UA"/>
              </w:rPr>
              <w:t>та геометрія</w:t>
            </w:r>
          </w:p>
        </w:tc>
        <w:tc>
          <w:tcPr>
            <w:tcW w:w="1843" w:type="dxa"/>
            <w:tcBorders>
              <w:top w:val="single" w:sz="6" w:space="0" w:color="auto"/>
              <w:left w:val="single" w:sz="6"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1,5</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1,5</w:t>
            </w:r>
          </w:p>
        </w:tc>
      </w:tr>
      <w:tr w:rsidR="002F1EC4" w:rsidRPr="002F1EC4" w:rsidTr="009B21FF">
        <w:trPr>
          <w:cantSplit/>
        </w:trPr>
        <w:tc>
          <w:tcPr>
            <w:tcW w:w="7088" w:type="dxa"/>
            <w:gridSpan w:val="2"/>
            <w:tcBorders>
              <w:top w:val="single" w:sz="6" w:space="0" w:color="auto"/>
              <w:left w:val="single" w:sz="4" w:space="0" w:color="auto"/>
              <w:bottom w:val="single" w:sz="6" w:space="0" w:color="auto"/>
              <w:right w:val="single" w:sz="6" w:space="0" w:color="auto"/>
            </w:tcBorders>
          </w:tcPr>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sz w:val="28"/>
                <w:szCs w:val="28"/>
                <w:lang w:val="uk-UA"/>
              </w:rPr>
              <w:t>Біологія і екологія</w:t>
            </w:r>
          </w:p>
        </w:tc>
        <w:tc>
          <w:tcPr>
            <w:tcW w:w="1843" w:type="dxa"/>
            <w:tcBorders>
              <w:top w:val="single" w:sz="6" w:space="0" w:color="auto"/>
              <w:left w:val="single" w:sz="6"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w:t>
            </w:r>
          </w:p>
        </w:tc>
      </w:tr>
      <w:tr w:rsidR="002F1EC4" w:rsidRPr="002F1EC4" w:rsidTr="009B21FF">
        <w:trPr>
          <w:cantSplit/>
        </w:trPr>
        <w:tc>
          <w:tcPr>
            <w:tcW w:w="7088" w:type="dxa"/>
            <w:gridSpan w:val="2"/>
            <w:tcBorders>
              <w:top w:val="single" w:sz="6" w:space="0" w:color="auto"/>
              <w:left w:val="single" w:sz="4" w:space="0" w:color="auto"/>
              <w:bottom w:val="single" w:sz="6" w:space="0" w:color="auto"/>
              <w:right w:val="single" w:sz="6" w:space="0" w:color="auto"/>
            </w:tcBorders>
          </w:tcPr>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sz w:val="28"/>
                <w:szCs w:val="28"/>
                <w:lang w:val="uk-UA"/>
              </w:rPr>
              <w:t>Географія</w:t>
            </w:r>
          </w:p>
        </w:tc>
        <w:tc>
          <w:tcPr>
            <w:tcW w:w="1843" w:type="dxa"/>
            <w:tcBorders>
              <w:top w:val="single" w:sz="6" w:space="0" w:color="auto"/>
              <w:left w:val="single" w:sz="6"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1,5</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w:t>
            </w:r>
          </w:p>
        </w:tc>
      </w:tr>
      <w:tr w:rsidR="002F1EC4" w:rsidRPr="002F1EC4" w:rsidTr="009B21FF">
        <w:trPr>
          <w:cantSplit/>
        </w:trPr>
        <w:tc>
          <w:tcPr>
            <w:tcW w:w="7088" w:type="dxa"/>
            <w:gridSpan w:val="2"/>
            <w:tcBorders>
              <w:top w:val="single" w:sz="6" w:space="0" w:color="auto"/>
              <w:left w:val="single" w:sz="4" w:space="0" w:color="auto"/>
              <w:bottom w:val="single" w:sz="6" w:space="0" w:color="auto"/>
              <w:right w:val="single" w:sz="6" w:space="0" w:color="auto"/>
            </w:tcBorders>
          </w:tcPr>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sz w:val="28"/>
                <w:szCs w:val="28"/>
                <w:lang w:val="uk-UA"/>
              </w:rPr>
              <w:t xml:space="preserve">Фізика </w:t>
            </w:r>
          </w:p>
        </w:tc>
        <w:tc>
          <w:tcPr>
            <w:tcW w:w="1843" w:type="dxa"/>
            <w:tcBorders>
              <w:top w:val="single" w:sz="6" w:space="0" w:color="auto"/>
              <w:left w:val="single" w:sz="6"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shd w:val="clear" w:color="auto" w:fill="FFFFFF"/>
                <w:lang w:val="uk-UA"/>
              </w:rPr>
              <w:t>3</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shd w:val="clear" w:color="auto" w:fill="FFFFFF"/>
                <w:lang w:val="uk-UA"/>
              </w:rPr>
              <w:t>3</w:t>
            </w:r>
          </w:p>
        </w:tc>
      </w:tr>
      <w:tr w:rsidR="002F1EC4" w:rsidRPr="002F1EC4" w:rsidTr="009B21FF">
        <w:trPr>
          <w:cantSplit/>
        </w:trPr>
        <w:tc>
          <w:tcPr>
            <w:tcW w:w="7088" w:type="dxa"/>
            <w:gridSpan w:val="2"/>
            <w:tcBorders>
              <w:top w:val="single" w:sz="6" w:space="0" w:color="auto"/>
              <w:left w:val="single" w:sz="4" w:space="0" w:color="auto"/>
              <w:bottom w:val="single" w:sz="6" w:space="0" w:color="auto"/>
              <w:right w:val="single" w:sz="6" w:space="0" w:color="auto"/>
            </w:tcBorders>
          </w:tcPr>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sz w:val="28"/>
                <w:szCs w:val="28"/>
                <w:lang w:val="uk-UA"/>
              </w:rPr>
              <w:t>Астрономія</w:t>
            </w:r>
          </w:p>
        </w:tc>
        <w:tc>
          <w:tcPr>
            <w:tcW w:w="1843" w:type="dxa"/>
            <w:tcBorders>
              <w:top w:val="single" w:sz="6" w:space="0" w:color="auto"/>
              <w:left w:val="single" w:sz="6"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sz w:val="28"/>
                <w:szCs w:val="28"/>
                <w:shd w:val="clear" w:color="auto" w:fill="FFFFFF"/>
                <w:lang w:val="uk-UA"/>
              </w:rPr>
            </w:pPr>
            <w:r w:rsidRPr="002F1EC4">
              <w:rPr>
                <w:rFonts w:ascii="Times New Roman" w:hAnsi="Times New Roman" w:cs="Times New Roman"/>
                <w:sz w:val="28"/>
                <w:szCs w:val="28"/>
                <w:shd w:val="clear" w:color="auto" w:fill="FFFFFF"/>
                <w:lang w:val="uk-UA"/>
              </w:rPr>
              <w:t>0</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sz w:val="28"/>
                <w:szCs w:val="28"/>
                <w:shd w:val="clear" w:color="auto" w:fill="FFFFFF"/>
                <w:lang w:val="uk-UA"/>
              </w:rPr>
            </w:pPr>
            <w:r w:rsidRPr="002F1EC4">
              <w:rPr>
                <w:rFonts w:ascii="Times New Roman" w:hAnsi="Times New Roman" w:cs="Times New Roman"/>
                <w:sz w:val="28"/>
                <w:szCs w:val="28"/>
                <w:shd w:val="clear" w:color="auto" w:fill="FFFFFF"/>
                <w:lang w:val="uk-UA"/>
              </w:rPr>
              <w:t>1</w:t>
            </w:r>
          </w:p>
        </w:tc>
      </w:tr>
      <w:tr w:rsidR="002F1EC4" w:rsidRPr="002F1EC4" w:rsidTr="009B21FF">
        <w:trPr>
          <w:cantSplit/>
        </w:trPr>
        <w:tc>
          <w:tcPr>
            <w:tcW w:w="7088" w:type="dxa"/>
            <w:gridSpan w:val="2"/>
            <w:tcBorders>
              <w:top w:val="single" w:sz="6" w:space="0" w:color="auto"/>
              <w:left w:val="single" w:sz="4" w:space="0" w:color="auto"/>
              <w:bottom w:val="single" w:sz="6" w:space="0" w:color="auto"/>
              <w:right w:val="single" w:sz="6" w:space="0" w:color="auto"/>
            </w:tcBorders>
          </w:tcPr>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sz w:val="28"/>
                <w:szCs w:val="28"/>
                <w:lang w:val="uk-UA"/>
              </w:rPr>
              <w:t>Хімія</w:t>
            </w:r>
          </w:p>
        </w:tc>
        <w:tc>
          <w:tcPr>
            <w:tcW w:w="1843" w:type="dxa"/>
            <w:tcBorders>
              <w:top w:val="single" w:sz="6" w:space="0" w:color="auto"/>
              <w:left w:val="single" w:sz="6"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 xml:space="preserve">1,5 </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 xml:space="preserve">2 </w:t>
            </w:r>
          </w:p>
        </w:tc>
      </w:tr>
      <w:tr w:rsidR="002F1EC4" w:rsidRPr="002F1EC4" w:rsidTr="009B21FF">
        <w:trPr>
          <w:cantSplit/>
        </w:trPr>
        <w:tc>
          <w:tcPr>
            <w:tcW w:w="7088" w:type="dxa"/>
            <w:gridSpan w:val="2"/>
            <w:tcBorders>
              <w:top w:val="single" w:sz="6" w:space="0" w:color="auto"/>
              <w:left w:val="single" w:sz="4" w:space="0" w:color="auto"/>
              <w:bottom w:val="single" w:sz="6" w:space="0" w:color="auto"/>
              <w:right w:val="single" w:sz="6" w:space="0" w:color="auto"/>
            </w:tcBorders>
          </w:tcPr>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sz w:val="28"/>
                <w:szCs w:val="28"/>
                <w:lang w:val="uk-UA"/>
              </w:rPr>
              <w:t>Фізична культура</w:t>
            </w:r>
          </w:p>
        </w:tc>
        <w:tc>
          <w:tcPr>
            <w:tcW w:w="1843" w:type="dxa"/>
            <w:tcBorders>
              <w:top w:val="single" w:sz="6" w:space="0" w:color="auto"/>
              <w:left w:val="single" w:sz="6"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3</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3</w:t>
            </w:r>
          </w:p>
        </w:tc>
      </w:tr>
      <w:tr w:rsidR="002F1EC4" w:rsidRPr="002F1EC4" w:rsidTr="009B21FF">
        <w:trPr>
          <w:cantSplit/>
        </w:trPr>
        <w:tc>
          <w:tcPr>
            <w:tcW w:w="7088" w:type="dxa"/>
            <w:gridSpan w:val="2"/>
            <w:tcBorders>
              <w:top w:val="single" w:sz="6" w:space="0" w:color="auto"/>
              <w:left w:val="single" w:sz="4" w:space="0" w:color="auto"/>
              <w:bottom w:val="single" w:sz="6" w:space="0" w:color="auto"/>
              <w:right w:val="single" w:sz="6" w:space="0" w:color="auto"/>
            </w:tcBorders>
          </w:tcPr>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sz w:val="28"/>
                <w:szCs w:val="28"/>
                <w:lang w:val="uk-UA"/>
              </w:rPr>
              <w:t>Захист України</w:t>
            </w:r>
          </w:p>
        </w:tc>
        <w:tc>
          <w:tcPr>
            <w:tcW w:w="1843" w:type="dxa"/>
            <w:tcBorders>
              <w:top w:val="single" w:sz="6" w:space="0" w:color="auto"/>
              <w:left w:val="single" w:sz="6"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1,5+0,5</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1,5+0,5</w:t>
            </w:r>
          </w:p>
        </w:tc>
      </w:tr>
      <w:tr w:rsidR="002F1EC4" w:rsidRPr="002F1EC4" w:rsidTr="009B21FF">
        <w:trPr>
          <w:cantSplit/>
        </w:trPr>
        <w:tc>
          <w:tcPr>
            <w:tcW w:w="7088" w:type="dxa"/>
            <w:gridSpan w:val="2"/>
            <w:tcBorders>
              <w:top w:val="single" w:sz="6" w:space="0" w:color="auto"/>
              <w:left w:val="single" w:sz="4" w:space="0" w:color="auto"/>
              <w:bottom w:val="single" w:sz="6" w:space="0" w:color="auto"/>
              <w:right w:val="single" w:sz="6" w:space="0" w:color="auto"/>
            </w:tcBorders>
          </w:tcPr>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sz w:val="28"/>
                <w:szCs w:val="28"/>
                <w:lang w:val="uk-UA"/>
              </w:rPr>
              <w:t xml:space="preserve"> Інформатика</w:t>
            </w:r>
          </w:p>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sz w:val="28"/>
                <w:szCs w:val="28"/>
                <w:lang w:val="uk-UA"/>
              </w:rPr>
              <w:t xml:space="preserve">  Мистецтво</w:t>
            </w:r>
          </w:p>
        </w:tc>
        <w:tc>
          <w:tcPr>
            <w:tcW w:w="1843" w:type="dxa"/>
            <w:tcBorders>
              <w:top w:val="single" w:sz="6" w:space="0" w:color="auto"/>
              <w:left w:val="single" w:sz="6"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1,5</w:t>
            </w:r>
          </w:p>
          <w:p w:rsidR="002F1EC4" w:rsidRPr="002F1EC4" w:rsidRDefault="002F1EC4" w:rsidP="009B21FF">
            <w:pPr>
              <w:ind w:left="-108"/>
              <w:jc w:val="center"/>
              <w:rPr>
                <w:rFonts w:ascii="Times New Roman" w:hAnsi="Times New Roman" w:cs="Times New Roman"/>
                <w:b/>
                <w:sz w:val="28"/>
                <w:szCs w:val="28"/>
                <w:lang w:val="uk-UA"/>
              </w:rPr>
            </w:pPr>
            <w:r w:rsidRPr="002F1EC4">
              <w:rPr>
                <w:rFonts w:ascii="Times New Roman" w:hAnsi="Times New Roman" w:cs="Times New Roman"/>
                <w:sz w:val="28"/>
                <w:szCs w:val="28"/>
                <w:lang w:val="uk-UA"/>
              </w:rPr>
              <w:t>1,5</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1,5</w:t>
            </w:r>
          </w:p>
          <w:p w:rsidR="002F1EC4" w:rsidRPr="002F1EC4" w:rsidRDefault="002F1EC4" w:rsidP="009B21FF">
            <w:pPr>
              <w:ind w:left="-108"/>
              <w:jc w:val="center"/>
              <w:rPr>
                <w:rFonts w:ascii="Times New Roman" w:hAnsi="Times New Roman" w:cs="Times New Roman"/>
                <w:b/>
                <w:sz w:val="28"/>
                <w:szCs w:val="28"/>
                <w:lang w:val="uk-UA"/>
              </w:rPr>
            </w:pPr>
            <w:r w:rsidRPr="002F1EC4">
              <w:rPr>
                <w:rFonts w:ascii="Times New Roman" w:hAnsi="Times New Roman" w:cs="Times New Roman"/>
                <w:sz w:val="28"/>
                <w:szCs w:val="28"/>
                <w:lang w:val="uk-UA"/>
              </w:rPr>
              <w:t>1,5</w:t>
            </w:r>
          </w:p>
        </w:tc>
      </w:tr>
      <w:tr w:rsidR="002F1EC4" w:rsidRPr="002F1EC4" w:rsidTr="009B21FF">
        <w:trPr>
          <w:cantSplit/>
        </w:trPr>
        <w:tc>
          <w:tcPr>
            <w:tcW w:w="7088" w:type="dxa"/>
            <w:gridSpan w:val="2"/>
            <w:tcBorders>
              <w:top w:val="single" w:sz="6" w:space="0" w:color="auto"/>
              <w:left w:val="single" w:sz="4" w:space="0" w:color="auto"/>
              <w:bottom w:val="single" w:sz="6" w:space="0" w:color="auto"/>
              <w:right w:val="single" w:sz="6" w:space="0" w:color="auto"/>
            </w:tcBorders>
          </w:tcPr>
          <w:p w:rsidR="002F1EC4" w:rsidRPr="002F1EC4" w:rsidRDefault="002F1EC4" w:rsidP="009B21FF">
            <w:pPr>
              <w:ind w:left="33"/>
              <w:rPr>
                <w:rFonts w:ascii="Times New Roman" w:hAnsi="Times New Roman" w:cs="Times New Roman"/>
                <w:b/>
                <w:bCs/>
                <w:sz w:val="28"/>
                <w:szCs w:val="28"/>
                <w:lang w:val="uk-UA"/>
              </w:rPr>
            </w:pPr>
            <w:r w:rsidRPr="002F1EC4">
              <w:rPr>
                <w:rFonts w:ascii="Times New Roman" w:hAnsi="Times New Roman" w:cs="Times New Roman"/>
                <w:b/>
                <w:bCs/>
                <w:sz w:val="28"/>
                <w:szCs w:val="28"/>
                <w:lang w:val="uk-UA"/>
              </w:rPr>
              <w:lastRenderedPageBreak/>
              <w:t>Усього</w:t>
            </w:r>
          </w:p>
        </w:tc>
        <w:tc>
          <w:tcPr>
            <w:tcW w:w="1843" w:type="dxa"/>
            <w:tcBorders>
              <w:top w:val="single" w:sz="6" w:space="0" w:color="auto"/>
              <w:left w:val="single" w:sz="6"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b/>
                <w:sz w:val="28"/>
                <w:szCs w:val="28"/>
                <w:lang w:val="uk-UA"/>
              </w:rPr>
            </w:pPr>
            <w:r w:rsidRPr="002F1EC4">
              <w:rPr>
                <w:rFonts w:ascii="Times New Roman" w:hAnsi="Times New Roman" w:cs="Times New Roman"/>
                <w:b/>
                <w:sz w:val="28"/>
                <w:szCs w:val="28"/>
                <w:lang w:val="uk-UA"/>
              </w:rPr>
              <w:t>27</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b/>
                <w:sz w:val="28"/>
                <w:szCs w:val="28"/>
                <w:lang w:val="uk-UA"/>
              </w:rPr>
            </w:pPr>
            <w:r w:rsidRPr="002F1EC4">
              <w:rPr>
                <w:rFonts w:ascii="Times New Roman" w:hAnsi="Times New Roman" w:cs="Times New Roman"/>
                <w:b/>
                <w:sz w:val="28"/>
                <w:szCs w:val="28"/>
                <w:lang w:val="uk-UA"/>
              </w:rPr>
              <w:t>26</w:t>
            </w:r>
          </w:p>
        </w:tc>
      </w:tr>
      <w:tr w:rsidR="002F1EC4" w:rsidRPr="002F1EC4" w:rsidTr="009B21FF">
        <w:trPr>
          <w:cantSplit/>
          <w:trHeight w:val="495"/>
        </w:trPr>
        <w:tc>
          <w:tcPr>
            <w:tcW w:w="7088" w:type="dxa"/>
            <w:gridSpan w:val="2"/>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b/>
                <w:sz w:val="28"/>
                <w:szCs w:val="28"/>
                <w:lang w:val="uk-UA"/>
              </w:rPr>
              <w:t>Додаткові години</w:t>
            </w:r>
            <w:r w:rsidRPr="002F1EC4">
              <w:rPr>
                <w:rFonts w:ascii="Times New Roman" w:hAnsi="Times New Roman" w:cs="Times New Roman"/>
                <w:b/>
                <w:bCs/>
                <w:sz w:val="28"/>
                <w:szCs w:val="28"/>
                <w:vertAlign w:val="superscript"/>
                <w:lang w:val="uk-UA"/>
              </w:rPr>
              <w:t xml:space="preserve"> 1</w:t>
            </w:r>
            <w:r w:rsidRPr="002F1EC4">
              <w:rPr>
                <w:rFonts w:ascii="Times New Roman" w:hAnsi="Times New Roman" w:cs="Times New Roman"/>
                <w:b/>
                <w:bCs/>
                <w:sz w:val="28"/>
                <w:szCs w:val="28"/>
                <w:lang w:val="uk-UA"/>
              </w:rPr>
              <w:t xml:space="preserve"> </w:t>
            </w:r>
            <w:r w:rsidRPr="002F1EC4">
              <w:rPr>
                <w:rFonts w:ascii="Times New Roman" w:hAnsi="Times New Roman" w:cs="Times New Roman"/>
                <w:bCs/>
                <w:sz w:val="28"/>
                <w:szCs w:val="28"/>
                <w:lang w:val="uk-UA"/>
              </w:rPr>
              <w:t xml:space="preserve">на </w:t>
            </w:r>
            <w:r w:rsidRPr="002F1EC4">
              <w:rPr>
                <w:rFonts w:ascii="Times New Roman" w:hAnsi="Times New Roman" w:cs="Times New Roman"/>
                <w:sz w:val="28"/>
                <w:szCs w:val="28"/>
                <w:lang w:val="uk-UA"/>
              </w:rPr>
              <w:t>профільні предмети, окремі базові предмети, спеціальні курси, факультативні курси та індивідуальні заняття</w:t>
            </w:r>
          </w:p>
        </w:tc>
        <w:tc>
          <w:tcPr>
            <w:tcW w:w="1843" w:type="dxa"/>
            <w:tcBorders>
              <w:top w:val="single" w:sz="6" w:space="0" w:color="auto"/>
              <w:left w:val="single" w:sz="4" w:space="0" w:color="auto"/>
              <w:bottom w:val="single" w:sz="6" w:space="0" w:color="auto"/>
              <w:right w:val="single" w:sz="6" w:space="0" w:color="auto"/>
            </w:tcBorders>
          </w:tcPr>
          <w:p w:rsidR="002F1EC4" w:rsidRPr="002F1EC4" w:rsidRDefault="002F1EC4" w:rsidP="009B21FF">
            <w:pPr>
              <w:rPr>
                <w:rFonts w:ascii="Times New Roman" w:hAnsi="Times New Roman" w:cs="Times New Roman"/>
                <w:b/>
                <w:sz w:val="28"/>
                <w:szCs w:val="28"/>
                <w:lang w:val="uk-UA"/>
              </w:rPr>
            </w:pPr>
            <w:r w:rsidRPr="002F1EC4">
              <w:rPr>
                <w:rFonts w:ascii="Times New Roman" w:hAnsi="Times New Roman" w:cs="Times New Roman"/>
                <w:b/>
                <w:sz w:val="28"/>
                <w:szCs w:val="28"/>
                <w:lang w:val="uk-UA"/>
              </w:rPr>
              <w:t xml:space="preserve">          8</w:t>
            </w:r>
          </w:p>
          <w:p w:rsidR="002F1EC4" w:rsidRPr="002F1EC4" w:rsidRDefault="002F1EC4" w:rsidP="009B21FF">
            <w:pPr>
              <w:rPr>
                <w:rFonts w:ascii="Times New Roman" w:hAnsi="Times New Roman" w:cs="Times New Roman"/>
                <w:b/>
                <w:sz w:val="28"/>
                <w:szCs w:val="28"/>
                <w:shd w:val="clear" w:color="auto" w:fill="FF0000"/>
                <w:lang w:val="uk-UA"/>
              </w:rPr>
            </w:pPr>
            <w:r w:rsidRPr="002F1EC4">
              <w:rPr>
                <w:rFonts w:ascii="Times New Roman" w:hAnsi="Times New Roman" w:cs="Times New Roman"/>
                <w:b/>
                <w:sz w:val="28"/>
                <w:szCs w:val="28"/>
                <w:lang w:val="uk-UA"/>
              </w:rPr>
              <w:t xml:space="preserve">   27+0,5+1+3 </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rPr>
                <w:rFonts w:ascii="Times New Roman" w:hAnsi="Times New Roman" w:cs="Times New Roman"/>
                <w:b/>
                <w:sz w:val="28"/>
                <w:szCs w:val="28"/>
                <w:lang w:val="uk-UA"/>
              </w:rPr>
            </w:pPr>
            <w:r w:rsidRPr="002F1EC4">
              <w:rPr>
                <w:rFonts w:ascii="Times New Roman" w:hAnsi="Times New Roman" w:cs="Times New Roman"/>
                <w:b/>
                <w:sz w:val="28"/>
                <w:szCs w:val="28"/>
                <w:lang w:val="uk-UA"/>
              </w:rPr>
              <w:t xml:space="preserve">          9 </w:t>
            </w:r>
          </w:p>
          <w:p w:rsidR="002F1EC4" w:rsidRPr="002F1EC4" w:rsidRDefault="002F1EC4" w:rsidP="009B21FF">
            <w:pPr>
              <w:rPr>
                <w:rFonts w:ascii="Times New Roman" w:hAnsi="Times New Roman" w:cs="Times New Roman"/>
                <w:b/>
                <w:sz w:val="28"/>
                <w:szCs w:val="28"/>
                <w:lang w:val="uk-UA"/>
              </w:rPr>
            </w:pPr>
            <w:r w:rsidRPr="002F1EC4">
              <w:rPr>
                <w:rFonts w:ascii="Times New Roman" w:hAnsi="Times New Roman" w:cs="Times New Roman"/>
                <w:b/>
                <w:sz w:val="28"/>
                <w:szCs w:val="28"/>
                <w:lang w:val="uk-UA"/>
              </w:rPr>
              <w:t xml:space="preserve"> 26+0,5+3+1</w:t>
            </w:r>
          </w:p>
        </w:tc>
      </w:tr>
      <w:tr w:rsidR="002F1EC4" w:rsidRPr="002F1EC4" w:rsidTr="009B21FF">
        <w:trPr>
          <w:cantSplit/>
          <w:trHeight w:val="495"/>
        </w:trPr>
        <w:tc>
          <w:tcPr>
            <w:tcW w:w="7088" w:type="dxa"/>
            <w:gridSpan w:val="2"/>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sz w:val="28"/>
                <w:szCs w:val="28"/>
                <w:lang w:val="uk-UA"/>
              </w:rPr>
              <w:t>Основи християнської етики</w:t>
            </w:r>
          </w:p>
        </w:tc>
        <w:tc>
          <w:tcPr>
            <w:tcW w:w="1843" w:type="dxa"/>
            <w:tcBorders>
              <w:top w:val="single" w:sz="6" w:space="0" w:color="auto"/>
              <w:left w:val="single" w:sz="4"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1</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b/>
                <w:sz w:val="28"/>
                <w:szCs w:val="28"/>
                <w:lang w:val="uk-UA"/>
              </w:rPr>
            </w:pPr>
            <w:r w:rsidRPr="002F1EC4">
              <w:rPr>
                <w:rFonts w:ascii="Times New Roman" w:hAnsi="Times New Roman" w:cs="Times New Roman"/>
                <w:b/>
                <w:sz w:val="28"/>
                <w:szCs w:val="28"/>
                <w:lang w:val="uk-UA"/>
              </w:rPr>
              <w:t>1</w:t>
            </w:r>
          </w:p>
        </w:tc>
      </w:tr>
      <w:tr w:rsidR="002F1EC4" w:rsidRPr="002F1EC4" w:rsidTr="009B21FF">
        <w:trPr>
          <w:cantSplit/>
        </w:trPr>
        <w:tc>
          <w:tcPr>
            <w:tcW w:w="7088" w:type="dxa"/>
            <w:gridSpan w:val="2"/>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sz w:val="28"/>
                <w:szCs w:val="28"/>
                <w:lang w:val="uk-UA"/>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b/>
                <w:sz w:val="28"/>
                <w:szCs w:val="28"/>
                <w:lang w:val="uk-UA"/>
              </w:rPr>
            </w:pPr>
            <w:r w:rsidRPr="002F1EC4">
              <w:rPr>
                <w:rFonts w:ascii="Times New Roman" w:hAnsi="Times New Roman" w:cs="Times New Roman"/>
                <w:b/>
                <w:sz w:val="28"/>
                <w:szCs w:val="28"/>
                <w:lang w:val="uk-UA"/>
              </w:rPr>
              <w:t>33</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b/>
                <w:sz w:val="28"/>
                <w:szCs w:val="28"/>
                <w:lang w:val="uk-UA"/>
              </w:rPr>
            </w:pPr>
            <w:r w:rsidRPr="002F1EC4">
              <w:rPr>
                <w:rFonts w:ascii="Times New Roman" w:hAnsi="Times New Roman" w:cs="Times New Roman"/>
                <w:b/>
                <w:sz w:val="28"/>
                <w:szCs w:val="28"/>
                <w:lang w:val="uk-UA"/>
              </w:rPr>
              <w:t>33</w:t>
            </w:r>
          </w:p>
        </w:tc>
      </w:tr>
      <w:tr w:rsidR="002F1EC4" w:rsidRPr="002F1EC4" w:rsidTr="009B21FF">
        <w:trPr>
          <w:cantSplit/>
        </w:trPr>
        <w:tc>
          <w:tcPr>
            <w:tcW w:w="7088" w:type="dxa"/>
            <w:gridSpan w:val="2"/>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33"/>
              <w:rPr>
                <w:rFonts w:ascii="Times New Roman" w:hAnsi="Times New Roman" w:cs="Times New Roman"/>
                <w:sz w:val="28"/>
                <w:szCs w:val="28"/>
                <w:lang w:val="uk-UA"/>
              </w:rPr>
            </w:pPr>
            <w:r w:rsidRPr="002F1EC4">
              <w:rPr>
                <w:rFonts w:ascii="Times New Roman" w:hAnsi="Times New Roman" w:cs="Times New Roman"/>
                <w:b/>
                <w:bCs/>
                <w:sz w:val="28"/>
                <w:szCs w:val="28"/>
                <w:lang w:val="uk-UA"/>
              </w:rPr>
              <w:t xml:space="preserve">Всього фінансується </w:t>
            </w:r>
            <w:r w:rsidRPr="002F1EC4">
              <w:rPr>
                <w:rFonts w:ascii="Times New Roman" w:hAnsi="Times New Roman" w:cs="Times New Roman"/>
                <w:sz w:val="28"/>
                <w:szCs w:val="28"/>
                <w:lang w:val="uk-UA"/>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28,5+3</w:t>
            </w:r>
          </w:p>
        </w:tc>
        <w:tc>
          <w:tcPr>
            <w:tcW w:w="1843" w:type="dxa"/>
            <w:tcBorders>
              <w:top w:val="single" w:sz="6" w:space="0" w:color="auto"/>
              <w:left w:val="single" w:sz="6" w:space="0" w:color="auto"/>
              <w:bottom w:val="single" w:sz="6" w:space="0" w:color="auto"/>
              <w:right w:val="single" w:sz="4" w:space="0" w:color="auto"/>
            </w:tcBorders>
          </w:tcPr>
          <w:p w:rsidR="002F1EC4" w:rsidRPr="002F1EC4" w:rsidRDefault="002F1EC4" w:rsidP="009B21FF">
            <w:pPr>
              <w:ind w:left="-108"/>
              <w:jc w:val="center"/>
              <w:rPr>
                <w:rFonts w:ascii="Times New Roman" w:hAnsi="Times New Roman" w:cs="Times New Roman"/>
                <w:sz w:val="28"/>
                <w:szCs w:val="28"/>
                <w:lang w:val="uk-UA"/>
              </w:rPr>
            </w:pPr>
            <w:r w:rsidRPr="002F1EC4">
              <w:rPr>
                <w:rFonts w:ascii="Times New Roman" w:hAnsi="Times New Roman" w:cs="Times New Roman"/>
                <w:sz w:val="28"/>
                <w:szCs w:val="28"/>
                <w:lang w:val="uk-UA"/>
              </w:rPr>
              <w:t>27,5+3</w:t>
            </w:r>
          </w:p>
        </w:tc>
      </w:tr>
    </w:tbl>
    <w:p w:rsidR="002F1EC4" w:rsidRDefault="002F1EC4" w:rsidP="002F1EC4">
      <w:pPr>
        <w:rPr>
          <w:lang w:val="uk-UA"/>
        </w:rPr>
      </w:pPr>
    </w:p>
    <w:p w:rsidR="002F1EC4" w:rsidRPr="002F1EC4" w:rsidRDefault="002F1EC4" w:rsidP="002F1EC4">
      <w:pPr>
        <w:rPr>
          <w:rFonts w:ascii="Times New Roman" w:hAnsi="Times New Roman" w:cs="Times New Roman"/>
          <w:sz w:val="28"/>
          <w:szCs w:val="28"/>
          <w:lang w:val="uk-UA"/>
        </w:rPr>
      </w:pPr>
    </w:p>
    <w:p w:rsidR="002F1EC4" w:rsidRDefault="00754641" w:rsidP="002F1EC4">
      <w:pPr>
        <w:rPr>
          <w:lang w:val="uk-UA"/>
        </w:rPr>
      </w:pPr>
      <w:r>
        <w:rPr>
          <w:rFonts w:ascii="Times New Roman" w:hAnsi="Times New Roman" w:cs="Times New Roman"/>
          <w:sz w:val="28"/>
          <w:szCs w:val="28"/>
          <w:lang w:val="uk-UA"/>
        </w:rPr>
        <w:t>В.о.директора</w:t>
      </w:r>
      <w:r w:rsidR="002F1EC4" w:rsidRPr="002F1EC4">
        <w:rPr>
          <w:rFonts w:ascii="Times New Roman" w:hAnsi="Times New Roman" w:cs="Times New Roman"/>
          <w:sz w:val="28"/>
          <w:szCs w:val="28"/>
          <w:lang w:val="uk-UA"/>
        </w:rPr>
        <w:t xml:space="preserve">                                                                                 Олена БЄЛОВА</w:t>
      </w:r>
    </w:p>
    <w:p w:rsidR="007E3C50" w:rsidRPr="00EC65BB" w:rsidRDefault="007E3C50" w:rsidP="00B71D1E">
      <w:pPr>
        <w:spacing w:after="0" w:line="240" w:lineRule="auto"/>
        <w:jc w:val="right"/>
        <w:rPr>
          <w:rFonts w:ascii="Times New Roman" w:hAnsi="Times New Roman" w:cs="Times New Roman"/>
          <w:b/>
          <w:sz w:val="24"/>
          <w:szCs w:val="24"/>
          <w:lang w:val="uk-UA"/>
        </w:rPr>
      </w:pPr>
    </w:p>
    <w:sectPr w:rsidR="007E3C50" w:rsidRPr="00EC65BB" w:rsidSect="004E3F2E">
      <w:pgSz w:w="11906" w:h="16838"/>
      <w:pgMar w:top="850" w:right="850" w:bottom="850" w:left="1417"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1DA" w:rsidRDefault="00BC71DA" w:rsidP="006F3B3B">
      <w:pPr>
        <w:spacing w:after="0" w:line="240" w:lineRule="auto"/>
      </w:pPr>
      <w:r>
        <w:separator/>
      </w:r>
    </w:p>
  </w:endnote>
  <w:endnote w:type="continuationSeparator" w:id="1">
    <w:p w:rsidR="00BC71DA" w:rsidRDefault="00BC71DA" w:rsidP="006F3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charset w:val="00"/>
    <w:family w:val="swiss"/>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1DA" w:rsidRDefault="00BC71DA" w:rsidP="006F3B3B">
      <w:pPr>
        <w:spacing w:after="0" w:line="240" w:lineRule="auto"/>
      </w:pPr>
      <w:r>
        <w:separator/>
      </w:r>
    </w:p>
  </w:footnote>
  <w:footnote w:type="continuationSeparator" w:id="1">
    <w:p w:rsidR="00BC71DA" w:rsidRDefault="00BC71DA" w:rsidP="006F3B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7D4"/>
    <w:multiLevelType w:val="hybridMultilevel"/>
    <w:tmpl w:val="E5BCF27E"/>
    <w:lvl w:ilvl="0" w:tplc="058E561C">
      <w:numFmt w:val="bullet"/>
      <w:lvlText w:val="-"/>
      <w:lvlJc w:val="left"/>
      <w:pPr>
        <w:ind w:left="580" w:hanging="360"/>
      </w:pPr>
      <w:rPr>
        <w:rFonts w:ascii="Calibri" w:eastAsia="Times New Roman" w:hAnsi="Calibri" w:hint="default"/>
      </w:rPr>
    </w:lvl>
    <w:lvl w:ilvl="1" w:tplc="04220003">
      <w:start w:val="1"/>
      <w:numFmt w:val="bullet"/>
      <w:lvlText w:val="o"/>
      <w:lvlJc w:val="left"/>
      <w:pPr>
        <w:ind w:left="1300" w:hanging="360"/>
      </w:pPr>
      <w:rPr>
        <w:rFonts w:ascii="Courier New" w:hAnsi="Courier New" w:cs="Courier New" w:hint="default"/>
      </w:rPr>
    </w:lvl>
    <w:lvl w:ilvl="2" w:tplc="04220005">
      <w:start w:val="1"/>
      <w:numFmt w:val="bullet"/>
      <w:lvlText w:val=""/>
      <w:lvlJc w:val="left"/>
      <w:pPr>
        <w:ind w:left="2020" w:hanging="360"/>
      </w:pPr>
      <w:rPr>
        <w:rFonts w:ascii="Wingdings" w:hAnsi="Wingdings" w:cs="Wingdings" w:hint="default"/>
      </w:rPr>
    </w:lvl>
    <w:lvl w:ilvl="3" w:tplc="04220001">
      <w:start w:val="1"/>
      <w:numFmt w:val="bullet"/>
      <w:lvlText w:val=""/>
      <w:lvlJc w:val="left"/>
      <w:pPr>
        <w:ind w:left="2740" w:hanging="360"/>
      </w:pPr>
      <w:rPr>
        <w:rFonts w:ascii="Symbol" w:hAnsi="Symbol" w:cs="Symbol" w:hint="default"/>
      </w:rPr>
    </w:lvl>
    <w:lvl w:ilvl="4" w:tplc="04220003">
      <w:start w:val="1"/>
      <w:numFmt w:val="bullet"/>
      <w:lvlText w:val="o"/>
      <w:lvlJc w:val="left"/>
      <w:pPr>
        <w:ind w:left="3460" w:hanging="360"/>
      </w:pPr>
      <w:rPr>
        <w:rFonts w:ascii="Courier New" w:hAnsi="Courier New" w:cs="Courier New" w:hint="default"/>
      </w:rPr>
    </w:lvl>
    <w:lvl w:ilvl="5" w:tplc="04220005">
      <w:start w:val="1"/>
      <w:numFmt w:val="bullet"/>
      <w:lvlText w:val=""/>
      <w:lvlJc w:val="left"/>
      <w:pPr>
        <w:ind w:left="4180" w:hanging="360"/>
      </w:pPr>
      <w:rPr>
        <w:rFonts w:ascii="Wingdings" w:hAnsi="Wingdings" w:cs="Wingdings" w:hint="default"/>
      </w:rPr>
    </w:lvl>
    <w:lvl w:ilvl="6" w:tplc="04220001">
      <w:start w:val="1"/>
      <w:numFmt w:val="bullet"/>
      <w:lvlText w:val=""/>
      <w:lvlJc w:val="left"/>
      <w:pPr>
        <w:ind w:left="4900" w:hanging="360"/>
      </w:pPr>
      <w:rPr>
        <w:rFonts w:ascii="Symbol" w:hAnsi="Symbol" w:cs="Symbol" w:hint="default"/>
      </w:rPr>
    </w:lvl>
    <w:lvl w:ilvl="7" w:tplc="04220003">
      <w:start w:val="1"/>
      <w:numFmt w:val="bullet"/>
      <w:lvlText w:val="o"/>
      <w:lvlJc w:val="left"/>
      <w:pPr>
        <w:ind w:left="5620" w:hanging="360"/>
      </w:pPr>
      <w:rPr>
        <w:rFonts w:ascii="Courier New" w:hAnsi="Courier New" w:cs="Courier New" w:hint="default"/>
      </w:rPr>
    </w:lvl>
    <w:lvl w:ilvl="8" w:tplc="04220005">
      <w:start w:val="1"/>
      <w:numFmt w:val="bullet"/>
      <w:lvlText w:val=""/>
      <w:lvlJc w:val="left"/>
      <w:pPr>
        <w:ind w:left="6340" w:hanging="360"/>
      </w:pPr>
      <w:rPr>
        <w:rFonts w:ascii="Wingdings" w:hAnsi="Wingdings" w:cs="Wingdings" w:hint="default"/>
      </w:rPr>
    </w:lvl>
  </w:abstractNum>
  <w:abstractNum w:abstractNumId="1">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3936"/>
    <w:multiLevelType w:val="hybridMultilevel"/>
    <w:tmpl w:val="24EA83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1B7A65"/>
    <w:multiLevelType w:val="hybridMultilevel"/>
    <w:tmpl w:val="11F42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13BB4"/>
    <w:multiLevelType w:val="multilevel"/>
    <w:tmpl w:val="5F941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4C05A23"/>
    <w:multiLevelType w:val="multilevel"/>
    <w:tmpl w:val="5F0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B0862"/>
    <w:multiLevelType w:val="multilevel"/>
    <w:tmpl w:val="84D427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AC335A"/>
    <w:multiLevelType w:val="multilevel"/>
    <w:tmpl w:val="97D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DA6614"/>
    <w:multiLevelType w:val="hybridMultilevel"/>
    <w:tmpl w:val="B68A5EAE"/>
    <w:lvl w:ilvl="0" w:tplc="C9DED5E8">
      <w:start w:val="4"/>
      <w:numFmt w:val="bullet"/>
      <w:lvlText w:val="-"/>
      <w:lvlJc w:val="left"/>
      <w:pPr>
        <w:ind w:left="720" w:hanging="360"/>
      </w:pPr>
      <w:rPr>
        <w:rFonts w:ascii="Times New Roman" w:eastAsia="Times New Roman" w:hAnsi="Times New Roman" w:cs="Times New Roman" w:hint="default"/>
        <w:i/>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8127DC"/>
    <w:multiLevelType w:val="multilevel"/>
    <w:tmpl w:val="B5B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4B125C"/>
    <w:multiLevelType w:val="multilevel"/>
    <w:tmpl w:val="18A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B05A67"/>
    <w:multiLevelType w:val="multilevel"/>
    <w:tmpl w:val="BDBC5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2E9375A"/>
    <w:multiLevelType w:val="hybridMultilevel"/>
    <w:tmpl w:val="43D46FCA"/>
    <w:lvl w:ilvl="0" w:tplc="04220005">
      <w:start w:val="1"/>
      <w:numFmt w:val="bullet"/>
      <w:lvlText w:val=""/>
      <w:lvlJc w:val="left"/>
      <w:pPr>
        <w:tabs>
          <w:tab w:val="num" w:pos="644"/>
        </w:tabs>
        <w:ind w:left="644"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16">
    <w:nsid w:val="74AD4F22"/>
    <w:multiLevelType w:val="hybridMultilevel"/>
    <w:tmpl w:val="72AC952E"/>
    <w:lvl w:ilvl="0" w:tplc="8E48E70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7E2761"/>
    <w:multiLevelType w:val="multilevel"/>
    <w:tmpl w:val="F276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DD5403"/>
    <w:multiLevelType w:val="hybridMultilevel"/>
    <w:tmpl w:val="80106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4"/>
  </w:num>
  <w:num w:numId="5">
    <w:abstractNumId w:val="1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5"/>
  </w:num>
  <w:num w:numId="9">
    <w:abstractNumId w:val="9"/>
  </w:num>
  <w:num w:numId="10">
    <w:abstractNumId w:val="10"/>
  </w:num>
  <w:num w:numId="11">
    <w:abstractNumId w:val="11"/>
  </w:num>
  <w:num w:numId="12">
    <w:abstractNumId w:val="2"/>
  </w:num>
  <w:num w:numId="13">
    <w:abstractNumId w:val="6"/>
  </w:num>
  <w:num w:numId="14">
    <w:abstractNumId w:val="12"/>
  </w:num>
  <w:num w:numId="15">
    <w:abstractNumId w:val="20"/>
  </w:num>
  <w:num w:numId="16">
    <w:abstractNumId w:val="8"/>
  </w:num>
  <w:num w:numId="17">
    <w:abstractNumId w:val="1"/>
  </w:num>
  <w:num w:numId="18">
    <w:abstractNumId w:val="17"/>
  </w:num>
  <w:num w:numId="19">
    <w:abstractNumId w:val="7"/>
  </w:num>
  <w:num w:numId="20">
    <w:abstractNumId w:val="1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34DAA"/>
    <w:rsid w:val="00011AAE"/>
    <w:rsid w:val="0001655A"/>
    <w:rsid w:val="00016643"/>
    <w:rsid w:val="00021B1F"/>
    <w:rsid w:val="00025C88"/>
    <w:rsid w:val="00036281"/>
    <w:rsid w:val="00044CCB"/>
    <w:rsid w:val="0006070A"/>
    <w:rsid w:val="00060894"/>
    <w:rsid w:val="00060C6D"/>
    <w:rsid w:val="0006226A"/>
    <w:rsid w:val="0006309E"/>
    <w:rsid w:val="0008240D"/>
    <w:rsid w:val="00092A0F"/>
    <w:rsid w:val="000A2C64"/>
    <w:rsid w:val="000B72A5"/>
    <w:rsid w:val="000D0CC0"/>
    <w:rsid w:val="000D5AA6"/>
    <w:rsid w:val="000E437A"/>
    <w:rsid w:val="000F1238"/>
    <w:rsid w:val="000F20F4"/>
    <w:rsid w:val="000F4655"/>
    <w:rsid w:val="000F47CA"/>
    <w:rsid w:val="000F61E3"/>
    <w:rsid w:val="000F6262"/>
    <w:rsid w:val="00121273"/>
    <w:rsid w:val="00127A4D"/>
    <w:rsid w:val="00130F18"/>
    <w:rsid w:val="00131E59"/>
    <w:rsid w:val="00140207"/>
    <w:rsid w:val="00152460"/>
    <w:rsid w:val="001544E8"/>
    <w:rsid w:val="00161190"/>
    <w:rsid w:val="00164927"/>
    <w:rsid w:val="00175693"/>
    <w:rsid w:val="00177263"/>
    <w:rsid w:val="00187573"/>
    <w:rsid w:val="00195F4D"/>
    <w:rsid w:val="00197B1E"/>
    <w:rsid w:val="001A3D16"/>
    <w:rsid w:val="001A6C99"/>
    <w:rsid w:val="001B47DA"/>
    <w:rsid w:val="001D0330"/>
    <w:rsid w:val="001D2960"/>
    <w:rsid w:val="001E2A7D"/>
    <w:rsid w:val="001F3BCC"/>
    <w:rsid w:val="00200AD1"/>
    <w:rsid w:val="0020361C"/>
    <w:rsid w:val="00207490"/>
    <w:rsid w:val="002075AB"/>
    <w:rsid w:val="00220742"/>
    <w:rsid w:val="002343E8"/>
    <w:rsid w:val="00244F3F"/>
    <w:rsid w:val="00262783"/>
    <w:rsid w:val="00267DD4"/>
    <w:rsid w:val="0027056A"/>
    <w:rsid w:val="0027063C"/>
    <w:rsid w:val="0027337F"/>
    <w:rsid w:val="0028291F"/>
    <w:rsid w:val="002856FC"/>
    <w:rsid w:val="0028642F"/>
    <w:rsid w:val="00293E1C"/>
    <w:rsid w:val="002A2154"/>
    <w:rsid w:val="002A501B"/>
    <w:rsid w:val="002B4ED1"/>
    <w:rsid w:val="002C5BF0"/>
    <w:rsid w:val="002D174C"/>
    <w:rsid w:val="002D2ABB"/>
    <w:rsid w:val="002D4349"/>
    <w:rsid w:val="002D60EF"/>
    <w:rsid w:val="002D7C20"/>
    <w:rsid w:val="002E139B"/>
    <w:rsid w:val="002E466D"/>
    <w:rsid w:val="002F15BA"/>
    <w:rsid w:val="002F1EC4"/>
    <w:rsid w:val="002F65C5"/>
    <w:rsid w:val="00301105"/>
    <w:rsid w:val="003023DD"/>
    <w:rsid w:val="003101B4"/>
    <w:rsid w:val="003218E6"/>
    <w:rsid w:val="0032294C"/>
    <w:rsid w:val="00346F55"/>
    <w:rsid w:val="00350841"/>
    <w:rsid w:val="00351435"/>
    <w:rsid w:val="00351C52"/>
    <w:rsid w:val="003539E0"/>
    <w:rsid w:val="00365645"/>
    <w:rsid w:val="00372889"/>
    <w:rsid w:val="00375D2E"/>
    <w:rsid w:val="00377C88"/>
    <w:rsid w:val="00382C1A"/>
    <w:rsid w:val="003A2D0A"/>
    <w:rsid w:val="003A3DAE"/>
    <w:rsid w:val="003B2588"/>
    <w:rsid w:val="003B46F2"/>
    <w:rsid w:val="003B7501"/>
    <w:rsid w:val="003C0AB1"/>
    <w:rsid w:val="003C1A45"/>
    <w:rsid w:val="003D4016"/>
    <w:rsid w:val="003D4CA6"/>
    <w:rsid w:val="003D57AC"/>
    <w:rsid w:val="00402782"/>
    <w:rsid w:val="0041275B"/>
    <w:rsid w:val="00444431"/>
    <w:rsid w:val="0045631A"/>
    <w:rsid w:val="004569E9"/>
    <w:rsid w:val="00461B0F"/>
    <w:rsid w:val="00472B9D"/>
    <w:rsid w:val="00472CA5"/>
    <w:rsid w:val="004805F2"/>
    <w:rsid w:val="004876B2"/>
    <w:rsid w:val="004A4B29"/>
    <w:rsid w:val="004A6B02"/>
    <w:rsid w:val="004B21B7"/>
    <w:rsid w:val="004C5783"/>
    <w:rsid w:val="004C6C41"/>
    <w:rsid w:val="004D7DB9"/>
    <w:rsid w:val="004E020A"/>
    <w:rsid w:val="004E3F2E"/>
    <w:rsid w:val="004F0B9C"/>
    <w:rsid w:val="004F1CE5"/>
    <w:rsid w:val="005015B5"/>
    <w:rsid w:val="00505EFA"/>
    <w:rsid w:val="00507ED1"/>
    <w:rsid w:val="00512DA3"/>
    <w:rsid w:val="00524570"/>
    <w:rsid w:val="00537AAA"/>
    <w:rsid w:val="005409C4"/>
    <w:rsid w:val="005428DF"/>
    <w:rsid w:val="00556DF9"/>
    <w:rsid w:val="005778D8"/>
    <w:rsid w:val="0058347C"/>
    <w:rsid w:val="005853A1"/>
    <w:rsid w:val="005956E9"/>
    <w:rsid w:val="0059724A"/>
    <w:rsid w:val="005A23B9"/>
    <w:rsid w:val="005A5FC5"/>
    <w:rsid w:val="005A72C5"/>
    <w:rsid w:val="005B25BA"/>
    <w:rsid w:val="005E1E5F"/>
    <w:rsid w:val="005E4F88"/>
    <w:rsid w:val="005E5F29"/>
    <w:rsid w:val="00612A22"/>
    <w:rsid w:val="00621715"/>
    <w:rsid w:val="0062233E"/>
    <w:rsid w:val="00634DAA"/>
    <w:rsid w:val="006356F4"/>
    <w:rsid w:val="006476EC"/>
    <w:rsid w:val="0065004C"/>
    <w:rsid w:val="00650D13"/>
    <w:rsid w:val="00652D75"/>
    <w:rsid w:val="00665284"/>
    <w:rsid w:val="00666448"/>
    <w:rsid w:val="00674B77"/>
    <w:rsid w:val="006822BF"/>
    <w:rsid w:val="006856D6"/>
    <w:rsid w:val="00690D3A"/>
    <w:rsid w:val="006913F8"/>
    <w:rsid w:val="00692013"/>
    <w:rsid w:val="0069550C"/>
    <w:rsid w:val="006A3BA4"/>
    <w:rsid w:val="006B416D"/>
    <w:rsid w:val="006B4E11"/>
    <w:rsid w:val="006B7F62"/>
    <w:rsid w:val="006C26F5"/>
    <w:rsid w:val="006C3597"/>
    <w:rsid w:val="006C5774"/>
    <w:rsid w:val="006E14F9"/>
    <w:rsid w:val="006E20EB"/>
    <w:rsid w:val="006F3B3B"/>
    <w:rsid w:val="00703124"/>
    <w:rsid w:val="00705E18"/>
    <w:rsid w:val="007108E5"/>
    <w:rsid w:val="0071092C"/>
    <w:rsid w:val="00710FC8"/>
    <w:rsid w:val="0071170E"/>
    <w:rsid w:val="00714BC6"/>
    <w:rsid w:val="00721013"/>
    <w:rsid w:val="007225BE"/>
    <w:rsid w:val="00754641"/>
    <w:rsid w:val="00762E01"/>
    <w:rsid w:val="00765745"/>
    <w:rsid w:val="007839F4"/>
    <w:rsid w:val="00785777"/>
    <w:rsid w:val="00796974"/>
    <w:rsid w:val="007A17B2"/>
    <w:rsid w:val="007B1C25"/>
    <w:rsid w:val="007C12AC"/>
    <w:rsid w:val="007C20B0"/>
    <w:rsid w:val="007C575B"/>
    <w:rsid w:val="007D6689"/>
    <w:rsid w:val="007E0262"/>
    <w:rsid w:val="007E3271"/>
    <w:rsid w:val="007E3C50"/>
    <w:rsid w:val="007F5253"/>
    <w:rsid w:val="007F6705"/>
    <w:rsid w:val="008017FF"/>
    <w:rsid w:val="00807045"/>
    <w:rsid w:val="0080743A"/>
    <w:rsid w:val="0081429E"/>
    <w:rsid w:val="00814489"/>
    <w:rsid w:val="00817D0B"/>
    <w:rsid w:val="00817FB2"/>
    <w:rsid w:val="008217E3"/>
    <w:rsid w:val="00840DF1"/>
    <w:rsid w:val="00850FAC"/>
    <w:rsid w:val="0088522F"/>
    <w:rsid w:val="008876F5"/>
    <w:rsid w:val="00887831"/>
    <w:rsid w:val="00890C1E"/>
    <w:rsid w:val="008912F2"/>
    <w:rsid w:val="00896956"/>
    <w:rsid w:val="008A0B36"/>
    <w:rsid w:val="008A4A4C"/>
    <w:rsid w:val="008B22B7"/>
    <w:rsid w:val="008C2ECA"/>
    <w:rsid w:val="008C55BA"/>
    <w:rsid w:val="008C625F"/>
    <w:rsid w:val="008C6BDC"/>
    <w:rsid w:val="008F50E0"/>
    <w:rsid w:val="009049A9"/>
    <w:rsid w:val="009160FF"/>
    <w:rsid w:val="009271DB"/>
    <w:rsid w:val="00935E8B"/>
    <w:rsid w:val="009372A5"/>
    <w:rsid w:val="0094118D"/>
    <w:rsid w:val="00941B6C"/>
    <w:rsid w:val="00943B77"/>
    <w:rsid w:val="00947D8F"/>
    <w:rsid w:val="00953AE8"/>
    <w:rsid w:val="009612C5"/>
    <w:rsid w:val="009620EB"/>
    <w:rsid w:val="00963138"/>
    <w:rsid w:val="00975C88"/>
    <w:rsid w:val="00985593"/>
    <w:rsid w:val="00993073"/>
    <w:rsid w:val="009A01E4"/>
    <w:rsid w:val="009B0F36"/>
    <w:rsid w:val="009B21FF"/>
    <w:rsid w:val="009B49A2"/>
    <w:rsid w:val="009B791B"/>
    <w:rsid w:val="009C297A"/>
    <w:rsid w:val="009C3941"/>
    <w:rsid w:val="009C50EE"/>
    <w:rsid w:val="009C643D"/>
    <w:rsid w:val="009D2737"/>
    <w:rsid w:val="009D54A2"/>
    <w:rsid w:val="009E4AB7"/>
    <w:rsid w:val="009F3CF0"/>
    <w:rsid w:val="009F6920"/>
    <w:rsid w:val="00A07A35"/>
    <w:rsid w:val="00A25870"/>
    <w:rsid w:val="00A30BA1"/>
    <w:rsid w:val="00A331EF"/>
    <w:rsid w:val="00A40A20"/>
    <w:rsid w:val="00A4248E"/>
    <w:rsid w:val="00A42532"/>
    <w:rsid w:val="00A47ABF"/>
    <w:rsid w:val="00A70184"/>
    <w:rsid w:val="00A81F77"/>
    <w:rsid w:val="00A8762E"/>
    <w:rsid w:val="00AA0DC4"/>
    <w:rsid w:val="00AC30A4"/>
    <w:rsid w:val="00AC3EC4"/>
    <w:rsid w:val="00AC7CF4"/>
    <w:rsid w:val="00AD2E7F"/>
    <w:rsid w:val="00AE5BF5"/>
    <w:rsid w:val="00B03039"/>
    <w:rsid w:val="00B068AD"/>
    <w:rsid w:val="00B06CAD"/>
    <w:rsid w:val="00B07519"/>
    <w:rsid w:val="00B15A28"/>
    <w:rsid w:val="00B40978"/>
    <w:rsid w:val="00B42243"/>
    <w:rsid w:val="00B4737F"/>
    <w:rsid w:val="00B51AD0"/>
    <w:rsid w:val="00B528AC"/>
    <w:rsid w:val="00B534BC"/>
    <w:rsid w:val="00B5401F"/>
    <w:rsid w:val="00B54330"/>
    <w:rsid w:val="00B56941"/>
    <w:rsid w:val="00B6493D"/>
    <w:rsid w:val="00B6502B"/>
    <w:rsid w:val="00B65BB2"/>
    <w:rsid w:val="00B66849"/>
    <w:rsid w:val="00B71D1E"/>
    <w:rsid w:val="00B768C4"/>
    <w:rsid w:val="00B84D5D"/>
    <w:rsid w:val="00B935E7"/>
    <w:rsid w:val="00B93B96"/>
    <w:rsid w:val="00B97C33"/>
    <w:rsid w:val="00BA04FE"/>
    <w:rsid w:val="00BA2016"/>
    <w:rsid w:val="00BA32C3"/>
    <w:rsid w:val="00BB15A3"/>
    <w:rsid w:val="00BB3CED"/>
    <w:rsid w:val="00BB6A10"/>
    <w:rsid w:val="00BC5BBE"/>
    <w:rsid w:val="00BC71DA"/>
    <w:rsid w:val="00BD4A73"/>
    <w:rsid w:val="00BD71B0"/>
    <w:rsid w:val="00BE1AAE"/>
    <w:rsid w:val="00BE68F7"/>
    <w:rsid w:val="00BF3822"/>
    <w:rsid w:val="00BF41EB"/>
    <w:rsid w:val="00BF5BDF"/>
    <w:rsid w:val="00BF6C4C"/>
    <w:rsid w:val="00BF7161"/>
    <w:rsid w:val="00C0114C"/>
    <w:rsid w:val="00C036EA"/>
    <w:rsid w:val="00C057A1"/>
    <w:rsid w:val="00C1081C"/>
    <w:rsid w:val="00C2207C"/>
    <w:rsid w:val="00C36683"/>
    <w:rsid w:val="00C3687C"/>
    <w:rsid w:val="00C420EF"/>
    <w:rsid w:val="00C42F0C"/>
    <w:rsid w:val="00C431CC"/>
    <w:rsid w:val="00C434A6"/>
    <w:rsid w:val="00C4475D"/>
    <w:rsid w:val="00C552E9"/>
    <w:rsid w:val="00C645B6"/>
    <w:rsid w:val="00C71DBC"/>
    <w:rsid w:val="00C72116"/>
    <w:rsid w:val="00C77A61"/>
    <w:rsid w:val="00C86169"/>
    <w:rsid w:val="00CA3A65"/>
    <w:rsid w:val="00CB3193"/>
    <w:rsid w:val="00CB36ED"/>
    <w:rsid w:val="00CB778D"/>
    <w:rsid w:val="00CD69AE"/>
    <w:rsid w:val="00CE08C9"/>
    <w:rsid w:val="00D02DF8"/>
    <w:rsid w:val="00D11A51"/>
    <w:rsid w:val="00D13A37"/>
    <w:rsid w:val="00D21CFA"/>
    <w:rsid w:val="00D22A8C"/>
    <w:rsid w:val="00D333CD"/>
    <w:rsid w:val="00D37315"/>
    <w:rsid w:val="00D379AD"/>
    <w:rsid w:val="00D42B47"/>
    <w:rsid w:val="00D446B9"/>
    <w:rsid w:val="00D60A4E"/>
    <w:rsid w:val="00D63A84"/>
    <w:rsid w:val="00D63FB5"/>
    <w:rsid w:val="00D74DCB"/>
    <w:rsid w:val="00D76B8B"/>
    <w:rsid w:val="00D86044"/>
    <w:rsid w:val="00D8779B"/>
    <w:rsid w:val="00D87E57"/>
    <w:rsid w:val="00D93AD2"/>
    <w:rsid w:val="00D9530E"/>
    <w:rsid w:val="00DA2C57"/>
    <w:rsid w:val="00DA3E18"/>
    <w:rsid w:val="00DB5BA6"/>
    <w:rsid w:val="00DB7460"/>
    <w:rsid w:val="00DC1FA9"/>
    <w:rsid w:val="00DC4CF0"/>
    <w:rsid w:val="00DE1E39"/>
    <w:rsid w:val="00DE2422"/>
    <w:rsid w:val="00DE2FDB"/>
    <w:rsid w:val="00DE4AC7"/>
    <w:rsid w:val="00DF1A95"/>
    <w:rsid w:val="00DF2631"/>
    <w:rsid w:val="00DF7FFA"/>
    <w:rsid w:val="00E1343E"/>
    <w:rsid w:val="00E1748A"/>
    <w:rsid w:val="00E215C8"/>
    <w:rsid w:val="00E25DC4"/>
    <w:rsid w:val="00E30C80"/>
    <w:rsid w:val="00E32581"/>
    <w:rsid w:val="00E33661"/>
    <w:rsid w:val="00E37294"/>
    <w:rsid w:val="00E4380B"/>
    <w:rsid w:val="00E45C56"/>
    <w:rsid w:val="00E4711C"/>
    <w:rsid w:val="00E50A52"/>
    <w:rsid w:val="00E5369B"/>
    <w:rsid w:val="00E55791"/>
    <w:rsid w:val="00E60681"/>
    <w:rsid w:val="00E749D7"/>
    <w:rsid w:val="00E766F8"/>
    <w:rsid w:val="00EA5A0A"/>
    <w:rsid w:val="00EB014A"/>
    <w:rsid w:val="00EB421E"/>
    <w:rsid w:val="00EB46CF"/>
    <w:rsid w:val="00EC029E"/>
    <w:rsid w:val="00EC0AE4"/>
    <w:rsid w:val="00EC4279"/>
    <w:rsid w:val="00EC65BB"/>
    <w:rsid w:val="00EC7B31"/>
    <w:rsid w:val="00ED5643"/>
    <w:rsid w:val="00ED5A68"/>
    <w:rsid w:val="00ED7748"/>
    <w:rsid w:val="00EF775B"/>
    <w:rsid w:val="00F0114A"/>
    <w:rsid w:val="00F10D65"/>
    <w:rsid w:val="00F239B2"/>
    <w:rsid w:val="00F444CD"/>
    <w:rsid w:val="00F5231D"/>
    <w:rsid w:val="00F652E1"/>
    <w:rsid w:val="00F653D7"/>
    <w:rsid w:val="00F74123"/>
    <w:rsid w:val="00F8085D"/>
    <w:rsid w:val="00F82093"/>
    <w:rsid w:val="00F82A91"/>
    <w:rsid w:val="00F85840"/>
    <w:rsid w:val="00F90EB7"/>
    <w:rsid w:val="00F94B92"/>
    <w:rsid w:val="00F96928"/>
    <w:rsid w:val="00F97ED0"/>
    <w:rsid w:val="00FA1352"/>
    <w:rsid w:val="00FA3F69"/>
    <w:rsid w:val="00FA5BF0"/>
    <w:rsid w:val="00FB1C9D"/>
    <w:rsid w:val="00FB7263"/>
    <w:rsid w:val="00FC0756"/>
    <w:rsid w:val="00FC1C0C"/>
    <w:rsid w:val="00FD07E1"/>
    <w:rsid w:val="00FF1794"/>
    <w:rsid w:val="00FF3B6B"/>
    <w:rsid w:val="00FF3BDD"/>
    <w:rsid w:val="00FF3ED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DAA"/>
    <w:rPr>
      <w:rFonts w:eastAsiaTheme="minorEastAsia"/>
      <w:lang w:val="ru-RU" w:eastAsia="ru-RU"/>
    </w:rPr>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A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semiHidden/>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paragraph" w:styleId="a7">
    <w:name w:val="Title"/>
    <w:basedOn w:val="a"/>
    <w:link w:val="a8"/>
    <w:qFormat/>
    <w:rsid w:val="006F3B3B"/>
    <w:pPr>
      <w:spacing w:after="0" w:line="240" w:lineRule="auto"/>
      <w:jc w:val="center"/>
    </w:pPr>
    <w:rPr>
      <w:rFonts w:ascii="Times New Roman" w:eastAsia="Times New Roman" w:hAnsi="Times New Roman" w:cs="Times New Roman"/>
      <w:sz w:val="36"/>
      <w:szCs w:val="36"/>
      <w:lang w:val="uk-UA"/>
    </w:rPr>
  </w:style>
  <w:style w:type="character" w:customStyle="1" w:styleId="a8">
    <w:name w:val="Название Знак"/>
    <w:basedOn w:val="a0"/>
    <w:link w:val="a7"/>
    <w:rsid w:val="006F3B3B"/>
    <w:rPr>
      <w:rFonts w:ascii="Times New Roman" w:eastAsia="Times New Roman" w:hAnsi="Times New Roman" w:cs="Times New Roman"/>
      <w:sz w:val="36"/>
      <w:szCs w:val="36"/>
      <w:lang w:eastAsia="ru-RU"/>
    </w:rPr>
  </w:style>
  <w:style w:type="paragraph" w:styleId="a9">
    <w:name w:val="header"/>
    <w:basedOn w:val="a"/>
    <w:link w:val="aa"/>
    <w:uiPriority w:val="99"/>
    <w:semiHidden/>
    <w:unhideWhenUsed/>
    <w:rsid w:val="006F3B3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F3B3B"/>
    <w:rPr>
      <w:rFonts w:eastAsiaTheme="minorEastAsia"/>
      <w:lang w:val="ru-RU" w:eastAsia="ru-RU"/>
    </w:rPr>
  </w:style>
  <w:style w:type="paragraph" w:styleId="ab">
    <w:name w:val="footer"/>
    <w:basedOn w:val="a"/>
    <w:link w:val="ac"/>
    <w:uiPriority w:val="99"/>
    <w:semiHidden/>
    <w:unhideWhenUsed/>
    <w:rsid w:val="006F3B3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rPr>
      <w:rFonts w:eastAsiaTheme="minorEastAsia"/>
      <w:lang w:val="ru-RU"/>
    </w:rPr>
  </w:style>
  <w:style w:type="character" w:customStyle="1" w:styleId="af0">
    <w:name w:val="Без интервала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lang w:val="uk-UA"/>
    </w:rPr>
  </w:style>
  <w:style w:type="character" w:customStyle="1" w:styleId="af2">
    <w:name w:val="Текст с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lang w:val="uk-UA"/>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paragraph" w:customStyle="1" w:styleId="11">
    <w:name w:val="Абзац списка1"/>
    <w:basedOn w:val="a"/>
    <w:rsid w:val="00121273"/>
    <w:pPr>
      <w:ind w:left="720"/>
      <w:contextualSpacing/>
    </w:pPr>
    <w:rPr>
      <w:rFonts w:ascii="Calibri" w:eastAsia="Times New Roman" w:hAnsi="Calibri" w:cs="Times New Roman"/>
      <w:lang w:eastAsia="en-US"/>
    </w:rPr>
  </w:style>
  <w:style w:type="table" w:customStyle="1" w:styleId="12">
    <w:name w:val="Сетка таблицы1"/>
    <w:basedOn w:val="a1"/>
    <w:next w:val="a3"/>
    <w:uiPriority w:val="59"/>
    <w:rsid w:val="00DC1FA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 w:type="character" w:styleId="af4">
    <w:name w:val="Strong"/>
    <w:basedOn w:val="a0"/>
    <w:uiPriority w:val="22"/>
    <w:qFormat/>
    <w:rsid w:val="00244F3F"/>
    <w:rPr>
      <w:b/>
      <w:bCs/>
    </w:rPr>
  </w:style>
  <w:style w:type="paragraph" w:customStyle="1" w:styleId="stk-reset">
    <w:name w:val="stk-reset"/>
    <w:basedOn w:val="a"/>
    <w:rsid w:val="00BD4A7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normal">
    <w:name w:val="normal"/>
    <w:rsid w:val="00D13A37"/>
    <w:rPr>
      <w:rFonts w:ascii="Calibri" w:eastAsia="Calibri" w:hAnsi="Calibri" w:cs="Calibri"/>
      <w:lang w:eastAsia="uk-UA"/>
    </w:rPr>
  </w:style>
</w:styles>
</file>

<file path=word/webSettings.xml><?xml version="1.0" encoding="utf-8"?>
<w:webSettings xmlns:r="http://schemas.openxmlformats.org/officeDocument/2006/relationships" xmlns:w="http://schemas.openxmlformats.org/wordprocessingml/2006/main">
  <w:divs>
    <w:div w:id="6711140">
      <w:bodyDiv w:val="1"/>
      <w:marLeft w:val="0"/>
      <w:marRight w:val="0"/>
      <w:marTop w:val="0"/>
      <w:marBottom w:val="0"/>
      <w:divBdr>
        <w:top w:val="none" w:sz="0" w:space="0" w:color="auto"/>
        <w:left w:val="none" w:sz="0" w:space="0" w:color="auto"/>
        <w:bottom w:val="none" w:sz="0" w:space="0" w:color="auto"/>
        <w:right w:val="none" w:sz="0" w:space="0" w:color="auto"/>
      </w:divBdr>
    </w:div>
    <w:div w:id="88620782">
      <w:bodyDiv w:val="1"/>
      <w:marLeft w:val="0"/>
      <w:marRight w:val="0"/>
      <w:marTop w:val="0"/>
      <w:marBottom w:val="0"/>
      <w:divBdr>
        <w:top w:val="none" w:sz="0" w:space="0" w:color="auto"/>
        <w:left w:val="none" w:sz="0" w:space="0" w:color="auto"/>
        <w:bottom w:val="none" w:sz="0" w:space="0" w:color="auto"/>
        <w:right w:val="none" w:sz="0" w:space="0" w:color="auto"/>
      </w:divBdr>
      <w:divsChild>
        <w:div w:id="372509900">
          <w:marLeft w:val="0"/>
          <w:marRight w:val="0"/>
          <w:marTop w:val="200"/>
          <w:marBottom w:val="0"/>
          <w:divBdr>
            <w:top w:val="none" w:sz="0" w:space="0" w:color="auto"/>
            <w:left w:val="none" w:sz="0" w:space="0" w:color="auto"/>
            <w:bottom w:val="none" w:sz="0" w:space="0" w:color="auto"/>
            <w:right w:val="none" w:sz="0" w:space="0" w:color="auto"/>
          </w:divBdr>
          <w:divsChild>
            <w:div w:id="1815750903">
              <w:marLeft w:val="0"/>
              <w:marRight w:val="0"/>
              <w:marTop w:val="0"/>
              <w:marBottom w:val="0"/>
              <w:divBdr>
                <w:top w:val="none" w:sz="0" w:space="0" w:color="auto"/>
                <w:left w:val="none" w:sz="0" w:space="0" w:color="auto"/>
                <w:bottom w:val="none" w:sz="0" w:space="0" w:color="auto"/>
                <w:right w:val="none" w:sz="0" w:space="0" w:color="auto"/>
              </w:divBdr>
              <w:divsChild>
                <w:div w:id="1386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195">
      <w:bodyDiv w:val="1"/>
      <w:marLeft w:val="0"/>
      <w:marRight w:val="0"/>
      <w:marTop w:val="0"/>
      <w:marBottom w:val="0"/>
      <w:divBdr>
        <w:top w:val="none" w:sz="0" w:space="0" w:color="auto"/>
        <w:left w:val="none" w:sz="0" w:space="0" w:color="auto"/>
        <w:bottom w:val="none" w:sz="0" w:space="0" w:color="auto"/>
        <w:right w:val="none" w:sz="0" w:space="0" w:color="auto"/>
      </w:divBdr>
    </w:div>
    <w:div w:id="189993058">
      <w:bodyDiv w:val="1"/>
      <w:marLeft w:val="0"/>
      <w:marRight w:val="0"/>
      <w:marTop w:val="0"/>
      <w:marBottom w:val="0"/>
      <w:divBdr>
        <w:top w:val="none" w:sz="0" w:space="0" w:color="auto"/>
        <w:left w:val="none" w:sz="0" w:space="0" w:color="auto"/>
        <w:bottom w:val="none" w:sz="0" w:space="0" w:color="auto"/>
        <w:right w:val="none" w:sz="0" w:space="0" w:color="auto"/>
      </w:divBdr>
    </w:div>
    <w:div w:id="229193389">
      <w:bodyDiv w:val="1"/>
      <w:marLeft w:val="0"/>
      <w:marRight w:val="0"/>
      <w:marTop w:val="0"/>
      <w:marBottom w:val="0"/>
      <w:divBdr>
        <w:top w:val="none" w:sz="0" w:space="0" w:color="auto"/>
        <w:left w:val="none" w:sz="0" w:space="0" w:color="auto"/>
        <w:bottom w:val="none" w:sz="0" w:space="0" w:color="auto"/>
        <w:right w:val="none" w:sz="0" w:space="0" w:color="auto"/>
      </w:divBdr>
    </w:div>
    <w:div w:id="274404692">
      <w:bodyDiv w:val="1"/>
      <w:marLeft w:val="0"/>
      <w:marRight w:val="0"/>
      <w:marTop w:val="0"/>
      <w:marBottom w:val="0"/>
      <w:divBdr>
        <w:top w:val="none" w:sz="0" w:space="0" w:color="auto"/>
        <w:left w:val="none" w:sz="0" w:space="0" w:color="auto"/>
        <w:bottom w:val="none" w:sz="0" w:space="0" w:color="auto"/>
        <w:right w:val="none" w:sz="0" w:space="0" w:color="auto"/>
      </w:divBdr>
      <w:divsChild>
        <w:div w:id="486097978">
          <w:marLeft w:val="0"/>
          <w:marRight w:val="0"/>
          <w:marTop w:val="0"/>
          <w:marBottom w:val="0"/>
          <w:divBdr>
            <w:top w:val="none" w:sz="0" w:space="0" w:color="auto"/>
            <w:left w:val="none" w:sz="0" w:space="0" w:color="auto"/>
            <w:bottom w:val="none" w:sz="0" w:space="0" w:color="auto"/>
            <w:right w:val="none" w:sz="0" w:space="0" w:color="auto"/>
          </w:divBdr>
          <w:divsChild>
            <w:div w:id="858541629">
              <w:marLeft w:val="0"/>
              <w:marRight w:val="0"/>
              <w:marTop w:val="0"/>
              <w:marBottom w:val="0"/>
              <w:divBdr>
                <w:top w:val="none" w:sz="0" w:space="0" w:color="auto"/>
                <w:left w:val="none" w:sz="0" w:space="0" w:color="auto"/>
                <w:bottom w:val="none" w:sz="0" w:space="0" w:color="auto"/>
                <w:right w:val="none" w:sz="0" w:space="0" w:color="auto"/>
              </w:divBdr>
              <w:divsChild>
                <w:div w:id="68357457">
                  <w:marLeft w:val="0"/>
                  <w:marRight w:val="0"/>
                  <w:marTop w:val="0"/>
                  <w:marBottom w:val="0"/>
                  <w:divBdr>
                    <w:top w:val="none" w:sz="0" w:space="0" w:color="auto"/>
                    <w:left w:val="none" w:sz="0" w:space="0" w:color="auto"/>
                    <w:bottom w:val="none" w:sz="0" w:space="0" w:color="auto"/>
                    <w:right w:val="none" w:sz="0" w:space="0" w:color="auto"/>
                  </w:divBdr>
                </w:div>
                <w:div w:id="1814981321">
                  <w:marLeft w:val="0"/>
                  <w:marRight w:val="0"/>
                  <w:marTop w:val="0"/>
                  <w:marBottom w:val="0"/>
                  <w:divBdr>
                    <w:top w:val="none" w:sz="0" w:space="0" w:color="auto"/>
                    <w:left w:val="none" w:sz="0" w:space="0" w:color="auto"/>
                    <w:bottom w:val="none" w:sz="0" w:space="0" w:color="auto"/>
                    <w:right w:val="none" w:sz="0" w:space="0" w:color="auto"/>
                  </w:divBdr>
                </w:div>
                <w:div w:id="9760338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10087991">
      <w:bodyDiv w:val="1"/>
      <w:marLeft w:val="0"/>
      <w:marRight w:val="0"/>
      <w:marTop w:val="0"/>
      <w:marBottom w:val="0"/>
      <w:divBdr>
        <w:top w:val="none" w:sz="0" w:space="0" w:color="auto"/>
        <w:left w:val="none" w:sz="0" w:space="0" w:color="auto"/>
        <w:bottom w:val="none" w:sz="0" w:space="0" w:color="auto"/>
        <w:right w:val="none" w:sz="0" w:space="0" w:color="auto"/>
      </w:divBdr>
      <w:divsChild>
        <w:div w:id="1114403545">
          <w:marLeft w:val="0"/>
          <w:marRight w:val="0"/>
          <w:marTop w:val="0"/>
          <w:marBottom w:val="150"/>
          <w:divBdr>
            <w:top w:val="none" w:sz="0" w:space="0" w:color="auto"/>
            <w:left w:val="none" w:sz="0" w:space="0" w:color="auto"/>
            <w:bottom w:val="none" w:sz="0" w:space="0" w:color="auto"/>
            <w:right w:val="none" w:sz="0" w:space="0" w:color="auto"/>
          </w:divBdr>
        </w:div>
      </w:divsChild>
    </w:div>
    <w:div w:id="756823838">
      <w:bodyDiv w:val="1"/>
      <w:marLeft w:val="0"/>
      <w:marRight w:val="0"/>
      <w:marTop w:val="0"/>
      <w:marBottom w:val="0"/>
      <w:divBdr>
        <w:top w:val="none" w:sz="0" w:space="0" w:color="auto"/>
        <w:left w:val="none" w:sz="0" w:space="0" w:color="auto"/>
        <w:bottom w:val="none" w:sz="0" w:space="0" w:color="auto"/>
        <w:right w:val="none" w:sz="0" w:space="0" w:color="auto"/>
      </w:divBdr>
    </w:div>
    <w:div w:id="778568561">
      <w:bodyDiv w:val="1"/>
      <w:marLeft w:val="0"/>
      <w:marRight w:val="0"/>
      <w:marTop w:val="0"/>
      <w:marBottom w:val="0"/>
      <w:divBdr>
        <w:top w:val="none" w:sz="0" w:space="0" w:color="auto"/>
        <w:left w:val="none" w:sz="0" w:space="0" w:color="auto"/>
        <w:bottom w:val="none" w:sz="0" w:space="0" w:color="auto"/>
        <w:right w:val="none" w:sz="0" w:space="0" w:color="auto"/>
      </w:divBdr>
    </w:div>
    <w:div w:id="795366951">
      <w:bodyDiv w:val="1"/>
      <w:marLeft w:val="0"/>
      <w:marRight w:val="0"/>
      <w:marTop w:val="0"/>
      <w:marBottom w:val="0"/>
      <w:divBdr>
        <w:top w:val="none" w:sz="0" w:space="0" w:color="auto"/>
        <w:left w:val="none" w:sz="0" w:space="0" w:color="auto"/>
        <w:bottom w:val="none" w:sz="0" w:space="0" w:color="auto"/>
        <w:right w:val="none" w:sz="0" w:space="0" w:color="auto"/>
      </w:divBdr>
    </w:div>
    <w:div w:id="857112168">
      <w:bodyDiv w:val="1"/>
      <w:marLeft w:val="0"/>
      <w:marRight w:val="0"/>
      <w:marTop w:val="0"/>
      <w:marBottom w:val="0"/>
      <w:divBdr>
        <w:top w:val="none" w:sz="0" w:space="0" w:color="auto"/>
        <w:left w:val="none" w:sz="0" w:space="0" w:color="auto"/>
        <w:bottom w:val="none" w:sz="0" w:space="0" w:color="auto"/>
        <w:right w:val="none" w:sz="0" w:space="0" w:color="auto"/>
      </w:divBdr>
    </w:div>
    <w:div w:id="874149858">
      <w:bodyDiv w:val="1"/>
      <w:marLeft w:val="0"/>
      <w:marRight w:val="0"/>
      <w:marTop w:val="0"/>
      <w:marBottom w:val="0"/>
      <w:divBdr>
        <w:top w:val="none" w:sz="0" w:space="0" w:color="auto"/>
        <w:left w:val="none" w:sz="0" w:space="0" w:color="auto"/>
        <w:bottom w:val="none" w:sz="0" w:space="0" w:color="auto"/>
        <w:right w:val="none" w:sz="0" w:space="0" w:color="auto"/>
      </w:divBdr>
    </w:div>
    <w:div w:id="1040664696">
      <w:bodyDiv w:val="1"/>
      <w:marLeft w:val="0"/>
      <w:marRight w:val="0"/>
      <w:marTop w:val="0"/>
      <w:marBottom w:val="0"/>
      <w:divBdr>
        <w:top w:val="none" w:sz="0" w:space="0" w:color="auto"/>
        <w:left w:val="none" w:sz="0" w:space="0" w:color="auto"/>
        <w:bottom w:val="none" w:sz="0" w:space="0" w:color="auto"/>
        <w:right w:val="none" w:sz="0" w:space="0" w:color="auto"/>
      </w:divBdr>
    </w:div>
    <w:div w:id="1042706721">
      <w:bodyDiv w:val="1"/>
      <w:marLeft w:val="0"/>
      <w:marRight w:val="0"/>
      <w:marTop w:val="0"/>
      <w:marBottom w:val="0"/>
      <w:divBdr>
        <w:top w:val="none" w:sz="0" w:space="0" w:color="auto"/>
        <w:left w:val="none" w:sz="0" w:space="0" w:color="auto"/>
        <w:bottom w:val="none" w:sz="0" w:space="0" w:color="auto"/>
        <w:right w:val="none" w:sz="0" w:space="0" w:color="auto"/>
      </w:divBdr>
    </w:div>
    <w:div w:id="1180973074">
      <w:bodyDiv w:val="1"/>
      <w:marLeft w:val="0"/>
      <w:marRight w:val="0"/>
      <w:marTop w:val="0"/>
      <w:marBottom w:val="0"/>
      <w:divBdr>
        <w:top w:val="none" w:sz="0" w:space="0" w:color="auto"/>
        <w:left w:val="none" w:sz="0" w:space="0" w:color="auto"/>
        <w:bottom w:val="none" w:sz="0" w:space="0" w:color="auto"/>
        <w:right w:val="none" w:sz="0" w:space="0" w:color="auto"/>
      </w:divBdr>
    </w:div>
    <w:div w:id="1255480207">
      <w:bodyDiv w:val="1"/>
      <w:marLeft w:val="0"/>
      <w:marRight w:val="0"/>
      <w:marTop w:val="0"/>
      <w:marBottom w:val="0"/>
      <w:divBdr>
        <w:top w:val="none" w:sz="0" w:space="0" w:color="auto"/>
        <w:left w:val="none" w:sz="0" w:space="0" w:color="auto"/>
        <w:bottom w:val="none" w:sz="0" w:space="0" w:color="auto"/>
        <w:right w:val="none" w:sz="0" w:space="0" w:color="auto"/>
      </w:divBdr>
    </w:div>
    <w:div w:id="1363629268">
      <w:bodyDiv w:val="1"/>
      <w:marLeft w:val="0"/>
      <w:marRight w:val="0"/>
      <w:marTop w:val="0"/>
      <w:marBottom w:val="0"/>
      <w:divBdr>
        <w:top w:val="none" w:sz="0" w:space="0" w:color="auto"/>
        <w:left w:val="none" w:sz="0" w:space="0" w:color="auto"/>
        <w:bottom w:val="none" w:sz="0" w:space="0" w:color="auto"/>
        <w:right w:val="none" w:sz="0" w:space="0" w:color="auto"/>
      </w:divBdr>
    </w:div>
    <w:div w:id="1364867667">
      <w:bodyDiv w:val="1"/>
      <w:marLeft w:val="0"/>
      <w:marRight w:val="0"/>
      <w:marTop w:val="0"/>
      <w:marBottom w:val="0"/>
      <w:divBdr>
        <w:top w:val="none" w:sz="0" w:space="0" w:color="auto"/>
        <w:left w:val="none" w:sz="0" w:space="0" w:color="auto"/>
        <w:bottom w:val="none" w:sz="0" w:space="0" w:color="auto"/>
        <w:right w:val="none" w:sz="0" w:space="0" w:color="auto"/>
      </w:divBdr>
    </w:div>
    <w:div w:id="1384787271">
      <w:bodyDiv w:val="1"/>
      <w:marLeft w:val="0"/>
      <w:marRight w:val="0"/>
      <w:marTop w:val="0"/>
      <w:marBottom w:val="0"/>
      <w:divBdr>
        <w:top w:val="none" w:sz="0" w:space="0" w:color="auto"/>
        <w:left w:val="none" w:sz="0" w:space="0" w:color="auto"/>
        <w:bottom w:val="none" w:sz="0" w:space="0" w:color="auto"/>
        <w:right w:val="none" w:sz="0" w:space="0" w:color="auto"/>
      </w:divBdr>
    </w:div>
    <w:div w:id="1557350693">
      <w:bodyDiv w:val="1"/>
      <w:marLeft w:val="0"/>
      <w:marRight w:val="0"/>
      <w:marTop w:val="0"/>
      <w:marBottom w:val="0"/>
      <w:divBdr>
        <w:top w:val="none" w:sz="0" w:space="0" w:color="auto"/>
        <w:left w:val="none" w:sz="0" w:space="0" w:color="auto"/>
        <w:bottom w:val="none" w:sz="0" w:space="0" w:color="auto"/>
        <w:right w:val="none" w:sz="0" w:space="0" w:color="auto"/>
      </w:divBdr>
    </w:div>
    <w:div w:id="1662469998">
      <w:bodyDiv w:val="1"/>
      <w:marLeft w:val="0"/>
      <w:marRight w:val="0"/>
      <w:marTop w:val="0"/>
      <w:marBottom w:val="0"/>
      <w:divBdr>
        <w:top w:val="none" w:sz="0" w:space="0" w:color="auto"/>
        <w:left w:val="none" w:sz="0" w:space="0" w:color="auto"/>
        <w:bottom w:val="none" w:sz="0" w:space="0" w:color="auto"/>
        <w:right w:val="none" w:sz="0" w:space="0" w:color="auto"/>
      </w:divBdr>
    </w:div>
    <w:div w:id="1714382335">
      <w:bodyDiv w:val="1"/>
      <w:marLeft w:val="0"/>
      <w:marRight w:val="0"/>
      <w:marTop w:val="0"/>
      <w:marBottom w:val="0"/>
      <w:divBdr>
        <w:top w:val="none" w:sz="0" w:space="0" w:color="auto"/>
        <w:left w:val="none" w:sz="0" w:space="0" w:color="auto"/>
        <w:bottom w:val="none" w:sz="0" w:space="0" w:color="auto"/>
        <w:right w:val="none" w:sz="0" w:space="0" w:color="auto"/>
      </w:divBdr>
      <w:divsChild>
        <w:div w:id="1390113885">
          <w:marLeft w:val="0"/>
          <w:marRight w:val="0"/>
          <w:marTop w:val="0"/>
          <w:marBottom w:val="0"/>
          <w:divBdr>
            <w:top w:val="none" w:sz="0" w:space="0" w:color="auto"/>
            <w:left w:val="none" w:sz="0" w:space="0" w:color="auto"/>
            <w:bottom w:val="none" w:sz="0" w:space="0" w:color="auto"/>
            <w:right w:val="none" w:sz="0" w:space="0" w:color="auto"/>
          </w:divBdr>
        </w:div>
        <w:div w:id="967122138">
          <w:marLeft w:val="0"/>
          <w:marRight w:val="0"/>
          <w:marTop w:val="300"/>
          <w:marBottom w:val="600"/>
          <w:divBdr>
            <w:top w:val="none" w:sz="0" w:space="0" w:color="auto"/>
            <w:left w:val="none" w:sz="0" w:space="0" w:color="auto"/>
            <w:bottom w:val="none" w:sz="0" w:space="0" w:color="auto"/>
            <w:right w:val="none" w:sz="0" w:space="0" w:color="auto"/>
          </w:divBdr>
        </w:div>
      </w:divsChild>
    </w:div>
    <w:div w:id="1790707703">
      <w:bodyDiv w:val="1"/>
      <w:marLeft w:val="0"/>
      <w:marRight w:val="0"/>
      <w:marTop w:val="0"/>
      <w:marBottom w:val="0"/>
      <w:divBdr>
        <w:top w:val="none" w:sz="0" w:space="0" w:color="auto"/>
        <w:left w:val="none" w:sz="0" w:space="0" w:color="auto"/>
        <w:bottom w:val="none" w:sz="0" w:space="0" w:color="auto"/>
        <w:right w:val="none" w:sz="0" w:space="0" w:color="auto"/>
      </w:divBdr>
    </w:div>
    <w:div w:id="1911883824">
      <w:bodyDiv w:val="1"/>
      <w:marLeft w:val="0"/>
      <w:marRight w:val="0"/>
      <w:marTop w:val="0"/>
      <w:marBottom w:val="0"/>
      <w:divBdr>
        <w:top w:val="none" w:sz="0" w:space="0" w:color="auto"/>
        <w:left w:val="none" w:sz="0" w:space="0" w:color="auto"/>
        <w:bottom w:val="none" w:sz="0" w:space="0" w:color="auto"/>
        <w:right w:val="none" w:sz="0" w:space="0" w:color="auto"/>
      </w:divBdr>
    </w:div>
    <w:div w:id="1985697937">
      <w:bodyDiv w:val="1"/>
      <w:marLeft w:val="0"/>
      <w:marRight w:val="0"/>
      <w:marTop w:val="0"/>
      <w:marBottom w:val="0"/>
      <w:divBdr>
        <w:top w:val="none" w:sz="0" w:space="0" w:color="auto"/>
        <w:left w:val="none" w:sz="0" w:space="0" w:color="auto"/>
        <w:bottom w:val="none" w:sz="0" w:space="0" w:color="auto"/>
        <w:right w:val="none" w:sz="0" w:space="0" w:color="auto"/>
      </w:divBdr>
      <w:divsChild>
        <w:div w:id="364673343">
          <w:marLeft w:val="0"/>
          <w:marRight w:val="0"/>
          <w:marTop w:val="0"/>
          <w:marBottom w:val="0"/>
          <w:divBdr>
            <w:top w:val="none" w:sz="0" w:space="0" w:color="auto"/>
            <w:left w:val="none" w:sz="0" w:space="0" w:color="auto"/>
            <w:bottom w:val="none" w:sz="0" w:space="0" w:color="auto"/>
            <w:right w:val="none" w:sz="0" w:space="0" w:color="auto"/>
          </w:divBdr>
        </w:div>
        <w:div w:id="272592850">
          <w:marLeft w:val="0"/>
          <w:marRight w:val="0"/>
          <w:marTop w:val="0"/>
          <w:marBottom w:val="0"/>
          <w:divBdr>
            <w:top w:val="none" w:sz="0" w:space="0" w:color="auto"/>
            <w:left w:val="none" w:sz="0" w:space="0" w:color="auto"/>
            <w:bottom w:val="none" w:sz="0" w:space="0" w:color="auto"/>
            <w:right w:val="none" w:sz="0" w:space="0" w:color="auto"/>
          </w:divBdr>
        </w:div>
      </w:divsChild>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sChild>
        <w:div w:id="196365698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3-2020-%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vitdovkola.org/metodic/typova-osvitnya-programa" TargetMode="External"/><Relationship Id="rId5" Type="http://schemas.openxmlformats.org/officeDocument/2006/relationships/webSettings" Target="webSettings.xml"/><Relationship Id="rId10" Type="http://schemas.openxmlformats.org/officeDocument/2006/relationships/hyperlink" Target="https://chrome.google.com/webstore/detail/google-classroom/mfhehppjhmmnlfbbopchdfldgimhfhfk?hl=uk" TargetMode="External"/><Relationship Id="rId4" Type="http://schemas.openxmlformats.org/officeDocument/2006/relationships/settings" Target="settings.xml"/><Relationship Id="rId9" Type="http://schemas.openxmlformats.org/officeDocument/2006/relationships/hyperlink" Target="https://teach-hub.com/zmihane-navchann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DA777-1D30-4605-972A-305E3AE3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TotalTime>
  <Pages>1</Pages>
  <Words>69605</Words>
  <Characters>39675</Characters>
  <Application>Microsoft Office Word</Application>
  <DocSecurity>0</DocSecurity>
  <Lines>330</Lines>
  <Paragraphs>218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109062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154</cp:revision>
  <cp:lastPrinted>2023-08-30T12:33:00Z</cp:lastPrinted>
  <dcterms:created xsi:type="dcterms:W3CDTF">2021-05-20T05:15:00Z</dcterms:created>
  <dcterms:modified xsi:type="dcterms:W3CDTF">2024-09-30T11:10:00Z</dcterms:modified>
</cp:coreProperties>
</file>