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8" w:rsidRPr="00FF77F1" w:rsidRDefault="00ED0A38" w:rsidP="00ED0A38">
      <w:pPr>
        <w:spacing w:line="276" w:lineRule="auto"/>
        <w:ind w:firstLine="567"/>
        <w:rPr>
          <w:sz w:val="28"/>
          <w:szCs w:val="28"/>
          <w:lang w:val="uk-UA"/>
        </w:rPr>
      </w:pPr>
    </w:p>
    <w:p w:rsidR="00ED0A38" w:rsidRDefault="00ED0A38" w:rsidP="00ED0A38">
      <w:pPr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97CA20" wp14:editId="5B323578">
            <wp:simplePos x="0" y="0"/>
            <wp:positionH relativeFrom="column">
              <wp:posOffset>2720340</wp:posOffset>
            </wp:positionH>
            <wp:positionV relativeFrom="paragraph">
              <wp:posOffset>-34925</wp:posOffset>
            </wp:positionV>
            <wp:extent cx="447675" cy="609600"/>
            <wp:effectExtent l="0" t="0" r="9525" b="0"/>
            <wp:wrapNone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A38" w:rsidRDefault="00ED0A38" w:rsidP="00ED0A38">
      <w:pPr>
        <w:jc w:val="center"/>
        <w:rPr>
          <w:b/>
          <w:lang w:val="uk-UA"/>
        </w:rPr>
      </w:pPr>
    </w:p>
    <w:p w:rsidR="00ED0A38" w:rsidRDefault="00ED0A38" w:rsidP="00ED0A38">
      <w:pPr>
        <w:jc w:val="center"/>
        <w:rPr>
          <w:b/>
          <w:lang w:val="uk-UA"/>
        </w:rPr>
      </w:pPr>
    </w:p>
    <w:p w:rsidR="00ED0A38" w:rsidRDefault="00ED0A38" w:rsidP="00ED0A38">
      <w:pPr>
        <w:jc w:val="center"/>
        <w:rPr>
          <w:b/>
          <w:lang w:val="uk-UA"/>
        </w:rPr>
      </w:pPr>
    </w:p>
    <w:p w:rsidR="00ED0A38" w:rsidRDefault="00ED0A38" w:rsidP="00ED0A38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 ТАТАРБУНАРСЬКОЇ МІСЬКОЇ РАДИ ОДЕСЬКОЇ ОБЛАСТІ НЕРУШАЙСЬКИЙ  ЛІЦЕЙ  ТАТАРБУНАРСЬКОЇ  МІСЬКОЇ  РАДИ </w:t>
      </w:r>
    </w:p>
    <w:p w:rsidR="00ED0A38" w:rsidRDefault="00ED0A38" w:rsidP="00ED0A38">
      <w:pPr>
        <w:jc w:val="center"/>
        <w:rPr>
          <w:b/>
          <w:lang w:val="uk-UA"/>
        </w:rPr>
      </w:pPr>
      <w:r>
        <w:rPr>
          <w:b/>
          <w:lang w:val="uk-UA"/>
        </w:rPr>
        <w:t>(Нерушайський ліцей  )</w:t>
      </w:r>
    </w:p>
    <w:p w:rsidR="00ED0A38" w:rsidRDefault="00ED0A38" w:rsidP="00ED0A38">
      <w:pPr>
        <w:jc w:val="center"/>
        <w:rPr>
          <w:lang w:val="uk-UA"/>
        </w:rPr>
      </w:pPr>
      <w:r>
        <w:rPr>
          <w:lang w:val="uk-UA"/>
        </w:rPr>
        <w:t>вул. Центральна, 36А, с. Нерушай, Одеська область, 68122,  тел.(06804) 88-2-00,</w:t>
      </w:r>
    </w:p>
    <w:p w:rsidR="00ED0A38" w:rsidRDefault="00ED0A38" w:rsidP="00ED0A38">
      <w:pPr>
        <w:jc w:val="center"/>
        <w:rPr>
          <w:lang w:val="en-US"/>
        </w:rPr>
      </w:pPr>
      <w:r>
        <w:rPr>
          <w:lang w:val="uk-UA"/>
        </w:rPr>
        <w:t>E-mail:</w:t>
      </w:r>
      <w:r>
        <w:rPr>
          <w:lang w:val="en-US"/>
        </w:rPr>
        <w:t xml:space="preserve"> </w:t>
      </w:r>
      <w:r>
        <w:rPr>
          <w:lang w:val="uk-UA"/>
        </w:rPr>
        <w:t>nerushai@ukr.net, Код ЄДРПОУ: 13262931</w:t>
      </w:r>
    </w:p>
    <w:p w:rsidR="00ED0A38" w:rsidRDefault="00ED0A38" w:rsidP="00ED0A38">
      <w:pPr>
        <w:jc w:val="center"/>
        <w:rPr>
          <w:lang w:val="uk-UA"/>
        </w:rPr>
      </w:pPr>
    </w:p>
    <w:tbl>
      <w:tblPr>
        <w:tblW w:w="9747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D0A38" w:rsidRPr="001F1AEF" w:rsidTr="00274F4E">
        <w:trPr>
          <w:trHeight w:val="214"/>
        </w:trPr>
        <w:tc>
          <w:tcPr>
            <w:tcW w:w="9747" w:type="dxa"/>
            <w:hideMark/>
          </w:tcPr>
          <w:p w:rsidR="00ED0A38" w:rsidRDefault="00ED0A38" w:rsidP="00274F4E">
            <w:pPr>
              <w:tabs>
                <w:tab w:val="center" w:pos="4894"/>
              </w:tabs>
              <w:spacing w:line="276" w:lineRule="auto"/>
              <w:rPr>
                <w:b/>
                <w:spacing w:val="60"/>
                <w:lang w:val="uk-UA" w:eastAsia="en-US"/>
              </w:rPr>
            </w:pPr>
            <w:r>
              <w:rPr>
                <w:lang w:val="uk-UA" w:eastAsia="en-US"/>
              </w:rPr>
              <w:tab/>
            </w:r>
            <w:r>
              <w:rPr>
                <w:b/>
                <w:spacing w:val="60"/>
                <w:lang w:val="uk-UA" w:eastAsia="en-US"/>
              </w:rPr>
              <w:t>НАКАЗ</w:t>
            </w:r>
          </w:p>
          <w:p w:rsidR="00ED0A38" w:rsidRDefault="00ED0A38" w:rsidP="00274F4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29.01.2024                                                     с. Нерушай</w:t>
            </w:r>
            <w:r w:rsidRPr="001F1AEF">
              <w:rPr>
                <w:lang w:val="uk-UA" w:eastAsia="en-US"/>
              </w:rPr>
              <w:t xml:space="preserve">     </w:t>
            </w:r>
            <w:r>
              <w:rPr>
                <w:lang w:val="uk-UA" w:eastAsia="en-US"/>
              </w:rPr>
              <w:t xml:space="preserve">                                              № 9</w:t>
            </w:r>
          </w:p>
          <w:p w:rsidR="00ED0A38" w:rsidRPr="001F1AEF" w:rsidRDefault="00ED0A38" w:rsidP="00274F4E">
            <w:pPr>
              <w:spacing w:line="276" w:lineRule="auto"/>
              <w:rPr>
                <w:sz w:val="4"/>
                <w:szCs w:val="4"/>
                <w:lang w:val="uk-UA" w:eastAsia="en-US"/>
              </w:rPr>
            </w:pPr>
            <w:r w:rsidRPr="001F1AEF">
              <w:rPr>
                <w:lang w:val="uk-UA" w:eastAsia="en-US"/>
              </w:rPr>
              <w:t xml:space="preserve">                          </w:t>
            </w:r>
            <w:r>
              <w:rPr>
                <w:lang w:val="uk-UA" w:eastAsia="en-US"/>
              </w:rPr>
              <w:t xml:space="preserve">                  </w:t>
            </w:r>
          </w:p>
        </w:tc>
      </w:tr>
    </w:tbl>
    <w:p w:rsidR="00ED0A38" w:rsidRDefault="00ED0A38" w:rsidP="00ED0A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рішень </w:t>
      </w:r>
    </w:p>
    <w:p w:rsidR="00ED0A38" w:rsidRDefault="00ED0A38" w:rsidP="00ED0A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педагогічної ради</w:t>
      </w:r>
    </w:p>
    <w:p w:rsidR="00ED0A38" w:rsidRDefault="00ED0A38" w:rsidP="00ED0A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29.01.2024 року № 1</w:t>
      </w:r>
    </w:p>
    <w:p w:rsidR="00ED0A38" w:rsidRDefault="00ED0A38" w:rsidP="00ED0A38">
      <w:pPr>
        <w:rPr>
          <w:b/>
          <w:sz w:val="28"/>
          <w:szCs w:val="28"/>
          <w:lang w:val="uk-UA"/>
        </w:rPr>
      </w:pPr>
    </w:p>
    <w:p w:rsidR="00ED0A38" w:rsidRPr="001E61ED" w:rsidRDefault="00ED0A38" w:rsidP="00ED0A38">
      <w:pPr>
        <w:spacing w:line="276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реалізацію внутрішньої системи забезпечення якості освіти та відповідно до протоколу рішень педагогічної ради </w:t>
      </w:r>
      <w:r w:rsidRPr="0089786B">
        <w:rPr>
          <w:sz w:val="28"/>
          <w:szCs w:val="28"/>
          <w:lang w:val="uk-UA"/>
        </w:rPr>
        <w:t xml:space="preserve">від 29.01.2024 року </w:t>
      </w:r>
      <w:r>
        <w:rPr>
          <w:sz w:val="28"/>
          <w:szCs w:val="28"/>
          <w:lang w:val="uk-UA"/>
        </w:rPr>
        <w:t xml:space="preserve">  </w:t>
      </w:r>
      <w:r w:rsidRPr="0089786B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 xml:space="preserve"> «Про результати роботи педагогічного колективу  за І семестр 2023/2024 навчального року щодо підсилення компетентнісного спрямування уроку та його ефективність», «Про результати анкетування учнів «Самооцінювання та взаємооцінювання», «</w:t>
      </w:r>
      <w:r w:rsidRPr="002201E1">
        <w:rPr>
          <w:sz w:val="28"/>
          <w:szCs w:val="28"/>
          <w:lang w:val="uk-UA"/>
        </w:rPr>
        <w:t>Про розгляд клопотан</w:t>
      </w:r>
      <w:r>
        <w:rPr>
          <w:sz w:val="28"/>
          <w:szCs w:val="28"/>
          <w:lang w:val="uk-UA"/>
        </w:rPr>
        <w:t>ь</w:t>
      </w:r>
      <w:r w:rsidRPr="002201E1">
        <w:rPr>
          <w:sz w:val="28"/>
          <w:szCs w:val="28"/>
          <w:lang w:val="uk-UA"/>
        </w:rPr>
        <w:t xml:space="preserve"> вчител</w:t>
      </w:r>
      <w:r>
        <w:rPr>
          <w:sz w:val="28"/>
          <w:szCs w:val="28"/>
          <w:lang w:val="uk-UA"/>
        </w:rPr>
        <w:t>ів: Нагорняк А.Ф.,      Шалар М.Г., Степаненко Р.В., Тарасенко Св.В., Кісе Н.П., Бондаренко С.В., Бєєвої Т.І., Переу С.С., Палій В.В.</w:t>
      </w:r>
      <w:r w:rsidRPr="008834E0">
        <w:rPr>
          <w:sz w:val="28"/>
          <w:szCs w:val="28"/>
          <w:lang w:val="uk-UA"/>
        </w:rPr>
        <w:t xml:space="preserve"> </w:t>
      </w:r>
      <w:r w:rsidRPr="00A877B0">
        <w:rPr>
          <w:sz w:val="28"/>
          <w:szCs w:val="28"/>
          <w:lang w:val="uk-UA"/>
        </w:rPr>
        <w:t>про визнання результатів підвищення кваліфікації,  документа про проходж</w:t>
      </w:r>
      <w:r>
        <w:rPr>
          <w:sz w:val="28"/>
          <w:szCs w:val="28"/>
          <w:lang w:val="uk-UA"/>
        </w:rPr>
        <w:t>ення підвищення кваліфікації»</w:t>
      </w:r>
    </w:p>
    <w:p w:rsidR="00ED0A38" w:rsidRDefault="00ED0A38" w:rsidP="00ED0A38">
      <w:pPr>
        <w:rPr>
          <w:sz w:val="28"/>
          <w:szCs w:val="28"/>
          <w:lang w:val="uk-UA"/>
        </w:rPr>
      </w:pPr>
    </w:p>
    <w:p w:rsidR="00ED0A38" w:rsidRDefault="00ED0A38" w:rsidP="00ED0A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ED0A38" w:rsidRDefault="00ED0A38" w:rsidP="00ED0A38">
      <w:pPr>
        <w:rPr>
          <w:sz w:val="28"/>
          <w:szCs w:val="28"/>
          <w:lang w:val="uk-UA"/>
        </w:rPr>
      </w:pPr>
    </w:p>
    <w:p w:rsidR="00ED0A38" w:rsidRDefault="00ED0A38" w:rsidP="00ED0A3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BE42A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Педагогічним працівникам Нерушайського ліцею:</w:t>
      </w:r>
    </w:p>
    <w:p w:rsidR="00ED0A38" w:rsidRPr="00BE42A7" w:rsidRDefault="00ED0A38" w:rsidP="00ED0A3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BE42A7">
        <w:rPr>
          <w:rFonts w:ascii="Times New Roman" w:hAnsi="Times New Roman"/>
          <w:sz w:val="28"/>
          <w:szCs w:val="28"/>
          <w:lang w:val="uk-UA"/>
        </w:rPr>
        <w:t>Провести</w:t>
      </w:r>
      <w:r>
        <w:rPr>
          <w:rFonts w:ascii="Times New Roman" w:hAnsi="Times New Roman"/>
          <w:sz w:val="28"/>
          <w:szCs w:val="28"/>
          <w:lang w:val="uk-UA"/>
        </w:rPr>
        <w:t xml:space="preserve"> протягом ІІ семестру 2023/2024 навчального року </w:t>
      </w:r>
      <w:r w:rsidRPr="00BE42A7">
        <w:rPr>
          <w:rFonts w:ascii="Times New Roman" w:hAnsi="Times New Roman"/>
          <w:sz w:val="28"/>
          <w:szCs w:val="28"/>
          <w:lang w:val="uk-UA"/>
        </w:rPr>
        <w:t xml:space="preserve"> засідання методичних об’єднань, тренінги щодо впровадження формувального оцінювання, використання різних прийомів, надання 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E42A7">
        <w:rPr>
          <w:rFonts w:ascii="Times New Roman" w:hAnsi="Times New Roman"/>
          <w:sz w:val="28"/>
          <w:szCs w:val="28"/>
          <w:lang w:val="uk-UA"/>
        </w:rPr>
        <w:t>ого зв’язку від учителя до учня у різних формах щодо сприйняття, розуміння та засвоєння ними навчального матеріалу, що дозволять учням побачити власний індивідуальний поступ.</w:t>
      </w:r>
    </w:p>
    <w:p w:rsidR="00ED0A38" w:rsidRPr="00BE42A7" w:rsidRDefault="00ED0A38" w:rsidP="00ED0A3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BE42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BE42A7">
        <w:rPr>
          <w:rFonts w:ascii="Times New Roman" w:hAnsi="Times New Roman"/>
          <w:sz w:val="28"/>
          <w:szCs w:val="28"/>
          <w:lang w:val="uk-UA"/>
        </w:rPr>
        <w:t>отивувати учнів, стимулювати їхню навчальну діяльність, застосовуючи інноваційні технології, зокрема, проектні технології, що забезпечують інтеграцію ключових компетентностей із різних предметів і видів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D0A38" w:rsidRPr="0052585A" w:rsidRDefault="00ED0A38" w:rsidP="00ED0A3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1.3.</w:t>
      </w:r>
      <w:r w:rsidRPr="00BE42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BE42A7">
        <w:rPr>
          <w:rFonts w:ascii="Times New Roman" w:hAnsi="Times New Roman"/>
          <w:sz w:val="28"/>
          <w:szCs w:val="28"/>
          <w:lang w:val="uk-UA"/>
        </w:rPr>
        <w:t xml:space="preserve">абезпечувати справедливе об’єктивне оцінювання навчальних досягнень учнів  відповідно до критеріїв, правил і процедури оцінювання здобувачів освіти.                 </w:t>
      </w:r>
    </w:p>
    <w:p w:rsidR="00ED0A38" w:rsidRDefault="00ED0A38" w:rsidP="00ED0A3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Вчителям- предметникам:</w:t>
      </w:r>
    </w:p>
    <w:p w:rsidR="00ED0A38" w:rsidRDefault="00ED0A38" w:rsidP="00ED0A3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С</w:t>
      </w:r>
      <w:r w:rsidRPr="00BE42A7">
        <w:rPr>
          <w:sz w:val="28"/>
          <w:szCs w:val="28"/>
          <w:lang w:val="uk-UA"/>
        </w:rPr>
        <w:t>истематично ознайомлювати здобувачів освіти із критеріями і нормами оцінювання навчальних досягнень, конкретизувати їх у залежності від виду виконуваних завдань чи навчальних предметів.</w:t>
      </w:r>
    </w:p>
    <w:p w:rsidR="00ED0A38" w:rsidRDefault="00ED0A38" w:rsidP="00ED0A3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BE42A7">
        <w:rPr>
          <w:sz w:val="28"/>
          <w:szCs w:val="28"/>
          <w:lang w:val="uk-UA"/>
        </w:rPr>
        <w:t xml:space="preserve"> Використовувати прийоми самооцінювання або взаємооцінювання учнів з метою формування у здобувачів освіти навичок аналізу власного прогресу через відзначення сильних і слабких сторін.</w:t>
      </w:r>
      <w:r>
        <w:rPr>
          <w:sz w:val="28"/>
          <w:szCs w:val="28"/>
          <w:lang w:val="uk-UA"/>
        </w:rPr>
        <w:t xml:space="preserve"> </w:t>
      </w:r>
    </w:p>
    <w:p w:rsidR="00ED0A38" w:rsidRDefault="00ED0A38" w:rsidP="00ED0A3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Р</w:t>
      </w:r>
      <w:r w:rsidRPr="00BE42A7">
        <w:rPr>
          <w:sz w:val="28"/>
          <w:szCs w:val="28"/>
          <w:lang w:val="uk-UA"/>
        </w:rPr>
        <w:t>озвивати у учнів здатність до самооцінювання їхнього прогресу та навчальних досягнень.</w:t>
      </w:r>
    </w:p>
    <w:p w:rsidR="00ED0A38" w:rsidRDefault="00ED0A38" w:rsidP="00ED0A3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Бондаренко Інні Миколіївні, соціальному педагогу, провести на початку травня анкетування учнів 8-11 класів «Самооцінювання та взаємооцінювання».</w:t>
      </w:r>
    </w:p>
    <w:p w:rsidR="00ED0A38" w:rsidRDefault="00ED0A38" w:rsidP="00ED0A38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201E1">
        <w:rPr>
          <w:sz w:val="28"/>
          <w:szCs w:val="28"/>
          <w:lang w:val="uk-UA"/>
        </w:rPr>
        <w:t>Визнати результати підвищення</w:t>
      </w:r>
      <w:r w:rsidRPr="004441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кваліфікації </w:t>
      </w:r>
      <w:r w:rsidRPr="002201E1">
        <w:rPr>
          <w:sz w:val="28"/>
          <w:szCs w:val="28"/>
          <w:lang w:val="uk-UA"/>
        </w:rPr>
        <w:t>вчител</w:t>
      </w:r>
      <w:r>
        <w:rPr>
          <w:sz w:val="28"/>
          <w:szCs w:val="28"/>
          <w:lang w:val="uk-UA"/>
        </w:rPr>
        <w:t>ів: Нагорняк А.Ф., Шалар М.Г., Степаненко Р.В., Тарасенко Св.В., Кісе Н.П., Бондаренко С.В., Бєєвої Т.І., Переу С.С., Палій В.В.</w:t>
      </w:r>
    </w:p>
    <w:p w:rsidR="00ED0A38" w:rsidRDefault="00ED0A38" w:rsidP="00ED0A38">
      <w:pPr>
        <w:ind w:firstLine="284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5.  Контроль за виконанням наказу залишаю за собою.</w:t>
      </w:r>
    </w:p>
    <w:p w:rsidR="00ED0A38" w:rsidRDefault="00ED0A38" w:rsidP="00ED0A38">
      <w:pPr>
        <w:rPr>
          <w:color w:val="000000" w:themeColor="text1"/>
          <w:sz w:val="28"/>
          <w:szCs w:val="28"/>
          <w:lang w:val="uk-UA"/>
        </w:rPr>
      </w:pPr>
    </w:p>
    <w:p w:rsidR="00ED0A38" w:rsidRDefault="00ED0A38" w:rsidP="00ED0A38">
      <w:pPr>
        <w:rPr>
          <w:color w:val="000000" w:themeColor="text1"/>
          <w:sz w:val="28"/>
          <w:szCs w:val="28"/>
          <w:lang w:val="uk-UA"/>
        </w:rPr>
      </w:pPr>
    </w:p>
    <w:p w:rsidR="00ED0A38" w:rsidRDefault="00ED0A38" w:rsidP="00ED0A38">
      <w:pPr>
        <w:rPr>
          <w:color w:val="000000" w:themeColor="text1"/>
          <w:sz w:val="28"/>
          <w:szCs w:val="28"/>
          <w:lang w:val="uk-UA"/>
        </w:rPr>
      </w:pPr>
    </w:p>
    <w:p w:rsidR="00ED0A38" w:rsidRDefault="00ED0A38" w:rsidP="00ED0A38">
      <w:pPr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ED0A38" w:rsidRDefault="00ED0A38" w:rsidP="00ED0A38">
      <w:pPr>
        <w:spacing w:line="276" w:lineRule="auto"/>
        <w:rPr>
          <w:sz w:val="28"/>
          <w:szCs w:val="28"/>
          <w:lang w:val="uk-UA"/>
        </w:rPr>
      </w:pPr>
      <w:r w:rsidRPr="001D3683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ліцею</w:t>
      </w:r>
      <w:r w:rsidRPr="001D3683">
        <w:rPr>
          <w:sz w:val="28"/>
          <w:szCs w:val="28"/>
          <w:lang w:val="uk-UA"/>
        </w:rPr>
        <w:t xml:space="preserve">:                                               </w:t>
      </w:r>
      <w:r>
        <w:rPr>
          <w:sz w:val="28"/>
          <w:szCs w:val="28"/>
          <w:lang w:val="uk-UA"/>
        </w:rPr>
        <w:t xml:space="preserve">         Світлана ДРАГУЛЬСЬКА</w:t>
      </w:r>
    </w:p>
    <w:p w:rsidR="00ED0A38" w:rsidRDefault="00ED0A38" w:rsidP="00ED0A38">
      <w:pPr>
        <w:spacing w:line="276" w:lineRule="auto"/>
        <w:rPr>
          <w:sz w:val="28"/>
          <w:szCs w:val="28"/>
          <w:lang w:val="uk-UA"/>
        </w:rPr>
      </w:pPr>
    </w:p>
    <w:p w:rsidR="00ED0A38" w:rsidRDefault="00ED0A38" w:rsidP="00ED0A38">
      <w:pPr>
        <w:spacing w:line="276" w:lineRule="auto"/>
        <w:rPr>
          <w:sz w:val="28"/>
          <w:szCs w:val="28"/>
          <w:lang w:val="uk-UA"/>
        </w:rPr>
      </w:pPr>
    </w:p>
    <w:p w:rsidR="00ED0A38" w:rsidRDefault="00ED0A38" w:rsidP="00ED0A38">
      <w:pPr>
        <w:spacing w:line="276" w:lineRule="auto"/>
        <w:rPr>
          <w:sz w:val="28"/>
          <w:szCs w:val="28"/>
          <w:lang w:val="uk-UA"/>
        </w:rPr>
      </w:pPr>
    </w:p>
    <w:p w:rsidR="00ED0A38" w:rsidRDefault="00ED0A38" w:rsidP="00ED0A38">
      <w:pPr>
        <w:spacing w:line="276" w:lineRule="auto"/>
        <w:rPr>
          <w:sz w:val="28"/>
          <w:szCs w:val="28"/>
          <w:lang w:val="uk-UA"/>
        </w:rPr>
      </w:pPr>
    </w:p>
    <w:p w:rsidR="00ED0A38" w:rsidRPr="007132F3" w:rsidRDefault="00ED0A38" w:rsidP="00ED0A3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 всі педагогічні працівники 31.01.2024 року на нараді при директорові </w:t>
      </w:r>
    </w:p>
    <w:p w:rsidR="00ED0A38" w:rsidRPr="00175771" w:rsidRDefault="00ED0A38" w:rsidP="00ED0A38">
      <w:pPr>
        <w:rPr>
          <w:sz w:val="28"/>
          <w:szCs w:val="28"/>
          <w:lang w:val="uk-UA"/>
        </w:rPr>
      </w:pPr>
    </w:p>
    <w:p w:rsidR="00ED0A38" w:rsidRDefault="00ED0A38" w:rsidP="00ED0A38">
      <w:pPr>
        <w:rPr>
          <w:sz w:val="28"/>
          <w:szCs w:val="28"/>
          <w:lang w:val="uk-UA"/>
        </w:rPr>
      </w:pPr>
    </w:p>
    <w:p w:rsidR="00ED0A38" w:rsidRDefault="00ED0A38" w:rsidP="00ED0A38">
      <w:pPr>
        <w:rPr>
          <w:sz w:val="28"/>
          <w:szCs w:val="28"/>
          <w:lang w:val="uk-UA"/>
        </w:rPr>
      </w:pPr>
    </w:p>
    <w:p w:rsidR="00E408F3" w:rsidRPr="00ED0A38" w:rsidRDefault="00E408F3">
      <w:pPr>
        <w:rPr>
          <w:lang w:val="uk-UA"/>
        </w:rPr>
      </w:pPr>
      <w:bookmarkStart w:id="0" w:name="_GoBack"/>
      <w:bookmarkEnd w:id="0"/>
    </w:p>
    <w:sectPr w:rsidR="00E408F3" w:rsidRPr="00ED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C6"/>
    <w:rsid w:val="00CF41C6"/>
    <w:rsid w:val="00E408F3"/>
    <w:rsid w:val="00E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A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D0A3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A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D0A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MultiDVD Team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2024-02-26T07:59:00Z</dcterms:created>
  <dcterms:modified xsi:type="dcterms:W3CDTF">2024-02-26T07:59:00Z</dcterms:modified>
</cp:coreProperties>
</file>