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EB" w:rsidRPr="0050776E" w:rsidRDefault="00164EEB" w:rsidP="00164EEB">
      <w:pPr>
        <w:tabs>
          <w:tab w:val="left" w:pos="6420"/>
          <w:tab w:val="center" w:pos="7796"/>
        </w:tabs>
        <w:spacing w:after="0" w:line="36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077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164EEB" w:rsidRPr="0050776E" w:rsidRDefault="00164EEB" w:rsidP="00164EEB">
      <w:pPr>
        <w:tabs>
          <w:tab w:val="left" w:pos="5812"/>
          <w:tab w:val="left" w:pos="6390"/>
          <w:tab w:val="center" w:pos="7796"/>
        </w:tabs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0776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</w:t>
      </w:r>
    </w:p>
    <w:p w:rsidR="00164EEB" w:rsidRPr="0050776E" w:rsidRDefault="00164EEB" w:rsidP="00164EEB">
      <w:pPr>
        <w:tabs>
          <w:tab w:val="left" w:pos="6804"/>
          <w:tab w:val="left" w:pos="6946"/>
          <w:tab w:val="center" w:pos="8009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76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Черкаської обласної</w:t>
      </w:r>
    </w:p>
    <w:p w:rsidR="00164EEB" w:rsidRPr="0050776E" w:rsidRDefault="00164EEB" w:rsidP="00164EEB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8F2F3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50776E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дміністрації</w:t>
      </w:r>
    </w:p>
    <w:p w:rsidR="00164EEB" w:rsidRPr="0050776E" w:rsidRDefault="00164EEB" w:rsidP="00164EEB">
      <w:pPr>
        <w:tabs>
          <w:tab w:val="left" w:pos="6946"/>
        </w:tabs>
        <w:spacing w:after="0" w:line="276" w:lineRule="auto"/>
        <w:ind w:left="357" w:firstLine="602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0776E">
        <w:rPr>
          <w:rFonts w:ascii="Times New Roman" w:eastAsia="Calibri" w:hAnsi="Times New Roman" w:cs="Times New Roman"/>
          <w:bCs/>
          <w:sz w:val="28"/>
          <w:szCs w:val="28"/>
        </w:rPr>
        <w:t>08.04.2019    № 233</w:t>
      </w:r>
    </w:p>
    <w:p w:rsidR="00164EEB" w:rsidRPr="0050776E" w:rsidRDefault="00164EEB" w:rsidP="00164EEB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76E">
        <w:rPr>
          <w:rFonts w:ascii="Times New Roman" w:eastAsia="Calibri" w:hAnsi="Times New Roman" w:cs="Times New Roman"/>
          <w:bCs/>
          <w:sz w:val="28"/>
          <w:szCs w:val="28"/>
        </w:rPr>
        <w:t>ПЕРЕЛІК</w:t>
      </w:r>
    </w:p>
    <w:p w:rsidR="00164EEB" w:rsidRPr="0050776E" w:rsidRDefault="00164EEB" w:rsidP="00164EEB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76E">
        <w:rPr>
          <w:rFonts w:ascii="Times New Roman" w:eastAsia="Calibri" w:hAnsi="Times New Roman" w:cs="Times New Roman"/>
          <w:bCs/>
          <w:sz w:val="28"/>
          <w:szCs w:val="28"/>
        </w:rPr>
        <w:t>комунальних закладів дошкільної та загальної</w:t>
      </w:r>
    </w:p>
    <w:p w:rsidR="00164EEB" w:rsidRPr="0050776E" w:rsidRDefault="00164EEB" w:rsidP="00164EEB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76E">
        <w:rPr>
          <w:rFonts w:ascii="Times New Roman" w:eastAsia="Calibri" w:hAnsi="Times New Roman" w:cs="Times New Roman"/>
          <w:bCs/>
          <w:sz w:val="28"/>
          <w:szCs w:val="28"/>
        </w:rPr>
        <w:t xml:space="preserve">середньої освіти Черкаської області, що діяли на день набрання чинності Закону України </w:t>
      </w:r>
      <w:r w:rsidRPr="0050776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0776E">
        <w:rPr>
          <w:rFonts w:ascii="Times New Roman" w:eastAsia="Calibri" w:hAnsi="Times New Roman" w:cs="Times New Roman"/>
          <w:sz w:val="28"/>
          <w:szCs w:val="28"/>
        </w:rPr>
        <w:t>„</w:t>
      </w:r>
      <w:r w:rsidRPr="0050776E">
        <w:rPr>
          <w:rFonts w:ascii="Times New Roman" w:eastAsia="Calibri" w:hAnsi="Times New Roman" w:cs="Times New Roman"/>
          <w:bCs/>
          <w:sz w:val="28"/>
          <w:szCs w:val="28"/>
        </w:rPr>
        <w:t>Про освіту</w:t>
      </w:r>
      <w:r w:rsidRPr="0050776E">
        <w:rPr>
          <w:rFonts w:ascii="Times New Roman" w:eastAsia="Calibri" w:hAnsi="Times New Roman" w:cs="Times New Roman"/>
          <w:sz w:val="28"/>
          <w:szCs w:val="28"/>
        </w:rPr>
        <w:t>“</w:t>
      </w:r>
      <w:r w:rsidRPr="0050776E">
        <w:rPr>
          <w:rFonts w:ascii="Times New Roman" w:eastAsia="Calibri" w:hAnsi="Times New Roman" w:cs="Times New Roman"/>
          <w:bCs/>
          <w:sz w:val="28"/>
          <w:szCs w:val="28"/>
        </w:rPr>
        <w:t xml:space="preserve">, щодо отримання ліцензії на провадження освітньої діяльності </w:t>
      </w:r>
      <w:r w:rsidRPr="0050776E">
        <w:rPr>
          <w:rFonts w:ascii="Times New Roman" w:eastAsia="Calibri" w:hAnsi="Times New Roman" w:cs="Times New Roman"/>
          <w:bCs/>
          <w:sz w:val="28"/>
          <w:szCs w:val="28"/>
        </w:rPr>
        <w:br/>
        <w:t>без проходження процедури ліцензування</w:t>
      </w:r>
    </w:p>
    <w:p w:rsidR="00164EEB" w:rsidRPr="0081351D" w:rsidRDefault="00164EEB" w:rsidP="00164EEB"/>
    <w:tbl>
      <w:tblPr>
        <w:tblStyle w:val="1"/>
        <w:tblpPr w:leftFromText="180" w:rightFromText="180" w:vertAnchor="text" w:horzAnchor="margin" w:tblpY="4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11"/>
        <w:gridCol w:w="4329"/>
        <w:gridCol w:w="1842"/>
        <w:gridCol w:w="1703"/>
        <w:gridCol w:w="3543"/>
        <w:gridCol w:w="2798"/>
      </w:tblGrid>
      <w:tr w:rsidR="00164EEB" w:rsidRPr="0081351D" w:rsidTr="00164EE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81351D" w:rsidRDefault="00164EEB" w:rsidP="00A35CA2">
            <w:pPr>
              <w:ind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81351D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81351D" w:rsidRDefault="00164EEB" w:rsidP="00164EEB">
            <w:pPr>
              <w:ind w:left="0" w:right="1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Ідентифіка-ційний код юридичної</w:t>
            </w:r>
          </w:p>
          <w:p w:rsidR="00164EEB" w:rsidRPr="0081351D" w:rsidRDefault="00164EEB" w:rsidP="00164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особи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81351D" w:rsidRDefault="00164EEB" w:rsidP="00164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64EEB" w:rsidRPr="0081351D" w:rsidRDefault="00164EEB" w:rsidP="00164EE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1351D">
              <w:rPr>
                <w:rFonts w:ascii="Times New Roman" w:hAnsi="Times New Roman"/>
                <w:sz w:val="28"/>
                <w:szCs w:val="28"/>
              </w:rPr>
              <w:t>державної реєстрації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81351D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Місце знаходження закладу/місце провадження освітньої діяльності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81351D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 xml:space="preserve">За рівнями освіти </w:t>
            </w:r>
            <w:r w:rsidRPr="0081351D">
              <w:rPr>
                <w:rFonts w:ascii="Times New Roman" w:hAnsi="Times New Roman"/>
                <w:sz w:val="28"/>
                <w:szCs w:val="28"/>
              </w:rPr>
              <w:br/>
              <w:t>з ліцензованим</w:t>
            </w:r>
          </w:p>
          <w:p w:rsidR="00164EEB" w:rsidRPr="0081351D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51D">
              <w:rPr>
                <w:rFonts w:ascii="Times New Roman" w:hAnsi="Times New Roman"/>
                <w:sz w:val="28"/>
                <w:szCs w:val="28"/>
              </w:rPr>
              <w:t>обсягом (осіб)</w:t>
            </w:r>
          </w:p>
        </w:tc>
      </w:tr>
    </w:tbl>
    <w:p w:rsidR="00164EEB" w:rsidRDefault="00164EEB" w:rsidP="00164EEB"/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890"/>
        <w:gridCol w:w="4351"/>
        <w:gridCol w:w="1839"/>
        <w:gridCol w:w="1845"/>
        <w:gridCol w:w="2695"/>
        <w:gridCol w:w="3506"/>
      </w:tblGrid>
      <w:tr w:rsidR="00164EEB" w:rsidRPr="0050776E" w:rsidTr="00164EE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50776E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50776E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 xml:space="preserve">Нехайківський навчально-виховний комплекс </w:t>
            </w:r>
            <w:r w:rsidRPr="0050776E">
              <w:rPr>
                <w:rFonts w:ascii="Times New Roman" w:hAnsi="Times New Roman"/>
                <w:sz w:val="28"/>
              </w:rPr>
              <w:t>„</w:t>
            </w:r>
            <w:r w:rsidRPr="0050776E">
              <w:rPr>
                <w:rFonts w:ascii="Times New Roman" w:hAnsi="Times New Roman"/>
                <w:sz w:val="28"/>
                <w:szCs w:val="28"/>
              </w:rPr>
              <w:t>загальноосвітня школа</w:t>
            </w:r>
            <w:r w:rsidRPr="0050776E">
              <w:rPr>
                <w:rFonts w:ascii="Times New Roman" w:hAnsi="Times New Roman"/>
                <w:sz w:val="28"/>
                <w:szCs w:val="28"/>
              </w:rPr>
              <w:br/>
              <w:t>І-ІІІ ступенів – дошкільний навчальний заклад</w:t>
            </w:r>
            <w:r w:rsidRPr="0050776E">
              <w:rPr>
                <w:rFonts w:ascii="Times New Roman" w:hAnsi="Times New Roman"/>
                <w:sz w:val="28"/>
              </w:rPr>
              <w:t>“</w:t>
            </w:r>
            <w:r w:rsidRPr="00507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76E">
              <w:rPr>
                <w:rFonts w:ascii="Times New Roman" w:hAnsi="Times New Roman"/>
                <w:sz w:val="28"/>
                <w:szCs w:val="28"/>
              </w:rPr>
              <w:br/>
              <w:t xml:space="preserve">імені двічі Героя Радянського Союзу </w:t>
            </w:r>
            <w:r w:rsidRPr="0050776E">
              <w:rPr>
                <w:rFonts w:ascii="Times New Roman" w:hAnsi="Times New Roman"/>
                <w:sz w:val="28"/>
                <w:szCs w:val="28"/>
              </w:rPr>
              <w:br/>
              <w:t>І. Н. Степаненка Драбівської</w:t>
            </w:r>
            <w:bookmarkStart w:id="0" w:name="_GoBack"/>
            <w:bookmarkEnd w:id="0"/>
            <w:r w:rsidRPr="0050776E">
              <w:rPr>
                <w:rFonts w:ascii="Times New Roman" w:hAnsi="Times New Roman"/>
                <w:sz w:val="28"/>
                <w:szCs w:val="28"/>
              </w:rPr>
              <w:t xml:space="preserve"> районної ради Черкаської області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50776E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>24353424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50776E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>27.05.1996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B" w:rsidRPr="0050776E" w:rsidRDefault="00164EEB" w:rsidP="00164EEB">
            <w:pPr>
              <w:ind w:left="0" w:firstLine="28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 xml:space="preserve">вулиця Шкільна, 13, </w:t>
            </w:r>
            <w:r w:rsidRPr="0050776E">
              <w:rPr>
                <w:rFonts w:ascii="Times New Roman" w:hAnsi="Times New Roman"/>
                <w:sz w:val="28"/>
                <w:szCs w:val="28"/>
              </w:rPr>
              <w:br/>
              <w:t>село Нехайки, Драбівський район, Черкаська область, 19831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EB" w:rsidRPr="0050776E" w:rsidRDefault="00164EEB" w:rsidP="00164EEB">
            <w:pPr>
              <w:ind w:left="74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>дошкільна освіта;</w:t>
            </w:r>
          </w:p>
          <w:p w:rsidR="00164EEB" w:rsidRPr="0050776E" w:rsidRDefault="00164EEB" w:rsidP="00164EEB">
            <w:pPr>
              <w:ind w:left="74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0776E">
              <w:rPr>
                <w:rFonts w:ascii="Times New Roman" w:hAnsi="Times New Roman"/>
                <w:sz w:val="28"/>
                <w:szCs w:val="28"/>
              </w:rPr>
              <w:t>початкова загальна освіта – 60;</w:t>
            </w:r>
          </w:p>
          <w:p w:rsidR="00164EEB" w:rsidRPr="0050776E" w:rsidRDefault="00164EEB" w:rsidP="00164EEB">
            <w:pPr>
              <w:ind w:left="74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>базова загальна середня освіта – 75;</w:t>
            </w:r>
          </w:p>
          <w:p w:rsidR="00164EEB" w:rsidRPr="0050776E" w:rsidRDefault="00164EEB" w:rsidP="00164EEB">
            <w:pPr>
              <w:ind w:left="74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76E">
              <w:rPr>
                <w:rFonts w:ascii="Times New Roman" w:hAnsi="Times New Roman"/>
                <w:sz w:val="28"/>
                <w:szCs w:val="28"/>
              </w:rPr>
              <w:t>повна загальна середня освіта – 30</w:t>
            </w:r>
          </w:p>
          <w:p w:rsidR="00164EEB" w:rsidRPr="0050776E" w:rsidRDefault="00164EEB" w:rsidP="00A35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EEB" w:rsidRDefault="00164EEB" w:rsidP="00164EEB"/>
    <w:p w:rsidR="00164EEB" w:rsidRPr="0081351D" w:rsidRDefault="00164EEB" w:rsidP="00164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351D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освіти і науки </w:t>
      </w:r>
    </w:p>
    <w:p w:rsidR="00164EEB" w:rsidRPr="0081351D" w:rsidRDefault="00164EEB" w:rsidP="00164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351D">
        <w:rPr>
          <w:rFonts w:ascii="Times New Roman" w:eastAsia="Calibri" w:hAnsi="Times New Roman" w:cs="Times New Roman"/>
          <w:sz w:val="28"/>
          <w:szCs w:val="28"/>
        </w:rPr>
        <w:t xml:space="preserve">Черкаської обласної державної адміністрації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81351D">
        <w:rPr>
          <w:rFonts w:ascii="Times New Roman" w:eastAsia="Calibri" w:hAnsi="Times New Roman" w:cs="Times New Roman"/>
          <w:sz w:val="28"/>
          <w:szCs w:val="28"/>
        </w:rPr>
        <w:t>В. ДАНИЛЕВСЬКИЙ</w:t>
      </w:r>
    </w:p>
    <w:sectPr w:rsidR="00164EEB" w:rsidRPr="0081351D" w:rsidSect="00164EEB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26" w:rsidRDefault="00045426" w:rsidP="00164EEB">
      <w:pPr>
        <w:spacing w:after="0" w:line="240" w:lineRule="auto"/>
      </w:pPr>
      <w:r>
        <w:separator/>
      </w:r>
    </w:p>
  </w:endnote>
  <w:endnote w:type="continuationSeparator" w:id="0">
    <w:p w:rsidR="00045426" w:rsidRDefault="00045426" w:rsidP="0016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26" w:rsidRDefault="00045426" w:rsidP="00164EEB">
      <w:pPr>
        <w:spacing w:after="0" w:line="240" w:lineRule="auto"/>
      </w:pPr>
      <w:r>
        <w:separator/>
      </w:r>
    </w:p>
  </w:footnote>
  <w:footnote w:type="continuationSeparator" w:id="0">
    <w:p w:rsidR="00045426" w:rsidRDefault="00045426" w:rsidP="0016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B"/>
    <w:rsid w:val="00045426"/>
    <w:rsid w:val="00164EEB"/>
    <w:rsid w:val="00432297"/>
    <w:rsid w:val="00450B67"/>
    <w:rsid w:val="008F2F31"/>
    <w:rsid w:val="00C52D45"/>
    <w:rsid w:val="00F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80F7-4656-4315-B176-51389EBA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EEB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4EEB"/>
    <w:pPr>
      <w:spacing w:after="0" w:line="240" w:lineRule="auto"/>
      <w:ind w:left="357" w:hanging="357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E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EEB"/>
  </w:style>
  <w:style w:type="paragraph" w:styleId="a6">
    <w:name w:val="footer"/>
    <w:basedOn w:val="a"/>
    <w:link w:val="a7"/>
    <w:uiPriority w:val="99"/>
    <w:unhideWhenUsed/>
    <w:rsid w:val="00164E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743</Words>
  <Characters>425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2021-02-14T23:56:00Z</dcterms:created>
  <dcterms:modified xsi:type="dcterms:W3CDTF">2021-02-21T18:03:00Z</dcterms:modified>
</cp:coreProperties>
</file>