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49" w:rsidRPr="00C43E49" w:rsidRDefault="00C43E49" w:rsidP="00C43E49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C43E49" w:rsidRPr="0002348D" w:rsidRDefault="00C43E49" w:rsidP="00C43E49">
      <w:pPr>
        <w:spacing w:after="0"/>
        <w:jc w:val="center"/>
        <w:rPr>
          <w:rFonts w:ascii="Calibri" w:eastAsia="Calibri" w:hAnsi="Calibri" w:cs="Times New Roman"/>
          <w:lang w:val="uk-UA"/>
        </w:rPr>
      </w:pPr>
      <w:r w:rsidRPr="000234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40BF9C" wp14:editId="080389A9">
            <wp:extent cx="3619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49" w:rsidRPr="0002348D" w:rsidRDefault="00C43E49" w:rsidP="00C43E49">
      <w:pPr>
        <w:spacing w:after="0"/>
        <w:jc w:val="center"/>
        <w:rPr>
          <w:rFonts w:ascii="Calibri" w:eastAsia="Calibri" w:hAnsi="Calibri" w:cs="Times New Roman"/>
          <w:lang w:val="uk-UA"/>
        </w:rPr>
      </w:pPr>
    </w:p>
    <w:p w:rsidR="00C43E49" w:rsidRPr="0002348D" w:rsidRDefault="00C43E49" w:rsidP="00C4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2348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Мартинівська загальноосвітня школа І-ІІІ ступенів</w:t>
      </w:r>
    </w:p>
    <w:p w:rsidR="00C43E49" w:rsidRPr="0002348D" w:rsidRDefault="00C43E49" w:rsidP="00C4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2348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Карлівської районної ради Полтавської області</w:t>
      </w:r>
    </w:p>
    <w:p w:rsidR="00C43E49" w:rsidRPr="0002348D" w:rsidRDefault="00C43E49" w:rsidP="00C4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43E49" w:rsidRPr="0002348D" w:rsidRDefault="00C43E49" w:rsidP="00C4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48D"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  <w:t xml:space="preserve">                                                               </w:t>
      </w:r>
      <w:r w:rsidRPr="0002348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</w:t>
      </w:r>
      <w:r w:rsidRPr="00023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</w:p>
    <w:p w:rsidR="00C43E49" w:rsidRPr="0002348D" w:rsidRDefault="00C43E49" w:rsidP="00C4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2348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НАКАЗ </w:t>
      </w:r>
    </w:p>
    <w:p w:rsidR="00C43E49" w:rsidRPr="0002348D" w:rsidRDefault="00C43E49" w:rsidP="00C43E49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C43E49" w:rsidRPr="0002348D" w:rsidRDefault="00C43E49" w:rsidP="00C43E4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34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01.06.2018                                   с. Мартинівка                                 </w:t>
      </w:r>
      <w:r w:rsidR="008360E9" w:rsidRPr="000234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0234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№ 5</w:t>
      </w:r>
    </w:p>
    <w:p w:rsidR="00C43E49" w:rsidRPr="0002348D" w:rsidRDefault="00C43E49" w:rsidP="00C43E49">
      <w:pPr>
        <w:pStyle w:val="a3"/>
        <w:spacing w:after="0" w:afterAutospacing="0"/>
        <w:rPr>
          <w:b/>
          <w:sz w:val="28"/>
          <w:szCs w:val="28"/>
          <w:lang w:val="uk-UA"/>
        </w:rPr>
      </w:pPr>
      <w:r w:rsidRPr="0002348D">
        <w:rPr>
          <w:b/>
          <w:bCs/>
          <w:i/>
          <w:iCs/>
          <w:sz w:val="28"/>
          <w:szCs w:val="28"/>
          <w:lang w:val="uk-UA"/>
        </w:rPr>
        <w:t>Про зарахування учнів до 1 класу</w:t>
      </w:r>
    </w:p>
    <w:p w:rsidR="00C43E49" w:rsidRPr="0002348D" w:rsidRDefault="00C43E49" w:rsidP="00024D25">
      <w:pPr>
        <w:pStyle w:val="2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 xml:space="preserve">Відповідно </w:t>
      </w:r>
      <w:r w:rsidR="003041BA" w:rsidRPr="0002348D">
        <w:rPr>
          <w:sz w:val="28"/>
          <w:szCs w:val="28"/>
          <w:lang w:val="uk-UA"/>
        </w:rPr>
        <w:t xml:space="preserve">до </w:t>
      </w:r>
      <w:r w:rsidRPr="0002348D">
        <w:rPr>
          <w:sz w:val="28"/>
          <w:szCs w:val="28"/>
          <w:lang w:val="uk-UA"/>
        </w:rPr>
        <w:t>наказу Міністерства освіти і науки України</w:t>
      </w:r>
      <w:r w:rsidRPr="0002348D">
        <w:rPr>
          <w:sz w:val="28"/>
          <w:szCs w:val="28"/>
        </w:rPr>
        <w:t> </w:t>
      </w:r>
      <w:r w:rsidRPr="0002348D">
        <w:rPr>
          <w:sz w:val="28"/>
          <w:szCs w:val="28"/>
          <w:lang w:val="uk-UA"/>
        </w:rPr>
        <w:t xml:space="preserve"> № 367 від 16.04.2018 «Про затвердження Порядку зарахування, відрахування та переведення учнів до державних та комунальних</w:t>
      </w:r>
      <w:r w:rsidRPr="0002348D">
        <w:rPr>
          <w:sz w:val="28"/>
          <w:szCs w:val="28"/>
        </w:rPr>
        <w:t> </w:t>
      </w:r>
      <w:r w:rsidRPr="0002348D">
        <w:rPr>
          <w:sz w:val="28"/>
          <w:szCs w:val="28"/>
          <w:lang w:val="uk-UA"/>
        </w:rPr>
        <w:t xml:space="preserve"> закладів освіти для здобуття повної загальної середньої</w:t>
      </w:r>
      <w:r w:rsidR="003041BA" w:rsidRPr="0002348D">
        <w:rPr>
          <w:sz w:val="28"/>
          <w:szCs w:val="28"/>
          <w:lang w:val="uk-UA"/>
        </w:rPr>
        <w:t xml:space="preserve"> освіти</w:t>
      </w:r>
      <w:r w:rsidRPr="0002348D">
        <w:rPr>
          <w:sz w:val="28"/>
          <w:szCs w:val="28"/>
          <w:lang w:val="uk-UA"/>
        </w:rPr>
        <w:t>»</w:t>
      </w:r>
    </w:p>
    <w:p w:rsidR="00C43E49" w:rsidRPr="0002348D" w:rsidRDefault="00C43E49" w:rsidP="00C43E49">
      <w:pPr>
        <w:pStyle w:val="2"/>
        <w:rPr>
          <w:sz w:val="28"/>
          <w:szCs w:val="28"/>
          <w:lang w:val="uk-UA"/>
        </w:rPr>
      </w:pPr>
      <w:r w:rsidRPr="0002348D">
        <w:rPr>
          <w:sz w:val="28"/>
          <w:szCs w:val="28"/>
        </w:rPr>
        <w:t> </w:t>
      </w:r>
      <w:r w:rsidRPr="0002348D">
        <w:rPr>
          <w:b/>
          <w:bCs/>
          <w:sz w:val="28"/>
          <w:szCs w:val="28"/>
        </w:rPr>
        <w:t>Н</w:t>
      </w:r>
      <w:r w:rsidRPr="0002348D">
        <w:rPr>
          <w:b/>
          <w:bCs/>
          <w:sz w:val="28"/>
          <w:szCs w:val="28"/>
          <w:lang w:val="uk-UA"/>
        </w:rPr>
        <w:t xml:space="preserve"> </w:t>
      </w:r>
      <w:r w:rsidRPr="0002348D">
        <w:rPr>
          <w:b/>
          <w:bCs/>
          <w:sz w:val="28"/>
          <w:szCs w:val="28"/>
        </w:rPr>
        <w:t>А</w:t>
      </w:r>
      <w:r w:rsidRPr="0002348D">
        <w:rPr>
          <w:b/>
          <w:bCs/>
          <w:sz w:val="28"/>
          <w:szCs w:val="28"/>
          <w:lang w:val="uk-UA"/>
        </w:rPr>
        <w:t xml:space="preserve"> </w:t>
      </w:r>
      <w:r w:rsidRPr="0002348D">
        <w:rPr>
          <w:b/>
          <w:bCs/>
          <w:sz w:val="28"/>
          <w:szCs w:val="28"/>
        </w:rPr>
        <w:t>К</w:t>
      </w:r>
      <w:r w:rsidRPr="0002348D">
        <w:rPr>
          <w:b/>
          <w:bCs/>
          <w:sz w:val="28"/>
          <w:szCs w:val="28"/>
          <w:lang w:val="uk-UA"/>
        </w:rPr>
        <w:t xml:space="preserve"> </w:t>
      </w:r>
      <w:r w:rsidRPr="0002348D">
        <w:rPr>
          <w:b/>
          <w:bCs/>
          <w:sz w:val="28"/>
          <w:szCs w:val="28"/>
        </w:rPr>
        <w:t>А</w:t>
      </w:r>
      <w:r w:rsidRPr="0002348D">
        <w:rPr>
          <w:b/>
          <w:bCs/>
          <w:sz w:val="28"/>
          <w:szCs w:val="28"/>
          <w:lang w:val="uk-UA"/>
        </w:rPr>
        <w:t xml:space="preserve"> </w:t>
      </w:r>
      <w:r w:rsidRPr="0002348D">
        <w:rPr>
          <w:b/>
          <w:bCs/>
          <w:sz w:val="28"/>
          <w:szCs w:val="28"/>
        </w:rPr>
        <w:t>З</w:t>
      </w:r>
      <w:r w:rsidRPr="0002348D">
        <w:rPr>
          <w:b/>
          <w:bCs/>
          <w:sz w:val="28"/>
          <w:szCs w:val="28"/>
          <w:lang w:val="uk-UA"/>
        </w:rPr>
        <w:t xml:space="preserve"> </w:t>
      </w:r>
      <w:r w:rsidRPr="0002348D">
        <w:rPr>
          <w:b/>
          <w:bCs/>
          <w:sz w:val="28"/>
          <w:szCs w:val="28"/>
        </w:rPr>
        <w:t>У</w:t>
      </w:r>
      <w:r w:rsidRPr="0002348D">
        <w:rPr>
          <w:b/>
          <w:bCs/>
          <w:sz w:val="28"/>
          <w:szCs w:val="28"/>
          <w:lang w:val="uk-UA"/>
        </w:rPr>
        <w:t xml:space="preserve"> </w:t>
      </w:r>
      <w:r w:rsidRPr="0002348D">
        <w:rPr>
          <w:b/>
          <w:bCs/>
          <w:sz w:val="28"/>
          <w:szCs w:val="28"/>
        </w:rPr>
        <w:t>Ю:</w:t>
      </w:r>
    </w:p>
    <w:p w:rsidR="00C43E49" w:rsidRPr="0002348D" w:rsidRDefault="00C43E49" w:rsidP="00C43E49">
      <w:pPr>
        <w:pStyle w:val="2"/>
        <w:rPr>
          <w:sz w:val="28"/>
          <w:szCs w:val="28"/>
          <w:lang w:val="uk-UA"/>
        </w:rPr>
      </w:pPr>
      <w:proofErr w:type="spellStart"/>
      <w:r w:rsidRPr="0002348D">
        <w:rPr>
          <w:sz w:val="28"/>
          <w:szCs w:val="28"/>
        </w:rPr>
        <w:t>Зарахувати</w:t>
      </w:r>
      <w:proofErr w:type="spellEnd"/>
      <w:r w:rsidRPr="0002348D">
        <w:rPr>
          <w:sz w:val="28"/>
          <w:szCs w:val="28"/>
        </w:rPr>
        <w:t xml:space="preserve"> </w:t>
      </w:r>
      <w:r w:rsidR="00024D25" w:rsidRPr="0002348D">
        <w:rPr>
          <w:sz w:val="28"/>
          <w:szCs w:val="28"/>
          <w:lang w:val="uk-UA"/>
        </w:rPr>
        <w:t xml:space="preserve">  </w:t>
      </w:r>
      <w:r w:rsidRPr="0002348D">
        <w:rPr>
          <w:sz w:val="28"/>
          <w:szCs w:val="28"/>
        </w:rPr>
        <w:t>до</w:t>
      </w:r>
      <w:r w:rsidR="00024D25" w:rsidRPr="0002348D">
        <w:rPr>
          <w:sz w:val="28"/>
          <w:szCs w:val="28"/>
          <w:lang w:val="uk-UA"/>
        </w:rPr>
        <w:t xml:space="preserve"> </w:t>
      </w:r>
      <w:r w:rsidRPr="0002348D">
        <w:rPr>
          <w:sz w:val="28"/>
          <w:szCs w:val="28"/>
        </w:rPr>
        <w:t xml:space="preserve"> 1 </w:t>
      </w:r>
      <w:r w:rsidR="00024D25" w:rsidRPr="0002348D">
        <w:rPr>
          <w:sz w:val="28"/>
          <w:szCs w:val="28"/>
          <w:lang w:val="uk-UA"/>
        </w:rPr>
        <w:t xml:space="preserve"> </w:t>
      </w:r>
      <w:proofErr w:type="spellStart"/>
      <w:r w:rsidRPr="0002348D">
        <w:rPr>
          <w:sz w:val="28"/>
          <w:szCs w:val="28"/>
        </w:rPr>
        <w:t>класу</w:t>
      </w:r>
      <w:proofErr w:type="spellEnd"/>
      <w:r w:rsidRPr="0002348D">
        <w:rPr>
          <w:sz w:val="28"/>
          <w:szCs w:val="28"/>
        </w:rPr>
        <w:t>:</w:t>
      </w:r>
    </w:p>
    <w:p w:rsidR="008360E9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Бикову  Світлану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Гажу  Олександра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Діденка  Владислава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Думенка  Євгенія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Кривой  Софію</w:t>
      </w:r>
      <w:bookmarkStart w:id="0" w:name="_GoBack"/>
      <w:bookmarkEnd w:id="0"/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Котовича  Нікіту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Макаренко  Діану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Петрук  Діану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Плюту  Богдана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Рубіс  Анастасію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Соломонію  Артема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Старосту  Вероніку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Філюк  Вікторію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Філюк  Кароліну</w:t>
      </w:r>
    </w:p>
    <w:p w:rsidR="00024D25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Фурсову  Катерину</w:t>
      </w:r>
    </w:p>
    <w:p w:rsidR="00C43E49" w:rsidRPr="0002348D" w:rsidRDefault="00024D25" w:rsidP="00024D25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02348D">
        <w:rPr>
          <w:sz w:val="28"/>
          <w:szCs w:val="28"/>
          <w:lang w:val="uk-UA"/>
        </w:rPr>
        <w:t>Шокодько  Софію</w:t>
      </w:r>
    </w:p>
    <w:p w:rsidR="00C43E49" w:rsidRPr="0002348D" w:rsidRDefault="00C43E49" w:rsidP="00C43E49">
      <w:pPr>
        <w:pStyle w:val="2"/>
        <w:rPr>
          <w:sz w:val="28"/>
          <w:szCs w:val="28"/>
        </w:rPr>
      </w:pPr>
      <w:r w:rsidRPr="0002348D">
        <w:rPr>
          <w:i/>
          <w:iCs/>
          <w:sz w:val="28"/>
          <w:szCs w:val="28"/>
          <w:u w:val="single"/>
          <w:lang w:val="uk-UA"/>
        </w:rPr>
        <w:t>Підстава:</w:t>
      </w:r>
      <w:r w:rsidRPr="0002348D">
        <w:rPr>
          <w:rStyle w:val="apple-converted-space"/>
          <w:i/>
          <w:iCs/>
          <w:sz w:val="28"/>
          <w:szCs w:val="28"/>
          <w:lang w:val="uk-UA"/>
        </w:rPr>
        <w:t> </w:t>
      </w:r>
      <w:r w:rsidR="008360E9" w:rsidRPr="0002348D">
        <w:rPr>
          <w:rStyle w:val="apple-converted-space"/>
          <w:i/>
          <w:iCs/>
          <w:sz w:val="28"/>
          <w:szCs w:val="28"/>
          <w:lang w:val="uk-UA"/>
        </w:rPr>
        <w:t xml:space="preserve">  </w:t>
      </w:r>
      <w:r w:rsidRPr="0002348D">
        <w:rPr>
          <w:i/>
          <w:iCs/>
          <w:sz w:val="28"/>
          <w:szCs w:val="28"/>
          <w:lang w:val="uk-UA"/>
        </w:rPr>
        <w:t>заяви</w:t>
      </w:r>
      <w:r w:rsidR="008360E9" w:rsidRPr="0002348D">
        <w:rPr>
          <w:i/>
          <w:iCs/>
          <w:sz w:val="28"/>
          <w:szCs w:val="28"/>
          <w:lang w:val="uk-UA"/>
        </w:rPr>
        <w:t xml:space="preserve"> </w:t>
      </w:r>
      <w:r w:rsidRPr="0002348D">
        <w:rPr>
          <w:i/>
          <w:iCs/>
          <w:sz w:val="28"/>
          <w:szCs w:val="28"/>
          <w:lang w:val="uk-UA"/>
        </w:rPr>
        <w:t xml:space="preserve"> батьків</w:t>
      </w:r>
    </w:p>
    <w:p w:rsidR="00C43E49" w:rsidRPr="0002348D" w:rsidRDefault="00C43E49" w:rsidP="00C43E49">
      <w:pPr>
        <w:pStyle w:val="2"/>
        <w:rPr>
          <w:sz w:val="28"/>
          <w:szCs w:val="28"/>
          <w:lang w:val="uk-UA"/>
        </w:rPr>
      </w:pPr>
      <w:r w:rsidRPr="0002348D">
        <w:rPr>
          <w:sz w:val="28"/>
          <w:szCs w:val="28"/>
        </w:rPr>
        <w:t xml:space="preserve">Директор </w:t>
      </w:r>
      <w:r w:rsidR="00024D25" w:rsidRPr="0002348D">
        <w:rPr>
          <w:sz w:val="28"/>
          <w:szCs w:val="28"/>
          <w:lang w:val="uk-UA"/>
        </w:rPr>
        <w:t xml:space="preserve"> </w:t>
      </w:r>
      <w:r w:rsidRPr="0002348D">
        <w:rPr>
          <w:sz w:val="28"/>
          <w:szCs w:val="28"/>
          <w:lang w:val="uk-UA"/>
        </w:rPr>
        <w:t>школи</w:t>
      </w:r>
      <w:r w:rsidRPr="0002348D">
        <w:rPr>
          <w:sz w:val="28"/>
          <w:szCs w:val="28"/>
        </w:rPr>
        <w:t>                                                                              </w:t>
      </w:r>
      <w:r w:rsidRPr="0002348D">
        <w:rPr>
          <w:sz w:val="28"/>
          <w:szCs w:val="28"/>
          <w:lang w:val="uk-UA"/>
        </w:rPr>
        <w:t>С.Г.Погрібна</w:t>
      </w:r>
    </w:p>
    <w:p w:rsidR="00850791" w:rsidRPr="00C43E49" w:rsidRDefault="00850791"/>
    <w:sectPr w:rsidR="00850791" w:rsidRPr="00C43E49" w:rsidSect="00024D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A5D1E"/>
    <w:multiLevelType w:val="hybridMultilevel"/>
    <w:tmpl w:val="E460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49"/>
    <w:rsid w:val="0002348D"/>
    <w:rsid w:val="00024D25"/>
    <w:rsid w:val="000D2B86"/>
    <w:rsid w:val="003041BA"/>
    <w:rsid w:val="008360E9"/>
    <w:rsid w:val="00850791"/>
    <w:rsid w:val="00C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2DA1-81B1-4351-B483-7D7CFF1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C4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E49"/>
  </w:style>
  <w:style w:type="paragraph" w:styleId="a4">
    <w:name w:val="Balloon Text"/>
    <w:basedOn w:val="a"/>
    <w:link w:val="a5"/>
    <w:uiPriority w:val="99"/>
    <w:semiHidden/>
    <w:unhideWhenUsed/>
    <w:rsid w:val="00C4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2018-06-01T08:41:00Z</cp:lastPrinted>
  <dcterms:created xsi:type="dcterms:W3CDTF">2018-06-05T12:33:00Z</dcterms:created>
  <dcterms:modified xsi:type="dcterms:W3CDTF">2020-02-28T07:13:00Z</dcterms:modified>
</cp:coreProperties>
</file>