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61425F">
        <w:rPr>
          <w:rFonts w:ascii="Times New Roman" w:hAnsi="Times New Roman" w:cs="Times New Roman"/>
          <w:sz w:val="28"/>
          <w:szCs w:val="28"/>
        </w:rPr>
        <w:t>06.04. — 10</w:t>
      </w:r>
      <w:r>
        <w:rPr>
          <w:rFonts w:ascii="Times New Roman" w:hAnsi="Times New Roman" w:cs="Times New Roman"/>
          <w:sz w:val="28"/>
          <w:szCs w:val="28"/>
        </w:rPr>
        <w:t>.04.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61425F">
        <w:rPr>
          <w:rFonts w:ascii="Times New Roman" w:hAnsi="Times New Roman" w:cs="Times New Roman"/>
          <w:sz w:val="28"/>
          <w:szCs w:val="28"/>
        </w:rPr>
        <w:t xml:space="preserve">    07.04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Основні  задачі  на  побудову</w:t>
      </w:r>
      <w:r w:rsidRPr="003D3490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кута,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</w:t>
      </w:r>
      <w:r w:rsidR="0061425F">
        <w:rPr>
          <w:rFonts w:ascii="Times New Roman" w:hAnsi="Times New Roman" w:cs="Times New Roman"/>
          <w:sz w:val="28"/>
          <w:szCs w:val="28"/>
        </w:rPr>
        <w:t>ювати  матеріал  підручника  §27 (Задача2)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722,723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FA521C">
        <w:rPr>
          <w:rFonts w:ascii="Times New Roman" w:hAnsi="Times New Roman" w:cs="Times New Roman"/>
          <w:sz w:val="28"/>
          <w:szCs w:val="28"/>
        </w:rPr>
        <w:t xml:space="preserve">        02.04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Основні  задачі  на  побудову</w:t>
      </w:r>
      <w:r w:rsidRPr="003D3490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61425F">
        <w:rPr>
          <w:rFonts w:ascii="Times New Roman" w:hAnsi="Times New Roman" w:cs="Times New Roman"/>
          <w:sz w:val="28"/>
          <w:szCs w:val="28"/>
        </w:rPr>
        <w:t>побудова  бісектриси даного кута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</w:t>
      </w:r>
      <w:r w:rsidR="0061425F">
        <w:rPr>
          <w:rFonts w:ascii="Times New Roman" w:hAnsi="Times New Roman" w:cs="Times New Roman"/>
          <w:sz w:val="28"/>
          <w:szCs w:val="28"/>
        </w:rPr>
        <w:t>ка  §27 (Задача3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724, 725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P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B11BB" w:rsidRDefault="00336390" w:rsidP="00336390">
      <w:pPr>
        <w:tabs>
          <w:tab w:val="left" w:pos="7284"/>
        </w:tabs>
        <w:rPr>
          <w:lang w:val="ru-RU"/>
        </w:rPr>
      </w:pPr>
      <w:r>
        <w:rPr>
          <w:lang w:val="ru-RU"/>
        </w:rPr>
        <w:tab/>
      </w:r>
    </w:p>
    <w:p w:rsidR="00336390" w:rsidRDefault="00336390" w:rsidP="00336390">
      <w:pPr>
        <w:tabs>
          <w:tab w:val="left" w:pos="7284"/>
        </w:tabs>
        <w:rPr>
          <w:lang w:val="ru-RU"/>
        </w:rPr>
      </w:pP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61425F">
        <w:rPr>
          <w:rFonts w:ascii="Times New Roman" w:hAnsi="Times New Roman" w:cs="Times New Roman"/>
          <w:sz w:val="28"/>
          <w:szCs w:val="28"/>
        </w:rPr>
        <w:t>06.04. — 10.04.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61425F">
        <w:rPr>
          <w:rFonts w:ascii="Times New Roman" w:hAnsi="Times New Roman" w:cs="Times New Roman"/>
          <w:sz w:val="28"/>
          <w:szCs w:val="28"/>
        </w:rPr>
        <w:t xml:space="preserve">    06.04.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Системи лінійних рівнянь як математичні  моделі текстових задач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 матеріал  </w:t>
      </w:r>
      <w:r w:rsidR="0061425F">
        <w:rPr>
          <w:rFonts w:ascii="Times New Roman" w:hAnsi="Times New Roman" w:cs="Times New Roman"/>
          <w:sz w:val="28"/>
          <w:szCs w:val="28"/>
        </w:rPr>
        <w:t>підручника  §30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61425F">
        <w:rPr>
          <w:rFonts w:ascii="Times New Roman" w:hAnsi="Times New Roman" w:cs="Times New Roman"/>
          <w:sz w:val="28"/>
          <w:szCs w:val="28"/>
          <w:lang w:val="ru-RU"/>
        </w:rPr>
        <w:t>1079,1080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425F">
        <w:rPr>
          <w:rFonts w:ascii="Times New Roman" w:hAnsi="Times New Roman" w:cs="Times New Roman"/>
          <w:sz w:val="28"/>
          <w:szCs w:val="28"/>
        </w:rPr>
        <w:t xml:space="preserve">    08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61425F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3D349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1425F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6142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задач.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61425F">
        <w:rPr>
          <w:rFonts w:ascii="Times New Roman" w:hAnsi="Times New Roman" w:cs="Times New Roman"/>
          <w:sz w:val="28"/>
          <w:szCs w:val="28"/>
        </w:rPr>
        <w:t>торити  матеріал  підручника  §30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61425F">
        <w:rPr>
          <w:rFonts w:ascii="Times New Roman" w:hAnsi="Times New Roman" w:cs="Times New Roman"/>
          <w:sz w:val="28"/>
          <w:szCs w:val="28"/>
          <w:lang w:val="ru-RU"/>
        </w:rPr>
        <w:t>1081, 1085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Заняття 3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425F">
        <w:rPr>
          <w:rFonts w:ascii="Times New Roman" w:hAnsi="Times New Roman" w:cs="Times New Roman"/>
          <w:sz w:val="28"/>
          <w:szCs w:val="28"/>
        </w:rPr>
        <w:t xml:space="preserve">    09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61425F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3D349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6142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задач.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61425F">
        <w:rPr>
          <w:rFonts w:ascii="Times New Roman" w:hAnsi="Times New Roman" w:cs="Times New Roman"/>
          <w:sz w:val="28"/>
          <w:szCs w:val="28"/>
        </w:rPr>
        <w:t>торити  матеріал  підручника  §30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Pr="001B2B47" w:rsidRDefault="003D3490" w:rsidP="001B2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61425F">
        <w:rPr>
          <w:rFonts w:ascii="Times New Roman" w:hAnsi="Times New Roman" w:cs="Times New Roman"/>
          <w:sz w:val="28"/>
          <w:szCs w:val="28"/>
          <w:lang w:val="ru-RU"/>
        </w:rPr>
        <w:t>1087</w:t>
      </w:r>
      <w:r w:rsidR="001B2B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5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425F">
        <w:rPr>
          <w:rFonts w:ascii="Times New Roman" w:hAnsi="Times New Roman" w:cs="Times New Roman"/>
          <w:sz w:val="28"/>
          <w:szCs w:val="28"/>
          <w:lang w:val="ru-RU"/>
        </w:rPr>
        <w:t>1088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hyperlink r:id="rId4" w:history="1"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mykolavysoch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401BD" w:rsidRPr="0061425F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1BD" w:rsidRPr="0061425F" w:rsidRDefault="006401BD" w:rsidP="00640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5F">
        <w:rPr>
          <w:rFonts w:ascii="Times New Roman" w:hAnsi="Times New Roman" w:cs="Times New Roman"/>
          <w:b/>
          <w:sz w:val="28"/>
          <w:szCs w:val="28"/>
        </w:rPr>
        <w:t>Обр</w:t>
      </w:r>
      <w:r w:rsidR="002C07AC">
        <w:rPr>
          <w:rFonts w:ascii="Times New Roman" w:hAnsi="Times New Roman" w:cs="Times New Roman"/>
          <w:b/>
          <w:sz w:val="28"/>
          <w:szCs w:val="28"/>
        </w:rPr>
        <w:t>азотворче мистецтво           0</w:t>
      </w:r>
      <w:r w:rsidR="002C07A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61425F">
        <w:rPr>
          <w:rFonts w:ascii="Times New Roman" w:hAnsi="Times New Roman" w:cs="Times New Roman"/>
          <w:b/>
          <w:sz w:val="28"/>
          <w:szCs w:val="28"/>
        </w:rPr>
        <w:t>.04</w:t>
      </w:r>
    </w:p>
    <w:p w:rsidR="006401BD" w:rsidRPr="0061425F" w:rsidRDefault="006401BD" w:rsidP="00640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25F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2C07AC" w:rsidRDefault="002C07AC" w:rsidP="002C07A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Тема: Дизайн-графіка. </w:t>
      </w:r>
    </w:p>
    <w:p w:rsidR="002C07AC" w:rsidRPr="009273F9" w:rsidRDefault="002C07AC" w:rsidP="002C07AC">
      <w:pPr>
        <w:rPr>
          <w:sz w:val="28"/>
          <w:szCs w:val="28"/>
        </w:rPr>
      </w:pPr>
      <w:r>
        <w:rPr>
          <w:sz w:val="28"/>
          <w:szCs w:val="28"/>
        </w:rPr>
        <w:t>Створити піктограму для шкільного кабінету.</w:t>
      </w:r>
      <w:bookmarkStart w:id="0" w:name="_GoBack"/>
      <w:bookmarkEnd w:id="0"/>
    </w:p>
    <w:p w:rsidR="006401BD" w:rsidRPr="0061425F" w:rsidRDefault="006401BD" w:rsidP="006401BD">
      <w:pPr>
        <w:rPr>
          <w:rFonts w:ascii="Times New Roman" w:hAnsi="Times New Roman" w:cs="Times New Roman"/>
          <w:sz w:val="28"/>
          <w:szCs w:val="28"/>
        </w:rPr>
      </w:pPr>
      <w:r w:rsidRPr="0061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BD" w:rsidRPr="0061425F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490" w:rsidRPr="003D3490" w:rsidRDefault="003D3490">
      <w:pPr>
        <w:rPr>
          <w:lang w:val="ru-RU"/>
        </w:rPr>
      </w:pPr>
    </w:p>
    <w:sectPr w:rsidR="003D3490" w:rsidRPr="003D3490" w:rsidSect="005B1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D3490"/>
    <w:rsid w:val="001B2B47"/>
    <w:rsid w:val="002C07AC"/>
    <w:rsid w:val="00336390"/>
    <w:rsid w:val="003D3490"/>
    <w:rsid w:val="00405B9D"/>
    <w:rsid w:val="005B11BB"/>
    <w:rsid w:val="0061425F"/>
    <w:rsid w:val="006401BD"/>
    <w:rsid w:val="008755BD"/>
    <w:rsid w:val="00C47A3F"/>
    <w:rsid w:val="00F9024E"/>
    <w:rsid w:val="00FA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kolavyso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2020-03-24T08:43:00Z</dcterms:created>
  <dcterms:modified xsi:type="dcterms:W3CDTF">2020-04-05T14:43:00Z</dcterms:modified>
</cp:coreProperties>
</file>