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CD" w:rsidRPr="00DE2667" w:rsidRDefault="00DE2667">
      <w:pPr>
        <w:rPr>
          <w:rFonts w:ascii="Times New Roman" w:hAnsi="Times New Roman" w:cs="Times New Roman"/>
          <w:b/>
          <w:sz w:val="28"/>
          <w:szCs w:val="28"/>
        </w:rPr>
      </w:pPr>
      <w:r w:rsidRPr="00DE2667">
        <w:rPr>
          <w:rFonts w:ascii="Times New Roman" w:hAnsi="Times New Roman" w:cs="Times New Roman"/>
          <w:b/>
          <w:sz w:val="28"/>
          <w:szCs w:val="28"/>
        </w:rPr>
        <w:t>13.03.2020. Урок з основ здоров′я Тема: «Конструктивне розв’язання конфліктів»</w:t>
      </w:r>
    </w:p>
    <w:p w:rsidR="00DE2667" w:rsidRPr="00DE2667" w:rsidRDefault="00DE2667">
      <w:pPr>
        <w:rPr>
          <w:rFonts w:ascii="Times New Roman" w:hAnsi="Times New Roman" w:cs="Times New Roman"/>
          <w:sz w:val="28"/>
          <w:szCs w:val="28"/>
        </w:rPr>
      </w:pPr>
      <w:r w:rsidRPr="00DE2667">
        <w:rPr>
          <w:rFonts w:ascii="Times New Roman" w:hAnsi="Times New Roman" w:cs="Times New Roman"/>
          <w:sz w:val="28"/>
          <w:szCs w:val="28"/>
        </w:rPr>
        <w:t>Опрацюва</w:t>
      </w:r>
      <w:bookmarkStart w:id="0" w:name="_GoBack"/>
      <w:bookmarkEnd w:id="0"/>
      <w:r w:rsidRPr="00DE2667">
        <w:rPr>
          <w:rFonts w:ascii="Times New Roman" w:hAnsi="Times New Roman" w:cs="Times New Roman"/>
          <w:sz w:val="28"/>
          <w:szCs w:val="28"/>
        </w:rPr>
        <w:t>ти параграф у підручнику 21,22. Сторінка 81 – 85.</w:t>
      </w:r>
    </w:p>
    <w:sectPr w:rsidR="00DE2667" w:rsidRPr="00DE26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67"/>
    <w:rsid w:val="006A3ACD"/>
    <w:rsid w:val="00DE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50</Characters>
  <Application>Microsoft Office Word</Application>
  <DocSecurity>0</DocSecurity>
  <Lines>1</Lines>
  <Paragraphs>1</Paragraphs>
  <ScaleCrop>false</ScaleCrop>
  <Company>SPecialiST RePack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2020-03-13T21:43:00Z</dcterms:created>
  <dcterms:modified xsi:type="dcterms:W3CDTF">2020-03-13T22:02:00Z</dcterms:modified>
</cp:coreProperties>
</file>