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B" w:rsidRPr="00266F6A" w:rsidRDefault="00266F6A" w:rsidP="00266F6A">
      <w:pPr>
        <w:jc w:val="center"/>
        <w:rPr>
          <w:rFonts w:ascii="Times New Roman" w:hAnsi="Times New Roman" w:cs="Times New Roman"/>
          <w:b/>
          <w:sz w:val="24"/>
        </w:rPr>
      </w:pPr>
      <w:r w:rsidRPr="00266F6A">
        <w:rPr>
          <w:rFonts w:ascii="Times New Roman" w:hAnsi="Times New Roman" w:cs="Times New Roman"/>
          <w:b/>
          <w:sz w:val="24"/>
        </w:rPr>
        <w:t xml:space="preserve">АДАПТОВАНІ </w:t>
      </w:r>
      <w:r w:rsidR="007D11CB" w:rsidRPr="00266F6A">
        <w:rPr>
          <w:rFonts w:ascii="Times New Roman" w:hAnsi="Times New Roman" w:cs="Times New Roman"/>
          <w:b/>
          <w:sz w:val="24"/>
        </w:rPr>
        <w:t>КРИТЕРІЇ ОЦІНЮВАННЯ НАВЧАЛЬНИХ ДОСЯГНЕНЬ УЧНІВ З МАТЕМАТИКИ</w:t>
      </w:r>
      <w:r>
        <w:rPr>
          <w:rFonts w:ascii="Times New Roman" w:hAnsi="Times New Roman" w:cs="Times New Roman"/>
          <w:b/>
          <w:sz w:val="24"/>
        </w:rPr>
        <w:t xml:space="preserve"> ДЛЯ УЧНІВ 5-11 КЛАСІВ</w:t>
      </w:r>
    </w:p>
    <w:p w:rsidR="007D11CB" w:rsidRPr="00266F6A" w:rsidRDefault="007D11CB" w:rsidP="007D11C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навчальнихдосягненьучнів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математики,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gram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ідлягаютьоцінюванню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належать:</w:t>
      </w:r>
    </w:p>
    <w:p w:rsidR="007D11CB" w:rsidRPr="00266F6A" w:rsidRDefault="007D11CB" w:rsidP="007D11C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теоретичнізнання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щостосуютьсяматематичних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понять,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тверджень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теорем,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властивостей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методівтаідей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математики;</w:t>
      </w:r>
    </w:p>
    <w:p w:rsidR="007D11CB" w:rsidRPr="00266F6A" w:rsidRDefault="007D11CB" w:rsidP="007D11C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щостосуютьсяспособівдіяльності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якіможна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у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виглядісистемидій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(правила,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алгоритми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7D11CB" w:rsidRPr="00266F6A" w:rsidRDefault="007D11CB" w:rsidP="007D11C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здатністьбезпосередньоздійснювати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уже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відоміспособидіяльностівідповідно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засвоєних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алгоритмів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наприклад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виконуватипевнетотожнеперетвореннявиразу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розв'язуватирівнянняпевного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виду,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виконуватигеометричніпобудови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досл</w:t>
      </w:r>
      <w:proofErr w:type="gram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іджуватифункцію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монотонність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розв'язуватитекстовізадачірозглянутихтипівтощо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7D11CB" w:rsidRPr="00266F6A" w:rsidRDefault="007D11CB" w:rsidP="007D11CB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здатністьзастосовуватинабутізнання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вміння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розв'язаннянавчальних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практичних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задач, коли шлях,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спосіб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такого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розв'язанняпотрібнопопередньовизначити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знайти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самому.</w:t>
      </w:r>
    </w:p>
    <w:p w:rsidR="007D11CB" w:rsidRPr="00266F6A" w:rsidRDefault="007D11CB" w:rsidP="007D11C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ступеняоволодіннязазначенимизнаннями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способами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діяльностівиокремлюютьсятакі</w:t>
      </w:r>
      <w:proofErr w:type="gram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івнінавчальнихдосягненьшколярів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математики:</w:t>
      </w:r>
    </w:p>
    <w:p w:rsidR="007D11CB" w:rsidRPr="00266F6A" w:rsidRDefault="007D11CB" w:rsidP="007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Початковийрівень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учениця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називаєматематичнийоб'єкт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вираз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геометричнуфігуру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символ),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тому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цейоб'єкт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йогозображення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характеристика)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запропонованойому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безпосередньо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за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допомогоювчителявиконуєелементарнізавдання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D11CB" w:rsidRPr="00266F6A" w:rsidRDefault="007D11CB" w:rsidP="007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1CB" w:rsidRPr="00266F6A" w:rsidRDefault="007D11CB" w:rsidP="007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Середнійрівень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учениця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повторюєінформацію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операції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засвоєні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 (нею) у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процесінавчання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здатний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розв'язуватизавдання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зразком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D11CB" w:rsidRPr="00266F6A" w:rsidRDefault="007D11CB" w:rsidP="007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1CB" w:rsidRPr="00266F6A" w:rsidRDefault="007D11CB" w:rsidP="007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Достатнійрівень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учениця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самостійнозастосовуєзнання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стандартнихситуаціях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вмієвиконуватиматематичніоперації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загальніметоди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послідовність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(алгоритм)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якихйому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зміст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умовивиконаннязмінені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D11CB" w:rsidRPr="00266F6A" w:rsidRDefault="007D11CB" w:rsidP="007D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1CB" w:rsidRPr="00266F6A" w:rsidRDefault="007D11CB" w:rsidP="0026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6F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Високийрівень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чень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учениця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здатний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(а)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самостійноорієнтуватисявновихдлянього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неї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ситуаціях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складатипландійівиконуватийого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пропонуватинові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невідомійому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ранішерозв'язання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тобтойого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діяльністьмаєдослідницькийхарактер</w:t>
      </w:r>
      <w:proofErr w:type="spellEnd"/>
      <w:r w:rsidRPr="00266F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66F6A" w:rsidRDefault="00266F6A" w:rsidP="00266F6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C" w:rsidRPr="00266F6A" w:rsidRDefault="003C4F70" w:rsidP="00266F6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F6A">
        <w:rPr>
          <w:rFonts w:ascii="Times New Roman" w:hAnsi="Times New Roman" w:cs="Times New Roman"/>
          <w:b/>
          <w:sz w:val="24"/>
          <w:szCs w:val="24"/>
        </w:rPr>
        <w:t>Усні відповіді:</w:t>
      </w:r>
    </w:p>
    <w:tbl>
      <w:tblPr>
        <w:tblStyle w:val="a3"/>
        <w:tblW w:w="0" w:type="auto"/>
        <w:tblLook w:val="04A0"/>
      </w:tblPr>
      <w:tblGrid>
        <w:gridCol w:w="1518"/>
        <w:gridCol w:w="1121"/>
        <w:gridCol w:w="7207"/>
      </w:tblGrid>
      <w:tr w:rsidR="003C4F70" w:rsidRPr="00266F6A" w:rsidTr="003C4F70">
        <w:tc>
          <w:tcPr>
            <w:tcW w:w="130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</w:p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207" w:type="dxa"/>
          </w:tcPr>
          <w:p w:rsidR="003C4F70" w:rsidRPr="00266F6A" w:rsidRDefault="003C4F70" w:rsidP="00540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навчальних досягнень </w:t>
            </w:r>
            <w:r w:rsidR="00540C3B"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3C4F70" w:rsidRPr="00266F6A" w:rsidTr="003C4F70">
        <w:tc>
          <w:tcPr>
            <w:tcW w:w="1301" w:type="dxa"/>
            <w:vMerge w:val="restart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3C4F70" w:rsidRPr="00266F6A" w:rsidRDefault="003C4F70" w:rsidP="00C358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 (учениця)  розрізняє  математичні  об’єкти</w:t>
            </w:r>
            <w:r w:rsidR="00C358F2" w:rsidRPr="00266F6A">
              <w:rPr>
                <w:rFonts w:ascii="Times New Roman" w:hAnsi="Times New Roman" w:cs="Times New Roman"/>
                <w:sz w:val="24"/>
                <w:szCs w:val="24"/>
              </w:rPr>
              <w:t>,  подані  в  готовому вигляді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; виконує найпростіші математичні 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операції за допомогою  вчителя.</w:t>
            </w:r>
          </w:p>
        </w:tc>
      </w:tr>
      <w:tr w:rsidR="003C4F70" w:rsidRPr="00266F6A" w:rsidTr="003C4F70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 (учениця)  розрізняє  окремі  об’єкти  вивчення  (математичні поняття за їх ознаками, формули); виконує найпростіші математичні операції на рів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ні копіювання зразка виконання.</w:t>
            </w:r>
          </w:p>
        </w:tc>
      </w:tr>
      <w:tr w:rsidR="003C4F70" w:rsidRPr="00266F6A" w:rsidTr="003C4F70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(учениця) розрізняє об’єкти вивчення (математичні операції, моделі  задач);  виконує  елементарні  математичні  операції  після детального кілька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разового їх пояснення вчителем.</w:t>
            </w:r>
          </w:p>
        </w:tc>
      </w:tr>
      <w:tr w:rsidR="003C4F70" w:rsidRPr="00266F6A" w:rsidTr="003C4F70">
        <w:tc>
          <w:tcPr>
            <w:tcW w:w="1301" w:type="dxa"/>
            <w:vMerge w:val="restart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</w:tcPr>
          <w:p w:rsidR="003C4F70" w:rsidRPr="00266F6A" w:rsidRDefault="003C4F70" w:rsidP="00C358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частково  відтворює  засвоєну  навчальну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інформацію,  наводить  приклади  за  аналогіє</w:t>
            </w:r>
            <w:r w:rsidR="00C358F2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ю  або  за  підказкою вчителя;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розв'язує  однотипні математич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ні операції за наданим зразком.</w:t>
            </w:r>
          </w:p>
        </w:tc>
      </w:tr>
      <w:tr w:rsidR="003C4F70" w:rsidRPr="00266F6A" w:rsidTr="003C4F70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відтворює  засвоєну  навчальну  інформацію  за </w:t>
            </w:r>
          </w:p>
          <w:p w:rsidR="003C4F70" w:rsidRPr="00266F6A" w:rsidRDefault="00C358F2" w:rsidP="00C358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допомоги  вчителя</w:t>
            </w:r>
            <w:r w:rsidR="003C4F70" w:rsidRPr="00266F6A">
              <w:rPr>
                <w:rFonts w:ascii="Times New Roman" w:hAnsi="Times New Roman" w:cs="Times New Roman"/>
                <w:sz w:val="24"/>
                <w:szCs w:val="24"/>
              </w:rPr>
              <w:t>; частково  використовує  математичну  термінологію;  виконує математичні операції,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але не вміє пояснити свої дії.</w:t>
            </w:r>
          </w:p>
        </w:tc>
      </w:tr>
      <w:tr w:rsidR="003C4F70" w:rsidRPr="00266F6A" w:rsidTr="003C4F70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відтворює  навчальну  інформацію  у  засвоєній </w:t>
            </w:r>
          </w:p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послідовності (за допомоги вчителя формулює правила, закони й </w:t>
            </w:r>
          </w:p>
          <w:p w:rsidR="00EC57EE" w:rsidRPr="00266F6A" w:rsidRDefault="003C4F70" w:rsidP="00EC5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залежності, ілюструє їх прикладами</w:t>
            </w:r>
            <w:r w:rsidR="00EC57EE" w:rsidRPr="00266F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70" w:rsidRPr="00266F6A" w:rsidTr="003C4F70">
        <w:tc>
          <w:tcPr>
            <w:tcW w:w="1301" w:type="dxa"/>
            <w:vMerge w:val="restart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називає  суттєві  ознаки  математичних  понять; </w:t>
            </w:r>
          </w:p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формулює  прості  висновки;  застосовує  знання  й  уміння  під  час виконання  математичних  завдань  за  знайомим  алгоритмом; 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частково пояснює свої дії.</w:t>
            </w:r>
          </w:p>
        </w:tc>
      </w:tr>
      <w:tr w:rsidR="003C4F70" w:rsidRPr="00266F6A" w:rsidTr="003C4F70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розкриває  сутність  математичних  понять, наводить  окремі  приклади  на </w:t>
            </w:r>
            <w:r w:rsidR="007B4F15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підтвердження  їх  розуміння;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виконує математичні операції; детально пояснює свої </w:t>
            </w:r>
          </w:p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дії; виправляє помилки,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на які вказує вчитель.</w:t>
            </w:r>
          </w:p>
        </w:tc>
      </w:tr>
      <w:tr w:rsidR="003C4F70" w:rsidRPr="00266F6A" w:rsidTr="003C4F70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3C4F70" w:rsidRPr="00266F6A" w:rsidRDefault="003C4F70" w:rsidP="00C358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(учениця) усвідомл</w:t>
            </w:r>
            <w:r w:rsidR="00C358F2" w:rsidRPr="00266F6A">
              <w:rPr>
                <w:rFonts w:ascii="Times New Roman" w:hAnsi="Times New Roman" w:cs="Times New Roman"/>
                <w:sz w:val="24"/>
                <w:szCs w:val="24"/>
              </w:rPr>
              <w:t>ено відтворює навчальний зміст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; виконує завдання, які потребують значної самостійності; знаходить і виправляє власні помилки; застосовує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елементи пошукової діяльності.</w:t>
            </w:r>
          </w:p>
        </w:tc>
      </w:tr>
      <w:tr w:rsidR="003C4F70" w:rsidRPr="00266F6A" w:rsidTr="003C4F70">
        <w:tc>
          <w:tcPr>
            <w:tcW w:w="1301" w:type="dxa"/>
            <w:vMerge w:val="restart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</w:tcPr>
          <w:p w:rsidR="003C4F70" w:rsidRPr="00266F6A" w:rsidRDefault="003C4F70" w:rsidP="00C358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 (учениця)  вільно  володіє  про</w:t>
            </w:r>
            <w:r w:rsidR="00C358F2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грамовим  матеріалом, </w:t>
            </w:r>
            <w:r w:rsidR="007B4F15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комбінує елементи навчальної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  і  способи  діяльності </w:t>
            </w:r>
            <w:r w:rsidR="007B4F15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для  одержання  іншого  шляху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виконання завдання; аналізує та обґрунтовує способи в</w:t>
            </w:r>
            <w:r w:rsidR="00EC57EE" w:rsidRPr="00266F6A">
              <w:rPr>
                <w:rFonts w:ascii="Times New Roman" w:hAnsi="Times New Roman" w:cs="Times New Roman"/>
                <w:sz w:val="24"/>
                <w:szCs w:val="24"/>
              </w:rPr>
              <w:t>иконання математичних операцій.</w:t>
            </w:r>
          </w:p>
        </w:tc>
      </w:tr>
      <w:tr w:rsidR="003C4F70" w:rsidRPr="00266F6A" w:rsidTr="003C4F70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демонструє  гнучкі  знання;  описує  варіативні </w:t>
            </w:r>
          </w:p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ситуації,  в  яких  можна  застосовувати  певне  знання  чи  вміння; будує  алгоритми  виконання  математичних  завдань;  об’єктивно 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оцінює свою роботу.</w:t>
            </w:r>
          </w:p>
        </w:tc>
      </w:tr>
      <w:tr w:rsidR="003C4F70" w:rsidRPr="00266F6A" w:rsidTr="003C4F70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 (учениця)  виявляє  системність  знань  і  способів математичної діяльності, використовує набутий досвід у змінених навчальних  умовах  і  жи</w:t>
            </w:r>
            <w:r w:rsidR="007B4F15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ттєвих  ситуаціях;  демонструє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нестандартний  підхід  до  розв'язування  навчальних  і  практично 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зорієнтованих задач.</w:t>
            </w:r>
          </w:p>
        </w:tc>
      </w:tr>
    </w:tbl>
    <w:p w:rsidR="003C4F70" w:rsidRPr="00266F6A" w:rsidRDefault="00C358F2" w:rsidP="00266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b/>
          <w:sz w:val="24"/>
          <w:szCs w:val="24"/>
        </w:rPr>
        <w:t>П</w:t>
      </w:r>
      <w:r w:rsidR="00FA46FE" w:rsidRPr="00266F6A">
        <w:rPr>
          <w:rFonts w:ascii="Times New Roman" w:hAnsi="Times New Roman" w:cs="Times New Roman"/>
          <w:b/>
          <w:sz w:val="24"/>
          <w:szCs w:val="24"/>
        </w:rPr>
        <w:t xml:space="preserve">ри </w:t>
      </w:r>
      <w:proofErr w:type="spellStart"/>
      <w:r w:rsidR="00FA46FE" w:rsidRPr="00266F6A">
        <w:rPr>
          <w:rFonts w:ascii="Times New Roman" w:hAnsi="Times New Roman" w:cs="Times New Roman"/>
          <w:b/>
          <w:sz w:val="24"/>
          <w:szCs w:val="24"/>
        </w:rPr>
        <w:t>розвʼязува</w:t>
      </w:r>
      <w:r w:rsidR="003C4F70" w:rsidRPr="00266F6A">
        <w:rPr>
          <w:rFonts w:ascii="Times New Roman" w:hAnsi="Times New Roman" w:cs="Times New Roman"/>
          <w:b/>
          <w:sz w:val="24"/>
          <w:szCs w:val="24"/>
        </w:rPr>
        <w:t>нні</w:t>
      </w:r>
      <w:proofErr w:type="spellEnd"/>
      <w:r w:rsidR="003C4F70" w:rsidRPr="00266F6A">
        <w:rPr>
          <w:rFonts w:ascii="Times New Roman" w:hAnsi="Times New Roman" w:cs="Times New Roman"/>
          <w:b/>
          <w:sz w:val="24"/>
          <w:szCs w:val="24"/>
        </w:rPr>
        <w:t xml:space="preserve"> завдань під час поточного  оцінювання</w:t>
      </w:r>
      <w:r w:rsidRPr="00266F6A">
        <w:rPr>
          <w:rFonts w:ascii="Times New Roman" w:hAnsi="Times New Roman" w:cs="Times New Roman"/>
          <w:b/>
          <w:sz w:val="24"/>
          <w:szCs w:val="24"/>
        </w:rPr>
        <w:t>:</w:t>
      </w:r>
      <w:r w:rsidR="003C4F70" w:rsidRPr="00266F6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1518"/>
        <w:gridCol w:w="1121"/>
        <w:gridCol w:w="7207"/>
      </w:tblGrid>
      <w:tr w:rsidR="0066099C" w:rsidRPr="00266F6A" w:rsidTr="00E83DC2">
        <w:tc>
          <w:tcPr>
            <w:tcW w:w="130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</w:p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207" w:type="dxa"/>
          </w:tcPr>
          <w:p w:rsidR="003C4F70" w:rsidRPr="00266F6A" w:rsidRDefault="003C4F70" w:rsidP="00540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навчальних досягнень </w:t>
            </w:r>
            <w:r w:rsidR="00540C3B"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3C4F70" w:rsidRPr="00266F6A" w:rsidTr="00E83DC2">
        <w:tc>
          <w:tcPr>
            <w:tcW w:w="1301" w:type="dxa"/>
            <w:vMerge w:val="restart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(учениця) записує числа, переписує даний математичний вираз,  формулу;  зображує  на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йпростіші  геометричні  фігури (малює ескіз).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виконує  </w:t>
            </w:r>
            <w:proofErr w:type="spellStart"/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однокрокові</w:t>
            </w:r>
            <w:proofErr w:type="spellEnd"/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 дії  з  числами, найпро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стішими математичними виразами.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за  допомогою  вчителя  виконує  елементарні 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авдання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266F6A" w:rsidTr="00E83DC2">
        <w:tc>
          <w:tcPr>
            <w:tcW w:w="1301" w:type="dxa"/>
            <w:vMerge w:val="restart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 (учениця)  виконує  за  зразком  завдання  обов'язкового рівня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 (учениця)  розв'язує  завдання  обов'язкового  рівня  за відомими алгоритмами з частковим поясненням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3C4F70" w:rsidRPr="00266F6A" w:rsidRDefault="003C4F70" w:rsidP="00EC5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самостійно  розв'язує  завдання  обов'язкового рівня  з  поясненням; 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записує  математичний  вираз</w:t>
            </w:r>
          </w:p>
        </w:tc>
      </w:tr>
      <w:tr w:rsidR="003C4F70" w:rsidRPr="00266F6A" w:rsidTr="00E83DC2">
        <w:tc>
          <w:tcPr>
            <w:tcW w:w="1301" w:type="dxa"/>
            <w:vMerge w:val="restart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3C4F70" w:rsidRPr="00266F6A" w:rsidRDefault="003C4F70" w:rsidP="00EC5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(учениця) застосовує означення математичних понять та їх  властивостей  для  розв'язання  за</w:t>
            </w:r>
            <w:r w:rsidR="00EC57EE" w:rsidRPr="00266F6A">
              <w:rPr>
                <w:rFonts w:ascii="Times New Roman" w:hAnsi="Times New Roman" w:cs="Times New Roman"/>
                <w:sz w:val="24"/>
                <w:szCs w:val="24"/>
              </w:rPr>
              <w:t>вдань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самостійно  виправляє  вказані  й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ому  (їй)  помилки;  розв'язує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завдання, передбачені програмою, без достатніх пояснень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розв'язує  завдання,  передбачені  програмою,  з </w:t>
            </w:r>
          </w:p>
          <w:p w:rsidR="003C4F70" w:rsidRPr="00266F6A" w:rsidRDefault="003C4F70" w:rsidP="001806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частковим  поясненням;  час</w:t>
            </w:r>
            <w:r w:rsidR="001806EF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тково  аргументує  математичні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мір</w:t>
            </w:r>
            <w:r w:rsidR="001806EF" w:rsidRPr="00266F6A">
              <w:rPr>
                <w:rFonts w:ascii="Times New Roman" w:hAnsi="Times New Roman" w:cs="Times New Roman"/>
                <w:sz w:val="24"/>
                <w:szCs w:val="24"/>
              </w:rPr>
              <w:t>кування й розв'язування завдань.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3C4F70" w:rsidRPr="00266F6A" w:rsidRDefault="003C4F70" w:rsidP="001806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 (учениця)  самостійно  виконує  </w:t>
            </w:r>
            <w:r w:rsidR="00EC57EE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з  достатнім  по</w:t>
            </w:r>
            <w:r w:rsidR="001806EF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ясненням;  виправляє  допущені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помилки;  повністю  аргументу</w:t>
            </w:r>
            <w:r w:rsidR="001806EF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є  обґрунтування  математичних 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тверджень; розв'язує </w:t>
            </w:r>
            <w:r w:rsidR="001806EF" w:rsidRPr="00266F6A">
              <w:rPr>
                <w:rFonts w:ascii="Times New Roman" w:hAnsi="Times New Roman" w:cs="Times New Roman"/>
                <w:sz w:val="24"/>
                <w:szCs w:val="24"/>
              </w:rPr>
              <w:t>завдання з достатнім поясненням.</w:t>
            </w:r>
          </w:p>
        </w:tc>
      </w:tr>
      <w:tr w:rsidR="003C4F70" w:rsidRPr="00266F6A" w:rsidTr="00E83DC2">
        <w:tc>
          <w:tcPr>
            <w:tcW w:w="1301" w:type="dxa"/>
            <w:vMerge w:val="restart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66099C" w:rsidRPr="00266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</w:tcPr>
          <w:p w:rsidR="003C4F70" w:rsidRPr="00266F6A" w:rsidRDefault="00EC57EE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F70" w:rsidRPr="00266F6A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1806EF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ь (учениця) розв'язує завдання </w:t>
            </w:r>
            <w:r w:rsidR="003C4F70" w:rsidRPr="00266F6A">
              <w:rPr>
                <w:rFonts w:ascii="Times New Roman" w:hAnsi="Times New Roman" w:cs="Times New Roman"/>
                <w:sz w:val="24"/>
                <w:szCs w:val="24"/>
              </w:rPr>
              <w:t>з повн</w:t>
            </w:r>
            <w:r w:rsidR="001806EF" w:rsidRPr="00266F6A">
              <w:rPr>
                <w:rFonts w:ascii="Times New Roman" w:hAnsi="Times New Roman" w:cs="Times New Roman"/>
                <w:sz w:val="24"/>
                <w:szCs w:val="24"/>
              </w:rPr>
              <w:t>им поясненням і обґрунтуванням.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</w:tcPr>
          <w:p w:rsidR="003C4F70" w:rsidRPr="00266F6A" w:rsidRDefault="003C4F70" w:rsidP="00EC57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знаходить джере</w:t>
            </w:r>
            <w:r w:rsidR="00EC57EE" w:rsidRPr="00266F6A">
              <w:rPr>
                <w:rFonts w:ascii="Times New Roman" w:hAnsi="Times New Roman" w:cs="Times New Roman"/>
                <w:sz w:val="24"/>
                <w:szCs w:val="24"/>
              </w:rPr>
              <w:t>ла інформації та працює з ними</w:t>
            </w:r>
          </w:p>
        </w:tc>
      </w:tr>
      <w:tr w:rsidR="003C4F70" w:rsidRPr="00266F6A" w:rsidTr="003C4F70">
        <w:trPr>
          <w:trHeight w:val="85"/>
        </w:trPr>
        <w:tc>
          <w:tcPr>
            <w:tcW w:w="1301" w:type="dxa"/>
            <w:vMerge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6609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3C4F70" w:rsidRPr="00266F6A" w:rsidRDefault="003C4F70" w:rsidP="006609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 здатний(а) до розв’язування нестандартних </w:t>
            </w:r>
            <w:r w:rsidR="001806EF" w:rsidRPr="00266F6A">
              <w:rPr>
                <w:rFonts w:ascii="Times New Roman" w:hAnsi="Times New Roman" w:cs="Times New Roman"/>
                <w:sz w:val="24"/>
                <w:szCs w:val="24"/>
              </w:rPr>
              <w:t>задач і вправ.</w:t>
            </w:r>
          </w:p>
        </w:tc>
      </w:tr>
    </w:tbl>
    <w:p w:rsidR="003C4F70" w:rsidRPr="00266F6A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4F70" w:rsidRPr="00266F6A" w:rsidRDefault="003C4F70" w:rsidP="00266F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b/>
          <w:sz w:val="24"/>
          <w:szCs w:val="24"/>
        </w:rPr>
        <w:t>Математичний диктант</w:t>
      </w:r>
    </w:p>
    <w:p w:rsidR="007B4F15" w:rsidRPr="00266F6A" w:rsidRDefault="007B4F15" w:rsidP="007B4F15">
      <w:pPr>
        <w:pStyle w:val="a4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4F70" w:rsidRPr="00266F6A" w:rsidRDefault="003C4F70" w:rsidP="002B2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Максимальна  кількість  балів,  яку  можна  набрати,  пр</w:t>
      </w:r>
      <w:r w:rsidR="00EF6244" w:rsidRPr="00266F6A">
        <w:rPr>
          <w:rFonts w:ascii="Times New Roman" w:hAnsi="Times New Roman" w:cs="Times New Roman"/>
          <w:sz w:val="24"/>
          <w:szCs w:val="24"/>
        </w:rPr>
        <w:t xml:space="preserve">авильно виконавши всі завдання  - 12 балів, мінімальна - </w:t>
      </w:r>
      <w:r w:rsidRPr="00266F6A">
        <w:rPr>
          <w:rFonts w:ascii="Times New Roman" w:hAnsi="Times New Roman" w:cs="Times New Roman"/>
          <w:sz w:val="24"/>
          <w:szCs w:val="24"/>
        </w:rPr>
        <w:t xml:space="preserve"> 1 бал. </w:t>
      </w:r>
    </w:p>
    <w:p w:rsidR="00EF6244" w:rsidRPr="00266F6A" w:rsidRDefault="003C4F70" w:rsidP="002B2E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 xml:space="preserve">  Якщо математичний  диктант  складається  з    6  завдань,  то  правильна відповідь  на  кожне  з  завдань  оцінюється  в  2  бали</w:t>
      </w:r>
      <w:r w:rsidR="00EF6244" w:rsidRPr="00266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F6A" w:rsidRDefault="003C4F70" w:rsidP="00266F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Якщо диктант містить іншу кількість завдань, то кількість балів за  правильну відповідь на кожне  з  питань,  можна  розрахувати,  поділи</w:t>
      </w:r>
      <w:r w:rsidR="001121CA" w:rsidRPr="00266F6A">
        <w:rPr>
          <w:rFonts w:ascii="Times New Roman" w:hAnsi="Times New Roman" w:cs="Times New Roman"/>
          <w:sz w:val="24"/>
          <w:szCs w:val="24"/>
        </w:rPr>
        <w:t>вши  12  на  кількість завдань</w:t>
      </w:r>
      <w:r w:rsidRPr="00266F6A">
        <w:rPr>
          <w:rFonts w:ascii="Times New Roman" w:hAnsi="Times New Roman" w:cs="Times New Roman"/>
          <w:sz w:val="24"/>
          <w:szCs w:val="24"/>
        </w:rPr>
        <w:t>.  Загальна  оцінка  за  диктант,  в  такому  випадку,  буде отримана  округленням  до  цілих.  Якщо  учень  виконував математичний диктант але не дав жодної правильної відповіді йому виставляється мінімальна оцінка.</w:t>
      </w:r>
      <w:r w:rsidRPr="00266F6A">
        <w:rPr>
          <w:rFonts w:ascii="Times New Roman" w:hAnsi="Times New Roman" w:cs="Times New Roman"/>
          <w:sz w:val="24"/>
          <w:szCs w:val="24"/>
        </w:rPr>
        <w:cr/>
      </w:r>
    </w:p>
    <w:p w:rsidR="003C4F70" w:rsidRPr="00266F6A" w:rsidRDefault="002B2ED5" w:rsidP="00266F6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b/>
          <w:sz w:val="24"/>
          <w:szCs w:val="24"/>
        </w:rPr>
        <w:t>П</w:t>
      </w:r>
      <w:r w:rsidR="003C4F70" w:rsidRPr="00266F6A">
        <w:rPr>
          <w:rFonts w:ascii="Times New Roman" w:hAnsi="Times New Roman" w:cs="Times New Roman"/>
          <w:b/>
          <w:sz w:val="24"/>
          <w:szCs w:val="24"/>
        </w:rPr>
        <w:t>ід час</w:t>
      </w:r>
      <w:r w:rsidR="00266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70" w:rsidRPr="00266F6A">
        <w:rPr>
          <w:rFonts w:ascii="Times New Roman" w:hAnsi="Times New Roman" w:cs="Times New Roman"/>
          <w:b/>
          <w:sz w:val="24"/>
          <w:szCs w:val="24"/>
        </w:rPr>
        <w:t>роботи  в групі  (2 і більше учнів)</w:t>
      </w:r>
    </w:p>
    <w:p w:rsidR="007B4F15" w:rsidRPr="00266F6A" w:rsidRDefault="007B4F15" w:rsidP="005714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44" w:rsidRPr="00266F6A" w:rsidRDefault="00EF6244" w:rsidP="00EF624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Таблиця</w:t>
      </w:r>
    </w:p>
    <w:p w:rsidR="003C4F70" w:rsidRPr="00266F6A" w:rsidRDefault="00EF6244" w:rsidP="005714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за кожним напрямком від 0 до 3</w:t>
      </w:r>
      <w:r w:rsidR="003C4F70" w:rsidRPr="00266F6A">
        <w:rPr>
          <w:rFonts w:ascii="Times New Roman" w:hAnsi="Times New Roman" w:cs="Times New Roman"/>
          <w:sz w:val="24"/>
          <w:szCs w:val="24"/>
        </w:rPr>
        <w:t xml:space="preserve"> балів.</w:t>
      </w:r>
      <w:r w:rsidR="003C4F70" w:rsidRPr="00266F6A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5000" w:type="pct"/>
        <w:tblLook w:val="04A0"/>
      </w:tblPr>
      <w:tblGrid>
        <w:gridCol w:w="4347"/>
        <w:gridCol w:w="919"/>
        <w:gridCol w:w="918"/>
        <w:gridCol w:w="918"/>
        <w:gridCol w:w="918"/>
        <w:gridCol w:w="918"/>
        <w:gridCol w:w="917"/>
      </w:tblGrid>
      <w:tr w:rsidR="003C4F70" w:rsidRPr="00266F6A" w:rsidTr="007B4F15">
        <w:tc>
          <w:tcPr>
            <w:tcW w:w="2205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gridSpan w:val="6"/>
          </w:tcPr>
          <w:p w:rsidR="003C4F70" w:rsidRPr="00266F6A" w:rsidRDefault="003C4F70" w:rsidP="00540C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</w:t>
            </w:r>
            <w:r w:rsidR="00540C3B" w:rsidRPr="00266F6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</w:tr>
      <w:tr w:rsidR="0057146F" w:rsidRPr="00266F6A" w:rsidTr="00EF6244">
        <w:trPr>
          <w:trHeight w:val="806"/>
        </w:trPr>
        <w:tc>
          <w:tcPr>
            <w:tcW w:w="2205" w:type="pct"/>
          </w:tcPr>
          <w:p w:rsidR="003C4F70" w:rsidRPr="00266F6A" w:rsidRDefault="003C4F70" w:rsidP="005714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оцінки</w:t>
            </w: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266F6A" w:rsidTr="00EF6244">
        <w:tc>
          <w:tcPr>
            <w:tcW w:w="2205" w:type="pct"/>
          </w:tcPr>
          <w:p w:rsidR="003C4F70" w:rsidRPr="00266F6A" w:rsidRDefault="003C4F70" w:rsidP="002B2ED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Брав участь у вивченні всіх питань</w:t>
            </w: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266F6A" w:rsidTr="00EF6244">
        <w:tc>
          <w:tcPr>
            <w:tcW w:w="2205" w:type="pct"/>
          </w:tcPr>
          <w:p w:rsidR="003C4F70" w:rsidRPr="00266F6A" w:rsidRDefault="003C4F70" w:rsidP="002B2ED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Володіє всіма питаннями теми </w:t>
            </w: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266F6A" w:rsidTr="00EF6244">
        <w:tc>
          <w:tcPr>
            <w:tcW w:w="2205" w:type="pct"/>
          </w:tcPr>
          <w:p w:rsidR="003C4F70" w:rsidRPr="00266F6A" w:rsidRDefault="003C4F70" w:rsidP="002B2ED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Виконував не тільки свої завдання, </w:t>
            </w:r>
          </w:p>
          <w:p w:rsidR="003C4F70" w:rsidRPr="00266F6A" w:rsidRDefault="0057146F" w:rsidP="007B4F1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а й допомагав іншим </w:t>
            </w: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266F6A" w:rsidTr="00EF6244">
        <w:tc>
          <w:tcPr>
            <w:tcW w:w="2205" w:type="pct"/>
          </w:tcPr>
          <w:p w:rsidR="003C4F70" w:rsidRPr="00266F6A" w:rsidRDefault="003C4F70" w:rsidP="002B2ED5">
            <w:pPr>
              <w:pStyle w:val="a4"/>
              <w:spacing w:line="276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Виступав з результатом роботи </w:t>
            </w:r>
            <w:r w:rsidR="0057146F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групи </w:t>
            </w: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6F" w:rsidRPr="00266F6A" w:rsidTr="00EF6244">
        <w:tc>
          <w:tcPr>
            <w:tcW w:w="2205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ВСЬОГО БАЛІВ  </w:t>
            </w: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3C4F70" w:rsidRPr="00266F6A" w:rsidRDefault="003C4F70" w:rsidP="006609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F70" w:rsidRPr="00266F6A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4F70" w:rsidRPr="00266F6A" w:rsidRDefault="002B2ED5" w:rsidP="00266F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b/>
          <w:sz w:val="24"/>
          <w:szCs w:val="24"/>
        </w:rPr>
        <w:t>П</w:t>
      </w:r>
      <w:r w:rsidR="003C4F70" w:rsidRPr="00266F6A">
        <w:rPr>
          <w:rFonts w:ascii="Times New Roman" w:hAnsi="Times New Roman" w:cs="Times New Roman"/>
          <w:b/>
          <w:sz w:val="24"/>
          <w:szCs w:val="24"/>
        </w:rPr>
        <w:t>ри виконанні письмових робіт</w:t>
      </w:r>
      <w:r w:rsidR="003C4F70" w:rsidRPr="00266F6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1518"/>
        <w:gridCol w:w="1121"/>
        <w:gridCol w:w="7207"/>
      </w:tblGrid>
      <w:tr w:rsidR="007B4F15" w:rsidRPr="00266F6A" w:rsidTr="00E83DC2">
        <w:tc>
          <w:tcPr>
            <w:tcW w:w="1301" w:type="dxa"/>
          </w:tcPr>
          <w:p w:rsidR="003C4F70" w:rsidRPr="00266F6A" w:rsidRDefault="003C4F70" w:rsidP="007B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3C4F70" w:rsidRPr="00266F6A" w:rsidRDefault="003C4F70" w:rsidP="007B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</w:p>
          <w:p w:rsidR="003C4F70" w:rsidRPr="00266F6A" w:rsidRDefault="003C4F70" w:rsidP="007B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</w:p>
        </w:tc>
        <w:tc>
          <w:tcPr>
            <w:tcW w:w="1121" w:type="dxa"/>
          </w:tcPr>
          <w:p w:rsidR="003C4F70" w:rsidRPr="00266F6A" w:rsidRDefault="003C4F70" w:rsidP="007B4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207" w:type="dxa"/>
          </w:tcPr>
          <w:p w:rsidR="003C4F70" w:rsidRPr="00266F6A" w:rsidRDefault="003C4F70" w:rsidP="005416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навчальних досягнень </w:t>
            </w:r>
            <w:r w:rsidR="00541611" w:rsidRPr="00266F6A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3C4F70" w:rsidRPr="00266F6A" w:rsidTr="00E83DC2">
        <w:tc>
          <w:tcPr>
            <w:tcW w:w="1301" w:type="dxa"/>
            <w:vMerge w:val="restart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7" w:type="dxa"/>
          </w:tcPr>
          <w:p w:rsidR="003C4F70" w:rsidRPr="00266F6A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Робота виконувалась, </w:t>
            </w:r>
            <w:r w:rsidR="00FA46FE" w:rsidRPr="00266F6A">
              <w:rPr>
                <w:rFonts w:ascii="Times New Roman" w:hAnsi="Times New Roman" w:cs="Times New Roman"/>
                <w:sz w:val="24"/>
                <w:szCs w:val="24"/>
              </w:rPr>
              <w:t>але допущено 11</w:t>
            </w:r>
            <w:r w:rsidR="00EF7949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і більше грубих помилок.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7" w:type="dxa"/>
          </w:tcPr>
          <w:p w:rsidR="003C4F70" w:rsidRPr="00266F6A" w:rsidRDefault="003C4F70" w:rsidP="00EF6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Правильно виконано</w:t>
            </w:r>
            <w:r w:rsidR="00FA46FE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менше 1/3 роботи, або допущено 9-10 помилок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7" w:type="dxa"/>
          </w:tcPr>
          <w:p w:rsidR="003C4F70" w:rsidRPr="00266F6A" w:rsidRDefault="00FA46FE" w:rsidP="00EF6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Правильно виконано 1/3 роботи, або допущено 8-9 помилок</w:t>
            </w:r>
          </w:p>
        </w:tc>
      </w:tr>
      <w:tr w:rsidR="003C4F70" w:rsidRPr="00266F6A" w:rsidTr="00E83DC2">
        <w:tc>
          <w:tcPr>
            <w:tcW w:w="1301" w:type="dxa"/>
            <w:vMerge w:val="restart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7" w:type="dxa"/>
          </w:tcPr>
          <w:p w:rsidR="003C4F70" w:rsidRPr="00266F6A" w:rsidRDefault="00FA46FE" w:rsidP="00EF6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Правильно виконано 2/5 роботи, або допущено 6-7 помилок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7" w:type="dxa"/>
          </w:tcPr>
          <w:p w:rsidR="003C4F70" w:rsidRPr="00266F6A" w:rsidRDefault="003C4F70" w:rsidP="00EF6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Правильно виконано половину роботи</w:t>
            </w:r>
            <w:r w:rsidR="00FA46FE" w:rsidRPr="00266F6A">
              <w:rPr>
                <w:rFonts w:ascii="Times New Roman" w:hAnsi="Times New Roman" w:cs="Times New Roman"/>
                <w:sz w:val="24"/>
                <w:szCs w:val="24"/>
              </w:rPr>
              <w:t>, або допущено 5 грубих помилок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7" w:type="dxa"/>
          </w:tcPr>
          <w:p w:rsidR="003C4F70" w:rsidRPr="00266F6A" w:rsidRDefault="00FA46FE" w:rsidP="00EF6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Правильно виконано 3/5 роботи, або допущено 4 грубі помилки</w:t>
            </w:r>
          </w:p>
        </w:tc>
      </w:tr>
      <w:tr w:rsidR="003C4F70" w:rsidRPr="00266F6A" w:rsidTr="00E83DC2">
        <w:tc>
          <w:tcPr>
            <w:tcW w:w="1301" w:type="dxa"/>
            <w:vMerge w:val="restart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7" w:type="dxa"/>
          </w:tcPr>
          <w:p w:rsidR="003C4F70" w:rsidRPr="00266F6A" w:rsidRDefault="003C4F70" w:rsidP="00EF6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Правильно виконано 2/3 роботи</w:t>
            </w:r>
            <w:r w:rsidR="00FA46FE" w:rsidRPr="00266F6A">
              <w:rPr>
                <w:rFonts w:ascii="Times New Roman" w:hAnsi="Times New Roman" w:cs="Times New Roman"/>
                <w:sz w:val="24"/>
                <w:szCs w:val="24"/>
              </w:rPr>
              <w:t>, або допущено 3 грубі помилки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7" w:type="dxa"/>
          </w:tcPr>
          <w:p w:rsidR="003C4F70" w:rsidRPr="00266F6A" w:rsidRDefault="003C4F70" w:rsidP="00EF62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Правильно виконано 3/4 роботи</w:t>
            </w:r>
            <w:r w:rsidR="00FA46FE" w:rsidRPr="00266F6A">
              <w:rPr>
                <w:rFonts w:ascii="Times New Roman" w:hAnsi="Times New Roman" w:cs="Times New Roman"/>
                <w:sz w:val="24"/>
                <w:szCs w:val="24"/>
              </w:rPr>
              <w:t>, або допущено 2 грубі помилки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7" w:type="dxa"/>
          </w:tcPr>
          <w:p w:rsidR="003C4F70" w:rsidRPr="00266F6A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Робота виконана в повному обсязі, але допущено 1 </w:t>
            </w:r>
            <w:r w:rsidR="00EF7949" w:rsidRPr="00266F6A">
              <w:rPr>
                <w:rFonts w:ascii="Times New Roman" w:hAnsi="Times New Roman" w:cs="Times New Roman"/>
                <w:sz w:val="24"/>
                <w:szCs w:val="24"/>
              </w:rPr>
              <w:t>грубу й 1 негрубу помилку.</w:t>
            </w:r>
          </w:p>
        </w:tc>
      </w:tr>
      <w:tr w:rsidR="003C4F70" w:rsidRPr="00266F6A" w:rsidTr="00E83DC2">
        <w:tc>
          <w:tcPr>
            <w:tcW w:w="1301" w:type="dxa"/>
            <w:vMerge w:val="restart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913304" w:rsidRPr="00266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7" w:type="dxa"/>
          </w:tcPr>
          <w:p w:rsidR="003C4F70" w:rsidRPr="00266F6A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Робота виконана в повному обсязі, але допущено 1-2 </w:t>
            </w:r>
            <w:r w:rsidR="00EF7949" w:rsidRPr="00266F6A">
              <w:rPr>
                <w:rFonts w:ascii="Times New Roman" w:hAnsi="Times New Roman" w:cs="Times New Roman"/>
                <w:sz w:val="24"/>
                <w:szCs w:val="24"/>
              </w:rPr>
              <w:t>негрубі помилки.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7" w:type="dxa"/>
          </w:tcPr>
          <w:p w:rsidR="003C4F70" w:rsidRPr="00266F6A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Робота виконана правильно в повному обсязі окрім завдання підвищеної</w:t>
            </w:r>
            <w:r w:rsidR="00EF7949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 складності або творчого рівня.</w:t>
            </w:r>
          </w:p>
        </w:tc>
      </w:tr>
      <w:tr w:rsidR="003C4F70" w:rsidRPr="00266F6A" w:rsidTr="00E83DC2">
        <w:tc>
          <w:tcPr>
            <w:tcW w:w="1301" w:type="dxa"/>
            <w:vMerge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C4F70" w:rsidRPr="00266F6A" w:rsidRDefault="003C4F70" w:rsidP="00EF79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7" w:type="dxa"/>
          </w:tcPr>
          <w:p w:rsidR="003C4F70" w:rsidRPr="00266F6A" w:rsidRDefault="003C4F70" w:rsidP="00EF79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Робота виконана правильно в повному обсязі, в тому числі завдання підвищеної складності або творчого </w:t>
            </w:r>
            <w:r w:rsidR="00EF7949" w:rsidRPr="00266F6A">
              <w:rPr>
                <w:rFonts w:ascii="Times New Roman" w:hAnsi="Times New Roman" w:cs="Times New Roman"/>
                <w:sz w:val="24"/>
                <w:szCs w:val="24"/>
              </w:rPr>
              <w:t>рівня.</w:t>
            </w:r>
          </w:p>
        </w:tc>
      </w:tr>
    </w:tbl>
    <w:p w:rsidR="003C4F70" w:rsidRPr="00266F6A" w:rsidRDefault="003C4F70" w:rsidP="006609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4F70" w:rsidRPr="00266F6A" w:rsidRDefault="003C4F70" w:rsidP="0066099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6F6A">
        <w:rPr>
          <w:rFonts w:ascii="Times New Roman" w:hAnsi="Times New Roman" w:cs="Times New Roman"/>
          <w:i/>
          <w:sz w:val="24"/>
          <w:szCs w:val="24"/>
        </w:rPr>
        <w:t xml:space="preserve">До грубих помилок належать: </w:t>
      </w:r>
    </w:p>
    <w:p w:rsidR="003C4F70" w:rsidRPr="00266F6A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обчислювальні помилки в завданнях, які суттєво спотворю</w:t>
      </w:r>
      <w:r w:rsidR="00FA46FE" w:rsidRPr="00266F6A">
        <w:rPr>
          <w:rFonts w:ascii="Times New Roman" w:hAnsi="Times New Roman" w:cs="Times New Roman"/>
          <w:sz w:val="24"/>
          <w:szCs w:val="24"/>
        </w:rPr>
        <w:t>ю</w:t>
      </w:r>
      <w:r w:rsidRPr="00266F6A">
        <w:rPr>
          <w:rFonts w:ascii="Times New Roman" w:hAnsi="Times New Roman" w:cs="Times New Roman"/>
          <w:sz w:val="24"/>
          <w:szCs w:val="24"/>
        </w:rPr>
        <w:t>ть кінцевий результат зав</w:t>
      </w:r>
      <w:r w:rsidR="00EF7949" w:rsidRPr="00266F6A">
        <w:rPr>
          <w:rFonts w:ascii="Times New Roman" w:hAnsi="Times New Roman" w:cs="Times New Roman"/>
          <w:sz w:val="24"/>
          <w:szCs w:val="24"/>
        </w:rPr>
        <w:t>дання;</w:t>
      </w:r>
    </w:p>
    <w:p w:rsidR="003C4F70" w:rsidRPr="00266F6A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помилки у визначенні пор</w:t>
      </w:r>
      <w:r w:rsidR="00EF7949" w:rsidRPr="00266F6A">
        <w:rPr>
          <w:rFonts w:ascii="Times New Roman" w:hAnsi="Times New Roman" w:cs="Times New Roman"/>
          <w:sz w:val="24"/>
          <w:szCs w:val="24"/>
        </w:rPr>
        <w:t>ядку виконання арифметичних дій;</w:t>
      </w:r>
    </w:p>
    <w:p w:rsidR="003C4F70" w:rsidRPr="00266F6A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 xml:space="preserve">неправильне розв’язання задачі (пропуск дій (дії), неправильний добір дій (дії), </w:t>
      </w:r>
      <w:r w:rsidR="00EF7949" w:rsidRPr="00266F6A">
        <w:rPr>
          <w:rFonts w:ascii="Times New Roman" w:hAnsi="Times New Roman" w:cs="Times New Roman"/>
          <w:sz w:val="24"/>
          <w:szCs w:val="24"/>
        </w:rPr>
        <w:t>зайві дії;</w:t>
      </w:r>
    </w:p>
    <w:p w:rsidR="003C4F70" w:rsidRPr="00266F6A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незакінчене розв’язання задачі чи прикладу</w:t>
      </w:r>
      <w:r w:rsidR="00EF7949" w:rsidRPr="00266F6A">
        <w:rPr>
          <w:rFonts w:ascii="Times New Roman" w:hAnsi="Times New Roman" w:cs="Times New Roman"/>
          <w:sz w:val="24"/>
          <w:szCs w:val="24"/>
        </w:rPr>
        <w:t>;</w:t>
      </w:r>
    </w:p>
    <w:p w:rsidR="003C4F70" w:rsidRPr="00266F6A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невиконане завдання (</w:t>
      </w:r>
      <w:r w:rsidR="00EF7949" w:rsidRPr="00266F6A">
        <w:rPr>
          <w:rFonts w:ascii="Times New Roman" w:hAnsi="Times New Roman" w:cs="Times New Roman"/>
          <w:sz w:val="24"/>
          <w:szCs w:val="24"/>
        </w:rPr>
        <w:t>не приступив до його виконання);</w:t>
      </w:r>
    </w:p>
    <w:p w:rsidR="003C4F70" w:rsidRPr="00266F6A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 xml:space="preserve">неправильне застосування властивостей, правил, алгоритмів, існуючих залежностей, які лежать в основі завдань чи використовуються в ході їх </w:t>
      </w:r>
      <w:r w:rsidR="00EF7949" w:rsidRPr="00266F6A">
        <w:rPr>
          <w:rFonts w:ascii="Times New Roman" w:hAnsi="Times New Roman" w:cs="Times New Roman"/>
          <w:sz w:val="24"/>
          <w:szCs w:val="24"/>
        </w:rPr>
        <w:t>виконання;</w:t>
      </w:r>
    </w:p>
    <w:p w:rsidR="003C4F70" w:rsidRPr="00266F6A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невідповідність пояснювального тексту, відповіді завдання, назви величин виконани</w:t>
      </w:r>
      <w:r w:rsidR="00EF7949" w:rsidRPr="00266F6A">
        <w:rPr>
          <w:rFonts w:ascii="Times New Roman" w:hAnsi="Times New Roman" w:cs="Times New Roman"/>
          <w:sz w:val="24"/>
          <w:szCs w:val="24"/>
        </w:rPr>
        <w:t>м діям та отриманим результатам;</w:t>
      </w:r>
    </w:p>
    <w:p w:rsidR="003C4F70" w:rsidRPr="00266F6A" w:rsidRDefault="003C4F70" w:rsidP="00EF7949">
      <w:pPr>
        <w:pStyle w:val="a4"/>
        <w:numPr>
          <w:ilvl w:val="0"/>
          <w:numId w:val="2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 xml:space="preserve">невідповідність виконаних вимірювань та геометричних побудов даним </w:t>
      </w:r>
      <w:r w:rsidR="00EF7949" w:rsidRPr="00266F6A">
        <w:rPr>
          <w:rFonts w:ascii="Times New Roman" w:hAnsi="Times New Roman" w:cs="Times New Roman"/>
          <w:sz w:val="24"/>
          <w:szCs w:val="24"/>
        </w:rPr>
        <w:t>параметрам завдання.</w:t>
      </w:r>
    </w:p>
    <w:p w:rsidR="003C4F70" w:rsidRPr="00266F6A" w:rsidRDefault="003C4F70" w:rsidP="0066099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66F6A">
        <w:rPr>
          <w:rFonts w:ascii="Times New Roman" w:hAnsi="Times New Roman" w:cs="Times New Roman"/>
          <w:i/>
          <w:sz w:val="24"/>
          <w:szCs w:val="24"/>
        </w:rPr>
        <w:t xml:space="preserve">Негрубими помилками є: </w:t>
      </w:r>
    </w:p>
    <w:p w:rsidR="003C4F70" w:rsidRPr="00266F6A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 xml:space="preserve">нераціональні прийоми обчислення, якщо ставилась вимога скористатися такими </w:t>
      </w:r>
      <w:r w:rsidR="00EF7949" w:rsidRPr="00266F6A">
        <w:rPr>
          <w:rFonts w:ascii="Times New Roman" w:hAnsi="Times New Roman" w:cs="Times New Roman"/>
          <w:sz w:val="24"/>
          <w:szCs w:val="24"/>
        </w:rPr>
        <w:t>прийомами;</w:t>
      </w:r>
    </w:p>
    <w:p w:rsidR="003C4F70" w:rsidRPr="00266F6A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 xml:space="preserve">неправильна побудова чи постановка запитань до дій (дії) під час розв’язання </w:t>
      </w:r>
    </w:p>
    <w:p w:rsidR="003C4F70" w:rsidRPr="00266F6A" w:rsidRDefault="00EF7949" w:rsidP="00EF7949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3C4F70" w:rsidRPr="00266F6A">
        <w:rPr>
          <w:rFonts w:ascii="Times New Roman" w:hAnsi="Times New Roman" w:cs="Times New Roman"/>
          <w:sz w:val="24"/>
          <w:szCs w:val="24"/>
        </w:rPr>
        <w:t>адачі</w:t>
      </w:r>
      <w:r w:rsidRPr="00266F6A">
        <w:rPr>
          <w:rFonts w:ascii="Times New Roman" w:hAnsi="Times New Roman" w:cs="Times New Roman"/>
          <w:sz w:val="24"/>
          <w:szCs w:val="24"/>
        </w:rPr>
        <w:t>;</w:t>
      </w:r>
    </w:p>
    <w:p w:rsidR="003C4F70" w:rsidRPr="00266F6A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 xml:space="preserve">неправильне чи неграмотне з точки зору стилістики або за змістом формулювання </w:t>
      </w:r>
    </w:p>
    <w:p w:rsidR="003C4F70" w:rsidRPr="00266F6A" w:rsidRDefault="003C4F70" w:rsidP="00EF7949">
      <w:pPr>
        <w:pStyle w:val="a4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відповіді задачі</w:t>
      </w:r>
      <w:r w:rsidR="00EF7949" w:rsidRPr="00266F6A">
        <w:rPr>
          <w:rFonts w:ascii="Times New Roman" w:hAnsi="Times New Roman" w:cs="Times New Roman"/>
          <w:sz w:val="24"/>
          <w:szCs w:val="24"/>
        </w:rPr>
        <w:t>;</w:t>
      </w:r>
    </w:p>
    <w:p w:rsidR="003C4F70" w:rsidRPr="00266F6A" w:rsidRDefault="003C4F70" w:rsidP="00EF7949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неправильне списування даних (чисел, знаків) задачі з правильним її розв’язанням</w:t>
      </w:r>
      <w:r w:rsidR="00EF7949" w:rsidRPr="00266F6A">
        <w:rPr>
          <w:rFonts w:ascii="Times New Roman" w:hAnsi="Times New Roman" w:cs="Times New Roman"/>
          <w:sz w:val="24"/>
          <w:szCs w:val="24"/>
        </w:rPr>
        <w:t>;</w:t>
      </w:r>
    </w:p>
    <w:p w:rsidR="003C4F70" w:rsidRPr="00266F6A" w:rsidRDefault="003C4F70" w:rsidP="0066099C">
      <w:pPr>
        <w:pStyle w:val="a4"/>
        <w:numPr>
          <w:ilvl w:val="0"/>
          <w:numId w:val="3"/>
        </w:num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t>не закінчене (не доведене) до логічного кінця перетворення</w:t>
      </w:r>
      <w:r w:rsidR="00FA46FE" w:rsidRPr="00266F6A">
        <w:rPr>
          <w:rFonts w:ascii="Times New Roman" w:hAnsi="Times New Roman" w:cs="Times New Roman"/>
          <w:sz w:val="24"/>
          <w:szCs w:val="24"/>
        </w:rPr>
        <w:t>.</w:t>
      </w:r>
    </w:p>
    <w:p w:rsidR="00796AF0" w:rsidRPr="00266F6A" w:rsidRDefault="003C4F70" w:rsidP="00266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F6A">
        <w:rPr>
          <w:rFonts w:ascii="Times New Roman" w:hAnsi="Times New Roman" w:cs="Times New Roman"/>
          <w:sz w:val="24"/>
          <w:szCs w:val="24"/>
        </w:rPr>
        <w:cr/>
      </w:r>
      <w:r w:rsidR="00266F6A">
        <w:rPr>
          <w:rFonts w:ascii="Times New Roman" w:hAnsi="Times New Roman" w:cs="Times New Roman"/>
          <w:b/>
          <w:sz w:val="24"/>
          <w:szCs w:val="24"/>
        </w:rPr>
        <w:t xml:space="preserve">АДАПТОВАНІ </w:t>
      </w:r>
      <w:proofErr w:type="spellStart"/>
      <w:r w:rsidR="00266F6A">
        <w:rPr>
          <w:rFonts w:ascii="Times New Roman" w:hAnsi="Times New Roman" w:cs="Times New Roman"/>
          <w:b/>
          <w:sz w:val="24"/>
          <w:szCs w:val="24"/>
        </w:rPr>
        <w:t>к</w:t>
      </w:r>
      <w:r w:rsidR="000D35B5" w:rsidRPr="00266F6A">
        <w:rPr>
          <w:rFonts w:ascii="Times New Roman" w:hAnsi="Times New Roman" w:cs="Times New Roman"/>
          <w:b/>
          <w:sz w:val="24"/>
          <w:szCs w:val="24"/>
        </w:rPr>
        <w:t>ритерiї</w:t>
      </w:r>
      <w:proofErr w:type="spellEnd"/>
      <w:r w:rsidR="00186090" w:rsidRPr="00266F6A">
        <w:rPr>
          <w:rFonts w:ascii="Times New Roman" w:hAnsi="Times New Roman" w:cs="Times New Roman"/>
          <w:b/>
          <w:sz w:val="24"/>
          <w:szCs w:val="24"/>
        </w:rPr>
        <w:t xml:space="preserve"> оцінювання  </w:t>
      </w:r>
      <w:r w:rsidR="000D35B5" w:rsidRPr="00266F6A">
        <w:rPr>
          <w:rFonts w:ascii="Times New Roman" w:hAnsi="Times New Roman" w:cs="Times New Roman"/>
          <w:b/>
          <w:sz w:val="24"/>
          <w:szCs w:val="24"/>
        </w:rPr>
        <w:t>моделей геометр</w:t>
      </w:r>
      <w:r w:rsidR="00E05847" w:rsidRPr="00266F6A">
        <w:rPr>
          <w:rFonts w:ascii="Times New Roman" w:hAnsi="Times New Roman" w:cs="Times New Roman"/>
          <w:b/>
          <w:sz w:val="24"/>
          <w:szCs w:val="24"/>
        </w:rPr>
        <w:t>и</w:t>
      </w:r>
      <w:r w:rsidR="000D35B5" w:rsidRPr="00266F6A">
        <w:rPr>
          <w:rFonts w:ascii="Times New Roman" w:hAnsi="Times New Roman" w:cs="Times New Roman"/>
          <w:b/>
          <w:sz w:val="24"/>
          <w:szCs w:val="24"/>
        </w:rPr>
        <w:t>чних фігур</w:t>
      </w:r>
    </w:p>
    <w:tbl>
      <w:tblPr>
        <w:tblStyle w:val="a3"/>
        <w:tblW w:w="0" w:type="auto"/>
        <w:tblInd w:w="250" w:type="dxa"/>
        <w:tblLook w:val="04A0"/>
      </w:tblPr>
      <w:tblGrid>
        <w:gridCol w:w="7893"/>
        <w:gridCol w:w="1242"/>
      </w:tblGrid>
      <w:tr w:rsidR="00E05847" w:rsidRPr="00266F6A" w:rsidTr="00E05847">
        <w:tc>
          <w:tcPr>
            <w:tcW w:w="7893" w:type="dxa"/>
          </w:tcPr>
          <w:p w:rsidR="00E05847" w:rsidRPr="00266F6A" w:rsidRDefault="00E05847" w:rsidP="00796A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Вимоги до геометричної  фігури</w:t>
            </w:r>
          </w:p>
        </w:tc>
        <w:tc>
          <w:tcPr>
            <w:tcW w:w="1242" w:type="dxa"/>
          </w:tcPr>
          <w:p w:rsidR="00E05847" w:rsidRPr="00266F6A" w:rsidRDefault="005C2686" w:rsidP="00796AF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Оцінка</w:t>
            </w:r>
          </w:p>
        </w:tc>
      </w:tr>
      <w:tr w:rsidR="00E05847" w:rsidRPr="00266F6A" w:rsidTr="00F34CBE">
        <w:trPr>
          <w:trHeight w:val="907"/>
        </w:trPr>
        <w:tc>
          <w:tcPr>
            <w:tcW w:w="7893" w:type="dxa"/>
            <w:vAlign w:val="center"/>
          </w:tcPr>
          <w:p w:rsidR="00E05847" w:rsidRPr="00266F6A" w:rsidRDefault="00F34CBE" w:rsidP="00F34CB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AF0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еометрична модель зроблена </w:t>
            </w:r>
            <w:r w:rsidR="005C2686" w:rsidRPr="00266F6A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індивідуально, </w:t>
            </w:r>
            <w:r w:rsidR="00796AF0" w:rsidRPr="00266F6A">
              <w:rPr>
                <w:rFonts w:ascii="Times New Roman" w:hAnsi="Times New Roman" w:cs="Times New Roman"/>
                <w:sz w:val="24"/>
                <w:szCs w:val="24"/>
              </w:rPr>
              <w:t>охайно, правильно зі скла, металу, дерева.</w:t>
            </w:r>
          </w:p>
        </w:tc>
        <w:tc>
          <w:tcPr>
            <w:tcW w:w="1242" w:type="dxa"/>
            <w:vAlign w:val="center"/>
          </w:tcPr>
          <w:p w:rsidR="00E05847" w:rsidRPr="00266F6A" w:rsidRDefault="00796AF0" w:rsidP="00F34CB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E05847" w:rsidRPr="00266F6A" w:rsidTr="00F34CBE">
        <w:trPr>
          <w:trHeight w:val="907"/>
        </w:trPr>
        <w:tc>
          <w:tcPr>
            <w:tcW w:w="7893" w:type="dxa"/>
            <w:vAlign w:val="center"/>
          </w:tcPr>
          <w:p w:rsidR="00E05847" w:rsidRPr="00266F6A" w:rsidRDefault="00F34CBE" w:rsidP="00F34CB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AF0" w:rsidRPr="00266F6A">
              <w:rPr>
                <w:rFonts w:ascii="Times New Roman" w:hAnsi="Times New Roman" w:cs="Times New Roman"/>
                <w:sz w:val="24"/>
                <w:szCs w:val="24"/>
              </w:rPr>
              <w:t>еометрична модель зроблена охайно, правильно із паперових матеріалів</w:t>
            </w: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vAlign w:val="center"/>
          </w:tcPr>
          <w:p w:rsidR="00E05847" w:rsidRPr="00266F6A" w:rsidRDefault="00796AF0" w:rsidP="00F34CB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05847" w:rsidRPr="00266F6A" w:rsidTr="00F34CBE">
        <w:trPr>
          <w:trHeight w:val="907"/>
        </w:trPr>
        <w:tc>
          <w:tcPr>
            <w:tcW w:w="7893" w:type="dxa"/>
            <w:vAlign w:val="center"/>
          </w:tcPr>
          <w:p w:rsidR="00E05847" w:rsidRPr="00266F6A" w:rsidRDefault="00F34CBE" w:rsidP="00F34CB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6AF0" w:rsidRPr="00266F6A">
              <w:rPr>
                <w:rFonts w:ascii="Times New Roman" w:hAnsi="Times New Roman" w:cs="Times New Roman"/>
                <w:sz w:val="24"/>
                <w:szCs w:val="24"/>
              </w:rPr>
              <w:t>еометрична модель зроблена охайно, правильно ізпідручних матеріалів.</w:t>
            </w:r>
          </w:p>
        </w:tc>
        <w:tc>
          <w:tcPr>
            <w:tcW w:w="1242" w:type="dxa"/>
            <w:vAlign w:val="center"/>
          </w:tcPr>
          <w:p w:rsidR="00E05847" w:rsidRPr="00266F6A" w:rsidRDefault="00796AF0" w:rsidP="00F34CB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6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</w:tbl>
    <w:p w:rsidR="006054C6" w:rsidRPr="00266F6A" w:rsidRDefault="00315275" w:rsidP="00266F6A">
      <w:pPr>
        <w:pStyle w:val="a5"/>
        <w:shd w:val="clear" w:color="auto" w:fill="FFFFFF"/>
        <w:spacing w:before="0" w:beforeAutospacing="0" w:after="74" w:afterAutospacing="0" w:line="148" w:lineRule="atLeast"/>
        <w:jc w:val="center"/>
        <w:rPr>
          <w:lang w:val="uk-UA"/>
        </w:rPr>
      </w:pPr>
      <w:r w:rsidRPr="00266F6A">
        <w:rPr>
          <w:b/>
          <w:bCs/>
          <w:lang w:val="uk-UA"/>
        </w:rPr>
        <w:t>П</w:t>
      </w:r>
      <w:proofErr w:type="spellStart"/>
      <w:r w:rsidRPr="00266F6A">
        <w:rPr>
          <w:b/>
          <w:bCs/>
        </w:rPr>
        <w:t>еревірк</w:t>
      </w:r>
      <w:proofErr w:type="spellEnd"/>
      <w:r w:rsidRPr="00266F6A">
        <w:rPr>
          <w:b/>
          <w:bCs/>
          <w:lang w:val="uk-UA"/>
        </w:rPr>
        <w:t>а</w:t>
      </w:r>
      <w:bookmarkStart w:id="0" w:name="_GoBack"/>
      <w:bookmarkEnd w:id="0"/>
      <w:r w:rsidR="006054C6" w:rsidRPr="00266F6A">
        <w:rPr>
          <w:b/>
          <w:bCs/>
        </w:rPr>
        <w:t> </w:t>
      </w:r>
      <w:proofErr w:type="spellStart"/>
      <w:r w:rsidR="006054C6" w:rsidRPr="00266F6A">
        <w:rPr>
          <w:b/>
          <w:bCs/>
        </w:rPr>
        <w:t>зошитів</w:t>
      </w:r>
      <w:proofErr w:type="spellEnd"/>
      <w:r w:rsidR="006054C6" w:rsidRPr="00266F6A">
        <w:rPr>
          <w:b/>
          <w:bCs/>
        </w:rPr>
        <w:t xml:space="preserve"> </w:t>
      </w:r>
      <w:proofErr w:type="spellStart"/>
      <w:r w:rsidR="006054C6" w:rsidRPr="00266F6A">
        <w:rPr>
          <w:b/>
          <w:bCs/>
        </w:rPr>
        <w:t>з</w:t>
      </w:r>
      <w:proofErr w:type="spellEnd"/>
      <w:r w:rsidR="006054C6" w:rsidRPr="00266F6A">
        <w:rPr>
          <w:b/>
          <w:bCs/>
        </w:rPr>
        <w:t xml:space="preserve"> математики</w:t>
      </w:r>
    </w:p>
    <w:p w:rsidR="006054C6" w:rsidRPr="00266F6A" w:rsidRDefault="006054C6" w:rsidP="006054C6">
      <w:pPr>
        <w:pStyle w:val="a5"/>
        <w:shd w:val="clear" w:color="auto" w:fill="FFFFFF"/>
        <w:spacing w:before="0" w:beforeAutospacing="0" w:after="74" w:afterAutospacing="0" w:line="148" w:lineRule="atLeast"/>
      </w:pPr>
      <w:r w:rsidRPr="00266F6A">
        <w:t> </w:t>
      </w:r>
    </w:p>
    <w:p w:rsidR="00266F6A" w:rsidRDefault="006054C6" w:rsidP="00266F6A">
      <w:pPr>
        <w:pStyle w:val="a5"/>
        <w:shd w:val="clear" w:color="auto" w:fill="FFFFFF"/>
        <w:spacing w:before="0" w:beforeAutospacing="0" w:after="74" w:afterAutospacing="0" w:line="148" w:lineRule="atLeast"/>
        <w:ind w:firstLine="567"/>
        <w:jc w:val="both"/>
        <w:rPr>
          <w:lang w:val="uk-UA"/>
        </w:rPr>
      </w:pPr>
      <w:r w:rsidRPr="00266F6A">
        <w:t> </w:t>
      </w:r>
      <w:proofErr w:type="spellStart"/>
      <w:r w:rsidRPr="00266F6A">
        <w:t>Усі</w:t>
      </w:r>
      <w:proofErr w:type="spellEnd"/>
      <w:r w:rsidRPr="00266F6A">
        <w:t xml:space="preserve"> записи в </w:t>
      </w:r>
      <w:proofErr w:type="spellStart"/>
      <w:r w:rsidRPr="00266F6A">
        <w:t>зошитах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учні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виконують</w:t>
      </w:r>
      <w:proofErr w:type="spellEnd"/>
      <w:r w:rsidRPr="00266F6A">
        <w:t xml:space="preserve"> </w:t>
      </w:r>
      <w:proofErr w:type="spellStart"/>
      <w:r w:rsidRPr="00266F6A">
        <w:t>з</w:t>
      </w:r>
      <w:proofErr w:type="spellEnd"/>
      <w:r w:rsidRPr="00266F6A">
        <w:t xml:space="preserve"> </w:t>
      </w:r>
      <w:proofErr w:type="spellStart"/>
      <w:r w:rsidRPr="00266F6A">
        <w:t>дотриманням</w:t>
      </w:r>
      <w:proofErr w:type="spellEnd"/>
      <w:r w:rsidR="00266F6A">
        <w:rPr>
          <w:lang w:val="uk-UA"/>
        </w:rPr>
        <w:t xml:space="preserve"> </w:t>
      </w:r>
      <w:proofErr w:type="gramStart"/>
      <w:r w:rsidRPr="00266F6A">
        <w:t>таких</w:t>
      </w:r>
      <w:proofErr w:type="gramEnd"/>
      <w:r w:rsidR="00266F6A">
        <w:rPr>
          <w:lang w:val="uk-UA"/>
        </w:rPr>
        <w:t xml:space="preserve"> </w:t>
      </w:r>
      <w:proofErr w:type="spellStart"/>
      <w:r w:rsidRPr="00266F6A">
        <w:t>вимог:</w:t>
      </w:r>
      <w:proofErr w:type="spellEnd"/>
    </w:p>
    <w:p w:rsidR="00266F6A" w:rsidRPr="00266F6A" w:rsidRDefault="006054C6" w:rsidP="00266F6A">
      <w:pPr>
        <w:pStyle w:val="a5"/>
        <w:numPr>
          <w:ilvl w:val="0"/>
          <w:numId w:val="7"/>
        </w:numPr>
        <w:shd w:val="clear" w:color="auto" w:fill="FFFFFF"/>
        <w:spacing w:before="0" w:beforeAutospacing="0" w:after="74" w:afterAutospacing="0" w:line="148" w:lineRule="atLeast"/>
        <w:jc w:val="both"/>
      </w:pPr>
      <w:proofErr w:type="spellStart"/>
      <w:r w:rsidRPr="00266F6A">
        <w:t>Писати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охайно</w:t>
      </w:r>
      <w:proofErr w:type="spellEnd"/>
      <w:r w:rsidRPr="00266F6A">
        <w:t xml:space="preserve">, </w:t>
      </w:r>
      <w:proofErr w:type="spellStart"/>
      <w:r w:rsidRPr="00266F6A">
        <w:t>розбірливим</w:t>
      </w:r>
      <w:proofErr w:type="spellEnd"/>
      <w:r w:rsidRPr="00266F6A">
        <w:t xml:space="preserve"> почерком, </w:t>
      </w:r>
      <w:proofErr w:type="spellStart"/>
      <w:r w:rsidRPr="00266F6A">
        <w:t>синім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чорнилом.</w:t>
      </w:r>
      <w:proofErr w:type="spellEnd"/>
    </w:p>
    <w:p w:rsidR="00266F6A" w:rsidRPr="00266F6A" w:rsidRDefault="006054C6" w:rsidP="00266F6A">
      <w:pPr>
        <w:pStyle w:val="a5"/>
        <w:numPr>
          <w:ilvl w:val="0"/>
          <w:numId w:val="7"/>
        </w:numPr>
        <w:shd w:val="clear" w:color="auto" w:fill="FFFFFF"/>
        <w:spacing w:before="0" w:beforeAutospacing="0" w:after="74" w:afterAutospacing="0" w:line="148" w:lineRule="atLeast"/>
        <w:jc w:val="both"/>
      </w:pPr>
      <w:proofErr w:type="spellStart"/>
      <w:r w:rsidRPr="00266F6A">
        <w:t>Зберігати</w:t>
      </w:r>
      <w:proofErr w:type="spellEnd"/>
      <w:r w:rsidRPr="00266F6A">
        <w:t xml:space="preserve"> поля </w:t>
      </w:r>
      <w:proofErr w:type="spellStart"/>
      <w:r w:rsidRPr="00266F6A">
        <w:t>з</w:t>
      </w:r>
      <w:proofErr w:type="spellEnd"/>
      <w:r w:rsidRPr="00266F6A">
        <w:t xml:space="preserve"> </w:t>
      </w:r>
      <w:proofErr w:type="spellStart"/>
      <w:r w:rsidRPr="00266F6A">
        <w:t>зовнішньої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сторони.</w:t>
      </w:r>
      <w:proofErr w:type="spellEnd"/>
    </w:p>
    <w:p w:rsidR="00266F6A" w:rsidRPr="00266F6A" w:rsidRDefault="006054C6" w:rsidP="00266F6A">
      <w:pPr>
        <w:pStyle w:val="a5"/>
        <w:numPr>
          <w:ilvl w:val="0"/>
          <w:numId w:val="7"/>
        </w:numPr>
        <w:shd w:val="clear" w:color="auto" w:fill="FFFFFF"/>
        <w:spacing w:before="0" w:beforeAutospacing="0" w:after="74" w:afterAutospacing="0" w:line="148" w:lineRule="atLeast"/>
        <w:jc w:val="both"/>
      </w:pPr>
      <w:proofErr w:type="spellStart"/>
      <w:r w:rsidRPr="00266F6A">
        <w:t>Вказувати</w:t>
      </w:r>
      <w:proofErr w:type="spellEnd"/>
      <w:r w:rsidRPr="00266F6A">
        <w:t xml:space="preserve"> дату </w:t>
      </w:r>
      <w:proofErr w:type="spellStart"/>
      <w:r w:rsidRPr="00266F6A">
        <w:t>виконання</w:t>
      </w:r>
      <w:proofErr w:type="spellEnd"/>
      <w:r w:rsidR="00266F6A">
        <w:rPr>
          <w:lang w:val="uk-UA"/>
        </w:rPr>
        <w:t xml:space="preserve"> </w:t>
      </w:r>
      <w:proofErr w:type="spellStart"/>
      <w:r w:rsidR="00266F6A">
        <w:t>роботи</w:t>
      </w:r>
      <w:proofErr w:type="spellEnd"/>
      <w:r w:rsidRPr="00266F6A">
        <w:rPr>
          <w:lang w:val="uk-UA"/>
        </w:rPr>
        <w:t>.</w:t>
      </w:r>
    </w:p>
    <w:p w:rsidR="00266F6A" w:rsidRPr="00266F6A" w:rsidRDefault="006054C6" w:rsidP="00266F6A">
      <w:pPr>
        <w:pStyle w:val="a5"/>
        <w:numPr>
          <w:ilvl w:val="0"/>
          <w:numId w:val="7"/>
        </w:numPr>
        <w:shd w:val="clear" w:color="auto" w:fill="FFFFFF"/>
        <w:spacing w:before="0" w:beforeAutospacing="0" w:after="74" w:afterAutospacing="0" w:line="148" w:lineRule="atLeast"/>
        <w:jc w:val="both"/>
      </w:pPr>
      <w:proofErr w:type="spellStart"/>
      <w:r w:rsidRPr="00266F6A">
        <w:t>Вказувати</w:t>
      </w:r>
      <w:proofErr w:type="spellEnd"/>
      <w:r w:rsidRPr="00266F6A">
        <w:t xml:space="preserve">, де </w:t>
      </w:r>
      <w:proofErr w:type="spellStart"/>
      <w:r w:rsidRPr="00266F6A">
        <w:t>виконується</w:t>
      </w:r>
      <w:proofErr w:type="spellEnd"/>
      <w:r w:rsidRPr="00266F6A">
        <w:t xml:space="preserve"> робота (</w:t>
      </w:r>
      <w:proofErr w:type="spellStart"/>
      <w:r w:rsidRPr="00266F6A">
        <w:t>класна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чи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домашня</w:t>
      </w:r>
      <w:proofErr w:type="spellEnd"/>
      <w:r w:rsidRPr="00266F6A">
        <w:t>)</w:t>
      </w:r>
      <w:r w:rsidR="00266F6A">
        <w:rPr>
          <w:lang w:val="uk-UA"/>
        </w:rPr>
        <w:t>.</w:t>
      </w:r>
    </w:p>
    <w:p w:rsidR="00266F6A" w:rsidRPr="00266F6A" w:rsidRDefault="006054C6" w:rsidP="00266F6A">
      <w:pPr>
        <w:pStyle w:val="a5"/>
        <w:numPr>
          <w:ilvl w:val="0"/>
          <w:numId w:val="7"/>
        </w:numPr>
        <w:shd w:val="clear" w:color="auto" w:fill="FFFFFF"/>
        <w:spacing w:before="0" w:beforeAutospacing="0" w:after="74" w:afterAutospacing="0" w:line="148" w:lineRule="atLeast"/>
        <w:jc w:val="both"/>
      </w:pPr>
      <w:proofErr w:type="spellStart"/>
      <w:r w:rsidRPr="00266F6A">
        <w:t>Позначати</w:t>
      </w:r>
      <w:proofErr w:type="spellEnd"/>
      <w:r w:rsidRPr="00266F6A">
        <w:t xml:space="preserve"> номер </w:t>
      </w:r>
      <w:proofErr w:type="spellStart"/>
      <w:r w:rsidRPr="00266F6A">
        <w:t>вправи</w:t>
      </w:r>
      <w:proofErr w:type="spellEnd"/>
      <w:r w:rsidRPr="00266F6A">
        <w:t xml:space="preserve">, </w:t>
      </w:r>
      <w:proofErr w:type="spellStart"/>
      <w:r w:rsidRPr="00266F6A">
        <w:t>задачі.</w:t>
      </w:r>
      <w:proofErr w:type="spellEnd"/>
    </w:p>
    <w:p w:rsidR="00266F6A" w:rsidRPr="00266F6A" w:rsidRDefault="006054C6" w:rsidP="00266F6A">
      <w:pPr>
        <w:pStyle w:val="a5"/>
        <w:numPr>
          <w:ilvl w:val="0"/>
          <w:numId w:val="7"/>
        </w:numPr>
        <w:shd w:val="clear" w:color="auto" w:fill="FFFFFF"/>
        <w:spacing w:before="0" w:beforeAutospacing="0" w:after="74" w:afterAutospacing="0" w:line="148" w:lineRule="atLeast"/>
        <w:jc w:val="both"/>
      </w:pPr>
      <w:proofErr w:type="spellStart"/>
      <w:r w:rsidRPr="00266F6A">
        <w:t>Між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останнім</w:t>
      </w:r>
      <w:proofErr w:type="spellEnd"/>
      <w:r w:rsidRPr="00266F6A">
        <w:t xml:space="preserve"> рядком </w:t>
      </w:r>
      <w:proofErr w:type="spellStart"/>
      <w:r w:rsidRPr="00266F6A">
        <w:t>даної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письмової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роботи</w:t>
      </w:r>
      <w:proofErr w:type="spellEnd"/>
      <w:r w:rsidRPr="00266F6A">
        <w:t xml:space="preserve"> та </w:t>
      </w:r>
      <w:proofErr w:type="spellStart"/>
      <w:r w:rsidRPr="00266F6A">
        <w:t>наступною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роботою</w:t>
      </w:r>
      <w:proofErr w:type="spellEnd"/>
      <w:r w:rsidR="00266F6A">
        <w:rPr>
          <w:lang w:val="uk-UA"/>
        </w:rPr>
        <w:t xml:space="preserve"> </w:t>
      </w:r>
      <w:proofErr w:type="spellStart"/>
      <w:r w:rsidR="00266F6A">
        <w:t>пропускати</w:t>
      </w:r>
      <w:proofErr w:type="spellEnd"/>
      <w:r w:rsidR="00266F6A">
        <w:t> 4 </w:t>
      </w:r>
      <w:proofErr w:type="spellStart"/>
      <w:r w:rsidR="00266F6A">
        <w:t>клітини</w:t>
      </w:r>
      <w:r w:rsidRPr="00266F6A">
        <w:t>.</w:t>
      </w:r>
      <w:proofErr w:type="spellEnd"/>
    </w:p>
    <w:p w:rsidR="00266F6A" w:rsidRPr="00266F6A" w:rsidRDefault="006054C6" w:rsidP="00266F6A">
      <w:pPr>
        <w:pStyle w:val="a5"/>
        <w:numPr>
          <w:ilvl w:val="0"/>
          <w:numId w:val="7"/>
        </w:numPr>
        <w:shd w:val="clear" w:color="auto" w:fill="FFFFFF"/>
        <w:spacing w:before="0" w:beforeAutospacing="0" w:after="74" w:afterAutospacing="0" w:line="148" w:lineRule="atLeast"/>
        <w:jc w:val="both"/>
      </w:pPr>
      <w:proofErr w:type="spellStart"/>
      <w:r w:rsidRPr="00266F6A">
        <w:t>Креслення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виконуються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олівцем</w:t>
      </w:r>
      <w:proofErr w:type="spellEnd"/>
      <w:r w:rsidRPr="00266F6A">
        <w:t xml:space="preserve"> (у </w:t>
      </w:r>
      <w:proofErr w:type="spellStart"/>
      <w:r w:rsidRPr="00266F6A">
        <w:t>випадку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необхідності</w:t>
      </w:r>
      <w:proofErr w:type="spellEnd"/>
      <w:r w:rsidRPr="00266F6A">
        <w:t> </w:t>
      </w:r>
      <w:r w:rsidR="00266F6A">
        <w:t>–</w:t>
      </w:r>
      <w:r w:rsidRPr="00266F6A">
        <w:t> </w:t>
      </w:r>
      <w:proofErr w:type="spellStart"/>
      <w:r w:rsidRPr="00266F6A">
        <w:t>із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застосуванням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лінійки</w:t>
      </w:r>
      <w:proofErr w:type="spellEnd"/>
      <w:r w:rsidRPr="00266F6A">
        <w:t xml:space="preserve"> та циркуля), а </w:t>
      </w:r>
      <w:proofErr w:type="spellStart"/>
      <w:r w:rsidRPr="00266F6A">
        <w:t>умовні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позначення</w:t>
      </w:r>
      <w:proofErr w:type="spellEnd"/>
      <w:r w:rsidRPr="00266F6A">
        <w:t xml:space="preserve"> до них </w:t>
      </w:r>
      <w:proofErr w:type="spellStart"/>
      <w:proofErr w:type="gramStart"/>
      <w:r w:rsidRPr="00266F6A">
        <w:t>п</w:t>
      </w:r>
      <w:proofErr w:type="gramEnd"/>
      <w:r w:rsidRPr="00266F6A">
        <w:t>ідписуються</w:t>
      </w:r>
      <w:proofErr w:type="spellEnd"/>
      <w:r w:rsidRPr="00266F6A">
        <w:t xml:space="preserve"> </w:t>
      </w:r>
      <w:proofErr w:type="spellStart"/>
      <w:r w:rsidRPr="00266F6A">
        <w:t>ручкою.</w:t>
      </w:r>
      <w:proofErr w:type="spellEnd"/>
    </w:p>
    <w:p w:rsidR="006054C6" w:rsidRPr="00266F6A" w:rsidRDefault="006054C6" w:rsidP="00266F6A">
      <w:pPr>
        <w:pStyle w:val="a5"/>
        <w:shd w:val="clear" w:color="auto" w:fill="FFFFFF"/>
        <w:spacing w:before="0" w:beforeAutospacing="0" w:after="74" w:afterAutospacing="0" w:line="148" w:lineRule="atLeast"/>
        <w:ind w:left="927"/>
        <w:jc w:val="both"/>
      </w:pPr>
      <w:r w:rsidRPr="00266F6A">
        <w:rPr>
          <w:lang w:val="uk-UA"/>
        </w:rPr>
        <w:t>Невірні</w:t>
      </w:r>
      <w:r w:rsidR="00266F6A">
        <w:rPr>
          <w:lang w:val="uk-UA"/>
        </w:rPr>
        <w:t xml:space="preserve"> </w:t>
      </w:r>
      <w:r w:rsidRPr="00266F6A">
        <w:rPr>
          <w:lang w:val="uk-UA"/>
        </w:rPr>
        <w:t>написи: літера, число чи знак закреслювати</w:t>
      </w:r>
      <w:r w:rsidR="00266F6A">
        <w:rPr>
          <w:lang w:val="uk-UA"/>
        </w:rPr>
        <w:t xml:space="preserve"> </w:t>
      </w:r>
      <w:r w:rsidRPr="00266F6A">
        <w:rPr>
          <w:lang w:val="uk-UA"/>
        </w:rPr>
        <w:t>похилою</w:t>
      </w:r>
      <w:r w:rsidR="00266F6A">
        <w:rPr>
          <w:lang w:val="uk-UA"/>
        </w:rPr>
        <w:t xml:space="preserve"> </w:t>
      </w:r>
      <w:r w:rsidRPr="00266F6A">
        <w:rPr>
          <w:lang w:val="uk-UA"/>
        </w:rPr>
        <w:t>лінією, частину слова, слово, вираз</w:t>
      </w:r>
      <w:r w:rsidRPr="00266F6A">
        <w:t> </w:t>
      </w:r>
      <w:r w:rsidRPr="00266F6A">
        <w:rPr>
          <w:lang w:val="uk-UA"/>
        </w:rPr>
        <w:t>-</w:t>
      </w:r>
      <w:r w:rsidRPr="00266F6A">
        <w:t> </w:t>
      </w:r>
      <w:r w:rsidRPr="00266F6A">
        <w:rPr>
          <w:lang w:val="uk-UA"/>
        </w:rPr>
        <w:t>тонкою горизонтальною лінією; угорі над виправленням</w:t>
      </w:r>
      <w:r w:rsidR="00266F6A">
        <w:rPr>
          <w:lang w:val="uk-UA"/>
        </w:rPr>
        <w:t xml:space="preserve"> </w:t>
      </w:r>
      <w:r w:rsidRPr="00266F6A">
        <w:rPr>
          <w:lang w:val="uk-UA"/>
        </w:rPr>
        <w:t>надписується</w:t>
      </w:r>
      <w:r w:rsidR="00266F6A">
        <w:rPr>
          <w:lang w:val="uk-UA"/>
        </w:rPr>
        <w:t xml:space="preserve"> </w:t>
      </w:r>
      <w:r w:rsidRPr="00266F6A">
        <w:rPr>
          <w:lang w:val="uk-UA"/>
        </w:rPr>
        <w:t>необхідна</w:t>
      </w:r>
      <w:r w:rsidR="00266F6A">
        <w:rPr>
          <w:lang w:val="uk-UA"/>
        </w:rPr>
        <w:t xml:space="preserve"> </w:t>
      </w:r>
      <w:r w:rsidRPr="00266F6A">
        <w:rPr>
          <w:lang w:val="uk-UA"/>
        </w:rPr>
        <w:t>літера, слово, вираз; не виділяти</w:t>
      </w:r>
      <w:r w:rsidR="00266F6A">
        <w:rPr>
          <w:lang w:val="uk-UA"/>
        </w:rPr>
        <w:t xml:space="preserve"> </w:t>
      </w:r>
      <w:r w:rsidRPr="00266F6A">
        <w:rPr>
          <w:lang w:val="uk-UA"/>
        </w:rPr>
        <w:t xml:space="preserve">невірні записи дужками. </w:t>
      </w:r>
      <w:r w:rsidR="00266F6A">
        <w:t xml:space="preserve">При </w:t>
      </w:r>
      <w:proofErr w:type="spellStart"/>
      <w:r w:rsidR="00266F6A">
        <w:t>виправлен</w:t>
      </w:r>
      <w:r w:rsidRPr="00266F6A">
        <w:t>і</w:t>
      </w:r>
      <w:proofErr w:type="spellEnd"/>
      <w:r w:rsidRPr="00266F6A">
        <w:t xml:space="preserve"> не </w:t>
      </w:r>
      <w:proofErr w:type="spellStart"/>
      <w:r w:rsidRPr="00266F6A">
        <w:t>використовувати</w:t>
      </w:r>
      <w:proofErr w:type="spellEnd"/>
      <w:r w:rsidR="00266F6A">
        <w:rPr>
          <w:lang w:val="uk-UA"/>
        </w:rPr>
        <w:t xml:space="preserve"> </w:t>
      </w:r>
      <w:proofErr w:type="spellStart"/>
      <w:r w:rsidRPr="00266F6A">
        <w:t>коректор</w:t>
      </w:r>
      <w:proofErr w:type="spellEnd"/>
      <w:r w:rsidRPr="00266F6A">
        <w:t>.</w:t>
      </w:r>
    </w:p>
    <w:p w:rsidR="006054C6" w:rsidRPr="00266F6A" w:rsidRDefault="006054C6" w:rsidP="00266F6A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4C6" w:rsidRPr="00266F6A" w:rsidSect="0066099C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04D"/>
    <w:multiLevelType w:val="hybridMultilevel"/>
    <w:tmpl w:val="32B0F5B0"/>
    <w:lvl w:ilvl="0" w:tplc="3C34EB1C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264865"/>
    <w:multiLevelType w:val="hybridMultilevel"/>
    <w:tmpl w:val="1C1CD576"/>
    <w:lvl w:ilvl="0" w:tplc="C3AE8F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499"/>
    <w:multiLevelType w:val="hybridMultilevel"/>
    <w:tmpl w:val="A55C3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70F"/>
    <w:multiLevelType w:val="hybridMultilevel"/>
    <w:tmpl w:val="6494E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71C7"/>
    <w:multiLevelType w:val="hybridMultilevel"/>
    <w:tmpl w:val="5F245D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A222F"/>
    <w:multiLevelType w:val="hybridMultilevel"/>
    <w:tmpl w:val="1C1CD576"/>
    <w:lvl w:ilvl="0" w:tplc="C3AE8F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A4F57"/>
    <w:multiLevelType w:val="multilevel"/>
    <w:tmpl w:val="1F3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7CF"/>
    <w:rsid w:val="00076CD6"/>
    <w:rsid w:val="000D35B5"/>
    <w:rsid w:val="001121CA"/>
    <w:rsid w:val="00171CF5"/>
    <w:rsid w:val="001806EF"/>
    <w:rsid w:val="00186090"/>
    <w:rsid w:val="00205262"/>
    <w:rsid w:val="002143AD"/>
    <w:rsid w:val="00266F6A"/>
    <w:rsid w:val="002B2ED5"/>
    <w:rsid w:val="00315275"/>
    <w:rsid w:val="00351553"/>
    <w:rsid w:val="00360D92"/>
    <w:rsid w:val="003C4F70"/>
    <w:rsid w:val="00423DC0"/>
    <w:rsid w:val="00441E63"/>
    <w:rsid w:val="005377CF"/>
    <w:rsid w:val="00540C3B"/>
    <w:rsid w:val="00541611"/>
    <w:rsid w:val="0057146F"/>
    <w:rsid w:val="005C2686"/>
    <w:rsid w:val="005F2DDB"/>
    <w:rsid w:val="006054C6"/>
    <w:rsid w:val="0066099C"/>
    <w:rsid w:val="006E2272"/>
    <w:rsid w:val="006F381C"/>
    <w:rsid w:val="00796AF0"/>
    <w:rsid w:val="007B4F15"/>
    <w:rsid w:val="007D11CB"/>
    <w:rsid w:val="00913304"/>
    <w:rsid w:val="00BF3634"/>
    <w:rsid w:val="00C358F2"/>
    <w:rsid w:val="00E05847"/>
    <w:rsid w:val="00EA1301"/>
    <w:rsid w:val="00EC57EE"/>
    <w:rsid w:val="00EF6244"/>
    <w:rsid w:val="00EF7949"/>
    <w:rsid w:val="00F34CBE"/>
    <w:rsid w:val="00FA46FE"/>
    <w:rsid w:val="00FD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99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60D92"/>
    <w:pPr>
      <w:widowControl w:val="0"/>
      <w:autoSpaceDE w:val="0"/>
      <w:autoSpaceDN w:val="0"/>
      <w:spacing w:before="24" w:after="0" w:line="240" w:lineRule="auto"/>
      <w:ind w:left="150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nhideWhenUsed/>
    <w:rsid w:val="0060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2022-02-01T14:47:00Z</dcterms:created>
  <dcterms:modified xsi:type="dcterms:W3CDTF">2022-02-01T14:47:00Z</dcterms:modified>
</cp:coreProperties>
</file>