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E0" w:rsidRDefault="00772D16" w:rsidP="007901E0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bookmarkStart w:id="0" w:name="_GoBack"/>
      <w:r w:rsidRPr="007901E0">
        <w:rPr>
          <w:rFonts w:ascii="Times New Roman" w:hAnsi="Times New Roman" w:cs="Times New Roman"/>
          <w:b/>
          <w:bCs/>
          <w:sz w:val="36"/>
          <w:szCs w:val="36"/>
          <w:lang w:val="uk-UA"/>
        </w:rPr>
        <w:t>План</w:t>
      </w:r>
      <w:r w:rsidR="00857FF5" w:rsidRPr="00FF478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Pr="007901E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роботи </w:t>
      </w:r>
    </w:p>
    <w:p w:rsidR="00772D16" w:rsidRPr="007901E0" w:rsidRDefault="00772D16" w:rsidP="00772D1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7901E0">
        <w:rPr>
          <w:rFonts w:ascii="Times New Roman" w:hAnsi="Times New Roman" w:cs="Times New Roman"/>
          <w:b/>
          <w:bCs/>
          <w:sz w:val="36"/>
          <w:szCs w:val="36"/>
          <w:lang w:val="uk-UA"/>
        </w:rPr>
        <w:t>комісії з дотримання академічної доброчесності</w:t>
      </w:r>
    </w:p>
    <w:p w:rsidR="002E6B30" w:rsidRPr="007901E0" w:rsidRDefault="00857FF5" w:rsidP="00857FF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Кривченсь</w:t>
      </w:r>
      <w:r w:rsidR="00772D16" w:rsidRPr="007901E0">
        <w:rPr>
          <w:rFonts w:ascii="Times New Roman" w:hAnsi="Times New Roman" w:cs="Times New Roman"/>
          <w:b/>
          <w:bCs/>
          <w:sz w:val="36"/>
          <w:szCs w:val="36"/>
          <w:lang w:val="uk-UA"/>
        </w:rPr>
        <w:t>кої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="00772D16" w:rsidRPr="007901E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ЗОШ І-ІІ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І</w:t>
      </w:r>
      <w:r w:rsidR="00AD6139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на 20</w:t>
      </w:r>
      <w:r w:rsidR="00AD6139" w:rsidRPr="00AD6139">
        <w:rPr>
          <w:rFonts w:ascii="Times New Roman" w:hAnsi="Times New Roman" w:cs="Times New Roman"/>
          <w:b/>
          <w:bCs/>
          <w:sz w:val="36"/>
          <w:szCs w:val="36"/>
          <w:lang w:val="ru-RU"/>
        </w:rPr>
        <w:t>20</w:t>
      </w:r>
      <w:r w:rsidR="00AD6139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-20</w:t>
      </w:r>
      <w:r w:rsidR="00AD6139" w:rsidRPr="00AD6139">
        <w:rPr>
          <w:rFonts w:ascii="Times New Roman" w:hAnsi="Times New Roman" w:cs="Times New Roman"/>
          <w:b/>
          <w:bCs/>
          <w:sz w:val="36"/>
          <w:szCs w:val="36"/>
          <w:lang w:val="ru-RU"/>
        </w:rPr>
        <w:t>21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навчальний</w:t>
      </w:r>
      <w:r w:rsidR="00772D16" w:rsidRPr="007901E0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рік</w:t>
      </w:r>
    </w:p>
    <w:p w:rsidR="00772D16" w:rsidRPr="007901E0" w:rsidRDefault="00772D16" w:rsidP="00772D1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tbl>
      <w:tblPr>
        <w:tblStyle w:val="a3"/>
        <w:tblW w:w="10886" w:type="dxa"/>
        <w:tblInd w:w="-572" w:type="dxa"/>
        <w:tblLayout w:type="fixed"/>
        <w:tblLook w:val="04A0"/>
      </w:tblPr>
      <w:tblGrid>
        <w:gridCol w:w="566"/>
        <w:gridCol w:w="5524"/>
        <w:gridCol w:w="1701"/>
        <w:gridCol w:w="1820"/>
        <w:gridCol w:w="1275"/>
      </w:tblGrid>
      <w:tr w:rsidR="00325DE5" w:rsidTr="00857FF5">
        <w:tc>
          <w:tcPr>
            <w:tcW w:w="566" w:type="dxa"/>
          </w:tcPr>
          <w:bookmarkEnd w:id="0"/>
          <w:p w:rsidR="00325DE5" w:rsidRDefault="00772D16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72D16" w:rsidRDefault="00772D16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24" w:type="dxa"/>
          </w:tcPr>
          <w:p w:rsidR="00772D16" w:rsidRDefault="00772D16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701" w:type="dxa"/>
          </w:tcPr>
          <w:p w:rsidR="00772D16" w:rsidRDefault="00772D16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</w:t>
            </w:r>
          </w:p>
        </w:tc>
        <w:tc>
          <w:tcPr>
            <w:tcW w:w="1820" w:type="dxa"/>
          </w:tcPr>
          <w:p w:rsidR="00772D16" w:rsidRDefault="00772D16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Виконавці </w:t>
            </w:r>
          </w:p>
        </w:tc>
        <w:tc>
          <w:tcPr>
            <w:tcW w:w="1275" w:type="dxa"/>
          </w:tcPr>
          <w:p w:rsidR="00772D16" w:rsidRDefault="00772D16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</w:t>
            </w:r>
            <w:r w:rsidR="00857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</w:p>
        </w:tc>
      </w:tr>
      <w:tr w:rsidR="00325DE5" w:rsidTr="00857FF5">
        <w:tc>
          <w:tcPr>
            <w:tcW w:w="566" w:type="dxa"/>
          </w:tcPr>
          <w:p w:rsidR="00772D16" w:rsidRDefault="00772D16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24" w:type="dxa"/>
          </w:tcPr>
          <w:p w:rsidR="00AD6139" w:rsidRDefault="00AD6139" w:rsidP="00772D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1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Розробити план роботи комісії з питань етики та академічної доброчесності на </w:t>
            </w:r>
          </w:p>
          <w:p w:rsidR="00772D16" w:rsidRPr="00AD6139" w:rsidRDefault="00AD6139" w:rsidP="00772D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– 2021</w:t>
            </w:r>
            <w:r w:rsidRPr="00AD61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н.р.</w:t>
            </w:r>
          </w:p>
        </w:tc>
        <w:tc>
          <w:tcPr>
            <w:tcW w:w="1701" w:type="dxa"/>
          </w:tcPr>
          <w:p w:rsidR="00772D16" w:rsidRPr="00AD6139" w:rsidRDefault="00AD6139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20" w:type="dxa"/>
          </w:tcPr>
          <w:p w:rsidR="00772D16" w:rsidRDefault="00857FF5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 Н.Р</w:t>
            </w:r>
          </w:p>
          <w:p w:rsidR="00AD6139" w:rsidRDefault="00AD6139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1275" w:type="dxa"/>
          </w:tcPr>
          <w:p w:rsidR="00772D16" w:rsidRDefault="00772D16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5DE5" w:rsidTr="00857FF5">
        <w:tc>
          <w:tcPr>
            <w:tcW w:w="566" w:type="dxa"/>
          </w:tcPr>
          <w:p w:rsidR="00772D16" w:rsidRDefault="00772D16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5524" w:type="dxa"/>
          </w:tcPr>
          <w:p w:rsidR="00772D16" w:rsidRDefault="00772D16" w:rsidP="00F56B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плану роботи</w:t>
            </w:r>
            <w:r w:rsidR="00F56B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визначення пріоритетних завдань роботи комісії</w:t>
            </w:r>
          </w:p>
        </w:tc>
        <w:tc>
          <w:tcPr>
            <w:tcW w:w="1701" w:type="dxa"/>
          </w:tcPr>
          <w:p w:rsidR="00772D16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1820" w:type="dxa"/>
          </w:tcPr>
          <w:p w:rsidR="00772D16" w:rsidRDefault="00485EE2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1275" w:type="dxa"/>
          </w:tcPr>
          <w:p w:rsidR="00772D16" w:rsidRDefault="00772D16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6139" w:rsidRPr="00AD6139" w:rsidTr="00857FF5">
        <w:tc>
          <w:tcPr>
            <w:tcW w:w="566" w:type="dxa"/>
          </w:tcPr>
          <w:p w:rsidR="00AD6139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524" w:type="dxa"/>
          </w:tcPr>
          <w:p w:rsidR="00CB04DE" w:rsidRDefault="00AD6139" w:rsidP="00F56B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1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Оприлюднити на сайті школи «Положення про академічну доброчесність учасників освітнього процесу», План роботи комісії ,</w:t>
            </w:r>
          </w:p>
          <w:p w:rsidR="00AD6139" w:rsidRPr="00AD6139" w:rsidRDefault="00AD6139" w:rsidP="00F56B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61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інші законодавчі документи</w:t>
            </w:r>
          </w:p>
        </w:tc>
        <w:tc>
          <w:tcPr>
            <w:tcW w:w="1701" w:type="dxa"/>
          </w:tcPr>
          <w:p w:rsidR="00AD6139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820" w:type="dxa"/>
          </w:tcPr>
          <w:p w:rsidR="00AD6139" w:rsidRDefault="00AD6139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 Н.Р</w:t>
            </w:r>
          </w:p>
        </w:tc>
        <w:tc>
          <w:tcPr>
            <w:tcW w:w="1275" w:type="dxa"/>
          </w:tcPr>
          <w:p w:rsidR="00AD6139" w:rsidRDefault="00AD6139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6139" w:rsidTr="00857FF5">
        <w:tc>
          <w:tcPr>
            <w:tcW w:w="566" w:type="dxa"/>
          </w:tcPr>
          <w:p w:rsidR="00AD6139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524" w:type="dxa"/>
          </w:tcPr>
          <w:p w:rsidR="00CB04DE" w:rsidRDefault="00CB04DE" w:rsidP="00CB04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Розробити анкету з академічної доброчесності для учасників освітнього процесу</w:t>
            </w:r>
            <w:r w:rsidRPr="00CB04DE">
              <w:rPr>
                <w:sz w:val="23"/>
                <w:szCs w:val="23"/>
                <w:lang w:val="ru-RU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>.</w:t>
            </w:r>
          </w:p>
          <w:p w:rsidR="00AD6139" w:rsidRDefault="00AD6139" w:rsidP="00F56B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AD6139" w:rsidRDefault="00AD6139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1820" w:type="dxa"/>
          </w:tcPr>
          <w:p w:rsidR="00AD6139" w:rsidRDefault="00AD6139" w:rsidP="00AD6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 Н.Р</w:t>
            </w:r>
          </w:p>
          <w:p w:rsidR="00AD6139" w:rsidRDefault="00AD6139" w:rsidP="00AD6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Поважна О.І</w:t>
            </w:r>
          </w:p>
          <w:p w:rsidR="00CB04DE" w:rsidRDefault="00CB04DE" w:rsidP="00AD6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 Т.В</w:t>
            </w:r>
          </w:p>
        </w:tc>
        <w:tc>
          <w:tcPr>
            <w:tcW w:w="1275" w:type="dxa"/>
          </w:tcPr>
          <w:p w:rsidR="00AD6139" w:rsidRDefault="00AD6139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04DE" w:rsidTr="00857FF5">
        <w:tc>
          <w:tcPr>
            <w:tcW w:w="566" w:type="dxa"/>
          </w:tcPr>
          <w:p w:rsidR="00CB04DE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24" w:type="dxa"/>
          </w:tcPr>
          <w:p w:rsidR="00CB04DE" w:rsidRDefault="00CB04DE" w:rsidP="00CB04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анкетування серед учнів </w:t>
            </w:r>
          </w:p>
          <w:p w:rsidR="00CB04DE" w:rsidRPr="00CB04DE" w:rsidRDefault="00CB04DE" w:rsidP="00CB04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8 класів</w:t>
            </w:r>
          </w:p>
        </w:tc>
        <w:tc>
          <w:tcPr>
            <w:tcW w:w="1701" w:type="dxa"/>
          </w:tcPr>
          <w:p w:rsidR="00CB04DE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CB04DE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820" w:type="dxa"/>
          </w:tcPr>
          <w:p w:rsidR="00CB04DE" w:rsidRDefault="00CB04DE" w:rsidP="00CB0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 Т.В</w:t>
            </w:r>
          </w:p>
          <w:p w:rsidR="00CB04DE" w:rsidRDefault="00CB04DE" w:rsidP="00CB0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Поважна О.І</w:t>
            </w:r>
          </w:p>
        </w:tc>
        <w:tc>
          <w:tcPr>
            <w:tcW w:w="1275" w:type="dxa"/>
          </w:tcPr>
          <w:p w:rsidR="00CB04DE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6139" w:rsidRPr="00CB04DE" w:rsidTr="00857FF5">
        <w:tc>
          <w:tcPr>
            <w:tcW w:w="566" w:type="dxa"/>
          </w:tcPr>
          <w:p w:rsidR="00AD6139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524" w:type="dxa"/>
          </w:tcPr>
          <w:p w:rsidR="00AD6139" w:rsidRDefault="00AD6139" w:rsidP="00AD61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Провести анкетування серед учнів </w:t>
            </w:r>
          </w:p>
          <w:p w:rsidR="00AD6139" w:rsidRDefault="00AD6139" w:rsidP="00AD61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9 - 11 класів</w:t>
            </w:r>
          </w:p>
        </w:tc>
        <w:tc>
          <w:tcPr>
            <w:tcW w:w="1701" w:type="dxa"/>
          </w:tcPr>
          <w:p w:rsidR="00AD6139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CB04DE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820" w:type="dxa"/>
          </w:tcPr>
          <w:p w:rsidR="00AD6139" w:rsidRDefault="00CB04DE" w:rsidP="00AD6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 Т.В</w:t>
            </w:r>
          </w:p>
          <w:p w:rsidR="00AD6139" w:rsidRDefault="00AD6139" w:rsidP="00AD61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Поважна О.І</w:t>
            </w:r>
          </w:p>
        </w:tc>
        <w:tc>
          <w:tcPr>
            <w:tcW w:w="1275" w:type="dxa"/>
          </w:tcPr>
          <w:p w:rsidR="00AD6139" w:rsidRDefault="00AD6139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5DE5" w:rsidRPr="00AD6139" w:rsidTr="00857FF5">
        <w:tc>
          <w:tcPr>
            <w:tcW w:w="566" w:type="dxa"/>
          </w:tcPr>
          <w:p w:rsidR="00772D16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524" w:type="dxa"/>
          </w:tcPr>
          <w:p w:rsidR="00772D16" w:rsidRDefault="00F56BE7" w:rsidP="00F56B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засідання комісії з метою розгляду стану дотримання в школі АД.</w:t>
            </w:r>
          </w:p>
        </w:tc>
        <w:tc>
          <w:tcPr>
            <w:tcW w:w="1701" w:type="dxa"/>
          </w:tcPr>
          <w:p w:rsidR="00772D16" w:rsidRDefault="00485EE2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рідше одного разу на семестр</w:t>
            </w:r>
          </w:p>
        </w:tc>
        <w:tc>
          <w:tcPr>
            <w:tcW w:w="1820" w:type="dxa"/>
          </w:tcPr>
          <w:p w:rsidR="00325DE5" w:rsidRDefault="00857FF5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 Н.Р</w:t>
            </w:r>
          </w:p>
          <w:p w:rsidR="00857FF5" w:rsidRDefault="00857FF5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Поважна О.І</w:t>
            </w:r>
          </w:p>
        </w:tc>
        <w:tc>
          <w:tcPr>
            <w:tcW w:w="1275" w:type="dxa"/>
          </w:tcPr>
          <w:p w:rsidR="00772D16" w:rsidRDefault="00772D16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5DE5" w:rsidTr="00857FF5">
        <w:tc>
          <w:tcPr>
            <w:tcW w:w="566" w:type="dxa"/>
          </w:tcPr>
          <w:p w:rsidR="00772D16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524" w:type="dxa"/>
          </w:tcPr>
          <w:p w:rsidR="00772D16" w:rsidRDefault="00F56BE7" w:rsidP="00F56B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інформаційну роботу щодо популяризації принципів АД серед педагогічних працівникі</w:t>
            </w:r>
            <w:r w:rsidR="00857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та здобувачів освіти Кривченсь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кої ЗОШ І-ІІ</w:t>
            </w:r>
            <w:r w:rsidR="00857F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ступенів.</w:t>
            </w:r>
          </w:p>
        </w:tc>
        <w:tc>
          <w:tcPr>
            <w:tcW w:w="1701" w:type="dxa"/>
          </w:tcPr>
          <w:p w:rsidR="00772D16" w:rsidRDefault="00485EE2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20" w:type="dxa"/>
          </w:tcPr>
          <w:p w:rsidR="00772D16" w:rsidRDefault="00083DED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1275" w:type="dxa"/>
          </w:tcPr>
          <w:p w:rsidR="00772D16" w:rsidRDefault="00772D16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5DE5" w:rsidTr="00857FF5">
        <w:tc>
          <w:tcPr>
            <w:tcW w:w="566" w:type="dxa"/>
          </w:tcPr>
          <w:p w:rsidR="00772D16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524" w:type="dxa"/>
          </w:tcPr>
          <w:p w:rsidR="00772D16" w:rsidRDefault="00F56BE7" w:rsidP="00F56B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Ініціювати проведення дослідження з АД серед учасників навчально-виховного процесу.</w:t>
            </w:r>
          </w:p>
        </w:tc>
        <w:tc>
          <w:tcPr>
            <w:tcW w:w="1701" w:type="dxa"/>
          </w:tcPr>
          <w:p w:rsidR="00772D16" w:rsidRDefault="00485EE2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5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20" w:type="dxa"/>
          </w:tcPr>
          <w:p w:rsidR="00772D16" w:rsidRDefault="00857FF5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Поважна О.І</w:t>
            </w:r>
          </w:p>
        </w:tc>
        <w:tc>
          <w:tcPr>
            <w:tcW w:w="1275" w:type="dxa"/>
          </w:tcPr>
          <w:p w:rsidR="00772D16" w:rsidRDefault="00772D16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04DE" w:rsidRPr="00CB04DE" w:rsidTr="00857FF5">
        <w:tc>
          <w:tcPr>
            <w:tcW w:w="566" w:type="dxa"/>
          </w:tcPr>
          <w:p w:rsidR="00CB04DE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524" w:type="dxa"/>
          </w:tcPr>
          <w:p w:rsidR="00CB04DE" w:rsidRPr="00CB04DE" w:rsidRDefault="00CB04DE" w:rsidP="00F56B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0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Включити в порядок денний наради при директорові обговорення питання академічної доброчесності</w:t>
            </w:r>
          </w:p>
        </w:tc>
        <w:tc>
          <w:tcPr>
            <w:tcW w:w="1701" w:type="dxa"/>
          </w:tcPr>
          <w:p w:rsidR="00CB04DE" w:rsidRPr="00485EE2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820" w:type="dxa"/>
          </w:tcPr>
          <w:p w:rsidR="00CB04DE" w:rsidRDefault="00CB04DE" w:rsidP="00CB0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 Н.Р</w:t>
            </w:r>
          </w:p>
          <w:p w:rsidR="00CB04DE" w:rsidRDefault="00CB04DE" w:rsidP="00CB04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Поважна О.І</w:t>
            </w:r>
          </w:p>
        </w:tc>
        <w:tc>
          <w:tcPr>
            <w:tcW w:w="1275" w:type="dxa"/>
          </w:tcPr>
          <w:p w:rsidR="00CB04DE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5DE5" w:rsidTr="00857FF5">
        <w:tc>
          <w:tcPr>
            <w:tcW w:w="566" w:type="dxa"/>
          </w:tcPr>
          <w:p w:rsidR="00772D16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524" w:type="dxa"/>
          </w:tcPr>
          <w:p w:rsidR="00CB04DE" w:rsidRDefault="00F56BE7" w:rsidP="00F56B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отримання повідомлення чи виявлення порушень правил АД в школі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ініціювати винесення питання на розгляд комісії, при необхідності залучати експертів з тієї чи іншої галузі</w:t>
            </w:r>
            <w:r w:rsidR="00AF6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 також використовувати технічні і програмні засоби для достовірного встановлення фактів порушення норм АД.</w:t>
            </w:r>
          </w:p>
        </w:tc>
        <w:tc>
          <w:tcPr>
            <w:tcW w:w="1701" w:type="dxa"/>
          </w:tcPr>
          <w:p w:rsidR="00772D16" w:rsidRDefault="00485EE2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5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820" w:type="dxa"/>
          </w:tcPr>
          <w:p w:rsidR="00772D16" w:rsidRDefault="00857FF5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 Н.Р</w:t>
            </w:r>
          </w:p>
        </w:tc>
        <w:tc>
          <w:tcPr>
            <w:tcW w:w="1275" w:type="dxa"/>
          </w:tcPr>
          <w:p w:rsidR="00772D16" w:rsidRDefault="00772D16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25DE5" w:rsidTr="00857FF5">
        <w:tc>
          <w:tcPr>
            <w:tcW w:w="566" w:type="dxa"/>
          </w:tcPr>
          <w:p w:rsidR="00772D16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5524" w:type="dxa"/>
          </w:tcPr>
          <w:p w:rsidR="00772D16" w:rsidRDefault="00AF6A67" w:rsidP="00AF6A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інформування здобувачів освіти, педагогічних працівників про методику підготовки наукових (МАН), навчальних робіт ( реферати, проекти, творчі роботи, контрольні та самостійні роботи), правил опису джерел та оформлення цитувань у разі запозичень ідей, тверджень, відомостей, тощо, а також застосування програмного забезпечення, що розпізнає академічний плагіат у текстах.</w:t>
            </w:r>
          </w:p>
        </w:tc>
        <w:tc>
          <w:tcPr>
            <w:tcW w:w="1701" w:type="dxa"/>
          </w:tcPr>
          <w:p w:rsidR="00772D16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2021</w:t>
            </w:r>
            <w:r w:rsidR="00485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820" w:type="dxa"/>
          </w:tcPr>
          <w:p w:rsidR="00772D16" w:rsidRDefault="00083DED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3D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комісії</w:t>
            </w:r>
          </w:p>
        </w:tc>
        <w:tc>
          <w:tcPr>
            <w:tcW w:w="1275" w:type="dxa"/>
          </w:tcPr>
          <w:p w:rsidR="00772D16" w:rsidRDefault="00772D16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B04DE" w:rsidRPr="00CB04DE" w:rsidTr="00857FF5">
        <w:tc>
          <w:tcPr>
            <w:tcW w:w="566" w:type="dxa"/>
          </w:tcPr>
          <w:p w:rsidR="00CB04DE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524" w:type="dxa"/>
          </w:tcPr>
          <w:p w:rsidR="00CB04DE" w:rsidRPr="00CB04DE" w:rsidRDefault="00CB04DE" w:rsidP="00AF6A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B0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Провести інформаційні хвилинки щодо питань академічної доброчесності</w:t>
            </w:r>
          </w:p>
        </w:tc>
        <w:tc>
          <w:tcPr>
            <w:tcW w:w="1701" w:type="dxa"/>
          </w:tcPr>
          <w:p w:rsidR="00CB04DE" w:rsidRPr="00CB04DE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04DE">
              <w:rPr>
                <w:rFonts w:ascii="Times New Roman" w:hAnsi="Times New Roman" w:cs="Times New Roman"/>
                <w:sz w:val="28"/>
                <w:szCs w:val="28"/>
              </w:rPr>
              <w:t>4 рази на рік</w:t>
            </w:r>
          </w:p>
        </w:tc>
        <w:tc>
          <w:tcPr>
            <w:tcW w:w="1820" w:type="dxa"/>
          </w:tcPr>
          <w:p w:rsidR="00CB04DE" w:rsidRPr="00083DED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275" w:type="dxa"/>
          </w:tcPr>
          <w:p w:rsidR="00CB04DE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6A67" w:rsidRPr="00AD6139" w:rsidTr="00857FF5">
        <w:tc>
          <w:tcPr>
            <w:tcW w:w="566" w:type="dxa"/>
          </w:tcPr>
          <w:p w:rsidR="00AF6A67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524" w:type="dxa"/>
          </w:tcPr>
          <w:p w:rsidR="00AF6A67" w:rsidRDefault="00AD6139" w:rsidP="00AF6A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</w:t>
            </w:r>
            <w:r w:rsidR="00AF6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офіційному сайті школи розділ з висвітленням роботи з дотримання АД.</w:t>
            </w:r>
          </w:p>
        </w:tc>
        <w:tc>
          <w:tcPr>
            <w:tcW w:w="1701" w:type="dxa"/>
          </w:tcPr>
          <w:p w:rsidR="00AF6A67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2021</w:t>
            </w:r>
            <w:r w:rsidR="00485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1820" w:type="dxa"/>
          </w:tcPr>
          <w:p w:rsidR="007901E0" w:rsidRDefault="00857FF5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 Т.В.</w:t>
            </w:r>
          </w:p>
          <w:p w:rsidR="00857FF5" w:rsidRDefault="00857FF5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Поважна О.І</w:t>
            </w:r>
          </w:p>
        </w:tc>
        <w:tc>
          <w:tcPr>
            <w:tcW w:w="1275" w:type="dxa"/>
          </w:tcPr>
          <w:p w:rsidR="00AF6A67" w:rsidRDefault="00AF6A67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6A67" w:rsidRPr="00AD6139" w:rsidTr="00857FF5">
        <w:tc>
          <w:tcPr>
            <w:tcW w:w="566" w:type="dxa"/>
          </w:tcPr>
          <w:p w:rsidR="00AF6A67" w:rsidRDefault="00CB04DE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524" w:type="dxa"/>
          </w:tcPr>
          <w:p w:rsidR="00AF6A67" w:rsidRPr="00485EE2" w:rsidRDefault="00485EE2" w:rsidP="00AF6A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Залучати працівників органів державної влади, інших закладів освіти та громадських організацій, зокрема Проекту сприяння АД в Україні (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SAIUP</w:t>
            </w:r>
            <w:r w:rsidRPr="00485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до роз’яснювальної роботи в школі з питань запобігання академічного плагіату та дотримання АД.</w:t>
            </w:r>
          </w:p>
        </w:tc>
        <w:tc>
          <w:tcPr>
            <w:tcW w:w="1701" w:type="dxa"/>
          </w:tcPr>
          <w:p w:rsidR="00AF6A67" w:rsidRDefault="00485EE2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5E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20" w:type="dxa"/>
          </w:tcPr>
          <w:p w:rsidR="00857FF5" w:rsidRDefault="00857FF5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Герман Н.Р</w:t>
            </w:r>
          </w:p>
          <w:p w:rsidR="00083DED" w:rsidRDefault="00857FF5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Поважна О.І</w:t>
            </w:r>
          </w:p>
        </w:tc>
        <w:tc>
          <w:tcPr>
            <w:tcW w:w="1275" w:type="dxa"/>
          </w:tcPr>
          <w:p w:rsidR="00AF6A67" w:rsidRDefault="00AF6A67" w:rsidP="00772D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25DE5" w:rsidRDefault="00325DE5" w:rsidP="00485EE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25DE5" w:rsidRPr="00325DE5" w:rsidRDefault="00325DE5" w:rsidP="00485EE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325DE5" w:rsidRPr="00325DE5" w:rsidSect="007D241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5E2" w:rsidRDefault="00C835E2" w:rsidP="007901E0">
      <w:pPr>
        <w:spacing w:after="0" w:line="240" w:lineRule="auto"/>
      </w:pPr>
      <w:r>
        <w:separator/>
      </w:r>
    </w:p>
  </w:endnote>
  <w:endnote w:type="continuationSeparator" w:id="1">
    <w:p w:rsidR="00C835E2" w:rsidRDefault="00C835E2" w:rsidP="0079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985343"/>
      <w:docPartObj>
        <w:docPartGallery w:val="Page Numbers (Bottom of Page)"/>
        <w:docPartUnique/>
      </w:docPartObj>
    </w:sdtPr>
    <w:sdtContent>
      <w:p w:rsidR="007901E0" w:rsidRDefault="0006262A">
        <w:pPr>
          <w:pStyle w:val="a7"/>
          <w:jc w:val="center"/>
        </w:pPr>
        <w:r>
          <w:fldChar w:fldCharType="begin"/>
        </w:r>
        <w:r w:rsidR="007901E0">
          <w:instrText>PAGE   \* MERGEFORMAT</w:instrText>
        </w:r>
        <w:r>
          <w:fldChar w:fldCharType="separate"/>
        </w:r>
        <w:r w:rsidR="00CB04DE" w:rsidRPr="00CB04DE">
          <w:rPr>
            <w:noProof/>
            <w:lang w:val="ru-RU"/>
          </w:rPr>
          <w:t>2</w:t>
        </w:r>
        <w:r>
          <w:fldChar w:fldCharType="end"/>
        </w:r>
      </w:p>
    </w:sdtContent>
  </w:sdt>
  <w:p w:rsidR="007901E0" w:rsidRDefault="007901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5E2" w:rsidRDefault="00C835E2" w:rsidP="007901E0">
      <w:pPr>
        <w:spacing w:after="0" w:line="240" w:lineRule="auto"/>
      </w:pPr>
      <w:r>
        <w:separator/>
      </w:r>
    </w:p>
  </w:footnote>
  <w:footnote w:type="continuationSeparator" w:id="1">
    <w:p w:rsidR="00C835E2" w:rsidRDefault="00C835E2" w:rsidP="0079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A40"/>
    <w:multiLevelType w:val="hybridMultilevel"/>
    <w:tmpl w:val="C030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D16"/>
    <w:rsid w:val="0006262A"/>
    <w:rsid w:val="00083DED"/>
    <w:rsid w:val="000C6466"/>
    <w:rsid w:val="002B660F"/>
    <w:rsid w:val="002E6B30"/>
    <w:rsid w:val="00325DE5"/>
    <w:rsid w:val="00485EE2"/>
    <w:rsid w:val="00772D16"/>
    <w:rsid w:val="007901E0"/>
    <w:rsid w:val="007D241E"/>
    <w:rsid w:val="0082441C"/>
    <w:rsid w:val="008246E0"/>
    <w:rsid w:val="00857FF5"/>
    <w:rsid w:val="00AD6139"/>
    <w:rsid w:val="00AF6A67"/>
    <w:rsid w:val="00C835E2"/>
    <w:rsid w:val="00CB04DE"/>
    <w:rsid w:val="00F56BE7"/>
    <w:rsid w:val="00FF4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D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01E0"/>
  </w:style>
  <w:style w:type="paragraph" w:styleId="a7">
    <w:name w:val="footer"/>
    <w:basedOn w:val="a"/>
    <w:link w:val="a8"/>
    <w:uiPriority w:val="99"/>
    <w:unhideWhenUsed/>
    <w:rsid w:val="0079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0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 3</dc:creator>
  <cp:keywords/>
  <dc:description/>
  <cp:lastModifiedBy>Admin</cp:lastModifiedBy>
  <cp:revision>8</cp:revision>
  <cp:lastPrinted>2020-09-24T09:49:00Z</cp:lastPrinted>
  <dcterms:created xsi:type="dcterms:W3CDTF">2020-01-28T09:21:00Z</dcterms:created>
  <dcterms:modified xsi:type="dcterms:W3CDTF">2020-09-24T09:49:00Z</dcterms:modified>
</cp:coreProperties>
</file>