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E00FC" w14:textId="4E86074E" w:rsidR="002D32E0" w:rsidRDefault="002D32E0">
      <w:pPr>
        <w:pStyle w:val="a3"/>
        <w:ind w:left="98"/>
        <w:jc w:val="left"/>
        <w:rPr>
          <w:noProof/>
          <w:sz w:val="28"/>
          <w:szCs w:val="28"/>
        </w:rPr>
      </w:pPr>
    </w:p>
    <w:p w14:paraId="3FB899A4" w14:textId="77777777" w:rsidR="00B117D8" w:rsidRDefault="00B117D8">
      <w:pPr>
        <w:pStyle w:val="a3"/>
        <w:ind w:left="98"/>
        <w:jc w:val="left"/>
        <w:rPr>
          <w:noProof/>
          <w:sz w:val="28"/>
          <w:szCs w:val="28"/>
        </w:rPr>
      </w:pPr>
    </w:p>
    <w:tbl>
      <w:tblPr>
        <w:tblStyle w:val="a7"/>
        <w:tblW w:w="0" w:type="auto"/>
        <w:tblInd w:w="98" w:type="dxa"/>
        <w:tblLook w:val="04A0" w:firstRow="1" w:lastRow="0" w:firstColumn="1" w:lastColumn="0" w:noHBand="0" w:noVBand="1"/>
      </w:tblPr>
      <w:tblGrid>
        <w:gridCol w:w="4815"/>
        <w:gridCol w:w="4944"/>
      </w:tblGrid>
      <w:tr w:rsidR="00B117D8" w14:paraId="51158C22" w14:textId="77777777" w:rsidTr="00B117D8">
        <w:tc>
          <w:tcPr>
            <w:tcW w:w="5071" w:type="dxa"/>
          </w:tcPr>
          <w:p w14:paraId="27EAF71B" w14:textId="77777777" w:rsidR="00B117D8" w:rsidRPr="00B117D8" w:rsidRDefault="00B117D8" w:rsidP="00984B1E">
            <w:pPr>
              <w:pStyle w:val="a3"/>
              <w:spacing w:line="276" w:lineRule="auto"/>
              <w:ind w:left="0"/>
              <w:jc w:val="left"/>
              <w:rPr>
                <w:b/>
                <w:noProof/>
                <w:sz w:val="24"/>
                <w:szCs w:val="28"/>
              </w:rPr>
            </w:pPr>
            <w:r w:rsidRPr="00B117D8">
              <w:rPr>
                <w:b/>
                <w:noProof/>
                <w:sz w:val="24"/>
                <w:szCs w:val="28"/>
              </w:rPr>
              <w:t>СХВАЛЕНО</w:t>
            </w:r>
          </w:p>
          <w:p w14:paraId="7C168811" w14:textId="77777777" w:rsidR="00B117D8" w:rsidRPr="00B117D8" w:rsidRDefault="00B117D8" w:rsidP="00984B1E">
            <w:pPr>
              <w:pStyle w:val="a3"/>
              <w:spacing w:line="276" w:lineRule="auto"/>
              <w:ind w:left="0"/>
              <w:jc w:val="left"/>
              <w:rPr>
                <w:noProof/>
                <w:sz w:val="24"/>
                <w:szCs w:val="28"/>
              </w:rPr>
            </w:pPr>
            <w:r w:rsidRPr="00B117D8">
              <w:rPr>
                <w:noProof/>
                <w:sz w:val="24"/>
                <w:szCs w:val="28"/>
              </w:rPr>
              <w:t xml:space="preserve">Наказ </w:t>
            </w:r>
          </w:p>
          <w:p w14:paraId="076EFC66" w14:textId="6FDA63B2" w:rsidR="00B117D8" w:rsidRPr="003C7BE6" w:rsidRDefault="003C7BE6" w:rsidP="00984B1E">
            <w:pPr>
              <w:pStyle w:val="a3"/>
              <w:spacing w:line="276" w:lineRule="auto"/>
              <w:ind w:left="0"/>
              <w:jc w:val="left"/>
              <w:rPr>
                <w:noProof/>
                <w:color w:val="000000" w:themeColor="text1"/>
                <w:sz w:val="24"/>
                <w:szCs w:val="28"/>
              </w:rPr>
            </w:pPr>
            <w:r>
              <w:rPr>
                <w:noProof/>
                <w:color w:val="000000" w:themeColor="text1"/>
                <w:sz w:val="24"/>
                <w:szCs w:val="28"/>
              </w:rPr>
              <w:t>Красноїльського ліцею №3</w:t>
            </w:r>
          </w:p>
          <w:p w14:paraId="47D59139" w14:textId="73062EF6" w:rsidR="00B117D8" w:rsidRPr="00160669" w:rsidRDefault="00B117D8" w:rsidP="00984B1E">
            <w:pPr>
              <w:pStyle w:val="a3"/>
              <w:spacing w:line="276" w:lineRule="auto"/>
              <w:ind w:left="0"/>
              <w:jc w:val="left"/>
              <w:rPr>
                <w:noProof/>
                <w:color w:val="FF0000"/>
                <w:sz w:val="24"/>
                <w:szCs w:val="28"/>
              </w:rPr>
            </w:pPr>
            <w:r w:rsidRPr="003C7BE6">
              <w:rPr>
                <w:noProof/>
                <w:color w:val="000000" w:themeColor="text1"/>
                <w:sz w:val="24"/>
                <w:szCs w:val="28"/>
              </w:rPr>
              <w:t xml:space="preserve">№ </w:t>
            </w:r>
            <w:r w:rsidR="005068EF">
              <w:rPr>
                <w:noProof/>
                <w:color w:val="000000" w:themeColor="text1"/>
                <w:sz w:val="24"/>
                <w:szCs w:val="28"/>
              </w:rPr>
              <w:t>227-О</w:t>
            </w:r>
            <w:r w:rsidRPr="003C7BE6">
              <w:rPr>
                <w:noProof/>
                <w:color w:val="000000" w:themeColor="text1"/>
                <w:sz w:val="24"/>
                <w:szCs w:val="28"/>
              </w:rPr>
              <w:t xml:space="preserve"> від </w:t>
            </w:r>
            <w:r w:rsidR="005068EF">
              <w:rPr>
                <w:noProof/>
                <w:color w:val="000000" w:themeColor="text1"/>
                <w:sz w:val="24"/>
                <w:szCs w:val="28"/>
              </w:rPr>
              <w:t>27</w:t>
            </w:r>
            <w:r w:rsidR="003C7BE6">
              <w:rPr>
                <w:noProof/>
                <w:color w:val="000000" w:themeColor="text1"/>
                <w:sz w:val="24"/>
                <w:szCs w:val="28"/>
              </w:rPr>
              <w:t>.10.2025</w:t>
            </w:r>
            <w:r w:rsidRPr="003C7BE6">
              <w:rPr>
                <w:noProof/>
                <w:color w:val="000000" w:themeColor="text1"/>
                <w:sz w:val="24"/>
                <w:szCs w:val="28"/>
              </w:rPr>
              <w:t xml:space="preserve"> року</w:t>
            </w:r>
          </w:p>
        </w:tc>
        <w:tc>
          <w:tcPr>
            <w:tcW w:w="5071" w:type="dxa"/>
          </w:tcPr>
          <w:p w14:paraId="67310C13" w14:textId="77777777" w:rsidR="00B117D8" w:rsidRPr="00B117D8" w:rsidRDefault="00B117D8" w:rsidP="00984B1E">
            <w:pPr>
              <w:pStyle w:val="a3"/>
              <w:spacing w:line="276" w:lineRule="auto"/>
              <w:ind w:left="0"/>
              <w:jc w:val="left"/>
              <w:rPr>
                <w:b/>
                <w:noProof/>
                <w:sz w:val="24"/>
                <w:szCs w:val="28"/>
              </w:rPr>
            </w:pPr>
            <w:r w:rsidRPr="00B117D8">
              <w:rPr>
                <w:b/>
                <w:noProof/>
                <w:sz w:val="24"/>
                <w:szCs w:val="28"/>
              </w:rPr>
              <w:t>ЗАТВЕРДЖЕНО</w:t>
            </w:r>
          </w:p>
          <w:p w14:paraId="5FA922F8" w14:textId="77777777" w:rsidR="00B117D8" w:rsidRPr="00B117D8" w:rsidRDefault="00B117D8" w:rsidP="00984B1E">
            <w:pPr>
              <w:pStyle w:val="a3"/>
              <w:spacing w:line="276" w:lineRule="auto"/>
              <w:ind w:left="0"/>
              <w:jc w:val="left"/>
              <w:rPr>
                <w:noProof/>
                <w:sz w:val="24"/>
                <w:szCs w:val="28"/>
              </w:rPr>
            </w:pPr>
            <w:r w:rsidRPr="00B117D8">
              <w:rPr>
                <w:noProof/>
                <w:sz w:val="24"/>
                <w:szCs w:val="28"/>
              </w:rPr>
              <w:t xml:space="preserve">Директор </w:t>
            </w:r>
          </w:p>
          <w:p w14:paraId="1B459454" w14:textId="77777777" w:rsidR="00B117D8" w:rsidRDefault="003C7BE6" w:rsidP="00160669">
            <w:pPr>
              <w:pStyle w:val="a3"/>
              <w:spacing w:line="276" w:lineRule="auto"/>
              <w:ind w:left="0"/>
              <w:jc w:val="left"/>
              <w:rPr>
                <w:noProof/>
                <w:color w:val="000000" w:themeColor="text1"/>
                <w:sz w:val="24"/>
                <w:szCs w:val="28"/>
              </w:rPr>
            </w:pPr>
            <w:r>
              <w:rPr>
                <w:noProof/>
                <w:color w:val="000000" w:themeColor="text1"/>
                <w:sz w:val="24"/>
                <w:szCs w:val="28"/>
              </w:rPr>
              <w:t xml:space="preserve">Красноїльського ліцею №3 </w:t>
            </w:r>
          </w:p>
          <w:p w14:paraId="45791488" w14:textId="3CE18A1E" w:rsidR="003C7BE6" w:rsidRPr="003C7BE6" w:rsidRDefault="003C7BE6" w:rsidP="00160669">
            <w:pPr>
              <w:pStyle w:val="a3"/>
              <w:spacing w:line="276" w:lineRule="auto"/>
              <w:ind w:left="0"/>
              <w:jc w:val="left"/>
              <w:rPr>
                <w:noProof/>
                <w:color w:val="000000" w:themeColor="text1"/>
                <w:sz w:val="24"/>
                <w:szCs w:val="28"/>
              </w:rPr>
            </w:pPr>
            <w:r>
              <w:rPr>
                <w:noProof/>
                <w:color w:val="000000" w:themeColor="text1"/>
                <w:sz w:val="24"/>
                <w:szCs w:val="28"/>
              </w:rPr>
              <w:t>Наталя ТАРАНЕЦЬ_________________</w:t>
            </w:r>
          </w:p>
        </w:tc>
      </w:tr>
    </w:tbl>
    <w:p w14:paraId="42ADCF51" w14:textId="77777777" w:rsidR="00032CA7" w:rsidRDefault="00032CA7">
      <w:pPr>
        <w:pStyle w:val="a3"/>
        <w:ind w:left="98"/>
        <w:jc w:val="left"/>
        <w:rPr>
          <w:noProof/>
          <w:sz w:val="28"/>
          <w:szCs w:val="28"/>
        </w:rPr>
      </w:pPr>
    </w:p>
    <w:p w14:paraId="20F71D89" w14:textId="77777777" w:rsidR="00032CA7" w:rsidRDefault="00032CA7">
      <w:pPr>
        <w:pStyle w:val="a3"/>
        <w:ind w:left="98"/>
        <w:jc w:val="left"/>
        <w:rPr>
          <w:noProof/>
          <w:sz w:val="28"/>
          <w:szCs w:val="28"/>
        </w:rPr>
      </w:pPr>
    </w:p>
    <w:p w14:paraId="4334D2B5" w14:textId="77777777" w:rsidR="00032CA7" w:rsidRDefault="00032CA7">
      <w:pPr>
        <w:pStyle w:val="a3"/>
        <w:ind w:left="98"/>
        <w:jc w:val="left"/>
        <w:rPr>
          <w:noProof/>
          <w:sz w:val="28"/>
          <w:szCs w:val="28"/>
        </w:rPr>
      </w:pPr>
    </w:p>
    <w:p w14:paraId="5C843D99" w14:textId="77777777" w:rsidR="00032CA7" w:rsidRDefault="00032CA7">
      <w:pPr>
        <w:pStyle w:val="a3"/>
        <w:ind w:left="98"/>
        <w:jc w:val="left"/>
        <w:rPr>
          <w:noProof/>
          <w:sz w:val="28"/>
          <w:szCs w:val="28"/>
        </w:rPr>
      </w:pPr>
    </w:p>
    <w:p w14:paraId="583BFA3C" w14:textId="77777777" w:rsidR="002D32E0" w:rsidRDefault="002D32E0" w:rsidP="00B117D8">
      <w:pPr>
        <w:pStyle w:val="a3"/>
        <w:ind w:left="0"/>
        <w:jc w:val="left"/>
        <w:rPr>
          <w:noProof/>
          <w:sz w:val="28"/>
          <w:szCs w:val="28"/>
        </w:rPr>
      </w:pPr>
    </w:p>
    <w:p w14:paraId="0FFBBFF8" w14:textId="77777777" w:rsidR="002D32E0" w:rsidRDefault="002D32E0">
      <w:pPr>
        <w:pStyle w:val="a3"/>
        <w:ind w:left="98"/>
        <w:jc w:val="left"/>
        <w:rPr>
          <w:noProof/>
          <w:sz w:val="28"/>
          <w:szCs w:val="28"/>
        </w:rPr>
      </w:pPr>
    </w:p>
    <w:p w14:paraId="48003D59" w14:textId="77777777" w:rsidR="00B117D8" w:rsidRDefault="00B117D8">
      <w:pPr>
        <w:pStyle w:val="a3"/>
        <w:ind w:left="98"/>
        <w:jc w:val="left"/>
        <w:rPr>
          <w:noProof/>
          <w:sz w:val="28"/>
          <w:szCs w:val="28"/>
        </w:rPr>
      </w:pPr>
    </w:p>
    <w:p w14:paraId="4C3E5846" w14:textId="77777777" w:rsidR="00B117D8" w:rsidRDefault="00B117D8">
      <w:pPr>
        <w:pStyle w:val="a3"/>
        <w:ind w:left="98"/>
        <w:jc w:val="left"/>
        <w:rPr>
          <w:noProof/>
          <w:sz w:val="28"/>
          <w:szCs w:val="28"/>
        </w:rPr>
      </w:pPr>
    </w:p>
    <w:p w14:paraId="0ECD4036" w14:textId="77777777" w:rsidR="002D32E0" w:rsidRDefault="002D32E0">
      <w:pPr>
        <w:pStyle w:val="a3"/>
        <w:ind w:left="98"/>
        <w:jc w:val="left"/>
        <w:rPr>
          <w:noProof/>
          <w:sz w:val="28"/>
          <w:szCs w:val="28"/>
        </w:rPr>
      </w:pPr>
    </w:p>
    <w:p w14:paraId="732515BB" w14:textId="77777777" w:rsidR="002D32E0" w:rsidRDefault="002D32E0">
      <w:pPr>
        <w:pStyle w:val="a3"/>
        <w:ind w:left="98"/>
        <w:jc w:val="left"/>
        <w:rPr>
          <w:noProof/>
          <w:sz w:val="28"/>
          <w:szCs w:val="28"/>
        </w:rPr>
      </w:pPr>
    </w:p>
    <w:p w14:paraId="70BF9706" w14:textId="77777777" w:rsidR="00032CA7" w:rsidRPr="00032CA7" w:rsidRDefault="00032CA7" w:rsidP="00B117D8">
      <w:pPr>
        <w:pStyle w:val="a3"/>
        <w:ind w:left="0"/>
        <w:jc w:val="center"/>
        <w:rPr>
          <w:b/>
          <w:bCs/>
          <w:noProof/>
          <w:sz w:val="40"/>
          <w:szCs w:val="40"/>
        </w:rPr>
      </w:pPr>
      <w:r w:rsidRPr="00032CA7">
        <w:rPr>
          <w:b/>
          <w:bCs/>
          <w:noProof/>
          <w:sz w:val="40"/>
          <w:szCs w:val="40"/>
        </w:rPr>
        <w:t>ПОЛОЖЕННЯ</w:t>
      </w:r>
    </w:p>
    <w:p w14:paraId="0111B732" w14:textId="77777777" w:rsidR="00B117D8" w:rsidRDefault="00032CA7" w:rsidP="00B117D8">
      <w:pPr>
        <w:pStyle w:val="a3"/>
        <w:ind w:left="0"/>
        <w:jc w:val="center"/>
        <w:rPr>
          <w:b/>
          <w:bCs/>
          <w:noProof/>
          <w:sz w:val="40"/>
          <w:szCs w:val="40"/>
        </w:rPr>
      </w:pPr>
      <w:r w:rsidRPr="00032CA7">
        <w:rPr>
          <w:b/>
          <w:bCs/>
          <w:noProof/>
          <w:sz w:val="40"/>
          <w:szCs w:val="40"/>
        </w:rPr>
        <w:t xml:space="preserve">про запобігання </w:t>
      </w:r>
      <w:r w:rsidR="00DC781C">
        <w:rPr>
          <w:b/>
          <w:bCs/>
          <w:noProof/>
          <w:sz w:val="40"/>
          <w:szCs w:val="40"/>
        </w:rPr>
        <w:t>та</w:t>
      </w:r>
      <w:r w:rsidRPr="00032CA7">
        <w:rPr>
          <w:b/>
          <w:bCs/>
          <w:noProof/>
          <w:sz w:val="40"/>
          <w:szCs w:val="40"/>
        </w:rPr>
        <w:t xml:space="preserve"> протидію насильству та </w:t>
      </w:r>
    </w:p>
    <w:p w14:paraId="1FADAFF0" w14:textId="77777777" w:rsidR="00762CA2" w:rsidRDefault="00B117D8" w:rsidP="00B117D8">
      <w:pPr>
        <w:pStyle w:val="a3"/>
        <w:ind w:left="0"/>
        <w:jc w:val="center"/>
        <w:rPr>
          <w:b/>
          <w:bCs/>
          <w:noProof/>
          <w:sz w:val="40"/>
          <w:szCs w:val="40"/>
        </w:rPr>
      </w:pPr>
      <w:r>
        <w:rPr>
          <w:b/>
          <w:bCs/>
          <w:noProof/>
          <w:sz w:val="40"/>
          <w:szCs w:val="40"/>
        </w:rPr>
        <w:t>жорстокому поводженню з дітьми</w:t>
      </w:r>
      <w:r w:rsidR="00032CA7" w:rsidRPr="00032CA7">
        <w:rPr>
          <w:b/>
          <w:bCs/>
          <w:noProof/>
          <w:sz w:val="40"/>
          <w:szCs w:val="40"/>
        </w:rPr>
        <w:t xml:space="preserve"> </w:t>
      </w:r>
      <w:r w:rsidR="00762CA2">
        <w:rPr>
          <w:b/>
          <w:bCs/>
          <w:noProof/>
          <w:sz w:val="40"/>
          <w:szCs w:val="40"/>
        </w:rPr>
        <w:t>в</w:t>
      </w:r>
      <w:r w:rsidR="00032CA7" w:rsidRPr="00032CA7">
        <w:rPr>
          <w:b/>
          <w:bCs/>
          <w:noProof/>
          <w:sz w:val="40"/>
          <w:szCs w:val="40"/>
        </w:rPr>
        <w:t xml:space="preserve"> </w:t>
      </w:r>
    </w:p>
    <w:p w14:paraId="65435B8F" w14:textId="3F2B47A9" w:rsidR="00567144" w:rsidRPr="003C7BE6" w:rsidRDefault="003C7BE6" w:rsidP="00B117D8">
      <w:pPr>
        <w:pStyle w:val="a3"/>
        <w:ind w:left="0"/>
        <w:jc w:val="center"/>
        <w:rPr>
          <w:b/>
          <w:bCs/>
          <w:noProof/>
          <w:color w:val="000000" w:themeColor="text1"/>
          <w:sz w:val="40"/>
          <w:szCs w:val="40"/>
        </w:rPr>
        <w:sectPr w:rsidR="00567144" w:rsidRPr="003C7BE6" w:rsidSect="00984B1E">
          <w:type w:val="continuous"/>
          <w:pgSz w:w="11910" w:h="16840"/>
          <w:pgMar w:top="851" w:right="851" w:bottom="851" w:left="1418" w:header="720" w:footer="720" w:gutter="0"/>
          <w:cols w:space="720"/>
          <w:docGrid w:linePitch="299"/>
        </w:sectPr>
      </w:pPr>
      <w:r>
        <w:rPr>
          <w:b/>
          <w:bCs/>
          <w:noProof/>
          <w:color w:val="000000" w:themeColor="text1"/>
          <w:sz w:val="40"/>
          <w:szCs w:val="40"/>
        </w:rPr>
        <w:t>Красноїльському ліцеї №3</w:t>
      </w:r>
    </w:p>
    <w:p w14:paraId="641C6C54" w14:textId="77777777" w:rsidR="00567144" w:rsidRPr="00D82AB9" w:rsidRDefault="00775176" w:rsidP="00D82AB9">
      <w:pPr>
        <w:pStyle w:val="1"/>
        <w:tabs>
          <w:tab w:val="left" w:pos="861"/>
        </w:tabs>
        <w:spacing w:before="0"/>
        <w:ind w:left="0" w:firstLine="709"/>
        <w:jc w:val="center"/>
        <w:rPr>
          <w:sz w:val="24"/>
          <w:szCs w:val="24"/>
        </w:rPr>
      </w:pPr>
      <w:r w:rsidRPr="00D82AB9">
        <w:rPr>
          <w:sz w:val="24"/>
          <w:szCs w:val="24"/>
        </w:rPr>
        <w:lastRenderedPageBreak/>
        <w:t>І. Загальні</w:t>
      </w:r>
      <w:r w:rsidRPr="00D82AB9">
        <w:rPr>
          <w:spacing w:val="-11"/>
          <w:sz w:val="24"/>
          <w:szCs w:val="24"/>
        </w:rPr>
        <w:t xml:space="preserve"> </w:t>
      </w:r>
      <w:r w:rsidRPr="00D82AB9">
        <w:rPr>
          <w:spacing w:val="-2"/>
          <w:sz w:val="24"/>
          <w:szCs w:val="24"/>
        </w:rPr>
        <w:t>положення</w:t>
      </w:r>
    </w:p>
    <w:p w14:paraId="3174BFEA" w14:textId="1BCC33B4" w:rsidR="00567144" w:rsidRPr="00160669" w:rsidRDefault="00E97D7A" w:rsidP="00160669">
      <w:pPr>
        <w:pStyle w:val="a3"/>
        <w:spacing w:line="276" w:lineRule="auto"/>
        <w:ind w:left="0" w:firstLine="709"/>
        <w:rPr>
          <w:noProof/>
          <w:color w:val="FF0000"/>
          <w:sz w:val="24"/>
          <w:szCs w:val="28"/>
        </w:rPr>
      </w:pPr>
      <w:r w:rsidRPr="00D82AB9">
        <w:rPr>
          <w:sz w:val="24"/>
          <w:szCs w:val="24"/>
        </w:rPr>
        <w:t>1.1</w:t>
      </w:r>
      <w:r w:rsidR="00160669">
        <w:rPr>
          <w:sz w:val="24"/>
          <w:szCs w:val="24"/>
        </w:rPr>
        <w:t>.</w:t>
      </w:r>
      <w:r w:rsidRPr="00D82AB9">
        <w:rPr>
          <w:sz w:val="24"/>
          <w:szCs w:val="24"/>
        </w:rPr>
        <w:t xml:space="preserve"> </w:t>
      </w:r>
      <w:r w:rsidR="00203A9A" w:rsidRPr="00D82AB9">
        <w:rPr>
          <w:sz w:val="24"/>
          <w:szCs w:val="24"/>
        </w:rPr>
        <w:t xml:space="preserve">Це Положення визначає механізми запобігання, виявлення та реагування на випадки насильства </w:t>
      </w:r>
      <w:r w:rsidR="009D17FB" w:rsidRPr="00D82AB9">
        <w:rPr>
          <w:sz w:val="24"/>
          <w:szCs w:val="24"/>
        </w:rPr>
        <w:t>та</w:t>
      </w:r>
      <w:r w:rsidR="00203A9A" w:rsidRPr="00D82AB9">
        <w:rPr>
          <w:sz w:val="24"/>
          <w:szCs w:val="24"/>
        </w:rPr>
        <w:t xml:space="preserve"> жорстокого поводження зі здобувачами освіти </w:t>
      </w:r>
      <w:r w:rsidR="00D254D4">
        <w:rPr>
          <w:noProof/>
          <w:color w:val="000000" w:themeColor="text1"/>
          <w:sz w:val="24"/>
          <w:szCs w:val="28"/>
        </w:rPr>
        <w:t>Красноїльського ліцею №3.</w:t>
      </w:r>
    </w:p>
    <w:p w14:paraId="66F32EF9" w14:textId="77777777" w:rsidR="00567144" w:rsidRPr="00D82AB9" w:rsidRDefault="00E97D7A" w:rsidP="00D82AB9">
      <w:pPr>
        <w:pStyle w:val="a4"/>
        <w:tabs>
          <w:tab w:val="left" w:pos="890"/>
        </w:tabs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1.2. </w:t>
      </w:r>
      <w:r w:rsidR="00203A9A" w:rsidRPr="00D82AB9">
        <w:rPr>
          <w:sz w:val="24"/>
          <w:szCs w:val="24"/>
        </w:rPr>
        <w:t xml:space="preserve">Положення розроблено відповідно до </w:t>
      </w:r>
      <w:r w:rsidR="00B474A5" w:rsidRPr="00D82AB9">
        <w:rPr>
          <w:sz w:val="24"/>
          <w:szCs w:val="24"/>
        </w:rPr>
        <w:t>Закон</w:t>
      </w:r>
      <w:r w:rsidR="00203A9A" w:rsidRPr="00D82AB9">
        <w:rPr>
          <w:sz w:val="24"/>
          <w:szCs w:val="24"/>
        </w:rPr>
        <w:t>у</w:t>
      </w:r>
      <w:r w:rsidR="00B474A5" w:rsidRPr="00D82AB9">
        <w:rPr>
          <w:sz w:val="24"/>
          <w:szCs w:val="24"/>
        </w:rPr>
        <w:t xml:space="preserve"> України</w:t>
      </w:r>
      <w:r w:rsidR="00203A9A" w:rsidRPr="00D82AB9">
        <w:rPr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«Про освіту»</w:t>
      </w:r>
      <w:r w:rsidR="00203A9A" w:rsidRPr="00D82AB9">
        <w:rPr>
          <w:sz w:val="24"/>
          <w:szCs w:val="24"/>
        </w:rPr>
        <w:t xml:space="preserve">, «Про охорону дитинства», </w:t>
      </w:r>
      <w:r w:rsidR="00B474A5" w:rsidRPr="00D82AB9">
        <w:rPr>
          <w:sz w:val="24"/>
          <w:szCs w:val="24"/>
        </w:rPr>
        <w:t xml:space="preserve"> «Про запобігання</w:t>
      </w:r>
      <w:r w:rsidR="00775176" w:rsidRPr="00D82AB9">
        <w:rPr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та</w:t>
      </w:r>
      <w:r w:rsidR="00B474A5" w:rsidRPr="00D82AB9">
        <w:rPr>
          <w:spacing w:val="68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протидію</w:t>
      </w:r>
      <w:r w:rsidR="00B474A5" w:rsidRPr="00D82AB9">
        <w:rPr>
          <w:spacing w:val="69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домашньому</w:t>
      </w:r>
      <w:r w:rsidR="00B474A5" w:rsidRPr="00D82AB9">
        <w:rPr>
          <w:spacing w:val="64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насильству»</w:t>
      </w:r>
      <w:r w:rsidR="00203A9A" w:rsidRPr="00D82AB9">
        <w:rPr>
          <w:sz w:val="24"/>
          <w:szCs w:val="24"/>
        </w:rPr>
        <w:t xml:space="preserve">, </w:t>
      </w:r>
      <w:r w:rsidR="006F181A" w:rsidRPr="00D82AB9">
        <w:rPr>
          <w:sz w:val="24"/>
          <w:szCs w:val="24"/>
        </w:rPr>
        <w:t>«Про внесення змін до деяких законів України щодо запобігання насильству та унеможливлення ж</w:t>
      </w:r>
      <w:r w:rsidR="00203A9A" w:rsidRPr="00D82AB9">
        <w:rPr>
          <w:sz w:val="24"/>
          <w:szCs w:val="24"/>
        </w:rPr>
        <w:t xml:space="preserve">орстокого поводження з дітьми», </w:t>
      </w:r>
      <w:r w:rsidR="00B474A5" w:rsidRPr="00D82AB9">
        <w:rPr>
          <w:sz w:val="24"/>
          <w:szCs w:val="24"/>
        </w:rPr>
        <w:t>«Про внесення змін до деяких законодавчих актів України щодо протидії булінгу (цькуванню)»</w:t>
      </w:r>
      <w:r w:rsidR="00203A9A" w:rsidRPr="00D82AB9">
        <w:rPr>
          <w:sz w:val="24"/>
          <w:szCs w:val="24"/>
        </w:rPr>
        <w:t>, п</w:t>
      </w:r>
      <w:r w:rsidR="00B474A5" w:rsidRPr="00D82AB9">
        <w:rPr>
          <w:sz w:val="24"/>
          <w:szCs w:val="24"/>
        </w:rPr>
        <w:t>останов Кабінету Міністрів України</w:t>
      </w:r>
      <w:r w:rsidR="00203A9A" w:rsidRPr="00D82AB9">
        <w:rPr>
          <w:sz w:val="24"/>
          <w:szCs w:val="24"/>
        </w:rPr>
        <w:t xml:space="preserve"> від 22.08.2018 №</w:t>
      </w:r>
      <w:r w:rsidRPr="00D82AB9">
        <w:rPr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658 «Про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статті»</w:t>
      </w:r>
      <w:r w:rsidR="00203A9A" w:rsidRPr="00D82AB9">
        <w:rPr>
          <w:sz w:val="24"/>
          <w:szCs w:val="24"/>
        </w:rPr>
        <w:t xml:space="preserve">, </w:t>
      </w:r>
      <w:r w:rsidR="00B474A5" w:rsidRPr="00D82AB9">
        <w:rPr>
          <w:sz w:val="24"/>
          <w:szCs w:val="24"/>
        </w:rPr>
        <w:t>від 01.</w:t>
      </w:r>
      <w:r w:rsidR="00203A9A" w:rsidRPr="00D82AB9">
        <w:rPr>
          <w:sz w:val="24"/>
          <w:szCs w:val="24"/>
        </w:rPr>
        <w:t>06.2020 №</w:t>
      </w:r>
      <w:r w:rsidRPr="00D82AB9">
        <w:rPr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585 «Про забезпечення соціального захисту дітей, які перебувають у складних життєвих обставинах»</w:t>
      </w:r>
      <w:r w:rsidR="00203A9A" w:rsidRPr="00D82AB9">
        <w:rPr>
          <w:sz w:val="24"/>
          <w:szCs w:val="24"/>
        </w:rPr>
        <w:t>, від 28.07.2021 №</w:t>
      </w:r>
      <w:r w:rsidRPr="00D82AB9">
        <w:rPr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775 «Про внесення змін до Порядку забезпечення соціального захисту дітей, які</w:t>
      </w:r>
      <w:r w:rsidR="00B474A5" w:rsidRPr="00D82AB9">
        <w:rPr>
          <w:spacing w:val="40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перебувають у</w:t>
      </w:r>
      <w:r w:rsidR="00B474A5" w:rsidRPr="00D82AB9">
        <w:rPr>
          <w:spacing w:val="-6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складних життєвих</w:t>
      </w:r>
      <w:r w:rsidR="00B474A5" w:rsidRPr="00D82AB9">
        <w:rPr>
          <w:spacing w:val="-1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обставинах, у</w:t>
      </w:r>
      <w:r w:rsidR="00B474A5" w:rsidRPr="00D82AB9">
        <w:rPr>
          <w:spacing w:val="-6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тому</w:t>
      </w:r>
      <w:r w:rsidR="00B474A5" w:rsidRPr="00D82AB9">
        <w:rPr>
          <w:spacing w:val="-3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числі</w:t>
      </w:r>
      <w:r w:rsidR="00B474A5" w:rsidRPr="00D82AB9">
        <w:rPr>
          <w:spacing w:val="-1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дітей, які</w:t>
      </w:r>
      <w:r w:rsidR="00B474A5" w:rsidRPr="00D82AB9">
        <w:rPr>
          <w:spacing w:val="-1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постраждали від жорстокого поводження»</w:t>
      </w:r>
      <w:r w:rsidR="00203A9A" w:rsidRPr="00D82AB9">
        <w:rPr>
          <w:sz w:val="24"/>
          <w:szCs w:val="24"/>
        </w:rPr>
        <w:t>, від 04.06.2025 №</w:t>
      </w:r>
      <w:r w:rsidR="00DC781C">
        <w:rPr>
          <w:sz w:val="24"/>
          <w:szCs w:val="24"/>
        </w:rPr>
        <w:t xml:space="preserve"> </w:t>
      </w:r>
      <w:r w:rsidR="00203A9A" w:rsidRPr="00D82AB9">
        <w:rPr>
          <w:sz w:val="24"/>
          <w:szCs w:val="24"/>
        </w:rPr>
        <w:t>658 «Пр</w:t>
      </w:r>
      <w:r w:rsidR="00DC781C">
        <w:rPr>
          <w:sz w:val="24"/>
          <w:szCs w:val="24"/>
        </w:rPr>
        <w:t xml:space="preserve">о затвердження Типової програми </w:t>
      </w:r>
      <w:r w:rsidR="00203A9A" w:rsidRPr="00D82AB9">
        <w:rPr>
          <w:sz w:val="24"/>
          <w:szCs w:val="24"/>
        </w:rPr>
        <w:t>унеможливлення насильства та жорстокого поводження з дітьми»,</w:t>
      </w:r>
      <w:r w:rsidRPr="00D82AB9">
        <w:rPr>
          <w:b/>
          <w:sz w:val="24"/>
          <w:szCs w:val="24"/>
        </w:rPr>
        <w:t xml:space="preserve"> </w:t>
      </w:r>
      <w:r w:rsidRPr="00D82AB9">
        <w:rPr>
          <w:sz w:val="24"/>
          <w:szCs w:val="24"/>
        </w:rPr>
        <w:t>н</w:t>
      </w:r>
      <w:r w:rsidR="00775176" w:rsidRPr="00D82AB9">
        <w:rPr>
          <w:sz w:val="24"/>
          <w:szCs w:val="24"/>
        </w:rPr>
        <w:t>аказів Міністерства освіти та науки України</w:t>
      </w:r>
      <w:r w:rsidRPr="00D82AB9">
        <w:rPr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від 02.10.2018 № 1047 «Про затвердження Методичних рекомендацій щодо</w:t>
      </w:r>
      <w:r w:rsidR="00B474A5" w:rsidRPr="00D82AB9">
        <w:rPr>
          <w:spacing w:val="40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виявлення, реагування на випадки домашнього насильства і взаємодії</w:t>
      </w:r>
      <w:r w:rsidR="00B474A5" w:rsidRPr="00D82AB9">
        <w:rPr>
          <w:spacing w:val="80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педагогічних працівників із іншими органами та службами»</w:t>
      </w:r>
      <w:r w:rsidRPr="00D82AB9">
        <w:rPr>
          <w:sz w:val="24"/>
          <w:szCs w:val="24"/>
        </w:rPr>
        <w:t xml:space="preserve">, </w:t>
      </w:r>
      <w:r w:rsidR="00B474A5" w:rsidRPr="00D82AB9">
        <w:rPr>
          <w:sz w:val="24"/>
          <w:szCs w:val="24"/>
        </w:rPr>
        <w:t>від 28.12.2019 №</w:t>
      </w:r>
      <w:r w:rsidR="00B474A5" w:rsidRPr="00D82AB9">
        <w:rPr>
          <w:spacing w:val="40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1646 «Про деякі питання реагування на випадки булінгу (цькування) та застосування заходів виховного впливу в закладах освіти»</w:t>
      </w:r>
      <w:r w:rsidRPr="00D82AB9">
        <w:rPr>
          <w:sz w:val="24"/>
          <w:szCs w:val="24"/>
        </w:rPr>
        <w:t>.</w:t>
      </w:r>
    </w:p>
    <w:p w14:paraId="1A5E04CA" w14:textId="77777777" w:rsidR="00E97D7A" w:rsidRPr="00D82AB9" w:rsidRDefault="00E97D7A" w:rsidP="00D82AB9">
      <w:pPr>
        <w:pStyle w:val="a4"/>
        <w:tabs>
          <w:tab w:val="left" w:pos="890"/>
        </w:tabs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1.3. Метою Положення є забезпечення функціонування ефективної системи унеможливлення будь-якого виду насильства та жорстокого поводження з дітьми та створення </w:t>
      </w:r>
      <w:r w:rsidR="00DC781C">
        <w:rPr>
          <w:sz w:val="24"/>
          <w:szCs w:val="24"/>
        </w:rPr>
        <w:t xml:space="preserve">безпечного </w:t>
      </w:r>
      <w:r w:rsidRPr="00D82AB9">
        <w:rPr>
          <w:sz w:val="24"/>
          <w:szCs w:val="24"/>
        </w:rPr>
        <w:t>освітнього середовища, вільного від насильства та жорстокого поводження з дитиною, запровадження системи інформування про випадки (або підозру на випадки) насильства та жорстокого поводження з дітьми, а також забезпечення оперативного їх розгляду та реагування на них.</w:t>
      </w:r>
    </w:p>
    <w:p w14:paraId="23EA764D" w14:textId="77777777" w:rsidR="005C2768" w:rsidRPr="00D82AB9" w:rsidRDefault="005C2768" w:rsidP="00D82AB9">
      <w:pPr>
        <w:pStyle w:val="a4"/>
        <w:tabs>
          <w:tab w:val="left" w:pos="890"/>
        </w:tabs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1.4. Дія Положення поширюється на всіх учасників освітнього процесу.</w:t>
      </w:r>
    </w:p>
    <w:p w14:paraId="74C9354C" w14:textId="77777777" w:rsidR="00B07A2F" w:rsidRPr="00D82AB9" w:rsidRDefault="00B07A2F" w:rsidP="00D82AB9">
      <w:pPr>
        <w:pStyle w:val="a3"/>
        <w:ind w:left="0" w:firstLine="709"/>
        <w:jc w:val="center"/>
        <w:rPr>
          <w:b/>
          <w:sz w:val="24"/>
          <w:szCs w:val="24"/>
        </w:rPr>
      </w:pPr>
    </w:p>
    <w:p w14:paraId="660E8FD4" w14:textId="77777777" w:rsidR="00B07A2F" w:rsidRPr="00D82AB9" w:rsidRDefault="00B07A2F" w:rsidP="00D82AB9">
      <w:pPr>
        <w:pStyle w:val="a3"/>
        <w:ind w:left="0" w:firstLine="709"/>
        <w:jc w:val="center"/>
        <w:rPr>
          <w:b/>
          <w:sz w:val="24"/>
          <w:szCs w:val="24"/>
        </w:rPr>
      </w:pPr>
      <w:r w:rsidRPr="00D82AB9">
        <w:rPr>
          <w:b/>
          <w:sz w:val="24"/>
          <w:szCs w:val="24"/>
        </w:rPr>
        <w:t>ІІ. Основні терміни</w:t>
      </w:r>
    </w:p>
    <w:p w14:paraId="57B0B585" w14:textId="77777777" w:rsidR="00775176" w:rsidRPr="00D82AB9" w:rsidRDefault="00DC781C" w:rsidP="00D82AB9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2.1</w:t>
      </w:r>
      <w:r w:rsidR="005C2768" w:rsidRPr="00D82AB9">
        <w:rPr>
          <w:sz w:val="24"/>
          <w:szCs w:val="24"/>
        </w:rPr>
        <w:t xml:space="preserve">. </w:t>
      </w:r>
      <w:r w:rsidR="00B474A5" w:rsidRPr="00DC781C">
        <w:rPr>
          <w:b/>
          <w:sz w:val="24"/>
          <w:szCs w:val="24"/>
        </w:rPr>
        <w:t>Безпечне освітнє середовище</w:t>
      </w:r>
      <w:r w:rsidR="00B474A5" w:rsidRPr="00D82AB9">
        <w:rPr>
          <w:b/>
          <w:i/>
          <w:sz w:val="24"/>
          <w:szCs w:val="24"/>
        </w:rPr>
        <w:t xml:space="preserve"> </w:t>
      </w:r>
      <w:r w:rsidR="00B07A2F" w:rsidRPr="00D82AB9">
        <w:rPr>
          <w:sz w:val="24"/>
          <w:szCs w:val="24"/>
        </w:rPr>
        <w:t>—</w:t>
      </w:r>
      <w:r w:rsidR="00B474A5" w:rsidRPr="00D82AB9">
        <w:rPr>
          <w:sz w:val="24"/>
          <w:szCs w:val="24"/>
        </w:rPr>
        <w:t xml:space="preserve"> сукупність умов у закладі освіти, що унеможливлюють заподіяння учасникам освітнього процесу фізичної, майнової та/або моральної шкоди, зокрема внаслідок недотримання вимог санітарних, протипожежних та/або будівельних норм і правил, законодавства щодо кібербезпеки, захисту персональних даних, безпечності та якості харчових продуктів та/або надання неякісних послуг з харчування, шляхом фізичного та/або психологічного насильства, експлуатації, дискримінації за будь-якою ознакою, приниження честі, гідності, ділової репутації (зокрема шляхом булінгу (цькування), поширення неправдивих відомостей тощо), пропаганди та/або</w:t>
      </w:r>
      <w:r w:rsidR="00B474A5" w:rsidRPr="00D82AB9">
        <w:rPr>
          <w:spacing w:val="40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агітації,</w:t>
      </w:r>
      <w:r w:rsidR="00B474A5" w:rsidRPr="00D82AB9">
        <w:rPr>
          <w:spacing w:val="38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у</w:t>
      </w:r>
      <w:r w:rsidR="00B474A5" w:rsidRPr="00D82AB9">
        <w:rPr>
          <w:spacing w:val="26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тому</w:t>
      </w:r>
      <w:r w:rsidR="00B474A5" w:rsidRPr="00D82AB9">
        <w:rPr>
          <w:spacing w:val="28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числі</w:t>
      </w:r>
      <w:r w:rsidR="00B474A5" w:rsidRPr="00D82AB9">
        <w:rPr>
          <w:spacing w:val="33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з</w:t>
      </w:r>
      <w:r w:rsidR="00B474A5" w:rsidRPr="00D82AB9">
        <w:rPr>
          <w:spacing w:val="32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використанням</w:t>
      </w:r>
      <w:r w:rsidR="00B474A5" w:rsidRPr="00D82AB9">
        <w:rPr>
          <w:spacing w:val="33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кіберпростору,</w:t>
      </w:r>
      <w:r w:rsidR="00B474A5" w:rsidRPr="00D82AB9">
        <w:rPr>
          <w:spacing w:val="33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а</w:t>
      </w:r>
      <w:r w:rsidR="00B474A5" w:rsidRPr="00D82AB9">
        <w:rPr>
          <w:spacing w:val="34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також</w:t>
      </w:r>
      <w:r w:rsidR="00B474A5" w:rsidRPr="00D82AB9">
        <w:rPr>
          <w:spacing w:val="34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унеможливлюют</w:t>
      </w:r>
      <w:r w:rsidR="00775176" w:rsidRPr="00D82AB9">
        <w:rPr>
          <w:sz w:val="24"/>
          <w:szCs w:val="24"/>
        </w:rPr>
        <w:t>ь</w:t>
      </w:r>
      <w:r w:rsidR="00B07A2F" w:rsidRPr="00D82AB9">
        <w:rPr>
          <w:sz w:val="24"/>
          <w:szCs w:val="24"/>
        </w:rPr>
        <w:t xml:space="preserve"> </w:t>
      </w:r>
      <w:r w:rsidR="00775176" w:rsidRPr="00D82AB9">
        <w:rPr>
          <w:sz w:val="24"/>
          <w:szCs w:val="24"/>
        </w:rPr>
        <w:t>вживання на території та в приміщеннях закладу освіти алкогольних напоїв, тютюнових виробів, наркотичних засобів, психотропних речовин</w:t>
      </w:r>
      <w:r w:rsidR="006E1CAB" w:rsidRPr="00D82AB9">
        <w:rPr>
          <w:sz w:val="24"/>
          <w:szCs w:val="24"/>
        </w:rPr>
        <w:t xml:space="preserve">. </w:t>
      </w:r>
    </w:p>
    <w:p w14:paraId="313092AC" w14:textId="77777777" w:rsidR="00775176" w:rsidRPr="00D82AB9" w:rsidRDefault="00DC781C" w:rsidP="00D82AB9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2.2</w:t>
      </w:r>
      <w:r w:rsidR="005C2768" w:rsidRPr="00D82AB9">
        <w:rPr>
          <w:sz w:val="24"/>
          <w:szCs w:val="24"/>
        </w:rPr>
        <w:t xml:space="preserve">. </w:t>
      </w:r>
      <w:r w:rsidR="00775176" w:rsidRPr="00DC781C">
        <w:rPr>
          <w:b/>
          <w:sz w:val="24"/>
          <w:szCs w:val="24"/>
        </w:rPr>
        <w:t>Насильство</w:t>
      </w:r>
      <w:r w:rsidR="00775176" w:rsidRPr="00D82AB9">
        <w:rPr>
          <w:b/>
          <w:i/>
          <w:sz w:val="24"/>
          <w:szCs w:val="24"/>
        </w:rPr>
        <w:t xml:space="preserve"> </w:t>
      </w:r>
      <w:r w:rsidR="00B07A2F" w:rsidRPr="00D82AB9">
        <w:rPr>
          <w:sz w:val="24"/>
          <w:szCs w:val="24"/>
        </w:rPr>
        <w:t>—</w:t>
      </w:r>
      <w:r w:rsidR="00775176" w:rsidRPr="00D82AB9">
        <w:rPr>
          <w:sz w:val="24"/>
          <w:szCs w:val="24"/>
        </w:rPr>
        <w:t xml:space="preserve"> це будь-які навмисні дії одної людини по відношенню до іншої, які порушують її конституційні права й свободи і наносять їй моральну</w:t>
      </w:r>
      <w:r w:rsidR="00775176" w:rsidRPr="00D82AB9">
        <w:rPr>
          <w:spacing w:val="-3"/>
          <w:sz w:val="24"/>
          <w:szCs w:val="24"/>
        </w:rPr>
        <w:t xml:space="preserve"> </w:t>
      </w:r>
      <w:r w:rsidR="00775176" w:rsidRPr="00D82AB9">
        <w:rPr>
          <w:sz w:val="24"/>
          <w:szCs w:val="24"/>
        </w:rPr>
        <w:t>шкоду, шкоду її фізичному чи психічному здоров’ю.</w:t>
      </w:r>
    </w:p>
    <w:p w14:paraId="2F77A4C8" w14:textId="77777777" w:rsidR="00775176" w:rsidRPr="00D82AB9" w:rsidRDefault="00775176" w:rsidP="00D82AB9">
      <w:pPr>
        <w:pStyle w:val="2"/>
        <w:ind w:left="0" w:firstLine="709"/>
        <w:rPr>
          <w:b w:val="0"/>
          <w:i w:val="0"/>
          <w:sz w:val="24"/>
          <w:szCs w:val="24"/>
        </w:rPr>
      </w:pPr>
      <w:r w:rsidRPr="00DC781C">
        <w:rPr>
          <w:i w:val="0"/>
          <w:sz w:val="24"/>
          <w:szCs w:val="24"/>
        </w:rPr>
        <w:t>Види</w:t>
      </w:r>
      <w:r w:rsidRPr="00DC781C">
        <w:rPr>
          <w:i w:val="0"/>
          <w:spacing w:val="-11"/>
          <w:sz w:val="24"/>
          <w:szCs w:val="24"/>
        </w:rPr>
        <w:t xml:space="preserve"> </w:t>
      </w:r>
      <w:r w:rsidRPr="00DC781C">
        <w:rPr>
          <w:i w:val="0"/>
          <w:sz w:val="24"/>
          <w:szCs w:val="24"/>
        </w:rPr>
        <w:t>насильства</w:t>
      </w:r>
      <w:r w:rsidRPr="00D82AB9">
        <w:rPr>
          <w:b w:val="0"/>
          <w:i w:val="0"/>
          <w:spacing w:val="-10"/>
          <w:sz w:val="24"/>
          <w:szCs w:val="24"/>
        </w:rPr>
        <w:t>:</w:t>
      </w:r>
    </w:p>
    <w:p w14:paraId="1BF94D66" w14:textId="77777777" w:rsidR="00775176" w:rsidRPr="00D82AB9" w:rsidRDefault="00B07A2F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1) </w:t>
      </w:r>
      <w:r w:rsidR="00775176" w:rsidRPr="00D82AB9">
        <w:rPr>
          <w:sz w:val="24"/>
          <w:szCs w:val="24"/>
        </w:rPr>
        <w:t>економічне насильство</w:t>
      </w:r>
      <w:r w:rsidRPr="00D82AB9">
        <w:rPr>
          <w:sz w:val="24"/>
          <w:szCs w:val="24"/>
        </w:rPr>
        <w:t xml:space="preserve"> — </w:t>
      </w:r>
      <w:r w:rsidR="00775176" w:rsidRPr="00D82AB9">
        <w:rPr>
          <w:sz w:val="24"/>
          <w:szCs w:val="24"/>
        </w:rPr>
        <w:t>форма насильства, що включає умисне позбавлення житла, їжі, одягу, іншого майна, коштів чи документів або можливості користуватися ними, залишення без догляду чи піклування, перешкоджання в отриманні необхідних послуг з лікування чи реабілітації, заборону працювати, примушування до праці, заборону навчатися та інші правопорушення економічного характеру;</w:t>
      </w:r>
    </w:p>
    <w:p w14:paraId="461AF322" w14:textId="77777777" w:rsidR="00775176" w:rsidRPr="00D82AB9" w:rsidRDefault="00B07A2F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2) </w:t>
      </w:r>
      <w:r w:rsidR="00775176" w:rsidRPr="00D82AB9">
        <w:rPr>
          <w:sz w:val="24"/>
          <w:szCs w:val="24"/>
        </w:rPr>
        <w:t xml:space="preserve">психологічне насильство </w:t>
      </w:r>
      <w:r w:rsidRPr="00D82AB9">
        <w:rPr>
          <w:sz w:val="24"/>
          <w:szCs w:val="24"/>
        </w:rPr>
        <w:t>—</w:t>
      </w:r>
      <w:r w:rsidR="00775176" w:rsidRPr="00D82AB9">
        <w:rPr>
          <w:sz w:val="24"/>
          <w:szCs w:val="24"/>
        </w:rPr>
        <w:t xml:space="preserve"> форма насильства, що включає словесні образи, </w:t>
      </w:r>
      <w:r w:rsidR="00775176" w:rsidRPr="00D82AB9">
        <w:rPr>
          <w:sz w:val="24"/>
          <w:szCs w:val="24"/>
        </w:rPr>
        <w:lastRenderedPageBreak/>
        <w:t>погрози, у</w:t>
      </w:r>
      <w:r w:rsidR="00775176" w:rsidRPr="00D82AB9">
        <w:rPr>
          <w:spacing w:val="-2"/>
          <w:sz w:val="24"/>
          <w:szCs w:val="24"/>
        </w:rPr>
        <w:t xml:space="preserve"> </w:t>
      </w:r>
      <w:r w:rsidR="00775176" w:rsidRPr="00D82AB9">
        <w:rPr>
          <w:sz w:val="24"/>
          <w:szCs w:val="24"/>
        </w:rPr>
        <w:t>тому числі щодо третіх осіб, приниження, переслідування, залякування, інші діяння, спрямовані на обмеження волевиявлення особи, контроль у репродуктивній сфері, якщо такі дії або бездіяльність викликали у постраждалої особи побоювання за свою безпеку чи безпеку третіх осіб, спричинили емоційну невпевненість, нездатність захистити себе або завдали шкоди психічному</w:t>
      </w:r>
      <w:r w:rsidR="00775176" w:rsidRPr="00D82AB9">
        <w:rPr>
          <w:spacing w:val="40"/>
          <w:sz w:val="24"/>
          <w:szCs w:val="24"/>
        </w:rPr>
        <w:t xml:space="preserve"> </w:t>
      </w:r>
      <w:r w:rsidR="00775176" w:rsidRPr="00D82AB9">
        <w:rPr>
          <w:sz w:val="24"/>
          <w:szCs w:val="24"/>
        </w:rPr>
        <w:t>здоров’ю особи;</w:t>
      </w:r>
    </w:p>
    <w:p w14:paraId="12EE3838" w14:textId="77777777" w:rsidR="00775176" w:rsidRPr="00D82AB9" w:rsidRDefault="00B07A2F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3) </w:t>
      </w:r>
      <w:r w:rsidR="00775176" w:rsidRPr="00D82AB9">
        <w:rPr>
          <w:sz w:val="24"/>
          <w:szCs w:val="24"/>
        </w:rPr>
        <w:t>сексуальне насильство</w:t>
      </w:r>
      <w:r w:rsidR="00775176" w:rsidRPr="00D82AB9">
        <w:rPr>
          <w:b/>
          <w:i/>
          <w:sz w:val="24"/>
          <w:szCs w:val="24"/>
        </w:rPr>
        <w:t xml:space="preserve"> </w:t>
      </w:r>
      <w:r w:rsidRPr="00D82AB9">
        <w:rPr>
          <w:sz w:val="24"/>
          <w:szCs w:val="24"/>
        </w:rPr>
        <w:t>—</w:t>
      </w:r>
      <w:r w:rsidR="00775176" w:rsidRPr="00D82AB9">
        <w:rPr>
          <w:sz w:val="24"/>
          <w:szCs w:val="24"/>
        </w:rPr>
        <w:t xml:space="preserve"> фор</w:t>
      </w:r>
      <w:r w:rsidRPr="00D82AB9">
        <w:rPr>
          <w:sz w:val="24"/>
          <w:szCs w:val="24"/>
        </w:rPr>
        <w:t>ма насильства, що включає будь-</w:t>
      </w:r>
      <w:r w:rsidR="00775176" w:rsidRPr="00D82AB9">
        <w:rPr>
          <w:sz w:val="24"/>
          <w:szCs w:val="24"/>
        </w:rPr>
        <w:t>які діяння сексуального характеру, вчинені стосовно повнолітньої особи без її згоди або стосовно дитини незалежно від її згоди, або в присутності дитини, примушування до акту сексуального характеру з третьою особою, а також інші правопорушення проти статевої свободи чи статевої недоторканості особи, у тому числі вчинені стосовно дитини або в її присутності;</w:t>
      </w:r>
    </w:p>
    <w:p w14:paraId="57EF8027" w14:textId="77777777" w:rsidR="00775176" w:rsidRPr="00D82AB9" w:rsidRDefault="00B07A2F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4) </w:t>
      </w:r>
      <w:r w:rsidR="00775176" w:rsidRPr="00D82AB9">
        <w:rPr>
          <w:sz w:val="24"/>
          <w:szCs w:val="24"/>
        </w:rPr>
        <w:t>фізичне</w:t>
      </w:r>
      <w:r w:rsidR="00775176" w:rsidRPr="00D82AB9">
        <w:rPr>
          <w:spacing w:val="-2"/>
          <w:sz w:val="24"/>
          <w:szCs w:val="24"/>
        </w:rPr>
        <w:t xml:space="preserve"> </w:t>
      </w:r>
      <w:r w:rsidR="00775176" w:rsidRPr="00D82AB9">
        <w:rPr>
          <w:sz w:val="24"/>
          <w:szCs w:val="24"/>
        </w:rPr>
        <w:t>насильство</w:t>
      </w:r>
      <w:r w:rsidR="00775176" w:rsidRPr="00D82AB9">
        <w:rPr>
          <w:b/>
          <w:i/>
          <w:spacing w:val="-4"/>
          <w:sz w:val="24"/>
          <w:szCs w:val="24"/>
        </w:rPr>
        <w:t xml:space="preserve"> </w:t>
      </w:r>
      <w:r w:rsidRPr="00D82AB9">
        <w:rPr>
          <w:sz w:val="24"/>
          <w:szCs w:val="24"/>
        </w:rPr>
        <w:t>—</w:t>
      </w:r>
      <w:r w:rsidR="00775176" w:rsidRPr="00D82AB9">
        <w:rPr>
          <w:spacing w:val="-5"/>
          <w:sz w:val="24"/>
          <w:szCs w:val="24"/>
        </w:rPr>
        <w:t xml:space="preserve"> </w:t>
      </w:r>
      <w:r w:rsidR="00775176" w:rsidRPr="00D82AB9">
        <w:rPr>
          <w:sz w:val="24"/>
          <w:szCs w:val="24"/>
        </w:rPr>
        <w:t>форма</w:t>
      </w:r>
      <w:r w:rsidR="00775176" w:rsidRPr="00D82AB9">
        <w:rPr>
          <w:spacing w:val="-5"/>
          <w:sz w:val="24"/>
          <w:szCs w:val="24"/>
        </w:rPr>
        <w:t xml:space="preserve"> </w:t>
      </w:r>
      <w:r w:rsidR="00775176" w:rsidRPr="00D82AB9">
        <w:rPr>
          <w:sz w:val="24"/>
          <w:szCs w:val="24"/>
        </w:rPr>
        <w:t>насильства,</w:t>
      </w:r>
      <w:r w:rsidR="00775176" w:rsidRPr="00D82AB9">
        <w:rPr>
          <w:spacing w:val="-2"/>
          <w:sz w:val="24"/>
          <w:szCs w:val="24"/>
        </w:rPr>
        <w:t xml:space="preserve"> </w:t>
      </w:r>
      <w:r w:rsidR="00775176" w:rsidRPr="00D82AB9">
        <w:rPr>
          <w:sz w:val="24"/>
          <w:szCs w:val="24"/>
        </w:rPr>
        <w:t>що</w:t>
      </w:r>
      <w:r w:rsidR="00775176" w:rsidRPr="00D82AB9">
        <w:rPr>
          <w:spacing w:val="-5"/>
          <w:sz w:val="24"/>
          <w:szCs w:val="24"/>
        </w:rPr>
        <w:t xml:space="preserve"> </w:t>
      </w:r>
      <w:r w:rsidR="00775176" w:rsidRPr="00D82AB9">
        <w:rPr>
          <w:sz w:val="24"/>
          <w:szCs w:val="24"/>
        </w:rPr>
        <w:t>включає</w:t>
      </w:r>
      <w:r w:rsidR="00775176" w:rsidRPr="00D82AB9">
        <w:rPr>
          <w:spacing w:val="-6"/>
          <w:sz w:val="24"/>
          <w:szCs w:val="24"/>
        </w:rPr>
        <w:t xml:space="preserve"> </w:t>
      </w:r>
      <w:r w:rsidR="00775176" w:rsidRPr="00D82AB9">
        <w:rPr>
          <w:sz w:val="24"/>
          <w:szCs w:val="24"/>
        </w:rPr>
        <w:t>ляпаси,</w:t>
      </w:r>
      <w:r w:rsidR="00775176" w:rsidRPr="00D82AB9">
        <w:rPr>
          <w:spacing w:val="-5"/>
          <w:sz w:val="24"/>
          <w:szCs w:val="24"/>
        </w:rPr>
        <w:t xml:space="preserve"> </w:t>
      </w:r>
      <w:r w:rsidR="00775176" w:rsidRPr="00D82AB9">
        <w:rPr>
          <w:sz w:val="24"/>
          <w:szCs w:val="24"/>
        </w:rPr>
        <w:t>стусани,</w:t>
      </w:r>
      <w:r w:rsidR="00775176" w:rsidRPr="00D82AB9">
        <w:rPr>
          <w:spacing w:val="-5"/>
          <w:sz w:val="24"/>
          <w:szCs w:val="24"/>
        </w:rPr>
        <w:t xml:space="preserve"> </w:t>
      </w:r>
      <w:r w:rsidR="00775176" w:rsidRPr="00D82AB9">
        <w:rPr>
          <w:sz w:val="24"/>
          <w:szCs w:val="24"/>
        </w:rPr>
        <w:t>штовхання, щипання, шмагання, кусання, а також незаконне позбавлення волі, нанесення побоїв, мордування, заподіяння тілесних ушкоджень різного ступеня тяжкості, залишення в небезпеці, ненадання допомоги особі, яка перебуває в небезпечному для життя стані, заподіяння смерті, вчинення інших правопорушень насильницького характеру.</w:t>
      </w:r>
    </w:p>
    <w:p w14:paraId="1A1440C5" w14:textId="77777777" w:rsidR="00B07A2F" w:rsidRPr="00D82AB9" w:rsidRDefault="005C2768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2</w:t>
      </w:r>
      <w:r w:rsidR="00DC781C">
        <w:rPr>
          <w:sz w:val="24"/>
          <w:szCs w:val="24"/>
        </w:rPr>
        <w:t>.3</w:t>
      </w:r>
      <w:r w:rsidRPr="00D82AB9">
        <w:rPr>
          <w:sz w:val="24"/>
          <w:szCs w:val="24"/>
        </w:rPr>
        <w:t xml:space="preserve">. </w:t>
      </w:r>
      <w:r w:rsidR="00B07A2F" w:rsidRPr="00DC781C">
        <w:rPr>
          <w:b/>
          <w:sz w:val="24"/>
          <w:szCs w:val="24"/>
        </w:rPr>
        <w:t>Жорстоке поводження з дитиною</w:t>
      </w:r>
      <w:r w:rsidR="00B07A2F" w:rsidRPr="00D82AB9">
        <w:rPr>
          <w:sz w:val="24"/>
          <w:szCs w:val="24"/>
        </w:rPr>
        <w:t xml:space="preserve"> — будь-які форми фізичного, психологічного, сексуального або економічного насильства над дитиною, зокрема домашнього насильства, а також будь-які незаконні угоди стосовно дитини, зокрема вербування, переміщення, переховування, передача або одержання дитини, вчинені з метою її експлуатації з використанням обману, шантажу чи уразливого стану дитини.</w:t>
      </w:r>
    </w:p>
    <w:p w14:paraId="16058EED" w14:textId="77777777" w:rsidR="00775176" w:rsidRPr="00D82AB9" w:rsidRDefault="00DC781C" w:rsidP="00D82AB9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2.4</w:t>
      </w:r>
      <w:r w:rsidR="005C2768" w:rsidRPr="00D82AB9">
        <w:rPr>
          <w:sz w:val="24"/>
          <w:szCs w:val="24"/>
        </w:rPr>
        <w:t xml:space="preserve">. </w:t>
      </w:r>
      <w:r w:rsidR="00775176" w:rsidRPr="00DC781C">
        <w:rPr>
          <w:b/>
          <w:sz w:val="24"/>
          <w:szCs w:val="24"/>
        </w:rPr>
        <w:t>Булінг (цькування)</w:t>
      </w:r>
      <w:r w:rsidR="00B07A2F" w:rsidRPr="00D82AB9">
        <w:rPr>
          <w:sz w:val="24"/>
          <w:szCs w:val="24"/>
        </w:rPr>
        <w:t xml:space="preserve"> — дії</w:t>
      </w:r>
      <w:r w:rsidR="00775176" w:rsidRPr="00D82AB9">
        <w:rPr>
          <w:sz w:val="24"/>
          <w:szCs w:val="24"/>
        </w:rPr>
        <w:t xml:space="preserve"> учасників освітнього процесу, які полягають у психологічному, фізичному, економічному, сексуальному насильстві, у тому числі із застосуванням засобів електронних комунікацій, яке систематично</w:t>
      </w:r>
      <w:r w:rsidR="00775176" w:rsidRPr="00D82AB9">
        <w:rPr>
          <w:spacing w:val="40"/>
          <w:sz w:val="24"/>
          <w:szCs w:val="24"/>
        </w:rPr>
        <w:t xml:space="preserve"> </w:t>
      </w:r>
      <w:r w:rsidR="00775176" w:rsidRPr="00D82AB9">
        <w:rPr>
          <w:sz w:val="24"/>
          <w:szCs w:val="24"/>
        </w:rPr>
        <w:t>вчиняється особою стосовно дитини, з якою вони є учасниками одного колективу,</w:t>
      </w:r>
      <w:r w:rsidR="00775176" w:rsidRPr="00D82AB9">
        <w:rPr>
          <w:spacing w:val="40"/>
          <w:sz w:val="24"/>
          <w:szCs w:val="24"/>
        </w:rPr>
        <w:t xml:space="preserve"> </w:t>
      </w:r>
      <w:r w:rsidR="00775176" w:rsidRPr="00D82AB9">
        <w:rPr>
          <w:sz w:val="24"/>
          <w:szCs w:val="24"/>
        </w:rPr>
        <w:t>або дитиною стосовно іншого учасника освітнього процесу та яке порушує права, свободи, законні інтереси потерпілої особи та/або перешкоджає виконанню нею визначених законодавством обов’язків.</w:t>
      </w:r>
    </w:p>
    <w:p w14:paraId="6E48C6E7" w14:textId="77777777" w:rsidR="005C2768" w:rsidRPr="00D82AB9" w:rsidRDefault="005C2768" w:rsidP="00D82AB9">
      <w:pPr>
        <w:pStyle w:val="a3"/>
        <w:ind w:left="0" w:firstLine="709"/>
        <w:rPr>
          <w:sz w:val="24"/>
          <w:szCs w:val="24"/>
        </w:rPr>
      </w:pPr>
    </w:p>
    <w:p w14:paraId="79037D95" w14:textId="77777777" w:rsidR="005C2768" w:rsidRPr="00D82AB9" w:rsidRDefault="005C2768" w:rsidP="00D82AB9">
      <w:pPr>
        <w:pStyle w:val="a3"/>
        <w:ind w:left="0" w:firstLine="709"/>
        <w:jc w:val="center"/>
        <w:rPr>
          <w:b/>
          <w:sz w:val="24"/>
          <w:szCs w:val="24"/>
        </w:rPr>
      </w:pPr>
      <w:r w:rsidRPr="00D82AB9">
        <w:rPr>
          <w:b/>
          <w:sz w:val="24"/>
          <w:szCs w:val="24"/>
        </w:rPr>
        <w:t>ІІІ. Завдання</w:t>
      </w:r>
    </w:p>
    <w:p w14:paraId="15F5AC1A" w14:textId="77777777" w:rsidR="005C2768" w:rsidRPr="00D82AB9" w:rsidRDefault="005C2768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3.1. Основними завданнями щодо захисту від різних форм насильства та жорстокого поводження в закладі освіти:</w:t>
      </w:r>
    </w:p>
    <w:p w14:paraId="0CD81560" w14:textId="77777777" w:rsidR="005C2768" w:rsidRPr="00D82AB9" w:rsidRDefault="005C2768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запровадження порядку дій, спрямованих на унеможливлення насильства та жорстокого поводження з дітьми; </w:t>
      </w:r>
    </w:p>
    <w:p w14:paraId="58B8B2A1" w14:textId="77777777" w:rsidR="005C2768" w:rsidRPr="00D82AB9" w:rsidRDefault="005C2768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формування </w:t>
      </w:r>
      <w:r w:rsidR="00E57921">
        <w:rPr>
          <w:sz w:val="24"/>
          <w:szCs w:val="24"/>
        </w:rPr>
        <w:t>в</w:t>
      </w:r>
      <w:r w:rsidRPr="00D82AB9">
        <w:rPr>
          <w:sz w:val="24"/>
          <w:szCs w:val="24"/>
        </w:rPr>
        <w:t xml:space="preserve"> працівників закладу освіти відповідального ставлення до недопущення насильства та жорстокого поводження з дітьми; </w:t>
      </w:r>
    </w:p>
    <w:p w14:paraId="40A9B184" w14:textId="77777777" w:rsidR="005C2768" w:rsidRPr="00D82AB9" w:rsidRDefault="005C2768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поширення культури нульової толерантності до насильства та жорстокого поводження з дітьми у всіх сферах діяльності;</w:t>
      </w:r>
    </w:p>
    <w:p w14:paraId="490BE56D" w14:textId="77777777" w:rsidR="0073619F" w:rsidRPr="00D82AB9" w:rsidRDefault="0073619F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здійснення аналізу ситуації </w:t>
      </w:r>
      <w:r w:rsidR="00DC781C">
        <w:rPr>
          <w:sz w:val="24"/>
          <w:szCs w:val="24"/>
        </w:rPr>
        <w:t>в</w:t>
      </w:r>
      <w:r w:rsidRPr="00D82AB9">
        <w:rPr>
          <w:sz w:val="24"/>
          <w:szCs w:val="24"/>
        </w:rPr>
        <w:t xml:space="preserve"> закладі освіти (фізичного та емоційно- психологічного середовища); </w:t>
      </w:r>
    </w:p>
    <w:p w14:paraId="686D6395" w14:textId="77777777" w:rsidR="0073619F" w:rsidRPr="00D82AB9" w:rsidRDefault="0073619F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вироблення офіційної позиції закладу освіти щодо </w:t>
      </w:r>
      <w:r w:rsidR="00DC781C">
        <w:rPr>
          <w:sz w:val="24"/>
          <w:szCs w:val="24"/>
        </w:rPr>
        <w:t>в</w:t>
      </w:r>
      <w:r w:rsidRPr="00D82AB9">
        <w:rPr>
          <w:sz w:val="24"/>
          <w:szCs w:val="24"/>
        </w:rPr>
        <w:t>сіх форм насильства та   інформування про неї всіх учасників освітнього процесу;</w:t>
      </w:r>
    </w:p>
    <w:p w14:paraId="479234ED" w14:textId="77777777" w:rsidR="0073619F" w:rsidRPr="00D82AB9" w:rsidRDefault="0073619F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визначення обов’язків та відповідальності учасників освітнього процесу щодо створення та дотримання безпечної поведінки в закладі освіти;</w:t>
      </w:r>
    </w:p>
    <w:p w14:paraId="4F055438" w14:textId="77777777" w:rsidR="005C2768" w:rsidRPr="00D82AB9" w:rsidRDefault="005C2768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забезпечення оперативного інформування уповноваженого підрозділу органу Національної поліції та служби у справах дітей про випадки вчинення насильства та жорстокого поводження з дітьми.</w:t>
      </w:r>
    </w:p>
    <w:p w14:paraId="1A7CC64E" w14:textId="77777777" w:rsidR="0073619F" w:rsidRPr="00D82AB9" w:rsidRDefault="0073619F" w:rsidP="00D82AB9">
      <w:pPr>
        <w:pStyle w:val="a3"/>
        <w:ind w:left="0" w:firstLine="709"/>
        <w:rPr>
          <w:sz w:val="24"/>
          <w:szCs w:val="24"/>
        </w:rPr>
      </w:pPr>
    </w:p>
    <w:p w14:paraId="3FD06FA2" w14:textId="77777777" w:rsidR="0073619F" w:rsidRPr="00D82AB9" w:rsidRDefault="0073619F" w:rsidP="00D82AB9">
      <w:pPr>
        <w:pStyle w:val="a3"/>
        <w:ind w:left="0" w:firstLine="709"/>
        <w:jc w:val="center"/>
        <w:rPr>
          <w:b/>
          <w:sz w:val="24"/>
          <w:szCs w:val="24"/>
        </w:rPr>
      </w:pPr>
      <w:r w:rsidRPr="00D82AB9">
        <w:rPr>
          <w:b/>
          <w:sz w:val="24"/>
          <w:szCs w:val="24"/>
          <w:lang w:val="en-US"/>
        </w:rPr>
        <w:t>IV</w:t>
      </w:r>
      <w:r w:rsidRPr="00D82AB9">
        <w:rPr>
          <w:b/>
          <w:sz w:val="24"/>
          <w:szCs w:val="24"/>
        </w:rPr>
        <w:t xml:space="preserve">. Заходи щодо запобігання </w:t>
      </w:r>
      <w:r w:rsidR="00DC781C">
        <w:rPr>
          <w:b/>
          <w:sz w:val="24"/>
          <w:szCs w:val="24"/>
        </w:rPr>
        <w:t>та</w:t>
      </w:r>
      <w:r w:rsidRPr="00D82AB9">
        <w:rPr>
          <w:b/>
          <w:sz w:val="24"/>
          <w:szCs w:val="24"/>
        </w:rPr>
        <w:t xml:space="preserve"> протидії</w:t>
      </w:r>
    </w:p>
    <w:p w14:paraId="3A5776C3" w14:textId="77777777" w:rsidR="0073619F" w:rsidRPr="00D82AB9" w:rsidRDefault="0073619F" w:rsidP="00D82AB9">
      <w:pPr>
        <w:pStyle w:val="a3"/>
        <w:ind w:left="0" w:firstLine="709"/>
        <w:jc w:val="center"/>
        <w:rPr>
          <w:b/>
          <w:sz w:val="24"/>
          <w:szCs w:val="24"/>
        </w:rPr>
      </w:pPr>
      <w:r w:rsidRPr="00D82AB9">
        <w:rPr>
          <w:b/>
          <w:sz w:val="24"/>
          <w:szCs w:val="24"/>
        </w:rPr>
        <w:t>насильству та жорстокому поводженню з дітьми</w:t>
      </w:r>
    </w:p>
    <w:p w14:paraId="4873F9AC" w14:textId="77777777" w:rsidR="0073619F" w:rsidRPr="00D82AB9" w:rsidRDefault="009D17FB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4.1. </w:t>
      </w:r>
      <w:r w:rsidR="0073619F" w:rsidRPr="00D82AB9">
        <w:rPr>
          <w:sz w:val="24"/>
          <w:szCs w:val="24"/>
        </w:rPr>
        <w:t xml:space="preserve">Із метою унеможливлення насильства та жорстокого поводження з дітьми </w:t>
      </w:r>
      <w:r w:rsidR="00E57921">
        <w:rPr>
          <w:sz w:val="24"/>
          <w:szCs w:val="24"/>
        </w:rPr>
        <w:t>в</w:t>
      </w:r>
      <w:r w:rsidR="0073619F" w:rsidRPr="00D82AB9">
        <w:rPr>
          <w:sz w:val="24"/>
          <w:szCs w:val="24"/>
        </w:rPr>
        <w:t xml:space="preserve"> закладі освіти слід систематично впроваджувати наступні заходи: </w:t>
      </w:r>
    </w:p>
    <w:p w14:paraId="243E055E" w14:textId="77777777" w:rsidR="0073619F" w:rsidRPr="00D82AB9" w:rsidRDefault="0073619F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lastRenderedPageBreak/>
        <w:t xml:space="preserve">1) превентивні заходи: </w:t>
      </w:r>
    </w:p>
    <w:p w14:paraId="7A609E5E" w14:textId="77777777" w:rsidR="0073619F" w:rsidRPr="00D82AB9" w:rsidRDefault="0073619F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затвердження форми первинного повідомлення про підозру на випадок насильства щодо дитини згідно з додатком 1; </w:t>
      </w:r>
    </w:p>
    <w:p w14:paraId="67A87754" w14:textId="77777777" w:rsidR="0073619F" w:rsidRPr="00D82AB9" w:rsidRDefault="0073619F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затвердження форми реєстрації внутрішнього інциденту (журналу безпеки) згідно з додатком 2; </w:t>
      </w:r>
    </w:p>
    <w:p w14:paraId="44F6C308" w14:textId="77777777" w:rsidR="0073619F" w:rsidRPr="00D82AB9" w:rsidRDefault="0073619F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затвердження форми анкети анонімного опитування для дітей згідно з додатком 3; </w:t>
      </w:r>
    </w:p>
    <w:p w14:paraId="49A4EADD" w14:textId="77777777" w:rsidR="0073619F" w:rsidRPr="00D82AB9" w:rsidRDefault="0073619F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інформування дітей, батьків або інших законних представників дитини, працівників закладу освіти з питань унеможливлення насильства та жорстокого поводження з дітьми; </w:t>
      </w:r>
    </w:p>
    <w:p w14:paraId="56D2FBC6" w14:textId="77777777" w:rsidR="0073619F" w:rsidRPr="00D82AB9" w:rsidRDefault="0073619F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проведення оцінювання ризиків насильства та жорстокого поводження з дітьми в закладі освіти, упровадження заходів, необхідних для їх усунення або мінімізації; </w:t>
      </w:r>
    </w:p>
    <w:p w14:paraId="7711AC73" w14:textId="77777777" w:rsidR="0073619F" w:rsidRPr="00D82AB9" w:rsidRDefault="0073619F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врахування ризиків насильства та жорстокого поводження з дітьми під час прийому на роботу працівників закладу освіти; </w:t>
      </w:r>
    </w:p>
    <w:p w14:paraId="7C11A997" w14:textId="77777777" w:rsidR="0073619F" w:rsidRPr="00D82AB9" w:rsidRDefault="0073619F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2) заходи з виявлення та реагування на випадки насильства та жорстокого поводження з дітьми: </w:t>
      </w:r>
    </w:p>
    <w:p w14:paraId="4CA402C3" w14:textId="77777777" w:rsidR="00396816" w:rsidRPr="00D82AB9" w:rsidRDefault="0073619F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організація доступних </w:t>
      </w:r>
      <w:r w:rsidR="00DC781C">
        <w:rPr>
          <w:sz w:val="24"/>
          <w:szCs w:val="24"/>
        </w:rPr>
        <w:t>і</w:t>
      </w:r>
      <w:r w:rsidRPr="00D82AB9">
        <w:rPr>
          <w:sz w:val="24"/>
          <w:szCs w:val="24"/>
        </w:rPr>
        <w:t xml:space="preserve"> безпечних способів повідомлення про випадки насильства та жорстокого поводження з дитиною; </w:t>
      </w:r>
    </w:p>
    <w:p w14:paraId="4B0AC4E3" w14:textId="77777777" w:rsidR="00396816" w:rsidRPr="00D82AB9" w:rsidRDefault="0073619F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оперативне реагування за результатами розгляду заяв (скарг, повідомлень) про випадки насильства або жорстокого поводження з дітьми </w:t>
      </w:r>
      <w:r w:rsidR="00DC781C">
        <w:rPr>
          <w:sz w:val="24"/>
          <w:szCs w:val="24"/>
        </w:rPr>
        <w:t>в</w:t>
      </w:r>
      <w:r w:rsidRPr="00D82AB9">
        <w:rPr>
          <w:sz w:val="24"/>
          <w:szCs w:val="24"/>
        </w:rPr>
        <w:t xml:space="preserve"> </w:t>
      </w:r>
      <w:r w:rsidR="00396816" w:rsidRPr="00D82AB9">
        <w:rPr>
          <w:sz w:val="24"/>
          <w:szCs w:val="24"/>
        </w:rPr>
        <w:t>закладі освіти</w:t>
      </w:r>
      <w:r w:rsidRPr="00D82AB9">
        <w:rPr>
          <w:sz w:val="24"/>
          <w:szCs w:val="24"/>
        </w:rPr>
        <w:t xml:space="preserve">; </w:t>
      </w:r>
    </w:p>
    <w:p w14:paraId="77300E54" w14:textId="77777777" w:rsidR="00396816" w:rsidRPr="00D82AB9" w:rsidRDefault="0073619F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3) заходи з навчання та підвищення обізнаності </w:t>
      </w:r>
      <w:r w:rsidR="00396816" w:rsidRPr="00D82AB9">
        <w:rPr>
          <w:sz w:val="24"/>
          <w:szCs w:val="24"/>
        </w:rPr>
        <w:t xml:space="preserve">педагогічних працівників щодо </w:t>
      </w:r>
      <w:r w:rsidRPr="00D82AB9">
        <w:rPr>
          <w:sz w:val="24"/>
          <w:szCs w:val="24"/>
        </w:rPr>
        <w:t>унеможливлення насильства та жорстокого поводження з дітьми</w:t>
      </w:r>
      <w:r w:rsidR="00396816" w:rsidRPr="00D82AB9">
        <w:rPr>
          <w:sz w:val="24"/>
          <w:szCs w:val="24"/>
        </w:rPr>
        <w:t>;</w:t>
      </w:r>
    </w:p>
    <w:p w14:paraId="09A2B2DE" w14:textId="77777777" w:rsidR="0073619F" w:rsidRPr="00D82AB9" w:rsidRDefault="0073619F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організація інформаційних сесій для </w:t>
      </w:r>
      <w:r w:rsidR="00E03FCB" w:rsidRPr="00D82AB9">
        <w:rPr>
          <w:sz w:val="24"/>
          <w:szCs w:val="24"/>
        </w:rPr>
        <w:t>здобувачів освіти</w:t>
      </w:r>
      <w:r w:rsidRPr="00D82AB9">
        <w:rPr>
          <w:sz w:val="24"/>
          <w:szCs w:val="24"/>
        </w:rPr>
        <w:t xml:space="preserve"> (пояснення прав дитини, способів захисту, контактів для звернення);</w:t>
      </w:r>
    </w:p>
    <w:p w14:paraId="41B495FC" w14:textId="77777777" w:rsidR="00E03FCB" w:rsidRPr="00D82AB9" w:rsidRDefault="00E03FCB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залучення батьків, інших законних представників дитини до діяльності </w:t>
      </w:r>
      <w:r w:rsidR="00E57921">
        <w:rPr>
          <w:sz w:val="24"/>
          <w:szCs w:val="24"/>
        </w:rPr>
        <w:t xml:space="preserve">закладу освіти </w:t>
      </w:r>
      <w:r w:rsidRPr="00D82AB9">
        <w:rPr>
          <w:sz w:val="24"/>
          <w:szCs w:val="24"/>
        </w:rPr>
        <w:t xml:space="preserve">(проведення батьківських зборів, розповсюдження інформаційних матеріалів); </w:t>
      </w:r>
    </w:p>
    <w:p w14:paraId="47EACC3F" w14:textId="77777777" w:rsidR="00E03FCB" w:rsidRPr="00D82AB9" w:rsidRDefault="00E03FCB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4) заходи з моніторингу та оцінки виконання програми: </w:t>
      </w:r>
    </w:p>
    <w:p w14:paraId="15AA75B7" w14:textId="77777777" w:rsidR="00E03FCB" w:rsidRPr="00D82AB9" w:rsidRDefault="00E03FCB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регулярні самоперевірки (оцінка ефективності заходів, виявлення проблемних аспектів); </w:t>
      </w:r>
    </w:p>
    <w:p w14:paraId="4772A560" w14:textId="77777777" w:rsidR="00E03FCB" w:rsidRPr="00D82AB9" w:rsidRDefault="00E03FCB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збір інформації для зворотного зв’язку (анкетування дітей, батьків, персоналу); </w:t>
      </w:r>
    </w:p>
    <w:p w14:paraId="143F410C" w14:textId="77777777" w:rsidR="00E03FCB" w:rsidRPr="00D82AB9" w:rsidRDefault="00E03FCB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аналіз інцидентів (вивчення випадків насильства для запобігання повторенню); </w:t>
      </w:r>
    </w:p>
    <w:p w14:paraId="59AF35C9" w14:textId="77777777" w:rsidR="005C2768" w:rsidRPr="00D82AB9" w:rsidRDefault="00E03FCB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5) заходи з інформування (розміщення у доступних місцях у закладі освіти та на вебсайті інформаційних матеріалів (плакатів, брошур із контактами служб допомоги, контактних номерів телефонів для анонімного звернення).</w:t>
      </w:r>
    </w:p>
    <w:p w14:paraId="31AF445A" w14:textId="77777777" w:rsidR="009D17FB" w:rsidRPr="00D82AB9" w:rsidRDefault="009D17FB" w:rsidP="00D82AB9">
      <w:pPr>
        <w:pStyle w:val="a3"/>
        <w:ind w:left="0" w:firstLine="709"/>
        <w:rPr>
          <w:b/>
          <w:sz w:val="24"/>
          <w:szCs w:val="24"/>
        </w:rPr>
      </w:pPr>
    </w:p>
    <w:p w14:paraId="2BDDEC7D" w14:textId="77777777" w:rsidR="009D17FB" w:rsidRPr="00D82AB9" w:rsidRDefault="009D17FB" w:rsidP="00DC781C">
      <w:pPr>
        <w:pStyle w:val="a3"/>
        <w:ind w:left="0" w:firstLine="709"/>
        <w:jc w:val="center"/>
        <w:rPr>
          <w:b/>
          <w:sz w:val="24"/>
          <w:szCs w:val="24"/>
        </w:rPr>
      </w:pPr>
      <w:r w:rsidRPr="00D82AB9">
        <w:rPr>
          <w:b/>
          <w:sz w:val="24"/>
          <w:szCs w:val="24"/>
          <w:lang w:val="en-US"/>
        </w:rPr>
        <w:t>V</w:t>
      </w:r>
      <w:r w:rsidR="00D53FC6" w:rsidRPr="00D82AB9">
        <w:rPr>
          <w:b/>
          <w:sz w:val="24"/>
          <w:szCs w:val="24"/>
        </w:rPr>
        <w:t>. Права та о</w:t>
      </w:r>
      <w:r w:rsidRPr="00D82AB9">
        <w:rPr>
          <w:b/>
          <w:sz w:val="24"/>
          <w:szCs w:val="24"/>
        </w:rPr>
        <w:t xml:space="preserve">бов’язки </w:t>
      </w:r>
      <w:r w:rsidR="00D53FC6" w:rsidRPr="00D82AB9">
        <w:rPr>
          <w:b/>
          <w:sz w:val="24"/>
          <w:szCs w:val="24"/>
        </w:rPr>
        <w:t>учасників освітнього процесу</w:t>
      </w:r>
    </w:p>
    <w:p w14:paraId="7BC64F4C" w14:textId="77777777" w:rsidR="00D53FC6" w:rsidRPr="00D82AB9" w:rsidRDefault="00D53FC6" w:rsidP="00D82AB9">
      <w:pPr>
        <w:pStyle w:val="a4"/>
        <w:tabs>
          <w:tab w:val="left" w:pos="1004"/>
        </w:tabs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5.1. </w:t>
      </w:r>
      <w:r w:rsidRPr="00DC781C">
        <w:rPr>
          <w:b/>
          <w:sz w:val="24"/>
          <w:szCs w:val="24"/>
        </w:rPr>
        <w:t>Працівники закладу освіти право на:</w:t>
      </w:r>
      <w:r w:rsidRPr="00D82AB9">
        <w:rPr>
          <w:sz w:val="24"/>
          <w:szCs w:val="24"/>
        </w:rPr>
        <w:t xml:space="preserve"> </w:t>
      </w:r>
    </w:p>
    <w:p w14:paraId="01DD194A" w14:textId="77777777" w:rsidR="00D53FC6" w:rsidRPr="00D82AB9" w:rsidRDefault="00D53FC6" w:rsidP="00D82AB9">
      <w:pPr>
        <w:pStyle w:val="a4"/>
        <w:tabs>
          <w:tab w:val="left" w:pos="1004"/>
        </w:tabs>
        <w:ind w:left="0" w:firstLine="709"/>
        <w:rPr>
          <w:b/>
          <w:sz w:val="24"/>
          <w:szCs w:val="24"/>
        </w:rPr>
      </w:pPr>
      <w:r w:rsidRPr="00D82AB9">
        <w:rPr>
          <w:sz w:val="24"/>
          <w:szCs w:val="24"/>
        </w:rPr>
        <w:t xml:space="preserve">захист професійної честі </w:t>
      </w:r>
      <w:r w:rsidR="00DC781C">
        <w:rPr>
          <w:sz w:val="24"/>
          <w:szCs w:val="24"/>
        </w:rPr>
        <w:t>та</w:t>
      </w:r>
      <w:r w:rsidRPr="00D82AB9">
        <w:rPr>
          <w:sz w:val="24"/>
          <w:szCs w:val="24"/>
        </w:rPr>
        <w:t xml:space="preserve"> гідності;</w:t>
      </w:r>
    </w:p>
    <w:p w14:paraId="1A1FD6F8" w14:textId="77777777" w:rsidR="00D53FC6" w:rsidRPr="00D82AB9" w:rsidRDefault="00D53FC6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захист під час освітнього процесу від будь-яких форм насильства та експлуатації, дискримінації за будь-якою ознакою, від пропаганди та агітації, що завдають шкоди здоров’ю.</w:t>
      </w:r>
    </w:p>
    <w:p w14:paraId="5286AC94" w14:textId="77777777" w:rsidR="006E1CAB" w:rsidRPr="00DC781C" w:rsidRDefault="00D53FC6" w:rsidP="00D82AB9">
      <w:pPr>
        <w:pStyle w:val="2"/>
        <w:tabs>
          <w:tab w:val="left" w:pos="890"/>
        </w:tabs>
        <w:ind w:left="0" w:firstLine="709"/>
        <w:rPr>
          <w:sz w:val="24"/>
          <w:szCs w:val="24"/>
        </w:rPr>
      </w:pPr>
      <w:r w:rsidRPr="00DC781C">
        <w:rPr>
          <w:bCs w:val="0"/>
          <w:i w:val="0"/>
          <w:iCs w:val="0"/>
          <w:sz w:val="24"/>
          <w:szCs w:val="24"/>
        </w:rPr>
        <w:t xml:space="preserve">Обов’язки </w:t>
      </w:r>
      <w:r w:rsidRPr="00DC781C">
        <w:rPr>
          <w:i w:val="0"/>
          <w:iCs w:val="0"/>
          <w:sz w:val="24"/>
          <w:szCs w:val="24"/>
        </w:rPr>
        <w:t>а</w:t>
      </w:r>
      <w:r w:rsidR="006E1CAB" w:rsidRPr="00DC781C">
        <w:rPr>
          <w:i w:val="0"/>
          <w:iCs w:val="0"/>
          <w:sz w:val="24"/>
          <w:szCs w:val="24"/>
        </w:rPr>
        <w:t>дміністрація закладу</w:t>
      </w:r>
      <w:r w:rsidRPr="00DC781C">
        <w:rPr>
          <w:i w:val="0"/>
          <w:iCs w:val="0"/>
          <w:sz w:val="24"/>
          <w:szCs w:val="24"/>
        </w:rPr>
        <w:t xml:space="preserve"> освіти</w:t>
      </w:r>
      <w:r w:rsidR="006E1CAB" w:rsidRPr="00DC781C">
        <w:rPr>
          <w:i w:val="0"/>
          <w:iCs w:val="0"/>
          <w:sz w:val="24"/>
          <w:szCs w:val="24"/>
        </w:rPr>
        <w:t>:</w:t>
      </w:r>
    </w:p>
    <w:p w14:paraId="13979B5C" w14:textId="77777777" w:rsidR="006E1CAB" w:rsidRPr="00D82AB9" w:rsidRDefault="006E1CAB" w:rsidP="00D82AB9">
      <w:pPr>
        <w:pStyle w:val="a4"/>
        <w:tabs>
          <w:tab w:val="left" w:pos="741"/>
        </w:tabs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сприя</w:t>
      </w:r>
      <w:r w:rsidR="00D53FC6" w:rsidRPr="00D82AB9">
        <w:rPr>
          <w:sz w:val="24"/>
          <w:szCs w:val="24"/>
        </w:rPr>
        <w:t>ти</w:t>
      </w:r>
      <w:r w:rsidRPr="00D82AB9">
        <w:rPr>
          <w:sz w:val="24"/>
          <w:szCs w:val="24"/>
        </w:rPr>
        <w:t xml:space="preserve"> створенню безпечного освітнього середовища, вільного від насильства та жорстокого поводження з дитиною;</w:t>
      </w:r>
    </w:p>
    <w:p w14:paraId="3A2FD9FC" w14:textId="77777777" w:rsidR="006E1CAB" w:rsidRPr="00D82AB9" w:rsidRDefault="006E1CAB" w:rsidP="00D82AB9">
      <w:pPr>
        <w:tabs>
          <w:tab w:val="left" w:pos="745"/>
        </w:tabs>
        <w:ind w:firstLine="709"/>
        <w:jc w:val="both"/>
        <w:rPr>
          <w:sz w:val="24"/>
          <w:szCs w:val="24"/>
        </w:rPr>
      </w:pPr>
      <w:r w:rsidRPr="00D82AB9">
        <w:rPr>
          <w:sz w:val="24"/>
          <w:szCs w:val="24"/>
        </w:rPr>
        <w:t>затверд</w:t>
      </w:r>
      <w:r w:rsidR="00D53FC6" w:rsidRPr="00D82AB9">
        <w:rPr>
          <w:sz w:val="24"/>
          <w:szCs w:val="24"/>
        </w:rPr>
        <w:t>ити</w:t>
      </w:r>
      <w:r w:rsidRPr="00D82AB9">
        <w:rPr>
          <w:sz w:val="24"/>
          <w:szCs w:val="24"/>
        </w:rPr>
        <w:t xml:space="preserve"> </w:t>
      </w:r>
      <w:r w:rsidR="009D17FB" w:rsidRPr="00D82AB9">
        <w:rPr>
          <w:sz w:val="24"/>
          <w:szCs w:val="24"/>
        </w:rPr>
        <w:t>Положення</w:t>
      </w:r>
      <w:r w:rsidR="0001026C" w:rsidRPr="00D82AB9">
        <w:rPr>
          <w:sz w:val="24"/>
          <w:szCs w:val="24"/>
        </w:rPr>
        <w:t>,</w:t>
      </w:r>
      <w:r w:rsidRPr="00D82AB9">
        <w:rPr>
          <w:sz w:val="24"/>
          <w:szCs w:val="24"/>
        </w:rPr>
        <w:t xml:space="preserve"> забезпеч</w:t>
      </w:r>
      <w:r w:rsidR="00D53FC6" w:rsidRPr="00D82AB9">
        <w:rPr>
          <w:sz w:val="24"/>
          <w:szCs w:val="24"/>
        </w:rPr>
        <w:t>ити</w:t>
      </w:r>
      <w:r w:rsidRPr="00D82AB9">
        <w:rPr>
          <w:sz w:val="24"/>
          <w:szCs w:val="24"/>
        </w:rPr>
        <w:t xml:space="preserve"> його оприлюднення, обов’язкове ознайомле</w:t>
      </w:r>
      <w:r w:rsidR="00D53FC6" w:rsidRPr="00D82AB9">
        <w:rPr>
          <w:sz w:val="24"/>
          <w:szCs w:val="24"/>
        </w:rPr>
        <w:t xml:space="preserve">ння з ним </w:t>
      </w:r>
      <w:r w:rsidR="00E57921">
        <w:rPr>
          <w:sz w:val="24"/>
          <w:szCs w:val="24"/>
        </w:rPr>
        <w:t xml:space="preserve">усіх </w:t>
      </w:r>
      <w:r w:rsidR="00D53FC6" w:rsidRPr="00D82AB9">
        <w:rPr>
          <w:sz w:val="24"/>
          <w:szCs w:val="24"/>
        </w:rPr>
        <w:t xml:space="preserve">працівників </w:t>
      </w:r>
      <w:r w:rsidR="00DC781C">
        <w:rPr>
          <w:sz w:val="24"/>
          <w:szCs w:val="24"/>
        </w:rPr>
        <w:t>і</w:t>
      </w:r>
      <w:r w:rsidR="00D53FC6" w:rsidRPr="00D82AB9">
        <w:rPr>
          <w:sz w:val="24"/>
          <w:szCs w:val="24"/>
        </w:rPr>
        <w:t xml:space="preserve"> здійснити</w:t>
      </w:r>
      <w:r w:rsidRPr="00D82AB9">
        <w:rPr>
          <w:sz w:val="24"/>
          <w:szCs w:val="24"/>
        </w:rPr>
        <w:t xml:space="preserve"> контроль за його виконанням;</w:t>
      </w:r>
    </w:p>
    <w:p w14:paraId="58CA6FE9" w14:textId="77777777" w:rsidR="0001026C" w:rsidRPr="00D82AB9" w:rsidRDefault="0001026C" w:rsidP="00D82AB9">
      <w:pPr>
        <w:tabs>
          <w:tab w:val="left" w:pos="745"/>
        </w:tabs>
        <w:ind w:firstLine="709"/>
        <w:jc w:val="both"/>
        <w:rPr>
          <w:sz w:val="24"/>
          <w:szCs w:val="24"/>
        </w:rPr>
      </w:pPr>
      <w:r w:rsidRPr="00D82AB9">
        <w:rPr>
          <w:sz w:val="24"/>
          <w:szCs w:val="24"/>
        </w:rPr>
        <w:t>забезпеч</w:t>
      </w:r>
      <w:r w:rsidR="00D53FC6" w:rsidRPr="00D82AB9">
        <w:rPr>
          <w:sz w:val="24"/>
          <w:szCs w:val="24"/>
        </w:rPr>
        <w:t>ити</w:t>
      </w:r>
      <w:r w:rsidRPr="00D82AB9">
        <w:rPr>
          <w:sz w:val="24"/>
          <w:szCs w:val="24"/>
        </w:rPr>
        <w:t xml:space="preserve"> здійснення заходів із ознайомлення працівників закладу освіти із Положенням до початку їх роботи з дітьми, але у строк, що не перевищує п’яти робочих днів із дня початку роботи працівника з дітьми та молоддю;</w:t>
      </w:r>
    </w:p>
    <w:p w14:paraId="693435E7" w14:textId="77777777" w:rsidR="0001026C" w:rsidRPr="00D82AB9" w:rsidRDefault="006E1CAB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розгляда</w:t>
      </w:r>
      <w:r w:rsidR="00D53FC6" w:rsidRPr="00D82AB9">
        <w:rPr>
          <w:sz w:val="24"/>
          <w:szCs w:val="24"/>
        </w:rPr>
        <w:t>ти</w:t>
      </w:r>
      <w:r w:rsidRPr="00D82AB9">
        <w:rPr>
          <w:sz w:val="24"/>
          <w:szCs w:val="24"/>
        </w:rPr>
        <w:t xml:space="preserve"> усні та письмові заяви (скарги, повідомлення) про випадки насильства або </w:t>
      </w:r>
      <w:r w:rsidR="0001026C" w:rsidRPr="00D82AB9">
        <w:rPr>
          <w:sz w:val="24"/>
          <w:szCs w:val="24"/>
        </w:rPr>
        <w:t>жорстокого поводження з дитиною</w:t>
      </w:r>
      <w:r w:rsidRPr="00D82AB9">
        <w:rPr>
          <w:sz w:val="24"/>
          <w:szCs w:val="24"/>
        </w:rPr>
        <w:t xml:space="preserve"> протягом однієї доби з моменту надходження</w:t>
      </w:r>
      <w:r w:rsidR="0001026C" w:rsidRPr="00D82AB9">
        <w:rPr>
          <w:sz w:val="24"/>
          <w:szCs w:val="24"/>
        </w:rPr>
        <w:t>;</w:t>
      </w:r>
    </w:p>
    <w:p w14:paraId="1304CD37" w14:textId="77777777" w:rsidR="006E1CAB" w:rsidRPr="00D82AB9" w:rsidRDefault="006E1CAB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 </w:t>
      </w:r>
      <w:r w:rsidR="0001026C" w:rsidRPr="00D82AB9">
        <w:rPr>
          <w:sz w:val="24"/>
          <w:szCs w:val="24"/>
        </w:rPr>
        <w:t>у разі виявлення ознак насильства або жорстокого поводження з дитиною невідкладно у строк, що не перевищує однієї доби, повідом</w:t>
      </w:r>
      <w:r w:rsidR="00D53FC6" w:rsidRPr="00D82AB9">
        <w:rPr>
          <w:sz w:val="24"/>
          <w:szCs w:val="24"/>
        </w:rPr>
        <w:t>ити</w:t>
      </w:r>
      <w:r w:rsidR="0001026C" w:rsidRPr="00D82AB9">
        <w:rPr>
          <w:sz w:val="24"/>
          <w:szCs w:val="24"/>
        </w:rPr>
        <w:t xml:space="preserve"> про це батькам або іншим </w:t>
      </w:r>
      <w:r w:rsidR="0001026C" w:rsidRPr="00D82AB9">
        <w:rPr>
          <w:sz w:val="24"/>
          <w:szCs w:val="24"/>
        </w:rPr>
        <w:lastRenderedPageBreak/>
        <w:t>законним представникам дитини (крім випадків, коли батьки або інші законні представники дитини є кривдниками дитини), письмово повідом</w:t>
      </w:r>
      <w:r w:rsidR="00D53FC6" w:rsidRPr="00D82AB9">
        <w:rPr>
          <w:sz w:val="24"/>
          <w:szCs w:val="24"/>
        </w:rPr>
        <w:t>ити</w:t>
      </w:r>
      <w:r w:rsidR="0001026C" w:rsidRPr="00D82AB9">
        <w:rPr>
          <w:sz w:val="24"/>
          <w:szCs w:val="24"/>
        </w:rPr>
        <w:t xml:space="preserve"> уповноваженому підрозділу органу Національної поліції та службі у справах дітей, а також вжи</w:t>
      </w:r>
      <w:r w:rsidR="00D53FC6" w:rsidRPr="00D82AB9">
        <w:rPr>
          <w:sz w:val="24"/>
          <w:szCs w:val="24"/>
        </w:rPr>
        <w:t>ти</w:t>
      </w:r>
      <w:r w:rsidR="0001026C" w:rsidRPr="00D82AB9">
        <w:rPr>
          <w:sz w:val="24"/>
          <w:szCs w:val="24"/>
        </w:rPr>
        <w:t xml:space="preserve"> заходів відповідно до Порядку забезпечення соціального захисту дітей, які перебувають у складних життєвих обставинах, у тому числі дітей, які постраждали від жорстокого поводження, затвердженого постановою Кабінету Міністрів України від 01.06.2020 № 585 «Про забезпечення соціального захисту дітей, які перебувають у складних життєвих обставинах»;</w:t>
      </w:r>
    </w:p>
    <w:p w14:paraId="3A4178D8" w14:textId="77777777" w:rsidR="0001026C" w:rsidRPr="00D82AB9" w:rsidRDefault="0001026C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інформу</w:t>
      </w:r>
      <w:r w:rsidR="00D53FC6" w:rsidRPr="00D82AB9">
        <w:rPr>
          <w:sz w:val="24"/>
          <w:szCs w:val="24"/>
        </w:rPr>
        <w:t>вати</w:t>
      </w:r>
      <w:r w:rsidRPr="00D82AB9">
        <w:rPr>
          <w:sz w:val="24"/>
          <w:szCs w:val="24"/>
        </w:rPr>
        <w:t xml:space="preserve"> дітей та їх батьків або інших законних представників дитини, працівників закладу освіти про їх обов’язок повідомити про випадки насильства та жорстокого поводження з дітьми з наданням інформації про шляхи інформування про такі випадки; </w:t>
      </w:r>
    </w:p>
    <w:p w14:paraId="7CC5C357" w14:textId="77777777" w:rsidR="00B474A5" w:rsidRPr="00D82AB9" w:rsidRDefault="0001026C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забезпеч</w:t>
      </w:r>
      <w:r w:rsidR="00D53FC6" w:rsidRPr="00D82AB9">
        <w:rPr>
          <w:sz w:val="24"/>
          <w:szCs w:val="24"/>
        </w:rPr>
        <w:t>ити</w:t>
      </w:r>
      <w:r w:rsidRPr="00D82AB9">
        <w:rPr>
          <w:sz w:val="24"/>
          <w:szCs w:val="24"/>
        </w:rPr>
        <w:t xml:space="preserve"> функціонування різних способів отримання повідомлень про можливі випадки насильства (телефонний зв’язок, електронний лист, скринька для паперових повідомлень тощо), зокрема анонімно за бажанням особи, яка залишила повідомлення;</w:t>
      </w:r>
    </w:p>
    <w:p w14:paraId="49E3EEBF" w14:textId="77777777" w:rsidR="009D17FB" w:rsidRPr="00D82AB9" w:rsidRDefault="006E1CAB" w:rsidP="00D82AB9">
      <w:pPr>
        <w:tabs>
          <w:tab w:val="left" w:pos="889"/>
        </w:tabs>
        <w:ind w:firstLine="709"/>
        <w:jc w:val="both"/>
        <w:rPr>
          <w:sz w:val="24"/>
          <w:szCs w:val="24"/>
        </w:rPr>
      </w:pPr>
      <w:r w:rsidRPr="00D82AB9">
        <w:rPr>
          <w:sz w:val="24"/>
          <w:szCs w:val="24"/>
        </w:rPr>
        <w:t>сприя</w:t>
      </w:r>
      <w:r w:rsidR="00D53FC6" w:rsidRPr="00D82AB9">
        <w:rPr>
          <w:sz w:val="24"/>
          <w:szCs w:val="24"/>
        </w:rPr>
        <w:t>ти</w:t>
      </w:r>
      <w:r w:rsidRPr="00D82AB9">
        <w:rPr>
          <w:sz w:val="24"/>
          <w:szCs w:val="24"/>
        </w:rPr>
        <w:t xml:space="preserve"> проходженню особами, які вчинили насильство або жорстоке поводження з дитиною, стали свідком або постраждал</w:t>
      </w:r>
      <w:r w:rsidR="009D17FB" w:rsidRPr="00D82AB9">
        <w:rPr>
          <w:sz w:val="24"/>
          <w:szCs w:val="24"/>
        </w:rPr>
        <w:t xml:space="preserve">и від насильства або жорстокого </w:t>
      </w:r>
      <w:r w:rsidRPr="00D82AB9">
        <w:rPr>
          <w:sz w:val="24"/>
          <w:szCs w:val="24"/>
        </w:rPr>
        <w:t>поводження, відповідної програми для таких осіб</w:t>
      </w:r>
      <w:r w:rsidR="0001026C" w:rsidRPr="00D82AB9">
        <w:rPr>
          <w:sz w:val="24"/>
          <w:szCs w:val="24"/>
        </w:rPr>
        <w:t>;</w:t>
      </w:r>
    </w:p>
    <w:p w14:paraId="484ADEE4" w14:textId="77777777" w:rsidR="00B474A5" w:rsidRPr="00D82AB9" w:rsidRDefault="00B474A5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не допуска</w:t>
      </w:r>
      <w:r w:rsidR="00D53FC6" w:rsidRPr="00D82AB9">
        <w:rPr>
          <w:sz w:val="24"/>
          <w:szCs w:val="24"/>
        </w:rPr>
        <w:t>ти</w:t>
      </w:r>
      <w:r w:rsidRPr="00D82AB9">
        <w:rPr>
          <w:sz w:val="24"/>
          <w:szCs w:val="24"/>
        </w:rPr>
        <w:t xml:space="preserve"> до роботи осіб, інформацію про яких внесено до Єдиного реєстру осіб, засуджених за злочини проти статевої свободи та статевої недоторканості малолітньої особи (відповідно до статті 10 Закону України «Про охорону дитинства»);</w:t>
      </w:r>
    </w:p>
    <w:p w14:paraId="7B55B1EF" w14:textId="77777777" w:rsidR="00B474A5" w:rsidRPr="00D82AB9" w:rsidRDefault="00B474A5" w:rsidP="00D82AB9">
      <w:pPr>
        <w:tabs>
          <w:tab w:val="left" w:pos="889"/>
        </w:tabs>
        <w:ind w:firstLine="709"/>
        <w:jc w:val="both"/>
        <w:rPr>
          <w:sz w:val="24"/>
          <w:szCs w:val="24"/>
        </w:rPr>
      </w:pPr>
      <w:r w:rsidRPr="00D82AB9">
        <w:rPr>
          <w:sz w:val="24"/>
          <w:szCs w:val="24"/>
        </w:rPr>
        <w:t>під час працевлаштування осіб, які матимуть безпосередній або опосередкований контакт із дітьми, проводит</w:t>
      </w:r>
      <w:r w:rsidR="00D53FC6" w:rsidRPr="00D82AB9">
        <w:rPr>
          <w:sz w:val="24"/>
          <w:szCs w:val="24"/>
        </w:rPr>
        <w:t>и</w:t>
      </w:r>
      <w:r w:rsidRPr="00D82AB9">
        <w:rPr>
          <w:sz w:val="24"/>
          <w:szCs w:val="24"/>
        </w:rPr>
        <w:t xml:space="preserve"> опитування, яке може включати запитання ситуаційного характеру щодо насильства або жорстокого поводження з дитиною, із метою виявлення можливої схильності особи до агресії, насильницької поведінки, жорстокого поводження;</w:t>
      </w:r>
    </w:p>
    <w:p w14:paraId="21980740" w14:textId="77777777" w:rsidR="0001026C" w:rsidRPr="00D82AB9" w:rsidRDefault="0001026C" w:rsidP="00D82AB9">
      <w:pPr>
        <w:tabs>
          <w:tab w:val="left" w:pos="889"/>
        </w:tabs>
        <w:ind w:firstLine="709"/>
        <w:jc w:val="both"/>
        <w:rPr>
          <w:sz w:val="24"/>
          <w:szCs w:val="24"/>
        </w:rPr>
      </w:pPr>
      <w:r w:rsidRPr="00D82AB9">
        <w:rPr>
          <w:sz w:val="24"/>
          <w:szCs w:val="24"/>
        </w:rPr>
        <w:t>забезпеч</w:t>
      </w:r>
      <w:r w:rsidR="00D53FC6" w:rsidRPr="00D82AB9">
        <w:rPr>
          <w:sz w:val="24"/>
          <w:szCs w:val="24"/>
        </w:rPr>
        <w:t>ити</w:t>
      </w:r>
      <w:r w:rsidRPr="00D82AB9">
        <w:rPr>
          <w:sz w:val="24"/>
          <w:szCs w:val="24"/>
        </w:rPr>
        <w:t xml:space="preserve"> проведення навчань, тренінгів, профілактичних заходів для всіх учасників освітнього процесу з питань запобігання насильству та жорстокому поводженню з дітьми</w:t>
      </w:r>
      <w:r w:rsidR="00B474A5" w:rsidRPr="00D82AB9">
        <w:rPr>
          <w:sz w:val="24"/>
          <w:szCs w:val="24"/>
        </w:rPr>
        <w:t>, що передбачає наступні напрями: розпізнавання фізичного, психологічного, економічного та сексуального насильства; методи профілактики булінгу серед дітей; використання ненасильницьких методів спілкування та управління конфліктами; надання першої психологічної допомоги дітям, які постраждали від насильства та жорстокого поводження з дітьми</w:t>
      </w:r>
      <w:r w:rsidRPr="00D82AB9">
        <w:rPr>
          <w:sz w:val="24"/>
          <w:szCs w:val="24"/>
        </w:rPr>
        <w:t>;</w:t>
      </w:r>
      <w:r w:rsidR="00B474A5" w:rsidRPr="00D82AB9">
        <w:rPr>
          <w:sz w:val="24"/>
          <w:szCs w:val="24"/>
        </w:rPr>
        <w:t xml:space="preserve"> порядок дій у разі виявлення випадків насильства або підозри щодо їх наявності; дотримання правових норм щодо захисту дітей від насильства; алгоритм взаємодії з уповноваженими підрозділами органів Національної поліції та службою у справах дітей у разі виявлення фактів та ознак насильства або жорстокого поводження з дитиною;</w:t>
      </w:r>
      <w:r w:rsidRPr="00D82AB9">
        <w:rPr>
          <w:sz w:val="24"/>
          <w:szCs w:val="24"/>
        </w:rPr>
        <w:t xml:space="preserve"> </w:t>
      </w:r>
    </w:p>
    <w:p w14:paraId="605AEB9A" w14:textId="77777777" w:rsidR="0001026C" w:rsidRPr="00D82AB9" w:rsidRDefault="0001026C" w:rsidP="00D82AB9">
      <w:pPr>
        <w:tabs>
          <w:tab w:val="left" w:pos="889"/>
        </w:tabs>
        <w:ind w:firstLine="709"/>
        <w:jc w:val="both"/>
        <w:rPr>
          <w:sz w:val="24"/>
          <w:szCs w:val="24"/>
        </w:rPr>
      </w:pPr>
      <w:r w:rsidRPr="00D82AB9">
        <w:rPr>
          <w:sz w:val="24"/>
          <w:szCs w:val="24"/>
        </w:rPr>
        <w:t>взаємоді</w:t>
      </w:r>
      <w:r w:rsidR="00D53FC6" w:rsidRPr="00D82AB9">
        <w:rPr>
          <w:sz w:val="24"/>
          <w:szCs w:val="24"/>
        </w:rPr>
        <w:t>яти</w:t>
      </w:r>
      <w:r w:rsidRPr="00D82AB9">
        <w:rPr>
          <w:sz w:val="24"/>
          <w:szCs w:val="24"/>
        </w:rPr>
        <w:t xml:space="preserve"> зі службами у справах дітей, центрами соціальних служб, закладами охорони здоров’я та іншими уповноваженими органами для оперативного реагування на випадки насильства та жорстокого поводження з дітьми.</w:t>
      </w:r>
    </w:p>
    <w:p w14:paraId="1B0D6C7B" w14:textId="77777777" w:rsidR="006E1CAB" w:rsidRPr="00E57921" w:rsidRDefault="006E1CAB" w:rsidP="00D82AB9">
      <w:pPr>
        <w:tabs>
          <w:tab w:val="left" w:pos="889"/>
        </w:tabs>
        <w:ind w:firstLine="709"/>
        <w:jc w:val="both"/>
        <w:rPr>
          <w:b/>
          <w:sz w:val="24"/>
          <w:szCs w:val="24"/>
        </w:rPr>
      </w:pPr>
      <w:r w:rsidRPr="00E57921">
        <w:rPr>
          <w:b/>
          <w:sz w:val="24"/>
          <w:szCs w:val="24"/>
        </w:rPr>
        <w:t>Педагогічні</w:t>
      </w:r>
      <w:r w:rsidRPr="00E57921">
        <w:rPr>
          <w:b/>
          <w:spacing w:val="-9"/>
          <w:sz w:val="24"/>
          <w:szCs w:val="24"/>
        </w:rPr>
        <w:t xml:space="preserve"> </w:t>
      </w:r>
      <w:r w:rsidRPr="00E57921">
        <w:rPr>
          <w:b/>
          <w:sz w:val="24"/>
          <w:szCs w:val="24"/>
        </w:rPr>
        <w:t>та</w:t>
      </w:r>
      <w:r w:rsidRPr="00E57921">
        <w:rPr>
          <w:b/>
          <w:spacing w:val="-8"/>
          <w:sz w:val="24"/>
          <w:szCs w:val="24"/>
        </w:rPr>
        <w:t xml:space="preserve"> </w:t>
      </w:r>
      <w:r w:rsidRPr="00E57921">
        <w:rPr>
          <w:b/>
          <w:sz w:val="24"/>
          <w:szCs w:val="24"/>
        </w:rPr>
        <w:t>інші</w:t>
      </w:r>
      <w:r w:rsidRPr="00E57921">
        <w:rPr>
          <w:b/>
          <w:spacing w:val="-9"/>
          <w:sz w:val="24"/>
          <w:szCs w:val="24"/>
        </w:rPr>
        <w:t xml:space="preserve"> </w:t>
      </w:r>
      <w:r w:rsidRPr="00E57921">
        <w:rPr>
          <w:b/>
          <w:sz w:val="24"/>
          <w:szCs w:val="24"/>
        </w:rPr>
        <w:t>працівники</w:t>
      </w:r>
      <w:r w:rsidRPr="00E57921">
        <w:rPr>
          <w:b/>
          <w:spacing w:val="-8"/>
          <w:sz w:val="24"/>
          <w:szCs w:val="24"/>
        </w:rPr>
        <w:t xml:space="preserve"> </w:t>
      </w:r>
      <w:r w:rsidRPr="00E57921">
        <w:rPr>
          <w:b/>
          <w:sz w:val="24"/>
          <w:szCs w:val="24"/>
        </w:rPr>
        <w:t>закладу</w:t>
      </w:r>
      <w:r w:rsidRPr="00E57921">
        <w:rPr>
          <w:b/>
          <w:spacing w:val="-9"/>
          <w:sz w:val="24"/>
          <w:szCs w:val="24"/>
        </w:rPr>
        <w:t xml:space="preserve"> </w:t>
      </w:r>
      <w:r w:rsidRPr="00E57921">
        <w:rPr>
          <w:b/>
          <w:spacing w:val="-2"/>
          <w:sz w:val="24"/>
          <w:szCs w:val="24"/>
        </w:rPr>
        <w:t>освіт</w:t>
      </w:r>
      <w:r w:rsidR="008E58B3" w:rsidRPr="00E57921">
        <w:rPr>
          <w:b/>
          <w:spacing w:val="-2"/>
          <w:sz w:val="24"/>
          <w:szCs w:val="24"/>
        </w:rPr>
        <w:t>и</w:t>
      </w:r>
      <w:r w:rsidR="0001026C" w:rsidRPr="00E57921">
        <w:rPr>
          <w:b/>
          <w:spacing w:val="-2"/>
          <w:sz w:val="24"/>
          <w:szCs w:val="24"/>
        </w:rPr>
        <w:t xml:space="preserve"> </w:t>
      </w:r>
      <w:r w:rsidR="008A73F5" w:rsidRPr="00E57921">
        <w:rPr>
          <w:b/>
          <w:sz w:val="24"/>
          <w:szCs w:val="24"/>
        </w:rPr>
        <w:t>в</w:t>
      </w:r>
      <w:r w:rsidR="0001026C" w:rsidRPr="00E57921">
        <w:rPr>
          <w:b/>
          <w:sz w:val="24"/>
          <w:szCs w:val="24"/>
        </w:rPr>
        <w:t xml:space="preserve"> разі виявлення ознак насильства або жорстокого поводження з дитиною зобов’язані:</w:t>
      </w:r>
    </w:p>
    <w:p w14:paraId="6D0775FC" w14:textId="77777777" w:rsidR="0001026C" w:rsidRPr="00D82AB9" w:rsidRDefault="0001026C" w:rsidP="00D82AB9">
      <w:pPr>
        <w:tabs>
          <w:tab w:val="left" w:pos="889"/>
        </w:tabs>
        <w:ind w:firstLine="709"/>
        <w:jc w:val="both"/>
        <w:rPr>
          <w:sz w:val="24"/>
          <w:szCs w:val="24"/>
        </w:rPr>
      </w:pPr>
      <w:r w:rsidRPr="00D82AB9">
        <w:rPr>
          <w:sz w:val="24"/>
          <w:szCs w:val="24"/>
        </w:rPr>
        <w:t>вжити невідкладних заходів для припинення насильства або жорстокого поводження з дитиною;</w:t>
      </w:r>
    </w:p>
    <w:p w14:paraId="52463371" w14:textId="77777777" w:rsidR="006E1CAB" w:rsidRPr="00D82AB9" w:rsidRDefault="006E1CAB" w:rsidP="00D82AB9">
      <w:pPr>
        <w:tabs>
          <w:tab w:val="left" w:pos="889"/>
        </w:tabs>
        <w:ind w:firstLine="709"/>
        <w:jc w:val="both"/>
        <w:rPr>
          <w:sz w:val="24"/>
          <w:szCs w:val="24"/>
        </w:rPr>
      </w:pPr>
      <w:r w:rsidRPr="00D82AB9">
        <w:rPr>
          <w:sz w:val="24"/>
          <w:szCs w:val="24"/>
        </w:rPr>
        <w:t>забезпеч</w:t>
      </w:r>
      <w:r w:rsidR="0001026C" w:rsidRPr="00D82AB9">
        <w:rPr>
          <w:sz w:val="24"/>
          <w:szCs w:val="24"/>
        </w:rPr>
        <w:t>ити</w:t>
      </w:r>
      <w:r w:rsidRPr="00D82AB9">
        <w:rPr>
          <w:sz w:val="24"/>
          <w:szCs w:val="24"/>
        </w:rPr>
        <w:t xml:space="preserve"> здобувачам освіти захист під ча</w:t>
      </w:r>
      <w:r w:rsidR="009D17FB" w:rsidRPr="00D82AB9">
        <w:rPr>
          <w:sz w:val="24"/>
          <w:szCs w:val="24"/>
        </w:rPr>
        <w:t>с освітнього процесу від будь-</w:t>
      </w:r>
      <w:r w:rsidRPr="00D82AB9">
        <w:rPr>
          <w:sz w:val="24"/>
          <w:szCs w:val="24"/>
        </w:rPr>
        <w:t xml:space="preserve">яких форм насильства та експлуатації, </w:t>
      </w:r>
      <w:r w:rsidR="00E534B0">
        <w:rPr>
          <w:sz w:val="24"/>
          <w:szCs w:val="24"/>
        </w:rPr>
        <w:t xml:space="preserve">жорстокого поводження, </w:t>
      </w:r>
      <w:r w:rsidRPr="00D82AB9">
        <w:rPr>
          <w:sz w:val="24"/>
          <w:szCs w:val="24"/>
        </w:rPr>
        <w:t>у тому числі булінгу (цькування), дискримінації за будь-якою ознакою, від пропаганди та агі</w:t>
      </w:r>
      <w:r w:rsidR="009D17FB" w:rsidRPr="00D82AB9">
        <w:rPr>
          <w:sz w:val="24"/>
          <w:szCs w:val="24"/>
        </w:rPr>
        <w:t>тації, що завдають шкоди здоров’</w:t>
      </w:r>
      <w:r w:rsidRPr="00D82AB9">
        <w:rPr>
          <w:sz w:val="24"/>
          <w:szCs w:val="24"/>
        </w:rPr>
        <w:t>ю;</w:t>
      </w:r>
    </w:p>
    <w:p w14:paraId="6A30494B" w14:textId="77777777" w:rsidR="009D17FB" w:rsidRPr="00D82AB9" w:rsidRDefault="0001026C" w:rsidP="00D82AB9">
      <w:pPr>
        <w:tabs>
          <w:tab w:val="left" w:pos="691"/>
          <w:tab w:val="left" w:pos="7135"/>
        </w:tabs>
        <w:ind w:firstLine="709"/>
        <w:jc w:val="both"/>
        <w:rPr>
          <w:sz w:val="24"/>
          <w:szCs w:val="24"/>
        </w:rPr>
      </w:pPr>
      <w:r w:rsidRPr="00D82AB9">
        <w:rPr>
          <w:sz w:val="24"/>
          <w:szCs w:val="24"/>
        </w:rPr>
        <w:t>повідомити адміністраці</w:t>
      </w:r>
      <w:r w:rsidR="008A73F5" w:rsidRPr="00D82AB9">
        <w:rPr>
          <w:sz w:val="24"/>
          <w:szCs w:val="24"/>
        </w:rPr>
        <w:t>ю</w:t>
      </w:r>
      <w:r w:rsidRPr="00D82AB9">
        <w:rPr>
          <w:sz w:val="24"/>
          <w:szCs w:val="24"/>
        </w:rPr>
        <w:t xml:space="preserve"> закладу освіти та одно</w:t>
      </w:r>
      <w:r w:rsidR="008A73F5" w:rsidRPr="00D82AB9">
        <w:rPr>
          <w:sz w:val="24"/>
          <w:szCs w:val="24"/>
        </w:rPr>
        <w:t>го</w:t>
      </w:r>
      <w:r w:rsidRPr="00D82AB9">
        <w:rPr>
          <w:sz w:val="24"/>
          <w:szCs w:val="24"/>
        </w:rPr>
        <w:t xml:space="preserve"> з батьків або інши</w:t>
      </w:r>
      <w:r w:rsidR="008A73F5" w:rsidRPr="00D82AB9">
        <w:rPr>
          <w:sz w:val="24"/>
          <w:szCs w:val="24"/>
        </w:rPr>
        <w:t>х</w:t>
      </w:r>
      <w:r w:rsidRPr="00D82AB9">
        <w:rPr>
          <w:sz w:val="24"/>
          <w:szCs w:val="24"/>
        </w:rPr>
        <w:t xml:space="preserve"> законни</w:t>
      </w:r>
      <w:r w:rsidR="008A73F5" w:rsidRPr="00D82AB9">
        <w:rPr>
          <w:sz w:val="24"/>
          <w:szCs w:val="24"/>
        </w:rPr>
        <w:t>х</w:t>
      </w:r>
      <w:r w:rsidRPr="00D82AB9">
        <w:rPr>
          <w:sz w:val="24"/>
          <w:szCs w:val="24"/>
        </w:rPr>
        <w:t xml:space="preserve"> представник</w:t>
      </w:r>
      <w:r w:rsidR="008A73F5" w:rsidRPr="00D82AB9">
        <w:rPr>
          <w:sz w:val="24"/>
          <w:szCs w:val="24"/>
        </w:rPr>
        <w:t>ів</w:t>
      </w:r>
      <w:r w:rsidRPr="00D82AB9">
        <w:rPr>
          <w:sz w:val="24"/>
          <w:szCs w:val="24"/>
        </w:rPr>
        <w:t xml:space="preserve"> дитини, яка вчинила насильство або жорстоке поводження, та дитин</w:t>
      </w:r>
      <w:r w:rsidR="008A73F5" w:rsidRPr="00D82AB9">
        <w:rPr>
          <w:sz w:val="24"/>
          <w:szCs w:val="24"/>
        </w:rPr>
        <w:t>у</w:t>
      </w:r>
      <w:r w:rsidRPr="00D82AB9">
        <w:rPr>
          <w:sz w:val="24"/>
          <w:szCs w:val="24"/>
        </w:rPr>
        <w:t xml:space="preserve">, яка постраждала від насильства або жорстокого поводження, про виявлення ознак насильства або </w:t>
      </w:r>
      <w:r w:rsidR="008A73F5" w:rsidRPr="00D82AB9">
        <w:rPr>
          <w:sz w:val="24"/>
          <w:szCs w:val="24"/>
        </w:rPr>
        <w:t>жорстокого поводження з дитиною;</w:t>
      </w:r>
    </w:p>
    <w:p w14:paraId="5978BAE1" w14:textId="77777777" w:rsidR="006E1CAB" w:rsidRPr="00D82AB9" w:rsidRDefault="006E1CAB" w:rsidP="00D82AB9">
      <w:pPr>
        <w:tabs>
          <w:tab w:val="left" w:pos="691"/>
          <w:tab w:val="left" w:pos="7135"/>
        </w:tabs>
        <w:ind w:firstLine="709"/>
        <w:jc w:val="both"/>
        <w:rPr>
          <w:b/>
          <w:sz w:val="24"/>
          <w:szCs w:val="24"/>
        </w:rPr>
      </w:pPr>
      <w:r w:rsidRPr="00D82AB9">
        <w:rPr>
          <w:sz w:val="24"/>
          <w:szCs w:val="24"/>
        </w:rPr>
        <w:t>сприя</w:t>
      </w:r>
      <w:r w:rsidR="0001026C" w:rsidRPr="00D82AB9">
        <w:rPr>
          <w:sz w:val="24"/>
          <w:szCs w:val="24"/>
        </w:rPr>
        <w:t>ти в</w:t>
      </w:r>
      <w:r w:rsidRPr="00D82AB9">
        <w:rPr>
          <w:sz w:val="24"/>
          <w:szCs w:val="24"/>
        </w:rPr>
        <w:t xml:space="preserve"> проведенні розслідування щодо випадків насильства</w:t>
      </w:r>
      <w:r w:rsidR="009D17FB" w:rsidRPr="00D82AB9">
        <w:rPr>
          <w:sz w:val="24"/>
          <w:szCs w:val="24"/>
        </w:rPr>
        <w:t xml:space="preserve"> та жорстокого </w:t>
      </w:r>
      <w:r w:rsidR="009D17FB" w:rsidRPr="00D82AB9">
        <w:rPr>
          <w:sz w:val="24"/>
          <w:szCs w:val="24"/>
        </w:rPr>
        <w:lastRenderedPageBreak/>
        <w:t>поводження зі здобувачами освіти</w:t>
      </w:r>
      <w:r w:rsidRPr="00D82AB9">
        <w:rPr>
          <w:sz w:val="24"/>
          <w:szCs w:val="24"/>
        </w:rPr>
        <w:t>;</w:t>
      </w:r>
    </w:p>
    <w:p w14:paraId="07A63484" w14:textId="77777777" w:rsidR="006E1CAB" w:rsidRPr="00D82AB9" w:rsidRDefault="006E1CAB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викону</w:t>
      </w:r>
      <w:r w:rsidR="0001026C" w:rsidRPr="00D82AB9">
        <w:rPr>
          <w:sz w:val="24"/>
          <w:szCs w:val="24"/>
        </w:rPr>
        <w:t>вати</w:t>
      </w:r>
      <w:r w:rsidRPr="00D82AB9">
        <w:rPr>
          <w:sz w:val="24"/>
          <w:szCs w:val="24"/>
        </w:rPr>
        <w:t xml:space="preserve"> рішення та рекомендації комісії з розгляду випадків насильства </w:t>
      </w:r>
      <w:r w:rsidR="009D17FB" w:rsidRPr="00D82AB9">
        <w:rPr>
          <w:sz w:val="24"/>
          <w:szCs w:val="24"/>
        </w:rPr>
        <w:t>та жорстокого поводження</w:t>
      </w:r>
      <w:r w:rsidRPr="00D82AB9">
        <w:rPr>
          <w:sz w:val="24"/>
          <w:szCs w:val="24"/>
        </w:rPr>
        <w:t xml:space="preserve"> у закладі освіти;</w:t>
      </w:r>
    </w:p>
    <w:p w14:paraId="0E395937" w14:textId="77777777" w:rsidR="00E06D49" w:rsidRPr="00D82AB9" w:rsidRDefault="0001026C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надати </w:t>
      </w:r>
      <w:r w:rsidR="00E534B0">
        <w:rPr>
          <w:sz w:val="24"/>
          <w:szCs w:val="24"/>
        </w:rPr>
        <w:t>в</w:t>
      </w:r>
      <w:r w:rsidRPr="00D82AB9">
        <w:rPr>
          <w:sz w:val="24"/>
          <w:szCs w:val="24"/>
        </w:rPr>
        <w:t xml:space="preserve"> разі потреби домедичну допомогу, викликати бригаду екстреної (швидкої) медичної допомоги та звернутися до уповноваженого підрозд</w:t>
      </w:r>
      <w:r w:rsidR="00B474A5" w:rsidRPr="00D82AB9">
        <w:rPr>
          <w:sz w:val="24"/>
          <w:szCs w:val="24"/>
        </w:rPr>
        <w:t>ілу органу Національної поліції;</w:t>
      </w:r>
    </w:p>
    <w:p w14:paraId="49203B5E" w14:textId="77777777" w:rsidR="00B474A5" w:rsidRPr="00D82AB9" w:rsidRDefault="00B474A5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із метою унеможливлення ризиків насильства та жорстокого поводження з дитиною не допускати фізичного контакту з дитиною, якщо він не є необхідним відповідно до змісту заходів або видів діяльності з дитиною;</w:t>
      </w:r>
    </w:p>
    <w:p w14:paraId="74925B50" w14:textId="77777777" w:rsidR="00B474A5" w:rsidRPr="00D82AB9" w:rsidRDefault="00B474A5" w:rsidP="00D82AB9">
      <w:pPr>
        <w:pStyle w:val="a3"/>
        <w:ind w:left="0" w:firstLine="709"/>
        <w:rPr>
          <w:spacing w:val="-2"/>
          <w:sz w:val="24"/>
          <w:szCs w:val="24"/>
        </w:rPr>
      </w:pPr>
      <w:r w:rsidRPr="00D82AB9">
        <w:rPr>
          <w:sz w:val="24"/>
          <w:szCs w:val="24"/>
        </w:rPr>
        <w:t>у разі коли передбачається фізичний контакт з дитиною, який є необхідним відповідно до змісту заходів з дитиною, такий контакт проводиться в присутності не менше однієї повнолітньої особи, окрім виконавця, або в приміщенні, що забезпечує можливість вільного доступу інших осіб та не має перешкод для самостійного виходу дитини.</w:t>
      </w:r>
    </w:p>
    <w:p w14:paraId="2DC607EC" w14:textId="77777777" w:rsidR="006E1CAB" w:rsidRPr="00E534B0" w:rsidRDefault="00D53FC6" w:rsidP="00D82AB9">
      <w:pPr>
        <w:pStyle w:val="2"/>
        <w:tabs>
          <w:tab w:val="left" w:pos="886"/>
        </w:tabs>
        <w:ind w:left="0" w:firstLine="709"/>
        <w:rPr>
          <w:i w:val="0"/>
          <w:iCs w:val="0"/>
          <w:sz w:val="24"/>
          <w:szCs w:val="24"/>
        </w:rPr>
      </w:pPr>
      <w:r w:rsidRPr="00E534B0">
        <w:rPr>
          <w:i w:val="0"/>
          <w:iCs w:val="0"/>
          <w:sz w:val="24"/>
          <w:szCs w:val="24"/>
        </w:rPr>
        <w:t xml:space="preserve">5.2. </w:t>
      </w:r>
      <w:r w:rsidR="006E1CAB" w:rsidRPr="00E534B0">
        <w:rPr>
          <w:i w:val="0"/>
          <w:iCs w:val="0"/>
          <w:sz w:val="24"/>
          <w:szCs w:val="24"/>
        </w:rPr>
        <w:t>Здобувачі</w:t>
      </w:r>
      <w:r w:rsidR="006E1CAB" w:rsidRPr="00E534B0">
        <w:rPr>
          <w:i w:val="0"/>
          <w:iCs w:val="0"/>
          <w:spacing w:val="-6"/>
          <w:sz w:val="24"/>
          <w:szCs w:val="24"/>
        </w:rPr>
        <w:t xml:space="preserve"> </w:t>
      </w:r>
      <w:r w:rsidR="006E1CAB" w:rsidRPr="00E534B0">
        <w:rPr>
          <w:i w:val="0"/>
          <w:iCs w:val="0"/>
          <w:sz w:val="24"/>
          <w:szCs w:val="24"/>
        </w:rPr>
        <w:t>освіти</w:t>
      </w:r>
      <w:r w:rsidR="006E1CAB" w:rsidRPr="00E534B0">
        <w:rPr>
          <w:i w:val="0"/>
          <w:iCs w:val="0"/>
          <w:spacing w:val="-8"/>
          <w:sz w:val="24"/>
          <w:szCs w:val="24"/>
        </w:rPr>
        <w:t xml:space="preserve"> </w:t>
      </w:r>
      <w:r w:rsidRPr="00E534B0">
        <w:rPr>
          <w:i w:val="0"/>
          <w:iCs w:val="0"/>
          <w:spacing w:val="-8"/>
          <w:sz w:val="24"/>
          <w:szCs w:val="24"/>
        </w:rPr>
        <w:t xml:space="preserve">ліцею </w:t>
      </w:r>
      <w:r w:rsidR="006E1CAB" w:rsidRPr="00E534B0">
        <w:rPr>
          <w:i w:val="0"/>
          <w:iCs w:val="0"/>
          <w:sz w:val="24"/>
          <w:szCs w:val="24"/>
        </w:rPr>
        <w:t>мають</w:t>
      </w:r>
      <w:r w:rsidR="006E1CAB" w:rsidRPr="00E534B0">
        <w:rPr>
          <w:i w:val="0"/>
          <w:iCs w:val="0"/>
          <w:spacing w:val="-8"/>
          <w:sz w:val="24"/>
          <w:szCs w:val="24"/>
        </w:rPr>
        <w:t xml:space="preserve"> </w:t>
      </w:r>
      <w:r w:rsidR="006E1CAB" w:rsidRPr="00E534B0">
        <w:rPr>
          <w:i w:val="0"/>
          <w:iCs w:val="0"/>
          <w:sz w:val="24"/>
          <w:szCs w:val="24"/>
        </w:rPr>
        <w:t>право</w:t>
      </w:r>
      <w:r w:rsidR="006E1CAB" w:rsidRPr="00E534B0">
        <w:rPr>
          <w:i w:val="0"/>
          <w:iCs w:val="0"/>
          <w:spacing w:val="-8"/>
          <w:sz w:val="24"/>
          <w:szCs w:val="24"/>
        </w:rPr>
        <w:t xml:space="preserve"> </w:t>
      </w:r>
      <w:r w:rsidR="006E1CAB" w:rsidRPr="00E534B0">
        <w:rPr>
          <w:i w:val="0"/>
          <w:iCs w:val="0"/>
          <w:spacing w:val="-5"/>
          <w:sz w:val="24"/>
          <w:szCs w:val="24"/>
        </w:rPr>
        <w:t>на:</w:t>
      </w:r>
    </w:p>
    <w:p w14:paraId="212AA5F4" w14:textId="77777777" w:rsidR="00D53FC6" w:rsidRPr="00D82AB9" w:rsidRDefault="006E1CAB" w:rsidP="00D82AB9">
      <w:pPr>
        <w:pStyle w:val="a3"/>
        <w:ind w:left="0" w:firstLine="709"/>
        <w:rPr>
          <w:spacing w:val="-2"/>
          <w:sz w:val="24"/>
          <w:szCs w:val="24"/>
        </w:rPr>
      </w:pPr>
      <w:r w:rsidRPr="00D82AB9">
        <w:rPr>
          <w:sz w:val="24"/>
          <w:szCs w:val="24"/>
        </w:rPr>
        <w:t>якісні</w:t>
      </w:r>
      <w:r w:rsidRPr="00D82AB9">
        <w:rPr>
          <w:spacing w:val="-8"/>
          <w:sz w:val="24"/>
          <w:szCs w:val="24"/>
        </w:rPr>
        <w:t xml:space="preserve"> </w:t>
      </w:r>
      <w:r w:rsidRPr="00D82AB9">
        <w:rPr>
          <w:sz w:val="24"/>
          <w:szCs w:val="24"/>
        </w:rPr>
        <w:t>освітні</w:t>
      </w:r>
      <w:r w:rsidRPr="00D82AB9">
        <w:rPr>
          <w:spacing w:val="-7"/>
          <w:sz w:val="24"/>
          <w:szCs w:val="24"/>
        </w:rPr>
        <w:t xml:space="preserve"> </w:t>
      </w:r>
      <w:r w:rsidRPr="00D82AB9">
        <w:rPr>
          <w:spacing w:val="-2"/>
          <w:sz w:val="24"/>
          <w:szCs w:val="24"/>
        </w:rPr>
        <w:t>послуги;</w:t>
      </w:r>
    </w:p>
    <w:p w14:paraId="7C2D4479" w14:textId="77777777" w:rsidR="006E1CAB" w:rsidRPr="00D82AB9" w:rsidRDefault="006E1CAB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індивідуальну</w:t>
      </w:r>
      <w:r w:rsidRPr="00D82AB9">
        <w:rPr>
          <w:spacing w:val="-1"/>
          <w:sz w:val="24"/>
          <w:szCs w:val="24"/>
        </w:rPr>
        <w:t xml:space="preserve"> </w:t>
      </w:r>
      <w:r w:rsidRPr="00D82AB9">
        <w:rPr>
          <w:sz w:val="24"/>
          <w:szCs w:val="24"/>
        </w:rPr>
        <w:t xml:space="preserve">освітню траєкторію, що реалізується, зокрема, через вільний вибір видів, форм і темпу здобуття освіти, </w:t>
      </w:r>
      <w:r w:rsidR="00D53FC6" w:rsidRPr="00D82AB9">
        <w:rPr>
          <w:sz w:val="24"/>
          <w:szCs w:val="24"/>
        </w:rPr>
        <w:t>з</w:t>
      </w:r>
      <w:r w:rsidRPr="00D82AB9">
        <w:rPr>
          <w:sz w:val="24"/>
          <w:szCs w:val="24"/>
        </w:rPr>
        <w:t xml:space="preserve">апропонованих освітніх програм, навчальних дисциплін та рівня їх складності, методів і засобів </w:t>
      </w:r>
      <w:r w:rsidRPr="00D82AB9">
        <w:rPr>
          <w:spacing w:val="-2"/>
          <w:sz w:val="24"/>
          <w:szCs w:val="24"/>
        </w:rPr>
        <w:t>навчання;</w:t>
      </w:r>
    </w:p>
    <w:p w14:paraId="6FA8D70E" w14:textId="77777777" w:rsidR="006E1CAB" w:rsidRPr="00D82AB9" w:rsidRDefault="006E1CAB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інші необхідні умови для здобуття освіти, у тому числі для осіб з особливими освітніми потребами та із соціально незахищених верств населення;</w:t>
      </w:r>
    </w:p>
    <w:p w14:paraId="3B4F3317" w14:textId="77777777" w:rsidR="006E1CAB" w:rsidRPr="00D82AB9" w:rsidRDefault="006E1CAB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свободу творчої, спортивної, оздоровчої, культурної, просвітницької, наукової </w:t>
      </w:r>
      <w:r w:rsidR="00D53FC6" w:rsidRPr="00D82AB9">
        <w:rPr>
          <w:sz w:val="24"/>
          <w:szCs w:val="24"/>
        </w:rPr>
        <w:t>та</w:t>
      </w:r>
      <w:r w:rsidRPr="00D82AB9">
        <w:rPr>
          <w:sz w:val="24"/>
          <w:szCs w:val="24"/>
        </w:rPr>
        <w:t xml:space="preserve"> науково-технічної діяльності тощо;</w:t>
      </w:r>
    </w:p>
    <w:p w14:paraId="6867CEB2" w14:textId="77777777" w:rsidR="006E1CAB" w:rsidRPr="00D82AB9" w:rsidRDefault="006E1CAB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особисту або через своїх законних представників участь у громадському самоврядуванні та управлінні закладом освіти;</w:t>
      </w:r>
    </w:p>
    <w:p w14:paraId="71717E98" w14:textId="77777777" w:rsidR="006E1CAB" w:rsidRPr="00D82AB9" w:rsidRDefault="006E1CAB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безпечні</w:t>
      </w:r>
      <w:r w:rsidRPr="00D82AB9">
        <w:rPr>
          <w:spacing w:val="-9"/>
          <w:sz w:val="24"/>
          <w:szCs w:val="24"/>
        </w:rPr>
        <w:t xml:space="preserve"> </w:t>
      </w:r>
      <w:r w:rsidRPr="00D82AB9">
        <w:rPr>
          <w:sz w:val="24"/>
          <w:szCs w:val="24"/>
        </w:rPr>
        <w:t>та</w:t>
      </w:r>
      <w:r w:rsidRPr="00D82AB9">
        <w:rPr>
          <w:spacing w:val="-9"/>
          <w:sz w:val="24"/>
          <w:szCs w:val="24"/>
        </w:rPr>
        <w:t xml:space="preserve"> </w:t>
      </w:r>
      <w:r w:rsidRPr="00D82AB9">
        <w:rPr>
          <w:sz w:val="24"/>
          <w:szCs w:val="24"/>
        </w:rPr>
        <w:t>нешкідливі</w:t>
      </w:r>
      <w:r w:rsidRPr="00D82AB9">
        <w:rPr>
          <w:spacing w:val="-4"/>
          <w:sz w:val="24"/>
          <w:szCs w:val="24"/>
        </w:rPr>
        <w:t xml:space="preserve"> </w:t>
      </w:r>
      <w:r w:rsidRPr="00D82AB9">
        <w:rPr>
          <w:sz w:val="24"/>
          <w:szCs w:val="24"/>
        </w:rPr>
        <w:t>умови</w:t>
      </w:r>
      <w:r w:rsidRPr="00D82AB9">
        <w:rPr>
          <w:spacing w:val="-9"/>
          <w:sz w:val="24"/>
          <w:szCs w:val="24"/>
        </w:rPr>
        <w:t xml:space="preserve"> </w:t>
      </w:r>
      <w:r w:rsidRPr="00D82AB9">
        <w:rPr>
          <w:sz w:val="24"/>
          <w:szCs w:val="24"/>
        </w:rPr>
        <w:t>навчання</w:t>
      </w:r>
      <w:r w:rsidRPr="00D82AB9">
        <w:rPr>
          <w:spacing w:val="-2"/>
          <w:sz w:val="24"/>
          <w:szCs w:val="24"/>
        </w:rPr>
        <w:t>;</w:t>
      </w:r>
    </w:p>
    <w:p w14:paraId="2A1277B2" w14:textId="77777777" w:rsidR="006E1CAB" w:rsidRPr="00D82AB9" w:rsidRDefault="006E1CAB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повагу</w:t>
      </w:r>
      <w:r w:rsidRPr="00D82AB9">
        <w:rPr>
          <w:spacing w:val="-15"/>
          <w:sz w:val="24"/>
          <w:szCs w:val="24"/>
        </w:rPr>
        <w:t xml:space="preserve"> </w:t>
      </w:r>
      <w:r w:rsidRPr="00D82AB9">
        <w:rPr>
          <w:sz w:val="24"/>
          <w:szCs w:val="24"/>
        </w:rPr>
        <w:t>людської</w:t>
      </w:r>
      <w:r w:rsidRPr="00D82AB9">
        <w:rPr>
          <w:spacing w:val="-10"/>
          <w:sz w:val="24"/>
          <w:szCs w:val="24"/>
        </w:rPr>
        <w:t xml:space="preserve"> </w:t>
      </w:r>
      <w:r w:rsidRPr="00D82AB9">
        <w:rPr>
          <w:spacing w:val="-2"/>
          <w:sz w:val="24"/>
          <w:szCs w:val="24"/>
        </w:rPr>
        <w:t>гідності;</w:t>
      </w:r>
    </w:p>
    <w:p w14:paraId="21869F7D" w14:textId="77777777" w:rsidR="00E06D49" w:rsidRPr="00D82AB9" w:rsidRDefault="00D53FC6" w:rsidP="00D82AB9">
      <w:pPr>
        <w:pStyle w:val="a4"/>
        <w:tabs>
          <w:tab w:val="left" w:pos="676"/>
        </w:tabs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з</w:t>
      </w:r>
      <w:r w:rsidR="006E1CAB" w:rsidRPr="00D82AB9">
        <w:rPr>
          <w:sz w:val="24"/>
          <w:szCs w:val="24"/>
        </w:rPr>
        <w:t>ахист під час освітнього процесу від приниження честі та гідност</w:t>
      </w:r>
      <w:r w:rsidRPr="00D82AB9">
        <w:rPr>
          <w:sz w:val="24"/>
          <w:szCs w:val="24"/>
        </w:rPr>
        <w:t>і, будь-</w:t>
      </w:r>
      <w:r w:rsidR="006E1CAB" w:rsidRPr="00D82AB9">
        <w:rPr>
          <w:sz w:val="24"/>
          <w:szCs w:val="24"/>
        </w:rPr>
        <w:t xml:space="preserve">яких форм насильства та експлуатації, </w:t>
      </w:r>
      <w:r w:rsidRPr="00D82AB9">
        <w:rPr>
          <w:sz w:val="24"/>
          <w:szCs w:val="24"/>
        </w:rPr>
        <w:t xml:space="preserve">жорстокого поводження, </w:t>
      </w:r>
      <w:r w:rsidR="006E1CAB" w:rsidRPr="00D82AB9">
        <w:rPr>
          <w:sz w:val="24"/>
          <w:szCs w:val="24"/>
        </w:rPr>
        <w:t>булінгу (цькування), дискримінації за будь-якою ознакою, пропаганди та агі</w:t>
      </w:r>
      <w:r w:rsidRPr="00D82AB9">
        <w:rPr>
          <w:sz w:val="24"/>
          <w:szCs w:val="24"/>
        </w:rPr>
        <w:t>тації, що завдають шкоди здоров’</w:t>
      </w:r>
      <w:r w:rsidR="006E1CAB" w:rsidRPr="00D82AB9">
        <w:rPr>
          <w:sz w:val="24"/>
          <w:szCs w:val="24"/>
        </w:rPr>
        <w:t>ю здобувачам освіти;</w:t>
      </w:r>
    </w:p>
    <w:p w14:paraId="44A13E40" w14:textId="77777777" w:rsidR="006E1CAB" w:rsidRPr="00D82AB9" w:rsidRDefault="006E1CAB" w:rsidP="00D82AB9">
      <w:pPr>
        <w:pStyle w:val="a4"/>
        <w:tabs>
          <w:tab w:val="left" w:pos="676"/>
        </w:tabs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отримання соціальних та психолого-педагогічних послуг як особа, яка постраждала від насильства та жорстокого поводження з дітьми, стала</w:t>
      </w:r>
      <w:r w:rsidRPr="00D82AB9">
        <w:rPr>
          <w:spacing w:val="80"/>
          <w:sz w:val="24"/>
          <w:szCs w:val="24"/>
        </w:rPr>
        <w:t xml:space="preserve"> </w:t>
      </w:r>
      <w:r w:rsidRPr="00D82AB9">
        <w:rPr>
          <w:sz w:val="24"/>
          <w:szCs w:val="24"/>
        </w:rPr>
        <w:t>свідком</w:t>
      </w:r>
      <w:r w:rsidRPr="00D82AB9">
        <w:rPr>
          <w:spacing w:val="40"/>
          <w:sz w:val="24"/>
          <w:szCs w:val="24"/>
        </w:rPr>
        <w:t xml:space="preserve"> </w:t>
      </w:r>
      <w:r w:rsidRPr="00D82AB9">
        <w:rPr>
          <w:sz w:val="24"/>
          <w:szCs w:val="24"/>
        </w:rPr>
        <w:t>або вчинила жорстоке поводження з дітьми.</w:t>
      </w:r>
    </w:p>
    <w:p w14:paraId="78DDEDCB" w14:textId="77777777" w:rsidR="006E1CAB" w:rsidRPr="00E534B0" w:rsidRDefault="006E1CAB" w:rsidP="00D82AB9">
      <w:pPr>
        <w:pStyle w:val="1"/>
        <w:tabs>
          <w:tab w:val="left" w:pos="954"/>
        </w:tabs>
        <w:spacing w:before="0"/>
        <w:ind w:left="0" w:firstLine="709"/>
        <w:rPr>
          <w:sz w:val="24"/>
          <w:szCs w:val="24"/>
        </w:rPr>
      </w:pPr>
      <w:r w:rsidRPr="00E534B0">
        <w:rPr>
          <w:sz w:val="24"/>
          <w:szCs w:val="24"/>
        </w:rPr>
        <w:t>Здобувачі</w:t>
      </w:r>
      <w:r w:rsidRPr="00E534B0">
        <w:rPr>
          <w:spacing w:val="-9"/>
          <w:sz w:val="24"/>
          <w:szCs w:val="24"/>
        </w:rPr>
        <w:t xml:space="preserve"> </w:t>
      </w:r>
      <w:r w:rsidRPr="00E534B0">
        <w:rPr>
          <w:sz w:val="24"/>
          <w:szCs w:val="24"/>
        </w:rPr>
        <w:t>освіти</w:t>
      </w:r>
      <w:r w:rsidRPr="00E534B0">
        <w:rPr>
          <w:spacing w:val="-6"/>
          <w:sz w:val="24"/>
          <w:szCs w:val="24"/>
        </w:rPr>
        <w:t xml:space="preserve"> </w:t>
      </w:r>
      <w:r w:rsidRPr="00E534B0">
        <w:rPr>
          <w:spacing w:val="-2"/>
          <w:sz w:val="24"/>
          <w:szCs w:val="24"/>
        </w:rPr>
        <w:t>зобов</w:t>
      </w:r>
      <w:r w:rsidR="00D53FC6" w:rsidRPr="00E534B0">
        <w:rPr>
          <w:sz w:val="24"/>
          <w:szCs w:val="24"/>
        </w:rPr>
        <w:t>’</w:t>
      </w:r>
      <w:r w:rsidRPr="00E534B0">
        <w:rPr>
          <w:spacing w:val="-2"/>
          <w:sz w:val="24"/>
          <w:szCs w:val="24"/>
        </w:rPr>
        <w:t>язані:</w:t>
      </w:r>
    </w:p>
    <w:p w14:paraId="74F88F10" w14:textId="77777777" w:rsidR="006E1CAB" w:rsidRPr="00D82AB9" w:rsidRDefault="006E1CAB" w:rsidP="00D82AB9">
      <w:pPr>
        <w:pStyle w:val="a4"/>
        <w:tabs>
          <w:tab w:val="left" w:pos="679"/>
        </w:tabs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поважати гідність, права, свободи та законні інтереси всіх учасників освітнього процесу, дотримуватися етичних норм;</w:t>
      </w:r>
    </w:p>
    <w:p w14:paraId="7E953EA3" w14:textId="77777777" w:rsidR="006E1CAB" w:rsidRPr="00D82AB9" w:rsidRDefault="006E1CAB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відповідально та дбайливо ставитися до власного здоров</w:t>
      </w:r>
      <w:r w:rsidR="00D53FC6" w:rsidRPr="00D82AB9">
        <w:rPr>
          <w:sz w:val="24"/>
          <w:szCs w:val="24"/>
        </w:rPr>
        <w:t>’</w:t>
      </w:r>
      <w:r w:rsidRPr="00D82AB9">
        <w:rPr>
          <w:sz w:val="24"/>
          <w:szCs w:val="24"/>
        </w:rPr>
        <w:t>я, здоров</w:t>
      </w:r>
      <w:r w:rsidR="00D53FC6" w:rsidRPr="00D82AB9">
        <w:rPr>
          <w:sz w:val="24"/>
          <w:szCs w:val="24"/>
        </w:rPr>
        <w:t>’я оточуючих</w:t>
      </w:r>
      <w:r w:rsidRPr="00D82AB9">
        <w:rPr>
          <w:spacing w:val="-2"/>
          <w:sz w:val="24"/>
          <w:szCs w:val="24"/>
        </w:rPr>
        <w:t>;</w:t>
      </w:r>
    </w:p>
    <w:p w14:paraId="3E90EDB9" w14:textId="77777777" w:rsidR="006E1CAB" w:rsidRPr="00D82AB9" w:rsidRDefault="006E1CAB" w:rsidP="00D82AB9">
      <w:pPr>
        <w:pStyle w:val="a4"/>
        <w:tabs>
          <w:tab w:val="left" w:pos="662"/>
        </w:tabs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дотримуватися установчих документів, правил внутрішнього розпорядку</w:t>
      </w:r>
      <w:r w:rsidRPr="00D82AB9">
        <w:rPr>
          <w:spacing w:val="-1"/>
          <w:sz w:val="24"/>
          <w:szCs w:val="24"/>
        </w:rPr>
        <w:t xml:space="preserve"> </w:t>
      </w:r>
      <w:r w:rsidRPr="00D82AB9">
        <w:rPr>
          <w:sz w:val="24"/>
          <w:szCs w:val="24"/>
        </w:rPr>
        <w:t xml:space="preserve">закладу </w:t>
      </w:r>
      <w:r w:rsidRPr="00D82AB9">
        <w:rPr>
          <w:spacing w:val="-2"/>
          <w:sz w:val="24"/>
          <w:szCs w:val="24"/>
        </w:rPr>
        <w:t>освіти;</w:t>
      </w:r>
    </w:p>
    <w:p w14:paraId="58FCAB72" w14:textId="77777777" w:rsidR="006E1CAB" w:rsidRPr="00D82AB9" w:rsidRDefault="006E1CAB" w:rsidP="00D82AB9">
      <w:pPr>
        <w:pStyle w:val="a4"/>
        <w:tabs>
          <w:tab w:val="left" w:pos="710"/>
        </w:tabs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повідомляти керівництво закладу освіти про факти насильства та жорстокого поводження стосовно здобувачів</w:t>
      </w:r>
      <w:r w:rsidRPr="00D82AB9">
        <w:rPr>
          <w:spacing w:val="-1"/>
          <w:sz w:val="24"/>
          <w:szCs w:val="24"/>
        </w:rPr>
        <w:t xml:space="preserve"> </w:t>
      </w:r>
      <w:r w:rsidRPr="00D82AB9">
        <w:rPr>
          <w:sz w:val="24"/>
          <w:szCs w:val="24"/>
        </w:rPr>
        <w:t>освіти,</w:t>
      </w:r>
      <w:r w:rsidRPr="00D82AB9">
        <w:rPr>
          <w:spacing w:val="-1"/>
          <w:sz w:val="24"/>
          <w:szCs w:val="24"/>
        </w:rPr>
        <w:t xml:space="preserve"> </w:t>
      </w:r>
      <w:r w:rsidRPr="00D82AB9">
        <w:rPr>
          <w:sz w:val="24"/>
          <w:szCs w:val="24"/>
        </w:rPr>
        <w:t>педагогічних, інших осіб,</w:t>
      </w:r>
      <w:r w:rsidRPr="00D82AB9">
        <w:rPr>
          <w:spacing w:val="-1"/>
          <w:sz w:val="24"/>
          <w:szCs w:val="24"/>
        </w:rPr>
        <w:t xml:space="preserve"> </w:t>
      </w:r>
      <w:r w:rsidRPr="00D82AB9">
        <w:rPr>
          <w:sz w:val="24"/>
          <w:szCs w:val="24"/>
        </w:rPr>
        <w:t>які залучаються до освітнього процесу, свідком яких вони були особисто або про які отримали достовірну інформацію від інших осіб.</w:t>
      </w:r>
    </w:p>
    <w:p w14:paraId="704A1B10" w14:textId="77777777" w:rsidR="006A2856" w:rsidRPr="00E534B0" w:rsidRDefault="006A2856" w:rsidP="00D82AB9">
      <w:pPr>
        <w:pStyle w:val="a4"/>
        <w:tabs>
          <w:tab w:val="left" w:pos="830"/>
        </w:tabs>
        <w:ind w:left="0" w:firstLine="709"/>
        <w:rPr>
          <w:b/>
          <w:spacing w:val="-2"/>
          <w:sz w:val="24"/>
          <w:szCs w:val="24"/>
        </w:rPr>
      </w:pPr>
      <w:r w:rsidRPr="00E534B0">
        <w:rPr>
          <w:b/>
          <w:sz w:val="24"/>
          <w:szCs w:val="24"/>
        </w:rPr>
        <w:t xml:space="preserve">5.3. </w:t>
      </w:r>
      <w:r w:rsidR="006E1CAB" w:rsidRPr="00E534B0">
        <w:rPr>
          <w:b/>
          <w:sz w:val="24"/>
          <w:szCs w:val="24"/>
        </w:rPr>
        <w:t>Батьки</w:t>
      </w:r>
      <w:r w:rsidR="006E1CAB" w:rsidRPr="00E534B0">
        <w:rPr>
          <w:b/>
          <w:spacing w:val="-10"/>
          <w:sz w:val="24"/>
          <w:szCs w:val="24"/>
        </w:rPr>
        <w:t xml:space="preserve"> </w:t>
      </w:r>
      <w:r w:rsidR="006E1CAB" w:rsidRPr="00E534B0">
        <w:rPr>
          <w:b/>
          <w:sz w:val="24"/>
          <w:szCs w:val="24"/>
        </w:rPr>
        <w:t>або</w:t>
      </w:r>
      <w:r w:rsidR="006E1CAB" w:rsidRPr="00E534B0">
        <w:rPr>
          <w:b/>
          <w:spacing w:val="-9"/>
          <w:sz w:val="24"/>
          <w:szCs w:val="24"/>
        </w:rPr>
        <w:t xml:space="preserve"> </w:t>
      </w:r>
      <w:r w:rsidR="006E1CAB" w:rsidRPr="00E534B0">
        <w:rPr>
          <w:b/>
          <w:sz w:val="24"/>
          <w:szCs w:val="24"/>
        </w:rPr>
        <w:t>інші</w:t>
      </w:r>
      <w:r w:rsidR="006E1CAB" w:rsidRPr="00E534B0">
        <w:rPr>
          <w:b/>
          <w:spacing w:val="-5"/>
          <w:sz w:val="24"/>
          <w:szCs w:val="24"/>
        </w:rPr>
        <w:t xml:space="preserve"> </w:t>
      </w:r>
      <w:r w:rsidR="006E1CAB" w:rsidRPr="00E534B0">
        <w:rPr>
          <w:b/>
          <w:sz w:val="24"/>
          <w:szCs w:val="24"/>
        </w:rPr>
        <w:t>представники</w:t>
      </w:r>
      <w:r w:rsidR="006E1CAB" w:rsidRPr="00E534B0">
        <w:rPr>
          <w:b/>
          <w:spacing w:val="50"/>
          <w:sz w:val="24"/>
          <w:szCs w:val="24"/>
        </w:rPr>
        <w:t xml:space="preserve"> </w:t>
      </w:r>
      <w:r w:rsidR="006E1CAB" w:rsidRPr="00E534B0">
        <w:rPr>
          <w:b/>
          <w:sz w:val="24"/>
          <w:szCs w:val="24"/>
        </w:rPr>
        <w:t>здобувачів</w:t>
      </w:r>
      <w:r w:rsidR="006E1CAB" w:rsidRPr="00E534B0">
        <w:rPr>
          <w:b/>
          <w:spacing w:val="-9"/>
          <w:sz w:val="24"/>
          <w:szCs w:val="24"/>
        </w:rPr>
        <w:t xml:space="preserve"> </w:t>
      </w:r>
      <w:r w:rsidR="006E1CAB" w:rsidRPr="00E534B0">
        <w:rPr>
          <w:b/>
          <w:sz w:val="24"/>
          <w:szCs w:val="24"/>
        </w:rPr>
        <w:t>освіти</w:t>
      </w:r>
      <w:r w:rsidR="006E1CAB" w:rsidRPr="00E534B0">
        <w:rPr>
          <w:b/>
          <w:spacing w:val="-9"/>
          <w:sz w:val="24"/>
          <w:szCs w:val="24"/>
        </w:rPr>
        <w:t xml:space="preserve"> </w:t>
      </w:r>
      <w:r w:rsidR="006E1CAB" w:rsidRPr="00E534B0">
        <w:rPr>
          <w:b/>
          <w:sz w:val="24"/>
          <w:szCs w:val="24"/>
        </w:rPr>
        <w:t>мають</w:t>
      </w:r>
      <w:r w:rsidR="006E1CAB" w:rsidRPr="00E534B0">
        <w:rPr>
          <w:b/>
          <w:spacing w:val="-7"/>
          <w:sz w:val="24"/>
          <w:szCs w:val="24"/>
        </w:rPr>
        <w:t xml:space="preserve"> </w:t>
      </w:r>
      <w:r w:rsidRPr="00E534B0">
        <w:rPr>
          <w:b/>
          <w:spacing w:val="-2"/>
          <w:sz w:val="24"/>
          <w:szCs w:val="24"/>
        </w:rPr>
        <w:t>право</w:t>
      </w:r>
      <w:r w:rsidR="006E1CAB" w:rsidRPr="00E534B0">
        <w:rPr>
          <w:b/>
          <w:spacing w:val="-2"/>
          <w:sz w:val="24"/>
          <w:szCs w:val="24"/>
        </w:rPr>
        <w:t>:</w:t>
      </w:r>
    </w:p>
    <w:p w14:paraId="65FD2F2B" w14:textId="77777777" w:rsidR="006A2856" w:rsidRPr="00D82AB9" w:rsidRDefault="00A01DDA" w:rsidP="00D82AB9">
      <w:pPr>
        <w:pStyle w:val="a4"/>
        <w:tabs>
          <w:tab w:val="left" w:pos="830"/>
        </w:tabs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отримувати інформацію про діяльність закладу освіти, результати навчання своїх дітей (дітей, законними представниками яких вони є), результати оцінювання якості освіти в закладі освіти та його освітньої діяльності;</w:t>
      </w:r>
    </w:p>
    <w:p w14:paraId="3D07764A" w14:textId="77777777" w:rsidR="006E1CAB" w:rsidRPr="00D82AB9" w:rsidRDefault="006E1CAB" w:rsidP="00D82AB9">
      <w:pPr>
        <w:pStyle w:val="a4"/>
        <w:tabs>
          <w:tab w:val="left" w:pos="830"/>
        </w:tabs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подавати заяву директору</w:t>
      </w:r>
      <w:r w:rsidRPr="00D82AB9">
        <w:rPr>
          <w:spacing w:val="40"/>
          <w:sz w:val="24"/>
          <w:szCs w:val="24"/>
        </w:rPr>
        <w:t xml:space="preserve"> </w:t>
      </w:r>
      <w:r w:rsidRPr="00D82AB9">
        <w:rPr>
          <w:sz w:val="24"/>
          <w:szCs w:val="24"/>
        </w:rPr>
        <w:t>про випадки насильства або жорстокого поводження з дитиною, а також стосовно будь-якого іншого учасника освітнього процесу, вимагати невідкладного</w:t>
      </w:r>
      <w:r w:rsidRPr="00D82AB9">
        <w:rPr>
          <w:spacing w:val="40"/>
          <w:sz w:val="24"/>
          <w:szCs w:val="24"/>
        </w:rPr>
        <w:t xml:space="preserve"> </w:t>
      </w:r>
      <w:r w:rsidR="006A2856" w:rsidRPr="00D82AB9">
        <w:rPr>
          <w:sz w:val="24"/>
          <w:szCs w:val="24"/>
        </w:rPr>
        <w:t>(</w:t>
      </w:r>
      <w:r w:rsidRPr="00D82AB9">
        <w:rPr>
          <w:sz w:val="24"/>
          <w:szCs w:val="24"/>
        </w:rPr>
        <w:t>протягом однієї доби з моменту надходження заяви) та неупередженого реагування на такі</w:t>
      </w:r>
      <w:r w:rsidRPr="00D82AB9">
        <w:rPr>
          <w:spacing w:val="40"/>
          <w:sz w:val="24"/>
          <w:szCs w:val="24"/>
        </w:rPr>
        <w:t xml:space="preserve"> </w:t>
      </w:r>
      <w:r w:rsidRPr="00D82AB9">
        <w:rPr>
          <w:sz w:val="24"/>
          <w:szCs w:val="24"/>
        </w:rPr>
        <w:t>випадки;</w:t>
      </w:r>
    </w:p>
    <w:p w14:paraId="6251BD69" w14:textId="77777777" w:rsidR="006A2856" w:rsidRPr="00D82AB9" w:rsidRDefault="006E1CAB" w:rsidP="00D82AB9">
      <w:pPr>
        <w:pStyle w:val="a4"/>
        <w:tabs>
          <w:tab w:val="left" w:pos="684"/>
        </w:tabs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lastRenderedPageBreak/>
        <w:t xml:space="preserve">отримувати інформацію щодо порядку та </w:t>
      </w:r>
      <w:r w:rsidR="006A2856" w:rsidRPr="00D82AB9">
        <w:rPr>
          <w:sz w:val="24"/>
          <w:szCs w:val="24"/>
        </w:rPr>
        <w:t>умов проходження їхньою дитиною</w:t>
      </w:r>
      <w:r w:rsidRPr="00D82AB9">
        <w:rPr>
          <w:sz w:val="24"/>
          <w:szCs w:val="24"/>
        </w:rPr>
        <w:t>, яка</w:t>
      </w:r>
      <w:r w:rsidRPr="00D82AB9">
        <w:rPr>
          <w:spacing w:val="-2"/>
          <w:sz w:val="24"/>
          <w:szCs w:val="24"/>
        </w:rPr>
        <w:t xml:space="preserve"> </w:t>
      </w:r>
      <w:r w:rsidRPr="00D82AB9">
        <w:rPr>
          <w:sz w:val="24"/>
          <w:szCs w:val="24"/>
        </w:rPr>
        <w:t>постраждала</w:t>
      </w:r>
      <w:r w:rsidRPr="00D82AB9">
        <w:rPr>
          <w:spacing w:val="-1"/>
          <w:sz w:val="24"/>
          <w:szCs w:val="24"/>
        </w:rPr>
        <w:t xml:space="preserve"> </w:t>
      </w:r>
      <w:r w:rsidRPr="00D82AB9">
        <w:rPr>
          <w:sz w:val="24"/>
          <w:szCs w:val="24"/>
        </w:rPr>
        <w:t>від</w:t>
      </w:r>
      <w:r w:rsidRPr="00D82AB9">
        <w:rPr>
          <w:spacing w:val="-1"/>
          <w:sz w:val="24"/>
          <w:szCs w:val="24"/>
        </w:rPr>
        <w:t xml:space="preserve"> </w:t>
      </w:r>
      <w:r w:rsidRPr="00D82AB9">
        <w:rPr>
          <w:sz w:val="24"/>
          <w:szCs w:val="24"/>
        </w:rPr>
        <w:t>насильства</w:t>
      </w:r>
      <w:r w:rsidRPr="00D82AB9">
        <w:rPr>
          <w:spacing w:val="-1"/>
          <w:sz w:val="24"/>
          <w:szCs w:val="24"/>
        </w:rPr>
        <w:t xml:space="preserve"> </w:t>
      </w:r>
      <w:r w:rsidRPr="00D82AB9">
        <w:rPr>
          <w:sz w:val="24"/>
          <w:szCs w:val="24"/>
        </w:rPr>
        <w:t>або</w:t>
      </w:r>
      <w:r w:rsidRPr="00D82AB9">
        <w:rPr>
          <w:spacing w:val="-1"/>
          <w:sz w:val="24"/>
          <w:szCs w:val="24"/>
        </w:rPr>
        <w:t xml:space="preserve"> </w:t>
      </w:r>
      <w:r w:rsidRPr="00D82AB9">
        <w:rPr>
          <w:sz w:val="24"/>
          <w:szCs w:val="24"/>
        </w:rPr>
        <w:t>жорстокого</w:t>
      </w:r>
      <w:r w:rsidRPr="00D82AB9">
        <w:rPr>
          <w:spacing w:val="-2"/>
          <w:sz w:val="24"/>
          <w:szCs w:val="24"/>
        </w:rPr>
        <w:t xml:space="preserve"> </w:t>
      </w:r>
      <w:r w:rsidRPr="00D82AB9">
        <w:rPr>
          <w:sz w:val="24"/>
          <w:szCs w:val="24"/>
        </w:rPr>
        <w:t>поводжен</w:t>
      </w:r>
      <w:r w:rsidR="006A2856" w:rsidRPr="00D82AB9">
        <w:rPr>
          <w:sz w:val="24"/>
          <w:szCs w:val="24"/>
        </w:rPr>
        <w:t>ня</w:t>
      </w:r>
      <w:r w:rsidRPr="00D82AB9">
        <w:rPr>
          <w:sz w:val="24"/>
          <w:szCs w:val="24"/>
        </w:rPr>
        <w:t>,</w:t>
      </w:r>
      <w:r w:rsidRPr="00D82AB9">
        <w:rPr>
          <w:spacing w:val="-1"/>
          <w:sz w:val="24"/>
          <w:szCs w:val="24"/>
        </w:rPr>
        <w:t xml:space="preserve"> </w:t>
      </w:r>
      <w:r w:rsidRPr="00D82AB9">
        <w:rPr>
          <w:sz w:val="24"/>
          <w:szCs w:val="24"/>
        </w:rPr>
        <w:t>відповідних</w:t>
      </w:r>
      <w:r w:rsidRPr="00D82AB9">
        <w:rPr>
          <w:spacing w:val="-1"/>
          <w:sz w:val="24"/>
          <w:szCs w:val="24"/>
        </w:rPr>
        <w:t xml:space="preserve"> </w:t>
      </w:r>
      <w:r w:rsidR="00A01DDA" w:rsidRPr="00D82AB9">
        <w:rPr>
          <w:spacing w:val="-1"/>
          <w:sz w:val="24"/>
          <w:szCs w:val="24"/>
        </w:rPr>
        <w:t xml:space="preserve">для таких осіб </w:t>
      </w:r>
      <w:r w:rsidR="006A2856" w:rsidRPr="00D82AB9">
        <w:rPr>
          <w:sz w:val="24"/>
          <w:szCs w:val="24"/>
        </w:rPr>
        <w:t>програм</w:t>
      </w:r>
      <w:r w:rsidRPr="00D82AB9">
        <w:rPr>
          <w:sz w:val="24"/>
          <w:szCs w:val="24"/>
        </w:rPr>
        <w:t>.</w:t>
      </w:r>
    </w:p>
    <w:p w14:paraId="74DC5EC0" w14:textId="77777777" w:rsidR="006A2856" w:rsidRPr="00E534B0" w:rsidRDefault="006E1CAB" w:rsidP="00D82AB9">
      <w:pPr>
        <w:pStyle w:val="a4"/>
        <w:tabs>
          <w:tab w:val="left" w:pos="662"/>
        </w:tabs>
        <w:ind w:left="0" w:firstLine="709"/>
        <w:rPr>
          <w:b/>
          <w:sz w:val="24"/>
          <w:szCs w:val="24"/>
        </w:rPr>
      </w:pPr>
      <w:r w:rsidRPr="00E534B0">
        <w:rPr>
          <w:b/>
          <w:sz w:val="24"/>
          <w:szCs w:val="24"/>
        </w:rPr>
        <w:t>Батьки</w:t>
      </w:r>
      <w:r w:rsidRPr="00E534B0">
        <w:rPr>
          <w:b/>
          <w:spacing w:val="-11"/>
          <w:sz w:val="24"/>
          <w:szCs w:val="24"/>
        </w:rPr>
        <w:t xml:space="preserve"> </w:t>
      </w:r>
      <w:r w:rsidRPr="00E534B0">
        <w:rPr>
          <w:b/>
          <w:sz w:val="24"/>
          <w:szCs w:val="24"/>
        </w:rPr>
        <w:t>або</w:t>
      </w:r>
      <w:r w:rsidRPr="00E534B0">
        <w:rPr>
          <w:b/>
          <w:spacing w:val="-7"/>
          <w:sz w:val="24"/>
          <w:szCs w:val="24"/>
        </w:rPr>
        <w:t xml:space="preserve"> </w:t>
      </w:r>
      <w:r w:rsidRPr="00E534B0">
        <w:rPr>
          <w:b/>
          <w:sz w:val="24"/>
          <w:szCs w:val="24"/>
        </w:rPr>
        <w:t>інші</w:t>
      </w:r>
      <w:r w:rsidRPr="00E534B0">
        <w:rPr>
          <w:b/>
          <w:spacing w:val="-8"/>
          <w:sz w:val="24"/>
          <w:szCs w:val="24"/>
        </w:rPr>
        <w:t xml:space="preserve"> </w:t>
      </w:r>
      <w:r w:rsidR="00E534B0">
        <w:rPr>
          <w:b/>
          <w:spacing w:val="-8"/>
          <w:sz w:val="24"/>
          <w:szCs w:val="24"/>
        </w:rPr>
        <w:t xml:space="preserve">законні </w:t>
      </w:r>
      <w:r w:rsidRPr="00E534B0">
        <w:rPr>
          <w:b/>
          <w:sz w:val="24"/>
          <w:szCs w:val="24"/>
        </w:rPr>
        <w:t>представники</w:t>
      </w:r>
      <w:r w:rsidRPr="00E534B0">
        <w:rPr>
          <w:b/>
          <w:spacing w:val="48"/>
          <w:sz w:val="24"/>
          <w:szCs w:val="24"/>
        </w:rPr>
        <w:t xml:space="preserve"> </w:t>
      </w:r>
      <w:r w:rsidRPr="00E534B0">
        <w:rPr>
          <w:b/>
          <w:sz w:val="24"/>
          <w:szCs w:val="24"/>
        </w:rPr>
        <w:t>здобувачів</w:t>
      </w:r>
      <w:r w:rsidRPr="00E534B0">
        <w:rPr>
          <w:b/>
          <w:spacing w:val="-8"/>
          <w:sz w:val="24"/>
          <w:szCs w:val="24"/>
        </w:rPr>
        <w:t xml:space="preserve"> </w:t>
      </w:r>
      <w:r w:rsidRPr="00E534B0">
        <w:rPr>
          <w:b/>
          <w:sz w:val="24"/>
          <w:szCs w:val="24"/>
        </w:rPr>
        <w:t>освіти</w:t>
      </w:r>
      <w:r w:rsidRPr="00E534B0">
        <w:rPr>
          <w:b/>
          <w:spacing w:val="-8"/>
          <w:sz w:val="24"/>
          <w:szCs w:val="24"/>
        </w:rPr>
        <w:t xml:space="preserve"> </w:t>
      </w:r>
      <w:r w:rsidRPr="00E534B0">
        <w:rPr>
          <w:b/>
          <w:spacing w:val="-2"/>
          <w:sz w:val="24"/>
          <w:szCs w:val="24"/>
        </w:rPr>
        <w:t>зобов</w:t>
      </w:r>
      <w:r w:rsidR="006A2856" w:rsidRPr="00E534B0">
        <w:rPr>
          <w:b/>
          <w:sz w:val="24"/>
          <w:szCs w:val="24"/>
        </w:rPr>
        <w:t>’</w:t>
      </w:r>
      <w:r w:rsidRPr="00E534B0">
        <w:rPr>
          <w:b/>
          <w:spacing w:val="-2"/>
          <w:sz w:val="24"/>
          <w:szCs w:val="24"/>
        </w:rPr>
        <w:t>язані:</w:t>
      </w:r>
    </w:p>
    <w:p w14:paraId="452BE462" w14:textId="77777777" w:rsidR="006E1CAB" w:rsidRPr="00D82AB9" w:rsidRDefault="006E1CAB" w:rsidP="00D82AB9">
      <w:pPr>
        <w:pStyle w:val="a4"/>
        <w:tabs>
          <w:tab w:val="left" w:pos="662"/>
        </w:tabs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виховувати </w:t>
      </w:r>
      <w:r w:rsidR="006A2856" w:rsidRPr="00D82AB9">
        <w:rPr>
          <w:sz w:val="24"/>
          <w:szCs w:val="24"/>
        </w:rPr>
        <w:t>в</w:t>
      </w:r>
      <w:r w:rsidRPr="00D82AB9">
        <w:rPr>
          <w:sz w:val="24"/>
          <w:szCs w:val="24"/>
        </w:rPr>
        <w:t xml:space="preserve"> дітей повагу до гідності, прав, свобод і законних інтересів людини, законів та етичних норм, відповідальне ставлення до власного здоров</w:t>
      </w:r>
      <w:r w:rsidR="006A2856" w:rsidRPr="00D82AB9">
        <w:rPr>
          <w:b/>
          <w:sz w:val="24"/>
          <w:szCs w:val="24"/>
        </w:rPr>
        <w:t>’</w:t>
      </w:r>
      <w:r w:rsidRPr="00D82AB9">
        <w:rPr>
          <w:sz w:val="24"/>
          <w:szCs w:val="24"/>
        </w:rPr>
        <w:t>я, здоров</w:t>
      </w:r>
      <w:r w:rsidR="006A2856" w:rsidRPr="00D82AB9">
        <w:rPr>
          <w:b/>
          <w:sz w:val="24"/>
          <w:szCs w:val="24"/>
        </w:rPr>
        <w:t>’</w:t>
      </w:r>
      <w:r w:rsidRPr="00D82AB9">
        <w:rPr>
          <w:sz w:val="24"/>
          <w:szCs w:val="24"/>
        </w:rPr>
        <w:t>я оточуючих і довкілля;</w:t>
      </w:r>
    </w:p>
    <w:p w14:paraId="3FE56E86" w14:textId="77777777" w:rsidR="006E1CAB" w:rsidRPr="00D82AB9" w:rsidRDefault="006E1CAB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поважати гідність, права, свободи </w:t>
      </w:r>
      <w:r w:rsidR="00E534B0">
        <w:rPr>
          <w:sz w:val="24"/>
          <w:szCs w:val="24"/>
        </w:rPr>
        <w:t>та</w:t>
      </w:r>
      <w:r w:rsidRPr="00D82AB9">
        <w:rPr>
          <w:sz w:val="24"/>
          <w:szCs w:val="24"/>
        </w:rPr>
        <w:t xml:space="preserve"> законні інтереси дитини та інших учасників освітнього процесу;</w:t>
      </w:r>
    </w:p>
    <w:p w14:paraId="5FCDEC3C" w14:textId="77777777" w:rsidR="006E1CAB" w:rsidRPr="00D82AB9" w:rsidRDefault="006E1CAB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дбати про фізичне </w:t>
      </w:r>
      <w:r w:rsidR="00E534B0">
        <w:rPr>
          <w:sz w:val="24"/>
          <w:szCs w:val="24"/>
        </w:rPr>
        <w:t>та</w:t>
      </w:r>
      <w:r w:rsidRPr="00D82AB9">
        <w:rPr>
          <w:sz w:val="24"/>
          <w:szCs w:val="24"/>
        </w:rPr>
        <w:t xml:space="preserve"> психічне здоров</w:t>
      </w:r>
      <w:r w:rsidR="006A2856" w:rsidRPr="00D82AB9">
        <w:rPr>
          <w:b/>
          <w:sz w:val="24"/>
          <w:szCs w:val="24"/>
        </w:rPr>
        <w:t>’</w:t>
      </w:r>
      <w:r w:rsidRPr="00D82AB9">
        <w:rPr>
          <w:sz w:val="24"/>
          <w:szCs w:val="24"/>
        </w:rPr>
        <w:t>я дитини, сприяти розвитку її здібностей, формувати навички здорового способу життя;</w:t>
      </w:r>
    </w:p>
    <w:p w14:paraId="79ECA6AA" w14:textId="77777777" w:rsidR="006E1CAB" w:rsidRPr="00D82AB9" w:rsidRDefault="006E1CAB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формувати </w:t>
      </w:r>
      <w:r w:rsidR="006A2856" w:rsidRPr="00D82AB9">
        <w:rPr>
          <w:sz w:val="24"/>
          <w:szCs w:val="24"/>
        </w:rPr>
        <w:t>в</w:t>
      </w:r>
      <w:r w:rsidRPr="00D82AB9">
        <w:rPr>
          <w:sz w:val="24"/>
          <w:szCs w:val="24"/>
        </w:rPr>
        <w:t xml:space="preserve"> дитини культуру</w:t>
      </w:r>
      <w:r w:rsidRPr="00D82AB9">
        <w:rPr>
          <w:spacing w:val="-2"/>
          <w:sz w:val="24"/>
          <w:szCs w:val="24"/>
        </w:rPr>
        <w:t xml:space="preserve"> </w:t>
      </w:r>
      <w:r w:rsidRPr="00D82AB9">
        <w:rPr>
          <w:sz w:val="24"/>
          <w:szCs w:val="24"/>
        </w:rPr>
        <w:t>діалогу, культуру</w:t>
      </w:r>
      <w:r w:rsidRPr="00D82AB9">
        <w:rPr>
          <w:spacing w:val="-2"/>
          <w:sz w:val="24"/>
          <w:szCs w:val="24"/>
        </w:rPr>
        <w:t xml:space="preserve"> </w:t>
      </w:r>
      <w:r w:rsidRPr="00D82AB9">
        <w:rPr>
          <w:sz w:val="24"/>
          <w:szCs w:val="24"/>
        </w:rPr>
        <w:t xml:space="preserve">життя у взаєморозумінні, мирі та злагоді між усіма народами, етнічними, національними, релігійними групами, представниками різних політичних і релігійних поглядів </w:t>
      </w:r>
      <w:r w:rsidR="006A2856" w:rsidRPr="00D82AB9">
        <w:rPr>
          <w:sz w:val="24"/>
          <w:szCs w:val="24"/>
        </w:rPr>
        <w:t>і</w:t>
      </w:r>
      <w:r w:rsidRPr="00D82AB9">
        <w:rPr>
          <w:sz w:val="24"/>
          <w:szCs w:val="24"/>
        </w:rPr>
        <w:t xml:space="preserve"> культурних традицій, різного соціального походження, сімейного та майнового стану;</w:t>
      </w:r>
    </w:p>
    <w:p w14:paraId="06C2C50B" w14:textId="77777777" w:rsidR="006E1CAB" w:rsidRPr="00D82AB9" w:rsidRDefault="006E1CAB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настановленням </w:t>
      </w:r>
      <w:r w:rsidR="006A2856" w:rsidRPr="00D82AB9">
        <w:rPr>
          <w:sz w:val="24"/>
          <w:szCs w:val="24"/>
        </w:rPr>
        <w:t>та</w:t>
      </w:r>
      <w:r w:rsidRPr="00D82AB9">
        <w:rPr>
          <w:sz w:val="24"/>
          <w:szCs w:val="24"/>
        </w:rPr>
        <w:t xml:space="preserve"> особистим прикладом утверджувати повагу до суспільної</w:t>
      </w:r>
      <w:r w:rsidRPr="00D82AB9">
        <w:rPr>
          <w:spacing w:val="40"/>
          <w:sz w:val="24"/>
          <w:szCs w:val="24"/>
        </w:rPr>
        <w:t xml:space="preserve"> </w:t>
      </w:r>
      <w:r w:rsidRPr="00D82AB9">
        <w:rPr>
          <w:sz w:val="24"/>
          <w:szCs w:val="24"/>
        </w:rPr>
        <w:t>моралі та цінностей, зокрема правди, справедливості, патріотизму, гуманізму, толерантності, працелюбства.</w:t>
      </w:r>
    </w:p>
    <w:p w14:paraId="790DDF14" w14:textId="77777777" w:rsidR="00E06D49" w:rsidRPr="00D82AB9" w:rsidRDefault="00E06D49" w:rsidP="00D82AB9">
      <w:pPr>
        <w:pStyle w:val="a3"/>
        <w:ind w:left="0" w:firstLine="709"/>
        <w:rPr>
          <w:sz w:val="24"/>
          <w:szCs w:val="24"/>
        </w:rPr>
      </w:pPr>
    </w:p>
    <w:p w14:paraId="2434094A" w14:textId="77777777" w:rsidR="00711597" w:rsidRDefault="00E06D49" w:rsidP="00711597">
      <w:pPr>
        <w:pStyle w:val="1"/>
        <w:tabs>
          <w:tab w:val="left" w:pos="760"/>
        </w:tabs>
        <w:spacing w:before="0"/>
        <w:ind w:left="0" w:firstLine="709"/>
        <w:jc w:val="center"/>
        <w:rPr>
          <w:sz w:val="24"/>
          <w:szCs w:val="24"/>
        </w:rPr>
      </w:pPr>
      <w:r w:rsidRPr="00D82AB9">
        <w:rPr>
          <w:sz w:val="24"/>
          <w:szCs w:val="24"/>
          <w:lang w:val="en-US"/>
        </w:rPr>
        <w:t>V</w:t>
      </w:r>
      <w:r w:rsidR="00A01DDA" w:rsidRPr="00D82AB9">
        <w:rPr>
          <w:sz w:val="24"/>
          <w:szCs w:val="24"/>
        </w:rPr>
        <w:t>І</w:t>
      </w:r>
      <w:r w:rsidRPr="00D82AB9">
        <w:rPr>
          <w:sz w:val="24"/>
          <w:szCs w:val="24"/>
        </w:rPr>
        <w:t xml:space="preserve">. </w:t>
      </w:r>
      <w:r w:rsidR="006E1CAB" w:rsidRPr="00D82AB9">
        <w:rPr>
          <w:sz w:val="24"/>
          <w:szCs w:val="24"/>
        </w:rPr>
        <w:t>Відповідальність осіб</w:t>
      </w:r>
      <w:r w:rsidR="00711597">
        <w:rPr>
          <w:sz w:val="24"/>
          <w:szCs w:val="24"/>
        </w:rPr>
        <w:t>,</w:t>
      </w:r>
      <w:r w:rsidR="006E1CAB" w:rsidRPr="00D82AB9">
        <w:rPr>
          <w:sz w:val="24"/>
          <w:szCs w:val="24"/>
        </w:rPr>
        <w:t xml:space="preserve"> </w:t>
      </w:r>
      <w:r w:rsidR="006A2856" w:rsidRPr="00D82AB9">
        <w:rPr>
          <w:sz w:val="24"/>
          <w:szCs w:val="24"/>
        </w:rPr>
        <w:t>причетних до насильства та</w:t>
      </w:r>
      <w:r w:rsidR="006E1CAB" w:rsidRPr="00D82AB9">
        <w:rPr>
          <w:sz w:val="24"/>
          <w:szCs w:val="24"/>
        </w:rPr>
        <w:t xml:space="preserve"> </w:t>
      </w:r>
    </w:p>
    <w:p w14:paraId="7B551BA5" w14:textId="77777777" w:rsidR="006E1CAB" w:rsidRPr="00D82AB9" w:rsidRDefault="006E1CAB" w:rsidP="00711597">
      <w:pPr>
        <w:pStyle w:val="1"/>
        <w:tabs>
          <w:tab w:val="left" w:pos="760"/>
        </w:tabs>
        <w:spacing w:before="0"/>
        <w:ind w:left="0" w:firstLine="709"/>
        <w:jc w:val="center"/>
        <w:rPr>
          <w:sz w:val="24"/>
          <w:szCs w:val="24"/>
        </w:rPr>
      </w:pPr>
      <w:r w:rsidRPr="00D82AB9">
        <w:rPr>
          <w:sz w:val="24"/>
          <w:szCs w:val="24"/>
        </w:rPr>
        <w:t xml:space="preserve">жорстокого </w:t>
      </w:r>
      <w:r w:rsidRPr="00D82AB9">
        <w:rPr>
          <w:spacing w:val="-2"/>
          <w:sz w:val="24"/>
          <w:szCs w:val="24"/>
        </w:rPr>
        <w:t>поводження</w:t>
      </w:r>
      <w:r w:rsidR="006A2856" w:rsidRPr="00D82AB9">
        <w:rPr>
          <w:spacing w:val="-2"/>
          <w:sz w:val="24"/>
          <w:szCs w:val="24"/>
        </w:rPr>
        <w:t xml:space="preserve"> з дітьми</w:t>
      </w:r>
    </w:p>
    <w:p w14:paraId="0B1278E3" w14:textId="77777777" w:rsidR="00711597" w:rsidRDefault="00711597" w:rsidP="00D82AB9">
      <w:pPr>
        <w:pStyle w:val="a4"/>
        <w:tabs>
          <w:tab w:val="left" w:pos="1053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6.1. Особи, які вчинили насильство </w:t>
      </w:r>
      <w:r w:rsidRPr="00711597">
        <w:rPr>
          <w:sz w:val="24"/>
          <w:szCs w:val="24"/>
        </w:rPr>
        <w:t>або жорстокість по відношенню до здобувачів освіти</w:t>
      </w:r>
      <w:r>
        <w:rPr>
          <w:sz w:val="24"/>
          <w:szCs w:val="24"/>
        </w:rPr>
        <w:t>,</w:t>
      </w:r>
      <w:r w:rsidRPr="00711597">
        <w:rPr>
          <w:sz w:val="24"/>
          <w:szCs w:val="24"/>
        </w:rPr>
        <w:t xml:space="preserve"> притягуються до відповідальності згідно з чинним законодавством.</w:t>
      </w:r>
    </w:p>
    <w:p w14:paraId="5EB45E53" w14:textId="77777777" w:rsidR="006E1CAB" w:rsidRPr="00D82AB9" w:rsidRDefault="00A01DDA" w:rsidP="00D82AB9">
      <w:pPr>
        <w:pStyle w:val="a4"/>
        <w:tabs>
          <w:tab w:val="left" w:pos="1053"/>
        </w:tabs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6</w:t>
      </w:r>
      <w:r w:rsidR="00E06D49" w:rsidRPr="00D82AB9">
        <w:rPr>
          <w:sz w:val="24"/>
          <w:szCs w:val="24"/>
        </w:rPr>
        <w:t>.</w:t>
      </w:r>
      <w:r w:rsidR="00711597">
        <w:rPr>
          <w:sz w:val="24"/>
          <w:szCs w:val="24"/>
        </w:rPr>
        <w:t>2</w:t>
      </w:r>
      <w:r w:rsidRPr="00D82AB9">
        <w:rPr>
          <w:sz w:val="24"/>
          <w:szCs w:val="24"/>
        </w:rPr>
        <w:t>.</w:t>
      </w:r>
      <w:r w:rsidR="00E06D49" w:rsidRPr="00D82AB9">
        <w:rPr>
          <w:sz w:val="24"/>
          <w:szCs w:val="24"/>
        </w:rPr>
        <w:t xml:space="preserve"> </w:t>
      </w:r>
      <w:r w:rsidR="006E1CAB" w:rsidRPr="00D82AB9">
        <w:rPr>
          <w:sz w:val="24"/>
          <w:szCs w:val="24"/>
        </w:rPr>
        <w:t xml:space="preserve">Неповідомлення директором закладу </w:t>
      </w:r>
      <w:r w:rsidR="00711597">
        <w:rPr>
          <w:sz w:val="24"/>
          <w:szCs w:val="24"/>
        </w:rPr>
        <w:t xml:space="preserve">освіти </w:t>
      </w:r>
      <w:r w:rsidR="006E1CAB" w:rsidRPr="00D82AB9">
        <w:rPr>
          <w:sz w:val="24"/>
          <w:szCs w:val="24"/>
        </w:rPr>
        <w:t xml:space="preserve">уповноваженим підрозділам органів Національної поліції України про випадки </w:t>
      </w:r>
      <w:r w:rsidR="00711597">
        <w:rPr>
          <w:sz w:val="24"/>
          <w:szCs w:val="24"/>
        </w:rPr>
        <w:t>насильства та жорстокого поводження з дітьми</w:t>
      </w:r>
      <w:r w:rsidR="006E1CAB" w:rsidRPr="00D82AB9">
        <w:rPr>
          <w:sz w:val="24"/>
          <w:szCs w:val="24"/>
        </w:rPr>
        <w:t xml:space="preserve"> </w:t>
      </w:r>
      <w:r w:rsidR="00711597" w:rsidRPr="00711597">
        <w:rPr>
          <w:sz w:val="24"/>
          <w:szCs w:val="24"/>
        </w:rPr>
        <w:t>тягне за собою відповідальність згідно з чинним законодавством.</w:t>
      </w:r>
    </w:p>
    <w:p w14:paraId="48938964" w14:textId="77777777" w:rsidR="00A01DDA" w:rsidRPr="00A01DDA" w:rsidRDefault="00A01DDA" w:rsidP="00D82AB9">
      <w:pPr>
        <w:widowControl/>
        <w:shd w:val="clear" w:color="auto" w:fill="FFFFFF"/>
        <w:autoSpaceDE/>
        <w:autoSpaceDN/>
        <w:ind w:firstLine="709"/>
        <w:jc w:val="both"/>
        <w:rPr>
          <w:sz w:val="24"/>
          <w:szCs w:val="24"/>
          <w:lang w:val="ru-RU" w:eastAsia="ru-RU"/>
        </w:rPr>
      </w:pPr>
      <w:r w:rsidRPr="00D82AB9">
        <w:rPr>
          <w:sz w:val="24"/>
          <w:szCs w:val="24"/>
          <w:lang w:val="ru-RU" w:eastAsia="ru-RU"/>
        </w:rPr>
        <w:t>6.</w:t>
      </w:r>
      <w:r w:rsidR="00711597">
        <w:rPr>
          <w:sz w:val="24"/>
          <w:szCs w:val="24"/>
          <w:lang w:val="ru-RU" w:eastAsia="ru-RU"/>
        </w:rPr>
        <w:t>3</w:t>
      </w:r>
      <w:r w:rsidRPr="00D82AB9">
        <w:rPr>
          <w:sz w:val="24"/>
          <w:szCs w:val="24"/>
          <w:lang w:val="ru-RU" w:eastAsia="ru-RU"/>
        </w:rPr>
        <w:t>. Особу</w:t>
      </w:r>
      <w:r w:rsidR="00D82AB9" w:rsidRPr="00D82AB9">
        <w:rPr>
          <w:sz w:val="24"/>
          <w:szCs w:val="24"/>
          <w:lang w:val="ru-RU" w:eastAsia="ru-RU"/>
        </w:rPr>
        <w:t xml:space="preserve"> </w:t>
      </w:r>
      <w:r w:rsidRPr="00D82AB9">
        <w:rPr>
          <w:sz w:val="24"/>
          <w:szCs w:val="24"/>
          <w:lang w:val="ru-RU" w:eastAsia="ru-RU"/>
        </w:rPr>
        <w:t xml:space="preserve">за </w:t>
      </w:r>
      <w:r w:rsidR="00D82AB9" w:rsidRPr="00D82AB9">
        <w:rPr>
          <w:sz w:val="24"/>
          <w:szCs w:val="24"/>
          <w:lang w:val="ru-RU" w:eastAsia="ru-RU"/>
        </w:rPr>
        <w:t>вчинення насильства та жорстоких</w:t>
      </w:r>
      <w:r w:rsidRPr="00D82AB9">
        <w:rPr>
          <w:sz w:val="24"/>
          <w:szCs w:val="24"/>
          <w:lang w:val="ru-RU" w:eastAsia="ru-RU"/>
        </w:rPr>
        <w:t xml:space="preserve"> ді</w:t>
      </w:r>
      <w:r w:rsidR="00711597">
        <w:rPr>
          <w:sz w:val="24"/>
          <w:szCs w:val="24"/>
          <w:lang w:val="ru-RU" w:eastAsia="ru-RU"/>
        </w:rPr>
        <w:t>й</w:t>
      </w:r>
      <w:r w:rsidRPr="00D82AB9">
        <w:rPr>
          <w:sz w:val="24"/>
          <w:szCs w:val="24"/>
          <w:lang w:val="ru-RU" w:eastAsia="ru-RU"/>
        </w:rPr>
        <w:t xml:space="preserve"> </w:t>
      </w:r>
      <w:r w:rsidR="00711597">
        <w:rPr>
          <w:sz w:val="24"/>
          <w:szCs w:val="24"/>
          <w:lang w:val="ru-RU" w:eastAsia="ru-RU"/>
        </w:rPr>
        <w:t>і</w:t>
      </w:r>
      <w:r w:rsidRPr="00D82AB9">
        <w:rPr>
          <w:sz w:val="24"/>
          <w:szCs w:val="24"/>
          <w:lang w:val="ru-RU" w:eastAsia="ru-RU"/>
        </w:rPr>
        <w:t xml:space="preserve">з дітьми </w:t>
      </w:r>
      <w:r w:rsidRPr="00A01DDA">
        <w:rPr>
          <w:sz w:val="24"/>
          <w:szCs w:val="24"/>
          <w:lang w:val="ru-RU" w:eastAsia="ru-RU"/>
        </w:rPr>
        <w:t>можуть направити для проходження відповідної програми:</w:t>
      </w:r>
      <w:r w:rsidRPr="00D82AB9">
        <w:rPr>
          <w:sz w:val="24"/>
          <w:szCs w:val="24"/>
          <w:lang w:val="ru-RU" w:eastAsia="ru-RU"/>
        </w:rPr>
        <w:t xml:space="preserve"> </w:t>
      </w:r>
      <w:r w:rsidRPr="00A01DDA">
        <w:rPr>
          <w:sz w:val="24"/>
          <w:szCs w:val="24"/>
          <w:lang w:val="ru-RU" w:eastAsia="ru-RU"/>
        </w:rPr>
        <w:t xml:space="preserve">за рішенням суду </w:t>
      </w:r>
      <w:r w:rsidRPr="00D82AB9">
        <w:rPr>
          <w:sz w:val="24"/>
          <w:szCs w:val="24"/>
        </w:rPr>
        <w:t>—</w:t>
      </w:r>
      <w:r w:rsidRPr="00A01DDA">
        <w:rPr>
          <w:sz w:val="24"/>
          <w:szCs w:val="24"/>
          <w:lang w:val="ru-RU" w:eastAsia="ru-RU"/>
        </w:rPr>
        <w:t xml:space="preserve"> строком від одного до трьох місяців;</w:t>
      </w:r>
      <w:r w:rsidRPr="00D82AB9">
        <w:rPr>
          <w:sz w:val="24"/>
          <w:szCs w:val="24"/>
          <w:lang w:val="ru-RU" w:eastAsia="ru-RU"/>
        </w:rPr>
        <w:t xml:space="preserve"> </w:t>
      </w:r>
      <w:r w:rsidRPr="00A01DDA">
        <w:rPr>
          <w:sz w:val="24"/>
          <w:szCs w:val="24"/>
          <w:lang w:val="ru-RU" w:eastAsia="ru-RU"/>
        </w:rPr>
        <w:t xml:space="preserve">за відсутності судового рішення </w:t>
      </w:r>
      <w:r w:rsidRPr="00D82AB9">
        <w:rPr>
          <w:sz w:val="24"/>
          <w:szCs w:val="24"/>
        </w:rPr>
        <w:t>—</w:t>
      </w:r>
      <w:r w:rsidRPr="00A01DDA">
        <w:rPr>
          <w:sz w:val="24"/>
          <w:szCs w:val="24"/>
          <w:lang w:val="ru-RU" w:eastAsia="ru-RU"/>
        </w:rPr>
        <w:t xml:space="preserve"> на добровільній основі, а дітей віком до 16 років </w:t>
      </w:r>
      <w:r w:rsidRPr="00D82AB9">
        <w:rPr>
          <w:sz w:val="24"/>
          <w:szCs w:val="24"/>
        </w:rPr>
        <w:t>—</w:t>
      </w:r>
      <w:r w:rsidRPr="00A01DDA">
        <w:rPr>
          <w:sz w:val="24"/>
          <w:szCs w:val="24"/>
          <w:lang w:val="ru-RU" w:eastAsia="ru-RU"/>
        </w:rPr>
        <w:t xml:space="preserve"> за згодою законних представників дитини.</w:t>
      </w:r>
    </w:p>
    <w:p w14:paraId="5F0AA91A" w14:textId="77777777" w:rsidR="00D82AB9" w:rsidRPr="00D82AB9" w:rsidRDefault="00A01DDA" w:rsidP="00D82AB9">
      <w:pPr>
        <w:widowControl/>
        <w:shd w:val="clear" w:color="auto" w:fill="FFFFFF"/>
        <w:autoSpaceDE/>
        <w:autoSpaceDN/>
        <w:ind w:firstLine="709"/>
        <w:jc w:val="both"/>
        <w:rPr>
          <w:sz w:val="24"/>
          <w:szCs w:val="24"/>
          <w:lang w:val="ru-RU" w:eastAsia="ru-RU"/>
        </w:rPr>
      </w:pPr>
      <w:r w:rsidRPr="00D82AB9">
        <w:rPr>
          <w:sz w:val="24"/>
          <w:szCs w:val="24"/>
          <w:lang w:val="ru-RU" w:eastAsia="ru-RU"/>
        </w:rPr>
        <w:t>6.</w:t>
      </w:r>
      <w:r w:rsidR="00711597">
        <w:rPr>
          <w:sz w:val="24"/>
          <w:szCs w:val="24"/>
          <w:lang w:val="ru-RU" w:eastAsia="ru-RU"/>
        </w:rPr>
        <w:t>4</w:t>
      </w:r>
      <w:r w:rsidRPr="00D82AB9">
        <w:rPr>
          <w:sz w:val="24"/>
          <w:szCs w:val="24"/>
          <w:lang w:val="ru-RU" w:eastAsia="ru-RU"/>
        </w:rPr>
        <w:t xml:space="preserve">. </w:t>
      </w:r>
      <w:r w:rsidRPr="00A01DDA">
        <w:rPr>
          <w:sz w:val="24"/>
          <w:szCs w:val="24"/>
          <w:lang w:val="ru-RU" w:eastAsia="ru-RU"/>
        </w:rPr>
        <w:t>Законні представники дитини, яка </w:t>
      </w:r>
      <w:r w:rsidRPr="00D82AB9">
        <w:rPr>
          <w:bCs/>
          <w:sz w:val="24"/>
          <w:szCs w:val="24"/>
          <w:lang w:val="ru-RU" w:eastAsia="ru-RU"/>
        </w:rPr>
        <w:t>постраждала або стала свідком</w:t>
      </w:r>
      <w:r w:rsidRPr="00A01DDA">
        <w:rPr>
          <w:sz w:val="24"/>
          <w:szCs w:val="24"/>
          <w:lang w:val="ru-RU" w:eastAsia="ru-RU"/>
        </w:rPr>
        <w:t> від насильства або жорстокого поводження, мають право отримувати інформацію щодо порядку та умов прох</w:t>
      </w:r>
      <w:r w:rsidR="00D82AB9" w:rsidRPr="00D82AB9">
        <w:rPr>
          <w:sz w:val="24"/>
          <w:szCs w:val="24"/>
          <w:lang w:val="ru-RU" w:eastAsia="ru-RU"/>
        </w:rPr>
        <w:t>одження нею відповідних програм.</w:t>
      </w:r>
    </w:p>
    <w:p w14:paraId="37063A3D" w14:textId="77777777" w:rsidR="00D82AB9" w:rsidRPr="00D82AB9" w:rsidRDefault="00D82AB9" w:rsidP="00D82AB9">
      <w:pPr>
        <w:widowControl/>
        <w:shd w:val="clear" w:color="auto" w:fill="FFFFFF"/>
        <w:autoSpaceDE/>
        <w:autoSpaceDN/>
        <w:ind w:firstLine="709"/>
        <w:jc w:val="both"/>
        <w:rPr>
          <w:sz w:val="24"/>
          <w:szCs w:val="24"/>
        </w:rPr>
      </w:pPr>
    </w:p>
    <w:p w14:paraId="04F5104E" w14:textId="77777777" w:rsidR="00711597" w:rsidRDefault="00D82AB9" w:rsidP="00711597">
      <w:pPr>
        <w:widowControl/>
        <w:shd w:val="clear" w:color="auto" w:fill="FFFFFF"/>
        <w:autoSpaceDE/>
        <w:autoSpaceDN/>
        <w:ind w:firstLine="709"/>
        <w:jc w:val="center"/>
        <w:rPr>
          <w:b/>
          <w:sz w:val="24"/>
          <w:szCs w:val="24"/>
        </w:rPr>
      </w:pPr>
      <w:r w:rsidRPr="00D82AB9">
        <w:rPr>
          <w:b/>
          <w:sz w:val="24"/>
          <w:szCs w:val="24"/>
          <w:lang w:val="en-US"/>
        </w:rPr>
        <w:t>V</w:t>
      </w:r>
      <w:r w:rsidRPr="00D82AB9">
        <w:rPr>
          <w:b/>
          <w:sz w:val="24"/>
          <w:szCs w:val="24"/>
        </w:rPr>
        <w:t xml:space="preserve">ІІ. </w:t>
      </w:r>
      <w:r w:rsidR="006E1CAB" w:rsidRPr="00D82AB9">
        <w:rPr>
          <w:b/>
          <w:sz w:val="24"/>
          <w:szCs w:val="24"/>
        </w:rPr>
        <w:t xml:space="preserve">Взаємодія з установами, які здійснюють заходи у </w:t>
      </w:r>
    </w:p>
    <w:p w14:paraId="487F2128" w14:textId="77777777" w:rsidR="00711597" w:rsidRDefault="006E1CAB" w:rsidP="00711597">
      <w:pPr>
        <w:widowControl/>
        <w:shd w:val="clear" w:color="auto" w:fill="FFFFFF"/>
        <w:autoSpaceDE/>
        <w:autoSpaceDN/>
        <w:ind w:firstLine="709"/>
        <w:jc w:val="center"/>
        <w:rPr>
          <w:b/>
          <w:sz w:val="24"/>
          <w:szCs w:val="24"/>
        </w:rPr>
      </w:pPr>
      <w:r w:rsidRPr="00D82AB9">
        <w:rPr>
          <w:b/>
          <w:sz w:val="24"/>
          <w:szCs w:val="24"/>
        </w:rPr>
        <w:t xml:space="preserve">сфері запобігання та захисту від різних форм насильства та </w:t>
      </w:r>
    </w:p>
    <w:p w14:paraId="5027C470" w14:textId="77777777" w:rsidR="00D82AB9" w:rsidRPr="00D82AB9" w:rsidRDefault="006E1CAB" w:rsidP="00711597">
      <w:pPr>
        <w:widowControl/>
        <w:shd w:val="clear" w:color="auto" w:fill="FFFFFF"/>
        <w:autoSpaceDE/>
        <w:autoSpaceDN/>
        <w:ind w:firstLine="709"/>
        <w:jc w:val="center"/>
        <w:rPr>
          <w:b/>
          <w:sz w:val="24"/>
          <w:szCs w:val="24"/>
        </w:rPr>
      </w:pPr>
      <w:r w:rsidRPr="00D82AB9">
        <w:rPr>
          <w:b/>
          <w:sz w:val="24"/>
          <w:szCs w:val="24"/>
        </w:rPr>
        <w:t>жорстокого поводження в закладах освіти</w:t>
      </w:r>
    </w:p>
    <w:p w14:paraId="20A7CC6A" w14:textId="77777777" w:rsidR="00D82AB9" w:rsidRPr="00D82AB9" w:rsidRDefault="00711597" w:rsidP="00D82AB9">
      <w:pPr>
        <w:widowControl/>
        <w:shd w:val="clear" w:color="auto" w:fill="FFFFFF"/>
        <w:autoSpaceDE/>
        <w:autoSpaceDN/>
        <w:ind w:firstLine="709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</w:rPr>
        <w:t>7.1. Налагодження співпраці зі</w:t>
      </w:r>
      <w:r w:rsidR="006E1CAB" w:rsidRPr="00D82AB9">
        <w:rPr>
          <w:sz w:val="24"/>
          <w:szCs w:val="24"/>
        </w:rPr>
        <w:t xml:space="preserve"> службою у справах дітей, центром соціальних служб сім’ї, дітей та молоді, представниками правоохоронних органів, громадських інституцій.</w:t>
      </w:r>
    </w:p>
    <w:p w14:paraId="6059BC2C" w14:textId="77777777" w:rsidR="00D82AB9" w:rsidRPr="00D82AB9" w:rsidRDefault="00711597" w:rsidP="00D82AB9">
      <w:pPr>
        <w:widowControl/>
        <w:shd w:val="clear" w:color="auto" w:fill="FFFFFF"/>
        <w:autoSpaceDE/>
        <w:autoSpaceDN/>
        <w:ind w:firstLine="709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</w:rPr>
        <w:t xml:space="preserve">7.2. </w:t>
      </w:r>
      <w:r w:rsidR="006E1CAB" w:rsidRPr="00D82AB9">
        <w:rPr>
          <w:sz w:val="24"/>
          <w:szCs w:val="24"/>
        </w:rPr>
        <w:t xml:space="preserve">Розроблення спільних планів роботи з проведення превентивних </w:t>
      </w:r>
      <w:r w:rsidR="00E06D49" w:rsidRPr="00D82AB9">
        <w:rPr>
          <w:sz w:val="24"/>
          <w:szCs w:val="24"/>
        </w:rPr>
        <w:t xml:space="preserve">  </w:t>
      </w:r>
      <w:r w:rsidR="006E1CAB" w:rsidRPr="00D82AB9">
        <w:rPr>
          <w:sz w:val="24"/>
          <w:szCs w:val="24"/>
        </w:rPr>
        <w:t>інформаційно-просвітницьких заходів з усіма учасниками освітнього процесу з питань запобігання та протидії насильству</w:t>
      </w:r>
      <w:r w:rsidR="00D82AB9" w:rsidRPr="00D82AB9">
        <w:rPr>
          <w:sz w:val="24"/>
          <w:szCs w:val="24"/>
        </w:rPr>
        <w:t xml:space="preserve"> та жорстокому поводженню</w:t>
      </w:r>
      <w:r w:rsidR="006E1CAB" w:rsidRPr="00D82AB9">
        <w:rPr>
          <w:sz w:val="24"/>
          <w:szCs w:val="24"/>
        </w:rPr>
        <w:t>.</w:t>
      </w:r>
    </w:p>
    <w:p w14:paraId="6D94D0A1" w14:textId="77777777" w:rsidR="006E1CAB" w:rsidRPr="00D82AB9" w:rsidRDefault="00711597" w:rsidP="00D82AB9">
      <w:pPr>
        <w:widowControl/>
        <w:shd w:val="clear" w:color="auto" w:fill="FFFFFF"/>
        <w:autoSpaceDE/>
        <w:autoSpaceDN/>
        <w:ind w:firstLine="709"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7.3. </w:t>
      </w:r>
      <w:r w:rsidR="006E1CAB" w:rsidRPr="00D82AB9">
        <w:rPr>
          <w:sz w:val="24"/>
          <w:szCs w:val="24"/>
        </w:rPr>
        <w:t xml:space="preserve">Участь представників інших установ у професійному інформуванні </w:t>
      </w:r>
      <w:r w:rsidR="00D82AB9" w:rsidRPr="00D82AB9">
        <w:rPr>
          <w:sz w:val="24"/>
          <w:szCs w:val="24"/>
        </w:rPr>
        <w:t>в</w:t>
      </w:r>
      <w:r w:rsidR="006E1CAB" w:rsidRPr="00D82AB9">
        <w:rPr>
          <w:sz w:val="24"/>
          <w:szCs w:val="24"/>
        </w:rPr>
        <w:t xml:space="preserve">сіх учасників освітнього процесу щодо запобіганню насильству та жорстокого </w:t>
      </w:r>
      <w:r w:rsidR="006E1CAB" w:rsidRPr="00D82AB9">
        <w:rPr>
          <w:spacing w:val="-2"/>
          <w:sz w:val="24"/>
          <w:szCs w:val="24"/>
        </w:rPr>
        <w:t>поводження.</w:t>
      </w:r>
    </w:p>
    <w:p w14:paraId="011498DE" w14:textId="77777777" w:rsidR="00D82AB9" w:rsidRPr="00D82AB9" w:rsidRDefault="00711597" w:rsidP="00D82AB9">
      <w:pPr>
        <w:widowControl/>
        <w:shd w:val="clear" w:color="auto" w:fill="FFFFFF"/>
        <w:autoSpaceDE/>
        <w:autoSpaceDN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7.4. </w:t>
      </w:r>
      <w:r w:rsidR="00D82AB9" w:rsidRPr="00D82AB9">
        <w:rPr>
          <w:sz w:val="24"/>
          <w:szCs w:val="24"/>
        </w:rPr>
        <w:t xml:space="preserve">Залучення представників служби у справах дітей, центрів соціальних служб сім’ї, дітей та молоді, представниками правоохоронних органів, громадських інституцій до розгляду звернень, заяв </w:t>
      </w:r>
      <w:r>
        <w:rPr>
          <w:sz w:val="24"/>
          <w:szCs w:val="24"/>
        </w:rPr>
        <w:t xml:space="preserve">щодо </w:t>
      </w:r>
      <w:r w:rsidR="00D82AB9" w:rsidRPr="00D82AB9">
        <w:rPr>
          <w:sz w:val="24"/>
          <w:szCs w:val="24"/>
        </w:rPr>
        <w:t xml:space="preserve">всіх видів насильства </w:t>
      </w:r>
      <w:r>
        <w:rPr>
          <w:sz w:val="24"/>
          <w:szCs w:val="24"/>
        </w:rPr>
        <w:t>жорстокого поводження з дітьми.</w:t>
      </w:r>
    </w:p>
    <w:p w14:paraId="0E39312D" w14:textId="77777777" w:rsidR="00D82AB9" w:rsidRPr="00D82AB9" w:rsidRDefault="00711597" w:rsidP="00D82AB9">
      <w:pPr>
        <w:widowControl/>
        <w:shd w:val="clear" w:color="auto" w:fill="FFFFFF"/>
        <w:autoSpaceDE/>
        <w:autoSpaceDN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7.5. </w:t>
      </w:r>
      <w:r w:rsidR="00D82AB9" w:rsidRPr="00D82AB9">
        <w:rPr>
          <w:sz w:val="24"/>
          <w:szCs w:val="24"/>
        </w:rPr>
        <w:t xml:space="preserve">Забезпечення взаємодії з місцевими центрами з надання безоплатної вторинної правової допомоги при проведенні спільних правопросвітницьких заходів щодо запобігання та протидії насильству та жорстокому поводженні з дітьми, а також спрямування осіб, що постраждали від насильства та жорстокого поводження, до найближчої точки доступу системи безоплатної правової допомоги з метою отримання </w:t>
      </w:r>
      <w:r w:rsidR="00D82AB9" w:rsidRPr="00D82AB9">
        <w:rPr>
          <w:sz w:val="24"/>
          <w:szCs w:val="24"/>
        </w:rPr>
        <w:lastRenderedPageBreak/>
        <w:t>правової інформації та консультації, а при необхідності, забезпечення представництва їх інтересів у суді.</w:t>
      </w:r>
    </w:p>
    <w:p w14:paraId="43204B7D" w14:textId="77777777" w:rsidR="00E06D49" w:rsidRPr="00D82AB9" w:rsidRDefault="00E06D49" w:rsidP="00D82AB9">
      <w:pPr>
        <w:tabs>
          <w:tab w:val="left" w:pos="1053"/>
        </w:tabs>
        <w:ind w:firstLine="709"/>
        <w:rPr>
          <w:sz w:val="24"/>
          <w:szCs w:val="24"/>
        </w:rPr>
      </w:pPr>
    </w:p>
    <w:p w14:paraId="48FCCBF8" w14:textId="77777777" w:rsidR="006E1CAB" w:rsidRPr="00D82AB9" w:rsidRDefault="00D82AB9" w:rsidP="00D82AB9">
      <w:pPr>
        <w:pStyle w:val="1"/>
        <w:tabs>
          <w:tab w:val="left" w:pos="760"/>
        </w:tabs>
        <w:spacing w:before="0"/>
        <w:ind w:left="0" w:firstLine="709"/>
        <w:jc w:val="center"/>
        <w:rPr>
          <w:sz w:val="24"/>
          <w:szCs w:val="24"/>
        </w:rPr>
      </w:pPr>
      <w:r w:rsidRPr="00D82AB9">
        <w:rPr>
          <w:sz w:val="24"/>
          <w:szCs w:val="24"/>
          <w:lang w:val="en-US"/>
        </w:rPr>
        <w:t>V</w:t>
      </w:r>
      <w:r w:rsidRPr="00D82AB9">
        <w:rPr>
          <w:sz w:val="24"/>
          <w:szCs w:val="24"/>
        </w:rPr>
        <w:t>ІІІ.</w:t>
      </w:r>
      <w:r w:rsidRPr="00D82AB9">
        <w:rPr>
          <w:b w:val="0"/>
          <w:sz w:val="24"/>
          <w:szCs w:val="24"/>
        </w:rPr>
        <w:t xml:space="preserve"> </w:t>
      </w:r>
      <w:r w:rsidR="006E1CAB" w:rsidRPr="00D82AB9">
        <w:rPr>
          <w:spacing w:val="-2"/>
          <w:sz w:val="24"/>
          <w:szCs w:val="24"/>
        </w:rPr>
        <w:t>Прикінцеві</w:t>
      </w:r>
      <w:r w:rsidR="006E1CAB" w:rsidRPr="00D82AB9">
        <w:rPr>
          <w:spacing w:val="1"/>
          <w:sz w:val="24"/>
          <w:szCs w:val="24"/>
        </w:rPr>
        <w:t xml:space="preserve"> </w:t>
      </w:r>
      <w:r w:rsidR="006E1CAB" w:rsidRPr="00D82AB9">
        <w:rPr>
          <w:spacing w:val="-2"/>
          <w:sz w:val="24"/>
          <w:szCs w:val="24"/>
        </w:rPr>
        <w:t>положення</w:t>
      </w:r>
    </w:p>
    <w:p w14:paraId="2529CB40" w14:textId="00D37FA4" w:rsidR="00D82AB9" w:rsidRPr="00D82AB9" w:rsidRDefault="00711597" w:rsidP="00D82AB9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8.1. </w:t>
      </w:r>
      <w:r w:rsidR="00D82AB9" w:rsidRPr="00D82AB9">
        <w:rPr>
          <w:sz w:val="24"/>
          <w:szCs w:val="24"/>
        </w:rPr>
        <w:t xml:space="preserve">Положення про запобігання і протидію насильству та жорстокому поводженню з дітьми в </w:t>
      </w:r>
      <w:r w:rsidR="00D254D4">
        <w:rPr>
          <w:noProof/>
          <w:color w:val="000000" w:themeColor="text1"/>
          <w:sz w:val="24"/>
          <w:szCs w:val="28"/>
        </w:rPr>
        <w:t>Красноїльському ліцеї №3</w:t>
      </w:r>
      <w:r w:rsidR="00D82AB9" w:rsidRPr="00D82AB9">
        <w:rPr>
          <w:sz w:val="24"/>
          <w:szCs w:val="24"/>
        </w:rPr>
        <w:t xml:space="preserve"> затверджується наказом директора закладу освіти та є обов’язковими до виконання всіма учасниками освітнього процесу.</w:t>
      </w:r>
    </w:p>
    <w:p w14:paraId="4F672E24" w14:textId="77777777" w:rsidR="00567144" w:rsidRDefault="00711597" w:rsidP="00D82AB9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8.2. </w:t>
      </w:r>
      <w:r w:rsidR="00D82AB9" w:rsidRPr="00D82AB9">
        <w:rPr>
          <w:sz w:val="24"/>
          <w:szCs w:val="24"/>
        </w:rPr>
        <w:t>Усі учасники освітнього процесу мають бути ознайомлені з порядком захисту від різних форм насильства та жорстокого поводження з дітьми.</w:t>
      </w:r>
    </w:p>
    <w:p w14:paraId="4461F764" w14:textId="77777777" w:rsidR="00984B1E" w:rsidRDefault="00984B1E" w:rsidP="00984B1E">
      <w:pPr>
        <w:pStyle w:val="a3"/>
        <w:ind w:firstLine="709"/>
        <w:rPr>
          <w:sz w:val="24"/>
          <w:szCs w:val="24"/>
        </w:rPr>
      </w:pPr>
    </w:p>
    <w:p w14:paraId="06A29EDB" w14:textId="62A3CA33" w:rsidR="00D254D4" w:rsidRDefault="00984B1E" w:rsidP="00D254D4">
      <w:pPr>
        <w:pStyle w:val="a3"/>
        <w:ind w:left="6096"/>
        <w:rPr>
          <w:sz w:val="24"/>
          <w:szCs w:val="24"/>
        </w:rPr>
      </w:pPr>
      <w:r w:rsidRPr="00984B1E">
        <w:rPr>
          <w:sz w:val="24"/>
          <w:szCs w:val="24"/>
        </w:rPr>
        <w:t>Введено в дію наказом</w:t>
      </w:r>
      <w:r w:rsidR="00D254D4">
        <w:rPr>
          <w:sz w:val="24"/>
          <w:szCs w:val="24"/>
        </w:rPr>
        <w:t xml:space="preserve"> </w:t>
      </w:r>
      <w:r w:rsidRPr="00984B1E">
        <w:rPr>
          <w:sz w:val="24"/>
          <w:szCs w:val="24"/>
        </w:rPr>
        <w:t xml:space="preserve">директора </w:t>
      </w:r>
    </w:p>
    <w:p w14:paraId="01F5F309" w14:textId="6698A947" w:rsidR="00984B1E" w:rsidRPr="00D254D4" w:rsidRDefault="00D254D4" w:rsidP="00D254D4">
      <w:pPr>
        <w:pStyle w:val="a3"/>
        <w:ind w:left="6096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Красноїльського ліцею №3 від </w:t>
      </w:r>
      <w:r w:rsidR="00BA0D16">
        <w:rPr>
          <w:color w:val="000000" w:themeColor="text1"/>
          <w:sz w:val="24"/>
          <w:szCs w:val="24"/>
        </w:rPr>
        <w:t>27</w:t>
      </w:r>
      <w:r>
        <w:rPr>
          <w:color w:val="000000" w:themeColor="text1"/>
          <w:sz w:val="24"/>
          <w:szCs w:val="24"/>
        </w:rPr>
        <w:t>.10.2025 року</w:t>
      </w:r>
    </w:p>
    <w:p w14:paraId="53795278" w14:textId="2E78F55E" w:rsidR="00984B1E" w:rsidRPr="00D82AB9" w:rsidRDefault="00984B1E" w:rsidP="00984B1E">
      <w:pPr>
        <w:pStyle w:val="a3"/>
        <w:ind w:left="0"/>
        <w:rPr>
          <w:sz w:val="24"/>
          <w:szCs w:val="24"/>
        </w:rPr>
      </w:pPr>
    </w:p>
    <w:sectPr w:rsidR="00984B1E" w:rsidRPr="00D82AB9" w:rsidSect="00B117D8">
      <w:pgSz w:w="11910" w:h="16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80F48"/>
    <w:multiLevelType w:val="hybridMultilevel"/>
    <w:tmpl w:val="E3EC51B8"/>
    <w:lvl w:ilvl="0" w:tplc="5EB024DC">
      <w:numFmt w:val="bullet"/>
      <w:lvlText w:val="-"/>
      <w:lvlJc w:val="left"/>
      <w:pPr>
        <w:ind w:left="503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76E6CE56">
      <w:numFmt w:val="bullet"/>
      <w:lvlText w:val="•"/>
      <w:lvlJc w:val="left"/>
      <w:pPr>
        <w:ind w:left="1442" w:hanging="152"/>
      </w:pPr>
      <w:rPr>
        <w:rFonts w:hint="default"/>
        <w:lang w:val="uk-UA" w:eastAsia="en-US" w:bidi="ar-SA"/>
      </w:rPr>
    </w:lvl>
    <w:lvl w:ilvl="2" w:tplc="2EC0E6E4">
      <w:numFmt w:val="bullet"/>
      <w:lvlText w:val="•"/>
      <w:lvlJc w:val="left"/>
      <w:pPr>
        <w:ind w:left="2384" w:hanging="152"/>
      </w:pPr>
      <w:rPr>
        <w:rFonts w:hint="default"/>
        <w:lang w:val="uk-UA" w:eastAsia="en-US" w:bidi="ar-SA"/>
      </w:rPr>
    </w:lvl>
    <w:lvl w:ilvl="3" w:tplc="4E30D586">
      <w:numFmt w:val="bullet"/>
      <w:lvlText w:val="•"/>
      <w:lvlJc w:val="left"/>
      <w:pPr>
        <w:ind w:left="3326" w:hanging="152"/>
      </w:pPr>
      <w:rPr>
        <w:rFonts w:hint="default"/>
        <w:lang w:val="uk-UA" w:eastAsia="en-US" w:bidi="ar-SA"/>
      </w:rPr>
    </w:lvl>
    <w:lvl w:ilvl="4" w:tplc="33000B00">
      <w:numFmt w:val="bullet"/>
      <w:lvlText w:val="•"/>
      <w:lvlJc w:val="left"/>
      <w:pPr>
        <w:ind w:left="4268" w:hanging="152"/>
      </w:pPr>
      <w:rPr>
        <w:rFonts w:hint="default"/>
        <w:lang w:val="uk-UA" w:eastAsia="en-US" w:bidi="ar-SA"/>
      </w:rPr>
    </w:lvl>
    <w:lvl w:ilvl="5" w:tplc="451A47AC">
      <w:numFmt w:val="bullet"/>
      <w:lvlText w:val="•"/>
      <w:lvlJc w:val="left"/>
      <w:pPr>
        <w:ind w:left="5211" w:hanging="152"/>
      </w:pPr>
      <w:rPr>
        <w:rFonts w:hint="default"/>
        <w:lang w:val="uk-UA" w:eastAsia="en-US" w:bidi="ar-SA"/>
      </w:rPr>
    </w:lvl>
    <w:lvl w:ilvl="6" w:tplc="0422DCEC">
      <w:numFmt w:val="bullet"/>
      <w:lvlText w:val="•"/>
      <w:lvlJc w:val="left"/>
      <w:pPr>
        <w:ind w:left="6153" w:hanging="152"/>
      </w:pPr>
      <w:rPr>
        <w:rFonts w:hint="default"/>
        <w:lang w:val="uk-UA" w:eastAsia="en-US" w:bidi="ar-SA"/>
      </w:rPr>
    </w:lvl>
    <w:lvl w:ilvl="7" w:tplc="C714C0A8">
      <w:numFmt w:val="bullet"/>
      <w:lvlText w:val="•"/>
      <w:lvlJc w:val="left"/>
      <w:pPr>
        <w:ind w:left="7095" w:hanging="152"/>
      </w:pPr>
      <w:rPr>
        <w:rFonts w:hint="default"/>
        <w:lang w:val="uk-UA" w:eastAsia="en-US" w:bidi="ar-SA"/>
      </w:rPr>
    </w:lvl>
    <w:lvl w:ilvl="8" w:tplc="722EEDD8">
      <w:numFmt w:val="bullet"/>
      <w:lvlText w:val="•"/>
      <w:lvlJc w:val="left"/>
      <w:pPr>
        <w:ind w:left="8037" w:hanging="152"/>
      </w:pPr>
      <w:rPr>
        <w:rFonts w:hint="default"/>
        <w:lang w:val="uk-UA" w:eastAsia="en-US" w:bidi="ar-SA"/>
      </w:rPr>
    </w:lvl>
  </w:abstractNum>
  <w:abstractNum w:abstractNumId="1" w15:restartNumberingAfterBreak="0">
    <w:nsid w:val="1F914794"/>
    <w:multiLevelType w:val="hybridMultilevel"/>
    <w:tmpl w:val="7C067EF8"/>
    <w:lvl w:ilvl="0" w:tplc="CC04414C">
      <w:start w:val="5"/>
      <w:numFmt w:val="upperRoman"/>
      <w:lvlText w:val="%1."/>
      <w:lvlJc w:val="left"/>
      <w:pPr>
        <w:ind w:left="1222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582" w:hanging="360"/>
      </w:pPr>
    </w:lvl>
    <w:lvl w:ilvl="2" w:tplc="0409001B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204C33B8"/>
    <w:multiLevelType w:val="multilevel"/>
    <w:tmpl w:val="8F880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8541C2"/>
    <w:multiLevelType w:val="hybridMultilevel"/>
    <w:tmpl w:val="BFFA8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8381F"/>
    <w:multiLevelType w:val="hybridMultilevel"/>
    <w:tmpl w:val="4362926E"/>
    <w:lvl w:ilvl="0" w:tplc="2D9047A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386672A5"/>
    <w:multiLevelType w:val="multilevel"/>
    <w:tmpl w:val="015A570C"/>
    <w:lvl w:ilvl="0">
      <w:start w:val="1"/>
      <w:numFmt w:val="decimal"/>
      <w:lvlText w:val="%1."/>
      <w:lvlJc w:val="left"/>
      <w:pPr>
        <w:ind w:left="1081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6"/>
        <w:szCs w:val="26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721" w:hanging="564"/>
      </w:pPr>
      <w:rPr>
        <w:rFonts w:hint="default"/>
        <w:spacing w:val="0"/>
        <w:w w:val="99"/>
        <w:lang w:val="uk-UA" w:eastAsia="en-US" w:bidi="ar-SA"/>
      </w:rPr>
    </w:lvl>
    <w:lvl w:ilvl="2">
      <w:numFmt w:val="bullet"/>
      <w:lvlText w:val="-"/>
      <w:lvlJc w:val="left"/>
      <w:pPr>
        <w:ind w:left="721" w:hanging="564"/>
      </w:pPr>
      <w:rPr>
        <w:rFonts w:ascii="Times New Roman" w:eastAsia="Times New Roman" w:hAnsi="Times New Roman" w:cs="Times New Roman" w:hint="default"/>
        <w:spacing w:val="0"/>
        <w:w w:val="99"/>
        <w:lang w:val="uk-UA" w:eastAsia="en-US" w:bidi="ar-SA"/>
      </w:rPr>
    </w:lvl>
    <w:lvl w:ilvl="3">
      <w:numFmt w:val="bullet"/>
      <w:lvlText w:val="•"/>
      <w:lvlJc w:val="left"/>
      <w:pPr>
        <w:ind w:left="2245" w:hanging="56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373" w:hanging="56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501" w:hanging="56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29" w:hanging="56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57" w:hanging="56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84" w:hanging="564"/>
      </w:pPr>
      <w:rPr>
        <w:rFonts w:hint="default"/>
        <w:lang w:val="uk-UA" w:eastAsia="en-US" w:bidi="ar-SA"/>
      </w:rPr>
    </w:lvl>
  </w:abstractNum>
  <w:abstractNum w:abstractNumId="6" w15:restartNumberingAfterBreak="0">
    <w:nsid w:val="3C8B5F54"/>
    <w:multiLevelType w:val="hybridMultilevel"/>
    <w:tmpl w:val="9E1AC62C"/>
    <w:lvl w:ilvl="0" w:tplc="8B84BB3C">
      <w:start w:val="1"/>
      <w:numFmt w:val="decimal"/>
      <w:lvlText w:val="%1)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7" w15:restartNumberingAfterBreak="0">
    <w:nsid w:val="46711331"/>
    <w:multiLevelType w:val="hybridMultilevel"/>
    <w:tmpl w:val="D760FFF4"/>
    <w:lvl w:ilvl="0" w:tplc="6E180FC2">
      <w:start w:val="1"/>
      <w:numFmt w:val="decimal"/>
      <w:lvlText w:val="%1)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" w15:restartNumberingAfterBreak="0">
    <w:nsid w:val="631D0AC3"/>
    <w:multiLevelType w:val="hybridMultilevel"/>
    <w:tmpl w:val="757E0438"/>
    <w:lvl w:ilvl="0" w:tplc="7FC893EE">
      <w:start w:val="1"/>
      <w:numFmt w:val="decimal"/>
      <w:lvlText w:val="%1)"/>
      <w:lvlJc w:val="left"/>
      <w:pPr>
        <w:ind w:left="1248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68" w:hanging="360"/>
      </w:pPr>
    </w:lvl>
    <w:lvl w:ilvl="2" w:tplc="0409001B" w:tentative="1">
      <w:start w:val="1"/>
      <w:numFmt w:val="lowerRoman"/>
      <w:lvlText w:val="%3."/>
      <w:lvlJc w:val="right"/>
      <w:pPr>
        <w:ind w:left="2688" w:hanging="180"/>
      </w:pPr>
    </w:lvl>
    <w:lvl w:ilvl="3" w:tplc="0409000F" w:tentative="1">
      <w:start w:val="1"/>
      <w:numFmt w:val="decimal"/>
      <w:lvlText w:val="%4."/>
      <w:lvlJc w:val="left"/>
      <w:pPr>
        <w:ind w:left="3408" w:hanging="360"/>
      </w:pPr>
    </w:lvl>
    <w:lvl w:ilvl="4" w:tplc="04090019" w:tentative="1">
      <w:start w:val="1"/>
      <w:numFmt w:val="lowerLetter"/>
      <w:lvlText w:val="%5."/>
      <w:lvlJc w:val="left"/>
      <w:pPr>
        <w:ind w:left="4128" w:hanging="360"/>
      </w:pPr>
    </w:lvl>
    <w:lvl w:ilvl="5" w:tplc="0409001B" w:tentative="1">
      <w:start w:val="1"/>
      <w:numFmt w:val="lowerRoman"/>
      <w:lvlText w:val="%6."/>
      <w:lvlJc w:val="right"/>
      <w:pPr>
        <w:ind w:left="4848" w:hanging="180"/>
      </w:pPr>
    </w:lvl>
    <w:lvl w:ilvl="6" w:tplc="0409000F" w:tentative="1">
      <w:start w:val="1"/>
      <w:numFmt w:val="decimal"/>
      <w:lvlText w:val="%7."/>
      <w:lvlJc w:val="left"/>
      <w:pPr>
        <w:ind w:left="5568" w:hanging="360"/>
      </w:pPr>
    </w:lvl>
    <w:lvl w:ilvl="7" w:tplc="04090019" w:tentative="1">
      <w:start w:val="1"/>
      <w:numFmt w:val="lowerLetter"/>
      <w:lvlText w:val="%8."/>
      <w:lvlJc w:val="left"/>
      <w:pPr>
        <w:ind w:left="6288" w:hanging="360"/>
      </w:pPr>
    </w:lvl>
    <w:lvl w:ilvl="8" w:tplc="0409001B" w:tentative="1">
      <w:start w:val="1"/>
      <w:numFmt w:val="lowerRoman"/>
      <w:lvlText w:val="%9."/>
      <w:lvlJc w:val="right"/>
      <w:pPr>
        <w:ind w:left="7008" w:hanging="180"/>
      </w:pPr>
    </w:lvl>
  </w:abstractNum>
  <w:num w:numId="1" w16cid:durableId="799347211">
    <w:abstractNumId w:val="0"/>
  </w:num>
  <w:num w:numId="2" w16cid:durableId="846213904">
    <w:abstractNumId w:val="5"/>
  </w:num>
  <w:num w:numId="3" w16cid:durableId="1529484804">
    <w:abstractNumId w:val="8"/>
  </w:num>
  <w:num w:numId="4" w16cid:durableId="283504">
    <w:abstractNumId w:val="4"/>
  </w:num>
  <w:num w:numId="5" w16cid:durableId="24868365">
    <w:abstractNumId w:val="6"/>
  </w:num>
  <w:num w:numId="6" w16cid:durableId="594286770">
    <w:abstractNumId w:val="7"/>
  </w:num>
  <w:num w:numId="7" w16cid:durableId="335615744">
    <w:abstractNumId w:val="1"/>
  </w:num>
  <w:num w:numId="8" w16cid:durableId="1431506319">
    <w:abstractNumId w:val="3"/>
  </w:num>
  <w:num w:numId="9" w16cid:durableId="15736645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7144"/>
    <w:rsid w:val="00001C01"/>
    <w:rsid w:val="0001026C"/>
    <w:rsid w:val="00032CA7"/>
    <w:rsid w:val="000E6FBB"/>
    <w:rsid w:val="00160669"/>
    <w:rsid w:val="00203A9A"/>
    <w:rsid w:val="002930B8"/>
    <w:rsid w:val="002D32E0"/>
    <w:rsid w:val="00396816"/>
    <w:rsid w:val="003B3128"/>
    <w:rsid w:val="003C7BE6"/>
    <w:rsid w:val="003E485C"/>
    <w:rsid w:val="004B6BA7"/>
    <w:rsid w:val="004F3C36"/>
    <w:rsid w:val="005068EF"/>
    <w:rsid w:val="00567144"/>
    <w:rsid w:val="005C2768"/>
    <w:rsid w:val="006A2856"/>
    <w:rsid w:val="006E1CAB"/>
    <w:rsid w:val="006F181A"/>
    <w:rsid w:val="00711597"/>
    <w:rsid w:val="0073619F"/>
    <w:rsid w:val="00762CA2"/>
    <w:rsid w:val="00775176"/>
    <w:rsid w:val="00861321"/>
    <w:rsid w:val="008A73F5"/>
    <w:rsid w:val="008E58B3"/>
    <w:rsid w:val="0097502B"/>
    <w:rsid w:val="00984B1E"/>
    <w:rsid w:val="009D17FB"/>
    <w:rsid w:val="00A01DDA"/>
    <w:rsid w:val="00B07A2F"/>
    <w:rsid w:val="00B117D8"/>
    <w:rsid w:val="00B24F4E"/>
    <w:rsid w:val="00B474A5"/>
    <w:rsid w:val="00B65C23"/>
    <w:rsid w:val="00B932AA"/>
    <w:rsid w:val="00BA0D16"/>
    <w:rsid w:val="00D254D4"/>
    <w:rsid w:val="00D53FC6"/>
    <w:rsid w:val="00D82AB9"/>
    <w:rsid w:val="00DC781C"/>
    <w:rsid w:val="00E03FCB"/>
    <w:rsid w:val="00E06D49"/>
    <w:rsid w:val="00E534B0"/>
    <w:rsid w:val="00E57921"/>
    <w:rsid w:val="00E97D7A"/>
    <w:rsid w:val="00EB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49506"/>
  <w15:docId w15:val="{C27CEED8-D262-4A8B-9058-CED440998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FBB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rsid w:val="000E6FBB"/>
    <w:pPr>
      <w:spacing w:before="4"/>
      <w:ind w:left="502" w:hanging="452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9"/>
    <w:unhideWhenUsed/>
    <w:qFormat/>
    <w:rsid w:val="000E6FBB"/>
    <w:pPr>
      <w:ind w:left="567" w:hanging="452"/>
      <w:jc w:val="both"/>
      <w:outlineLvl w:val="1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6FB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E6FBB"/>
    <w:pPr>
      <w:ind w:left="502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rsid w:val="000E6FBB"/>
    <w:pPr>
      <w:ind w:left="502"/>
      <w:jc w:val="both"/>
    </w:pPr>
  </w:style>
  <w:style w:type="paragraph" w:customStyle="1" w:styleId="TableParagraph">
    <w:name w:val="Table Paragraph"/>
    <w:basedOn w:val="a"/>
    <w:uiPriority w:val="1"/>
    <w:qFormat/>
    <w:rsid w:val="000E6FBB"/>
  </w:style>
  <w:style w:type="paragraph" w:styleId="a5">
    <w:name w:val="Normal (Web)"/>
    <w:basedOn w:val="a"/>
    <w:uiPriority w:val="99"/>
    <w:semiHidden/>
    <w:unhideWhenUsed/>
    <w:rsid w:val="00A01DD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6">
    <w:name w:val="Strong"/>
    <w:basedOn w:val="a0"/>
    <w:uiPriority w:val="22"/>
    <w:qFormat/>
    <w:rsid w:val="00A01DDA"/>
    <w:rPr>
      <w:b/>
      <w:bCs/>
    </w:rPr>
  </w:style>
  <w:style w:type="table" w:styleId="a7">
    <w:name w:val="Table Grid"/>
    <w:basedOn w:val="a1"/>
    <w:uiPriority w:val="39"/>
    <w:rsid w:val="00B11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8</Pages>
  <Words>3187</Words>
  <Characters>18166</Characters>
  <Application>Microsoft Office Word</Application>
  <DocSecurity>0</DocSecurity>
  <Lines>151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1-A Klas</cp:lastModifiedBy>
  <cp:revision>13</cp:revision>
  <cp:lastPrinted>2025-11-12T13:26:00Z</cp:lastPrinted>
  <dcterms:created xsi:type="dcterms:W3CDTF">2025-06-12T19:46:00Z</dcterms:created>
  <dcterms:modified xsi:type="dcterms:W3CDTF">2026-01-30T07:33:00Z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2025-04-14T00:00:00Z</vt:filetime>
  </property>
  <property fmtid="{D5CDD505-2E9C-101B-9397-08002B2CF9AE}" pid="5" name="Producer">
    <vt:lpwstr>Microsoft® Office Word 2007</vt:lpwstr>
  </property>
</Properties>
</file>