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7FC" w:rsidRDefault="006627FC" w:rsidP="006627FC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b/>
          <w:bCs/>
          <w:i/>
          <w:iCs/>
          <w:color w:val="333333"/>
          <w:sz w:val="21"/>
          <w:szCs w:val="21"/>
        </w:rPr>
        <w:t>С</w:t>
      </w:r>
      <w:r>
        <w:rPr>
          <w:rFonts w:ascii="Helvetica" w:hAnsi="Helvetica" w:cs="Helvetica"/>
          <w:b/>
          <w:bCs/>
          <w:i/>
          <w:iCs/>
          <w:color w:val="333333"/>
          <w:sz w:val="21"/>
          <w:szCs w:val="21"/>
        </w:rPr>
        <w:t>амостійна робота № 2. Геометрична прогресія</w:t>
      </w:r>
    </w:p>
    <w:p w:rsidR="006627FC" w:rsidRDefault="006627FC" w:rsidP="006627FC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color w:val="333333"/>
          <w:sz w:val="21"/>
          <w:szCs w:val="21"/>
        </w:rPr>
      </w:pPr>
      <w:r>
        <w:rPr>
          <w:rFonts w:ascii="Helvetica" w:hAnsi="Helvetica" w:cs="Helvetica"/>
          <w:b/>
          <w:bCs/>
          <w:color w:val="333333"/>
          <w:sz w:val="21"/>
          <w:szCs w:val="21"/>
        </w:rPr>
        <w:t>Варіант № 1.</w:t>
      </w:r>
    </w:p>
    <w:p w:rsidR="006627FC" w:rsidRDefault="006627FC" w:rsidP="006627FC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Helvetica" w:hAnsi="Helvetica" w:cs="Helvetica"/>
          <w:color w:val="333333"/>
          <w:sz w:val="21"/>
          <w:szCs w:val="21"/>
        </w:rPr>
      </w:pP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№</w:t>
      </w:r>
      <w:r w:rsidRPr="006627FC">
        <w:rPr>
          <w:rFonts w:ascii="Helvetica" w:hAnsi="Helvetica" w:cs="Helvetica"/>
          <w:b/>
          <w:bCs/>
          <w:color w:val="333333"/>
          <w:sz w:val="28"/>
          <w:szCs w:val="28"/>
        </w:rPr>
        <w:t>1</w:t>
      </w:r>
      <w:r w:rsidRPr="006627FC">
        <w:rPr>
          <w:rFonts w:ascii="Helvetica" w:hAnsi="Helvetica" w:cs="Helvetica"/>
          <w:color w:val="333333"/>
          <w:sz w:val="28"/>
          <w:szCs w:val="28"/>
        </w:rPr>
        <w:t> Нехай (</w:t>
      </w:r>
      <w:proofErr w:type="spellStart"/>
      <w:r w:rsidRPr="006627FC">
        <w:rPr>
          <w:rFonts w:ascii="Helvetica" w:hAnsi="Helvetica" w:cs="Helvetica"/>
          <w:color w:val="333333"/>
          <w:sz w:val="28"/>
          <w:szCs w:val="28"/>
        </w:rPr>
        <w:t>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n</w:t>
      </w:r>
      <w:proofErr w:type="spellEnd"/>
      <w:r w:rsidRPr="006627FC">
        <w:rPr>
          <w:rFonts w:ascii="Helvetica" w:hAnsi="Helvetica" w:cs="Helvetica"/>
          <w:color w:val="333333"/>
          <w:sz w:val="28"/>
          <w:szCs w:val="28"/>
        </w:rPr>
        <w:t>) дана геометрична прогресія. Знайти 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12</w:t>
      </w:r>
      <w:r w:rsidRPr="006627FC">
        <w:rPr>
          <w:rFonts w:ascii="Helvetica" w:hAnsi="Helvetica" w:cs="Helvetica"/>
          <w:color w:val="333333"/>
          <w:sz w:val="28"/>
          <w:szCs w:val="28"/>
        </w:rPr>
        <w:t>, якщо 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1</w:t>
      </w:r>
      <w:r w:rsidRPr="006627FC">
        <w:rPr>
          <w:rFonts w:ascii="Helvetica" w:hAnsi="Helvetica" w:cs="Helvetica"/>
          <w:color w:val="333333"/>
          <w:sz w:val="28"/>
          <w:szCs w:val="28"/>
        </w:rPr>
        <w:t> =1, 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2</w:t>
      </w:r>
      <w:r w:rsidRPr="006627FC">
        <w:rPr>
          <w:rFonts w:ascii="Helvetica" w:hAnsi="Helvetica" w:cs="Helvetica"/>
          <w:color w:val="333333"/>
          <w:sz w:val="28"/>
          <w:szCs w:val="28"/>
        </w:rPr>
        <w:t>=6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а)(</w:t>
      </w:r>
      <w:r w:rsidRPr="006627FC">
        <w:rPr>
          <w:rFonts w:ascii="Helvetica" w:hAnsi="Helvetica" w:cs="Helvetica"/>
          <w:noProof/>
          <w:color w:val="333333"/>
          <w:sz w:val="28"/>
          <w:szCs w:val="28"/>
        </w:rPr>
        <w:drawing>
          <wp:inline distT="0" distB="0" distL="0" distR="0" wp14:anchorId="5229A5E7" wp14:editId="22CE7B0B">
            <wp:extent cx="99060" cy="143510"/>
            <wp:effectExtent l="0" t="0" r="0" b="8890"/>
            <wp:docPr id="1" name="Рисунок 1" descr="https://fsd.kopilkaurokov.ru/up/html/2016/11/28/k_583c51db50786/363525_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fsd.kopilkaurokov.ru/up/html/2016/11/28/k_583c51db50786/363525_10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" cy="143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27FC">
        <w:rPr>
          <w:rFonts w:ascii="Helvetica" w:hAnsi="Helvetica" w:cs="Helvetica"/>
          <w:color w:val="333333"/>
          <w:sz w:val="28"/>
          <w:szCs w:val="28"/>
        </w:rPr>
        <w:t>)</w:t>
      </w:r>
      <w:r w:rsidRPr="006627FC">
        <w:rPr>
          <w:rFonts w:ascii="Helvetica" w:hAnsi="Helvetica" w:cs="Helvetica"/>
          <w:color w:val="333333"/>
          <w:sz w:val="28"/>
          <w:szCs w:val="28"/>
          <w:vertAlign w:val="superscript"/>
        </w:rPr>
        <w:t>11 </w:t>
      </w:r>
      <w:r w:rsidRPr="006627FC">
        <w:rPr>
          <w:rFonts w:ascii="Helvetica" w:hAnsi="Helvetica" w:cs="Helvetica"/>
          <w:color w:val="333333"/>
          <w:sz w:val="28"/>
          <w:szCs w:val="28"/>
        </w:rPr>
        <w:t>б)6</w:t>
      </w:r>
      <w:r w:rsidRPr="006627FC">
        <w:rPr>
          <w:rFonts w:ascii="Helvetica" w:hAnsi="Helvetica" w:cs="Helvetica"/>
          <w:color w:val="333333"/>
          <w:sz w:val="28"/>
          <w:szCs w:val="28"/>
          <w:vertAlign w:val="superscript"/>
        </w:rPr>
        <w:t>11</w:t>
      </w:r>
      <w:r w:rsidRPr="006627FC">
        <w:rPr>
          <w:rFonts w:ascii="Helvetica" w:hAnsi="Helvetica" w:cs="Helvetica"/>
          <w:color w:val="333333"/>
          <w:sz w:val="28"/>
          <w:szCs w:val="28"/>
        </w:rPr>
        <w:t> в)5</w:t>
      </w:r>
      <w:r w:rsidRPr="006627FC">
        <w:rPr>
          <w:rFonts w:ascii="Helvetica" w:hAnsi="Helvetica" w:cs="Helvetica"/>
          <w:color w:val="333333"/>
          <w:sz w:val="28"/>
          <w:szCs w:val="28"/>
          <w:vertAlign w:val="superscript"/>
        </w:rPr>
        <w:t>11 </w:t>
      </w:r>
      <w:r w:rsidRPr="006627FC">
        <w:rPr>
          <w:rFonts w:ascii="Helvetica" w:hAnsi="Helvetica" w:cs="Helvetica"/>
          <w:color w:val="333333"/>
          <w:sz w:val="28"/>
          <w:szCs w:val="28"/>
        </w:rPr>
        <w:t>г)</w:t>
      </w:r>
      <w:proofErr w:type="spellStart"/>
      <w:r w:rsidRPr="006627FC">
        <w:rPr>
          <w:rFonts w:ascii="Helvetica" w:hAnsi="Helvetica" w:cs="Helvetica"/>
          <w:color w:val="333333"/>
          <w:sz w:val="28"/>
          <w:szCs w:val="28"/>
        </w:rPr>
        <w:t>ін.в</w:t>
      </w:r>
      <w:proofErr w:type="spellEnd"/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№</w:t>
      </w:r>
      <w:r w:rsidRPr="006627FC">
        <w:rPr>
          <w:rFonts w:ascii="Helvetica" w:hAnsi="Helvetica" w:cs="Helvetica"/>
          <w:b/>
          <w:bCs/>
          <w:color w:val="333333"/>
          <w:sz w:val="28"/>
          <w:szCs w:val="28"/>
        </w:rPr>
        <w:t>2 </w:t>
      </w:r>
      <w:r w:rsidRPr="006627FC">
        <w:rPr>
          <w:rFonts w:ascii="Helvetica" w:hAnsi="Helvetica" w:cs="Helvetica"/>
          <w:color w:val="333333"/>
          <w:sz w:val="28"/>
          <w:szCs w:val="28"/>
        </w:rPr>
        <w:t>Знайти перший член геометричної прогресії</w:t>
      </w:r>
      <w:r w:rsidRPr="006627FC">
        <w:rPr>
          <w:rFonts w:ascii="Helvetica" w:hAnsi="Helvetica" w:cs="Helvetica"/>
          <w:b/>
          <w:bCs/>
          <w:color w:val="333333"/>
          <w:sz w:val="28"/>
          <w:szCs w:val="28"/>
        </w:rPr>
        <w:t> </w:t>
      </w:r>
      <w:r w:rsidRPr="006627FC">
        <w:rPr>
          <w:rFonts w:ascii="Helvetica" w:hAnsi="Helvetica" w:cs="Helvetica"/>
          <w:color w:val="333333"/>
          <w:sz w:val="28"/>
          <w:szCs w:val="28"/>
        </w:rPr>
        <w:t>(</w:t>
      </w:r>
      <w:proofErr w:type="spellStart"/>
      <w:r w:rsidRPr="006627FC">
        <w:rPr>
          <w:rFonts w:ascii="Helvetica" w:hAnsi="Helvetica" w:cs="Helvetica"/>
          <w:color w:val="333333"/>
          <w:sz w:val="28"/>
          <w:szCs w:val="28"/>
        </w:rPr>
        <w:t>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n</w:t>
      </w:r>
      <w:proofErr w:type="spellEnd"/>
      <w:r w:rsidRPr="006627FC">
        <w:rPr>
          <w:rFonts w:ascii="Helvetica" w:hAnsi="Helvetica" w:cs="Helvetica"/>
          <w:color w:val="333333"/>
          <w:sz w:val="28"/>
          <w:szCs w:val="28"/>
        </w:rPr>
        <w:t>), якщо 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6</w:t>
      </w:r>
      <w:r w:rsidRPr="006627FC">
        <w:rPr>
          <w:rFonts w:ascii="Helvetica" w:hAnsi="Helvetica" w:cs="Helvetica"/>
          <w:color w:val="333333"/>
          <w:sz w:val="28"/>
          <w:szCs w:val="28"/>
        </w:rPr>
        <w:t> = 3, q = 3.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а) 81; б) </w:t>
      </w:r>
      <w:r w:rsidRPr="006627FC">
        <w:rPr>
          <w:rFonts w:ascii="Helvetica" w:hAnsi="Helvetica" w:cs="Helvetica"/>
          <w:noProof/>
          <w:color w:val="333333"/>
          <w:sz w:val="28"/>
          <w:szCs w:val="28"/>
        </w:rPr>
        <w:drawing>
          <wp:inline distT="0" distB="0" distL="0" distR="0" wp14:anchorId="66530C97" wp14:editId="1B16F485">
            <wp:extent cx="109855" cy="220345"/>
            <wp:effectExtent l="0" t="0" r="4445" b="8255"/>
            <wp:docPr id="2" name="Рисунок 2" descr="https://fsd.kopilkaurokov.ru/up/html/2016/11/28/k_583c51db50786/363525_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fsd.kopilkaurokov.ru/up/html/2016/11/28/k_583c51db50786/363525_1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855" cy="220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27FC">
        <w:rPr>
          <w:rFonts w:ascii="Helvetica" w:hAnsi="Helvetica" w:cs="Helvetica"/>
          <w:color w:val="333333"/>
          <w:sz w:val="28"/>
          <w:szCs w:val="28"/>
        </w:rPr>
        <w:t>; в) </w:t>
      </w:r>
      <w:r w:rsidRPr="006627FC">
        <w:rPr>
          <w:rFonts w:ascii="Helvetica" w:hAnsi="Helvetica" w:cs="Helvetica"/>
          <w:noProof/>
          <w:color w:val="333333"/>
          <w:sz w:val="28"/>
          <w:szCs w:val="28"/>
        </w:rPr>
        <w:drawing>
          <wp:inline distT="0" distB="0" distL="0" distR="0" wp14:anchorId="5AAF48DD" wp14:editId="118B291E">
            <wp:extent cx="176530" cy="220345"/>
            <wp:effectExtent l="0" t="0" r="0" b="8255"/>
            <wp:docPr id="3" name="Рисунок 3" descr="https://fsd.kopilkaurokov.ru/up/html/2016/11/28/k_583c51db50786/363525_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s://fsd.kopilkaurokov.ru/up/html/2016/11/28/k_583c51db50786/363525_1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530" cy="220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27FC">
        <w:rPr>
          <w:rFonts w:ascii="Helvetica" w:hAnsi="Helvetica" w:cs="Helvetica"/>
          <w:color w:val="333333"/>
          <w:sz w:val="28"/>
          <w:szCs w:val="28"/>
        </w:rPr>
        <w:t xml:space="preserve">; г) ін. </w:t>
      </w:r>
      <w:proofErr w:type="spellStart"/>
      <w:r w:rsidRPr="006627FC">
        <w:rPr>
          <w:rFonts w:ascii="Helvetica" w:hAnsi="Helvetica" w:cs="Helvetica"/>
          <w:color w:val="333333"/>
          <w:sz w:val="28"/>
          <w:szCs w:val="28"/>
        </w:rPr>
        <w:t>відпов</w:t>
      </w:r>
      <w:proofErr w:type="spellEnd"/>
      <w:r w:rsidRPr="006627FC">
        <w:rPr>
          <w:rFonts w:ascii="Helvetica" w:hAnsi="Helvetica" w:cs="Helvetica"/>
          <w:color w:val="333333"/>
          <w:sz w:val="28"/>
          <w:szCs w:val="28"/>
        </w:rPr>
        <w:t>.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№</w:t>
      </w:r>
      <w:r w:rsidRPr="006627FC">
        <w:rPr>
          <w:rFonts w:ascii="Helvetica" w:hAnsi="Helvetica" w:cs="Helvetica"/>
          <w:b/>
          <w:bCs/>
          <w:color w:val="333333"/>
          <w:sz w:val="28"/>
          <w:szCs w:val="28"/>
        </w:rPr>
        <w:t>3 </w:t>
      </w:r>
      <w:r w:rsidRPr="006627FC">
        <w:rPr>
          <w:rFonts w:ascii="Helvetica" w:hAnsi="Helvetica" w:cs="Helvetica"/>
          <w:color w:val="333333"/>
          <w:sz w:val="28"/>
          <w:szCs w:val="28"/>
        </w:rPr>
        <w:t>Знайти S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14</w:t>
      </w:r>
      <w:r w:rsidRPr="006627FC">
        <w:rPr>
          <w:rFonts w:ascii="Helvetica" w:hAnsi="Helvetica" w:cs="Helvetica"/>
          <w:color w:val="333333"/>
          <w:sz w:val="28"/>
          <w:szCs w:val="28"/>
        </w:rPr>
        <w:t> даної геометричної прогресії: 1,2,4,8,...;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а) 16384 б) 8191 в) 16383 г) ін. в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№</w:t>
      </w:r>
      <w:r w:rsidRPr="006627FC">
        <w:rPr>
          <w:rFonts w:ascii="Helvetica" w:hAnsi="Helvetica" w:cs="Helvetica"/>
          <w:b/>
          <w:bCs/>
          <w:color w:val="333333"/>
          <w:sz w:val="28"/>
          <w:szCs w:val="28"/>
        </w:rPr>
        <w:t>4 </w:t>
      </w:r>
      <w:r w:rsidRPr="006627FC">
        <w:rPr>
          <w:rFonts w:ascii="Helvetica" w:hAnsi="Helvetica" w:cs="Helvetica"/>
          <w:color w:val="333333"/>
          <w:sz w:val="28"/>
          <w:szCs w:val="28"/>
        </w:rPr>
        <w:t>Геометрична прогресія (</w:t>
      </w:r>
      <w:proofErr w:type="spellStart"/>
      <w:r w:rsidRPr="006627FC">
        <w:rPr>
          <w:rFonts w:ascii="Helvetica" w:hAnsi="Helvetica" w:cs="Helvetica"/>
          <w:color w:val="333333"/>
          <w:sz w:val="28"/>
          <w:szCs w:val="28"/>
        </w:rPr>
        <w:t>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n</w:t>
      </w:r>
      <w:proofErr w:type="spellEnd"/>
      <w:r w:rsidRPr="006627FC">
        <w:rPr>
          <w:rFonts w:ascii="Helvetica" w:hAnsi="Helvetica" w:cs="Helvetica"/>
          <w:color w:val="333333"/>
          <w:sz w:val="28"/>
          <w:szCs w:val="28"/>
        </w:rPr>
        <w:t>) складається з чотирьох членів: 2; 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2</w:t>
      </w:r>
      <w:r w:rsidRPr="006627FC">
        <w:rPr>
          <w:rFonts w:ascii="Helvetica" w:hAnsi="Helvetica" w:cs="Helvetica"/>
          <w:color w:val="333333"/>
          <w:sz w:val="28"/>
          <w:szCs w:val="28"/>
        </w:rPr>
        <w:t>; 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3</w:t>
      </w:r>
      <w:r w:rsidRPr="006627FC">
        <w:rPr>
          <w:rFonts w:ascii="Helvetica" w:hAnsi="Helvetica" w:cs="Helvetica"/>
          <w:color w:val="333333"/>
          <w:sz w:val="28"/>
          <w:szCs w:val="28"/>
        </w:rPr>
        <w:t>; </w:t>
      </w:r>
      <w:r w:rsidRPr="006627FC">
        <w:rPr>
          <w:rFonts w:ascii="Helvetica" w:hAnsi="Helvetica" w:cs="Helvetica"/>
          <w:noProof/>
          <w:color w:val="333333"/>
          <w:sz w:val="28"/>
          <w:szCs w:val="28"/>
        </w:rPr>
        <w:drawing>
          <wp:inline distT="0" distB="0" distL="0" distR="0" wp14:anchorId="22B52DC8" wp14:editId="1BAA08E2">
            <wp:extent cx="88265" cy="220345"/>
            <wp:effectExtent l="0" t="0" r="6985" b="8255"/>
            <wp:docPr id="4" name="Рисунок 4" descr="https://fsd.kopilkaurokov.ru/up/html/2016/11/28/k_583c51db50786/363525_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fsd.kopilkaurokov.ru/up/html/2016/11/28/k_583c51db50786/363525_13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65" cy="220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627FC">
        <w:rPr>
          <w:rFonts w:ascii="Helvetica" w:hAnsi="Helvetica" w:cs="Helvetica"/>
          <w:color w:val="333333"/>
          <w:sz w:val="28"/>
          <w:szCs w:val="28"/>
        </w:rPr>
        <w:t>. Знайти 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2 </w:t>
      </w:r>
      <w:r w:rsidRPr="006627FC">
        <w:rPr>
          <w:rFonts w:ascii="Helvetica" w:hAnsi="Helvetica" w:cs="Helvetica"/>
          <w:color w:val="333333"/>
          <w:sz w:val="28"/>
          <w:szCs w:val="28"/>
        </w:rPr>
        <w:t>і 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3</w:t>
      </w:r>
      <w:r w:rsidRPr="006627FC">
        <w:rPr>
          <w:rFonts w:ascii="Helvetica" w:hAnsi="Helvetica" w:cs="Helvetica"/>
          <w:color w:val="333333"/>
          <w:sz w:val="28"/>
          <w:szCs w:val="28"/>
        </w:rPr>
        <w:t>.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 xml:space="preserve">а) 4; 8 б) 1; 0,5 в) 0,5; 0,125 г) ін. </w:t>
      </w:r>
      <w:proofErr w:type="spellStart"/>
      <w:r w:rsidRPr="006627FC">
        <w:rPr>
          <w:rFonts w:ascii="Helvetica" w:hAnsi="Helvetica" w:cs="Helvetica"/>
          <w:color w:val="333333"/>
          <w:sz w:val="28"/>
          <w:szCs w:val="28"/>
        </w:rPr>
        <w:t>відпов</w:t>
      </w:r>
      <w:proofErr w:type="spellEnd"/>
      <w:r w:rsidRPr="006627FC">
        <w:rPr>
          <w:rFonts w:ascii="Helvetica" w:hAnsi="Helvetica" w:cs="Helvetica"/>
          <w:color w:val="333333"/>
          <w:sz w:val="28"/>
          <w:szCs w:val="28"/>
        </w:rPr>
        <w:t>.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№</w:t>
      </w:r>
      <w:r w:rsidRPr="006627FC">
        <w:rPr>
          <w:rFonts w:ascii="Helvetica" w:hAnsi="Helvetica" w:cs="Helvetica"/>
          <w:b/>
          <w:bCs/>
          <w:color w:val="333333"/>
          <w:sz w:val="28"/>
          <w:szCs w:val="28"/>
        </w:rPr>
        <w:t>5 </w:t>
      </w:r>
      <w:r w:rsidRPr="006627FC">
        <w:rPr>
          <w:rFonts w:ascii="Helvetica" w:hAnsi="Helvetica" w:cs="Helvetica"/>
          <w:color w:val="333333"/>
          <w:sz w:val="28"/>
          <w:szCs w:val="28"/>
        </w:rPr>
        <w:t>Знайти четвертий член нескінченно спадної геометричної прогресії, сума якої дорівнює 81, а перший член 54.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 xml:space="preserve">а) 3 б) -3 в) 2 г) ін. </w:t>
      </w:r>
      <w:proofErr w:type="spellStart"/>
      <w:r w:rsidRPr="006627FC">
        <w:rPr>
          <w:rFonts w:ascii="Helvetica" w:hAnsi="Helvetica" w:cs="Helvetica"/>
          <w:color w:val="333333"/>
          <w:sz w:val="28"/>
          <w:szCs w:val="28"/>
        </w:rPr>
        <w:t>відпов</w:t>
      </w:r>
      <w:proofErr w:type="spellEnd"/>
      <w:r w:rsidRPr="006627FC">
        <w:rPr>
          <w:rFonts w:ascii="Helvetica" w:hAnsi="Helvetica" w:cs="Helvetica"/>
          <w:color w:val="333333"/>
          <w:sz w:val="28"/>
          <w:szCs w:val="28"/>
        </w:rPr>
        <w:t>.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№ </w:t>
      </w:r>
      <w:r w:rsidRPr="006627FC">
        <w:rPr>
          <w:rFonts w:ascii="Helvetica" w:hAnsi="Helvetica" w:cs="Helvetica"/>
          <w:b/>
          <w:bCs/>
          <w:color w:val="333333"/>
          <w:sz w:val="28"/>
          <w:szCs w:val="28"/>
        </w:rPr>
        <w:t>6</w:t>
      </w:r>
      <w:r w:rsidRPr="006627FC">
        <w:rPr>
          <w:rFonts w:ascii="Helvetica" w:hAnsi="Helvetica" w:cs="Helvetica"/>
          <w:color w:val="333333"/>
          <w:sz w:val="28"/>
          <w:szCs w:val="28"/>
        </w:rPr>
        <w:t> Знайти S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8</w:t>
      </w:r>
      <w:r w:rsidRPr="006627FC">
        <w:rPr>
          <w:rFonts w:ascii="Helvetica" w:hAnsi="Helvetica" w:cs="Helvetica"/>
          <w:color w:val="333333"/>
          <w:sz w:val="28"/>
          <w:szCs w:val="28"/>
        </w:rPr>
        <w:t xml:space="preserve">, якщо </w:t>
      </w:r>
      <w:proofErr w:type="spellStart"/>
      <w:r w:rsidRPr="006627FC">
        <w:rPr>
          <w:rFonts w:ascii="Helvetica" w:hAnsi="Helvetica" w:cs="Helvetica"/>
          <w:color w:val="333333"/>
          <w:sz w:val="28"/>
          <w:szCs w:val="28"/>
        </w:rPr>
        <w:t>b</w:t>
      </w:r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n</w:t>
      </w:r>
      <w:proofErr w:type="spellEnd"/>
      <w:r w:rsidRPr="006627FC">
        <w:rPr>
          <w:rFonts w:ascii="Helvetica" w:hAnsi="Helvetica" w:cs="Helvetica"/>
          <w:color w:val="333333"/>
          <w:sz w:val="28"/>
          <w:szCs w:val="28"/>
          <w:vertAlign w:val="subscript"/>
        </w:rPr>
        <w:t> </w:t>
      </w:r>
      <w:r w:rsidRPr="006627FC">
        <w:rPr>
          <w:rFonts w:ascii="Helvetica" w:hAnsi="Helvetica" w:cs="Helvetica"/>
          <w:color w:val="333333"/>
          <w:sz w:val="28"/>
          <w:szCs w:val="28"/>
        </w:rPr>
        <w:t>= 384, q = 2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 xml:space="preserve">а)765 б)-765 в) 728 г) ін. </w:t>
      </w:r>
      <w:proofErr w:type="spellStart"/>
      <w:r w:rsidRPr="006627FC">
        <w:rPr>
          <w:rFonts w:ascii="Helvetica" w:hAnsi="Helvetica" w:cs="Helvetica"/>
          <w:color w:val="333333"/>
          <w:sz w:val="28"/>
          <w:szCs w:val="28"/>
        </w:rPr>
        <w:t>в</w:t>
      </w:r>
      <w:r>
        <w:rPr>
          <w:rFonts w:ascii="Helvetica" w:hAnsi="Helvetica" w:cs="Helvetica"/>
          <w:color w:val="333333"/>
          <w:sz w:val="28"/>
          <w:szCs w:val="28"/>
        </w:rPr>
        <w:t>ідпов</w:t>
      </w:r>
      <w:proofErr w:type="spellEnd"/>
      <w:r>
        <w:rPr>
          <w:rFonts w:ascii="Helvetica" w:hAnsi="Helvetica" w:cs="Helvetica"/>
          <w:color w:val="333333"/>
          <w:sz w:val="28"/>
          <w:szCs w:val="28"/>
        </w:rPr>
        <w:t>.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№</w:t>
      </w:r>
      <w:r w:rsidRPr="006627FC">
        <w:rPr>
          <w:rFonts w:ascii="Helvetica" w:hAnsi="Helvetica" w:cs="Helvetica"/>
          <w:b/>
          <w:bCs/>
          <w:color w:val="333333"/>
          <w:sz w:val="28"/>
          <w:szCs w:val="28"/>
        </w:rPr>
        <w:t>7</w:t>
      </w:r>
      <w:r w:rsidRPr="006627FC">
        <w:rPr>
          <w:rFonts w:ascii="Helvetica" w:hAnsi="Helvetica" w:cs="Helvetica"/>
          <w:color w:val="333333"/>
          <w:sz w:val="28"/>
          <w:szCs w:val="28"/>
        </w:rPr>
        <w:t> Перший член геометричної прогресії дорівнює 2, а третій 18. Скільки перших членів треба взяти, щоб їх сума дорівнювала 242.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№</w:t>
      </w:r>
      <w:r w:rsidRPr="006627FC">
        <w:rPr>
          <w:rFonts w:ascii="Helvetica" w:hAnsi="Helvetica" w:cs="Helvetica"/>
          <w:b/>
          <w:bCs/>
          <w:color w:val="333333"/>
          <w:sz w:val="28"/>
          <w:szCs w:val="28"/>
        </w:rPr>
        <w:t>8 </w:t>
      </w:r>
      <w:r w:rsidRPr="006627FC">
        <w:rPr>
          <w:rFonts w:ascii="Helvetica" w:hAnsi="Helvetica" w:cs="Helvetica"/>
          <w:color w:val="333333"/>
          <w:sz w:val="28"/>
          <w:szCs w:val="28"/>
        </w:rPr>
        <w:t>Четвертий член геометричної прогресії становить 25% від шостого члена цієї прогресії, а сума другого та п'ятого членів прогресії дорівнює 216. Знайти суму перших чотирьох членів прогресії.</w:t>
      </w:r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bookmarkStart w:id="0" w:name="_GoBack"/>
      <w:bookmarkEnd w:id="0"/>
    </w:p>
    <w:p w:rsidR="006627FC" w:rsidRPr="006627FC" w:rsidRDefault="006627FC" w:rsidP="006627FC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8"/>
          <w:szCs w:val="28"/>
        </w:rPr>
      </w:pPr>
      <w:r w:rsidRPr="006627FC">
        <w:rPr>
          <w:rFonts w:ascii="Helvetica" w:hAnsi="Helvetica" w:cs="Helvetica"/>
          <w:color w:val="333333"/>
          <w:sz w:val="28"/>
          <w:szCs w:val="28"/>
        </w:rPr>
        <w:t>№</w:t>
      </w:r>
      <w:r w:rsidRPr="006627FC">
        <w:rPr>
          <w:rFonts w:ascii="Helvetica" w:hAnsi="Helvetica" w:cs="Helvetica"/>
          <w:b/>
          <w:bCs/>
          <w:color w:val="333333"/>
          <w:sz w:val="28"/>
          <w:szCs w:val="28"/>
        </w:rPr>
        <w:t>9</w:t>
      </w:r>
      <w:r w:rsidRPr="006627FC">
        <w:rPr>
          <w:rFonts w:ascii="Helvetica" w:hAnsi="Helvetica" w:cs="Helvetica"/>
          <w:color w:val="333333"/>
          <w:sz w:val="28"/>
          <w:szCs w:val="28"/>
        </w:rPr>
        <w:t>. Сума перших трьох членів геометричної прогресії дорівнює 21, а сума їх квадратів дорівнює 189. Знайти ці числа.</w:t>
      </w:r>
    </w:p>
    <w:p w:rsidR="006627FC" w:rsidRDefault="006627FC"/>
    <w:sectPr w:rsidR="006627FC" w:rsidSect="006627FC">
      <w:pgSz w:w="11906" w:h="16838"/>
      <w:pgMar w:top="850" w:right="707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27FC"/>
    <w:rsid w:val="00662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627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6627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27F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627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6627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27F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908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731</Words>
  <Characters>418</Characters>
  <Application>Microsoft Office Word</Application>
  <DocSecurity>0</DocSecurity>
  <Lines>3</Lines>
  <Paragraphs>2</Paragraphs>
  <ScaleCrop>false</ScaleCrop>
  <Company/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2020-04-13T10:17:00Z</dcterms:created>
  <dcterms:modified xsi:type="dcterms:W3CDTF">2020-04-13T10:20:00Z</dcterms:modified>
</cp:coreProperties>
</file>