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375A9A" w:rsidRDefault="00FD410A" w:rsidP="00840B0E">
      <w:pPr>
        <w:ind w:right="99"/>
        <w:jc w:val="center"/>
      </w:pPr>
      <w:r w:rsidRPr="00375A9A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4.25pt" o:ole="" o:allowoverlap="f">
            <v:imagedata r:id="rId9" o:title=""/>
          </v:shape>
          <o:OLEObject Type="Embed" ProgID="PBrush" ShapeID="_x0000_i1025" DrawAspect="Content" ObjectID="_1617781470" r:id="rId10"/>
        </w:object>
      </w:r>
    </w:p>
    <w:p w:rsidR="00FD410A" w:rsidRPr="00375A9A" w:rsidRDefault="00FD410A" w:rsidP="00840B0E">
      <w:pPr>
        <w:jc w:val="center"/>
        <w:rPr>
          <w:b/>
          <w:smallCaps/>
        </w:rPr>
      </w:pP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НАКАЗ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ПО ГАННІВСЬКІЙ ЗАГАЛЬНООСВІТНІЙ ШКОЛІ І-ІІІ СТУПЕНІВ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ПЕТРІВСЬКОЇ РАЙОННОЇ РАДИ КІРОВОГРАДСЬКОЇ ОБЛАСТІ</w:t>
      </w:r>
    </w:p>
    <w:p w:rsidR="00FD410A" w:rsidRPr="00375A9A" w:rsidRDefault="00FD410A" w:rsidP="00840B0E">
      <w:pPr>
        <w:rPr>
          <w:smallCaps/>
        </w:rPr>
      </w:pPr>
    </w:p>
    <w:p w:rsidR="00FD410A" w:rsidRPr="00375A9A" w:rsidRDefault="00FD410A" w:rsidP="00840B0E">
      <w:pPr>
        <w:pStyle w:val="a3"/>
        <w:spacing w:after="0"/>
        <w:jc w:val="left"/>
        <w:rPr>
          <w:rFonts w:ascii="Times New Roman" w:hAnsi="Times New Roman"/>
        </w:rPr>
      </w:pPr>
      <w:r w:rsidRPr="00375A9A">
        <w:rPr>
          <w:rFonts w:ascii="Times New Roman" w:hAnsi="Times New Roman"/>
          <w:u w:val="single"/>
        </w:rPr>
        <w:t xml:space="preserve">від </w:t>
      </w:r>
      <w:r w:rsidR="002E5D5C">
        <w:rPr>
          <w:rFonts w:ascii="Times New Roman" w:hAnsi="Times New Roman"/>
          <w:u w:val="single"/>
        </w:rPr>
        <w:t>05</w:t>
      </w:r>
      <w:r w:rsidR="003D766A" w:rsidRPr="00375A9A">
        <w:rPr>
          <w:rFonts w:ascii="Times New Roman" w:hAnsi="Times New Roman"/>
          <w:u w:val="single"/>
        </w:rPr>
        <w:t xml:space="preserve"> квітня</w:t>
      </w:r>
      <w:r w:rsidRPr="00375A9A">
        <w:rPr>
          <w:rFonts w:ascii="Times New Roman" w:hAnsi="Times New Roman"/>
          <w:u w:val="single"/>
        </w:rPr>
        <w:t xml:space="preserve"> 2019 року</w:t>
      </w:r>
      <w:r w:rsidRPr="00375A9A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375A9A">
        <w:rPr>
          <w:rFonts w:ascii="Times New Roman" w:hAnsi="Times New Roman"/>
        </w:rPr>
        <w:t xml:space="preserve">         </w:t>
      </w:r>
      <w:r w:rsidRPr="00375A9A">
        <w:rPr>
          <w:rFonts w:ascii="Times New Roman" w:hAnsi="Times New Roman"/>
        </w:rPr>
        <w:t xml:space="preserve">          </w:t>
      </w:r>
      <w:r w:rsidRPr="00375A9A">
        <w:rPr>
          <w:rFonts w:ascii="Times New Roman" w:hAnsi="Times New Roman"/>
          <w:u w:val="single"/>
        </w:rPr>
        <w:t xml:space="preserve">№ </w:t>
      </w:r>
      <w:r w:rsidR="000779A4">
        <w:rPr>
          <w:rFonts w:ascii="Times New Roman" w:hAnsi="Times New Roman"/>
          <w:u w:val="single"/>
        </w:rPr>
        <w:t>96</w:t>
      </w:r>
      <w:bookmarkStart w:id="0" w:name="_GoBack"/>
      <w:bookmarkEnd w:id="0"/>
    </w:p>
    <w:p w:rsidR="00FD410A" w:rsidRPr="00375A9A" w:rsidRDefault="00FD410A" w:rsidP="00840B0E">
      <w:pPr>
        <w:pStyle w:val="a3"/>
        <w:spacing w:after="0"/>
        <w:ind w:firstLine="709"/>
        <w:rPr>
          <w:rFonts w:ascii="Times New Roman" w:hAnsi="Times New Roman"/>
        </w:rPr>
      </w:pPr>
      <w:r w:rsidRPr="00375A9A">
        <w:rPr>
          <w:rFonts w:ascii="Times New Roman" w:hAnsi="Times New Roman"/>
        </w:rPr>
        <w:t>с. Ганнівка</w:t>
      </w:r>
    </w:p>
    <w:p w:rsidR="00FD410A" w:rsidRPr="00375A9A" w:rsidRDefault="00FD410A" w:rsidP="00840B0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375A9A" w:rsidRDefault="00FD410A" w:rsidP="00840B0E"/>
    <w:p w:rsidR="00FA040C" w:rsidRPr="00FA040C" w:rsidRDefault="006674BE" w:rsidP="00FA040C">
      <w:r w:rsidRPr="002E5D5C">
        <w:t>Про</w:t>
      </w:r>
      <w:r w:rsidR="00B64E60" w:rsidRPr="002E5D5C">
        <w:rPr>
          <w:bCs/>
        </w:rPr>
        <w:t xml:space="preserve"> </w:t>
      </w:r>
      <w:r w:rsidR="00FA040C" w:rsidRPr="00FA040C">
        <w:t>проведення попередньої</w:t>
      </w:r>
    </w:p>
    <w:p w:rsidR="00FA040C" w:rsidRDefault="00FA040C" w:rsidP="00FA040C">
      <w:r>
        <w:t xml:space="preserve">комплектації педагогічними </w:t>
      </w:r>
      <w:r w:rsidRPr="00FA040C">
        <w:t>кадрами</w:t>
      </w:r>
    </w:p>
    <w:p w:rsidR="00FA040C" w:rsidRPr="00FA040C" w:rsidRDefault="00FA040C" w:rsidP="00FA040C">
      <w:r w:rsidRPr="00FA040C">
        <w:t>на 2019/2020</w:t>
      </w:r>
      <w:r>
        <w:t xml:space="preserve"> </w:t>
      </w:r>
      <w:r w:rsidRPr="00FA040C">
        <w:t>навчальний рік</w:t>
      </w:r>
    </w:p>
    <w:p w:rsidR="00FD410A" w:rsidRPr="002E5D5C" w:rsidRDefault="00FD410A" w:rsidP="002E5D5C">
      <w:pPr>
        <w:ind w:right="-81"/>
      </w:pPr>
    </w:p>
    <w:p w:rsidR="00376528" w:rsidRPr="00FA040C" w:rsidRDefault="00FD410A" w:rsidP="00FA040C">
      <w:pPr>
        <w:ind w:firstLine="709"/>
        <w:jc w:val="both"/>
      </w:pPr>
      <w:r w:rsidRPr="002E5D5C">
        <w:t>На виконання наказу начальника відділу ос</w:t>
      </w:r>
      <w:r w:rsidR="002E5D5C" w:rsidRPr="002E5D5C">
        <w:t>віти райдержадміністрації від 05</w:t>
      </w:r>
      <w:r w:rsidRPr="002E5D5C">
        <w:t xml:space="preserve"> </w:t>
      </w:r>
      <w:r w:rsidR="003D766A" w:rsidRPr="002E5D5C">
        <w:t>квітня</w:t>
      </w:r>
      <w:r w:rsidRPr="002E5D5C">
        <w:t xml:space="preserve"> </w:t>
      </w:r>
      <w:r w:rsidRPr="002E5D5C">
        <w:rPr>
          <w:spacing w:val="30"/>
        </w:rPr>
        <w:t>2019 року</w:t>
      </w:r>
      <w:r w:rsidR="00FA040C">
        <w:t xml:space="preserve"> № 82</w:t>
      </w:r>
      <w:r w:rsidRPr="002E5D5C">
        <w:t xml:space="preserve"> «</w:t>
      </w:r>
      <w:r w:rsidR="006674BE" w:rsidRPr="002E5D5C">
        <w:rPr>
          <w:bCs/>
        </w:rPr>
        <w:t>Про</w:t>
      </w:r>
      <w:r w:rsidR="00FA040C">
        <w:rPr>
          <w:bCs/>
        </w:rPr>
        <w:t xml:space="preserve"> </w:t>
      </w:r>
      <w:r w:rsidR="00FA040C">
        <w:t xml:space="preserve">проведення попередньої комплектації педагогічними кадрами закладів освіти </w:t>
      </w:r>
      <w:r w:rsidR="00FA040C" w:rsidRPr="00FA040C">
        <w:t>на 2019/2020</w:t>
      </w:r>
      <w:r w:rsidR="00FA040C">
        <w:t xml:space="preserve"> навчальний рік</w:t>
      </w:r>
      <w:r w:rsidR="00840B0E" w:rsidRPr="002E5D5C">
        <w:rPr>
          <w:bCs/>
        </w:rPr>
        <w:t xml:space="preserve">» </w:t>
      </w:r>
    </w:p>
    <w:p w:rsidR="00FD410A" w:rsidRPr="002E5D5C" w:rsidRDefault="00FD410A" w:rsidP="00FA040C">
      <w:pPr>
        <w:ind w:firstLine="709"/>
        <w:jc w:val="both"/>
        <w:rPr>
          <w:bCs/>
        </w:rPr>
      </w:pPr>
    </w:p>
    <w:p w:rsidR="00FD410A" w:rsidRPr="00375A9A" w:rsidRDefault="00FD410A" w:rsidP="00FA040C">
      <w:pPr>
        <w:ind w:firstLine="709"/>
        <w:jc w:val="both"/>
        <w:rPr>
          <w:bCs/>
        </w:rPr>
      </w:pPr>
      <w:r w:rsidRPr="00375A9A">
        <w:rPr>
          <w:bCs/>
        </w:rPr>
        <w:t>НАКАЗУЮ:</w:t>
      </w:r>
    </w:p>
    <w:p w:rsidR="00FD410A" w:rsidRPr="00375A9A" w:rsidRDefault="00FD410A" w:rsidP="00FA040C">
      <w:pPr>
        <w:ind w:firstLine="709"/>
        <w:jc w:val="both"/>
      </w:pPr>
    </w:p>
    <w:p w:rsidR="00FA040C" w:rsidRPr="00FA040C" w:rsidRDefault="007B106C" w:rsidP="00FA040C">
      <w:pPr>
        <w:ind w:firstLine="709"/>
        <w:jc w:val="both"/>
      </w:pPr>
      <w:r w:rsidRPr="00375A9A">
        <w:rPr>
          <w:color w:val="000000"/>
        </w:rPr>
        <w:t xml:space="preserve">1. </w:t>
      </w:r>
      <w:r w:rsidR="006674BE" w:rsidRPr="00375A9A">
        <w:rPr>
          <w:color w:val="000000"/>
        </w:rPr>
        <w:t xml:space="preserve">Заступнику директора з навчально-виховної роботи </w:t>
      </w:r>
      <w:r w:rsidR="00FD410A" w:rsidRPr="00375A9A">
        <w:rPr>
          <w:color w:val="000000"/>
        </w:rPr>
        <w:t xml:space="preserve">Ганнівської </w:t>
      </w:r>
      <w:r w:rsidR="00FD410A" w:rsidRPr="00375A9A">
        <w:t>загальноосвітньої</w:t>
      </w:r>
      <w:r w:rsidR="00A2649C" w:rsidRPr="00375A9A">
        <w:t xml:space="preserve"> школи І-ІІІ ступенів </w:t>
      </w:r>
      <w:r w:rsidR="00FA040C">
        <w:t>ГРИШАЄВІЙ О.В.</w:t>
      </w:r>
      <w:r w:rsidR="006674BE" w:rsidRPr="00375A9A">
        <w:t xml:space="preserve">, </w:t>
      </w:r>
      <w:r w:rsidR="00FD410A" w:rsidRPr="00375A9A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375A9A">
        <w:t xml:space="preserve"> І-ІІІ ступенів БОНДАРЄВІЙ Н.П.</w:t>
      </w:r>
      <w:r w:rsidR="00375A9A">
        <w:t>:</w:t>
      </w:r>
    </w:p>
    <w:p w:rsidR="00FA040C" w:rsidRPr="00AE3780" w:rsidRDefault="00FA040C" w:rsidP="00FA040C">
      <w:pPr>
        <w:ind w:firstLine="709"/>
        <w:jc w:val="both"/>
      </w:pPr>
      <w:r>
        <w:t>1) д</w:t>
      </w:r>
      <w:r w:rsidRPr="00AE3780">
        <w:t>о 20 квітня 201</w:t>
      </w:r>
      <w:r>
        <w:t>9</w:t>
      </w:r>
      <w:r w:rsidRPr="00AE3780">
        <w:t xml:space="preserve"> року провести попередню комплектацію педагогічними кадрами на 201</w:t>
      </w:r>
      <w:r>
        <w:t>9</w:t>
      </w:r>
      <w:r w:rsidRPr="00AE3780">
        <w:t>/20</w:t>
      </w:r>
      <w:r>
        <w:t>20</w:t>
      </w:r>
      <w:r w:rsidRPr="00AE3780">
        <w:t xml:space="preserve"> навчальний рік </w:t>
      </w:r>
      <w:r>
        <w:t xml:space="preserve">відповідно до вимог чинного законодавства </w:t>
      </w:r>
      <w:r w:rsidRPr="00AE3780">
        <w:t>та подати матеріали до відд</w:t>
      </w:r>
      <w:r>
        <w:t>ілу освіти райдержадміністрації;</w:t>
      </w:r>
    </w:p>
    <w:p w:rsidR="00FA040C" w:rsidRPr="00AE3780" w:rsidRDefault="00FA040C" w:rsidP="00FA040C">
      <w:pPr>
        <w:ind w:firstLine="709"/>
        <w:jc w:val="both"/>
        <w:rPr>
          <w:color w:val="000000"/>
        </w:rPr>
      </w:pPr>
      <w:r>
        <w:t>2) з</w:t>
      </w:r>
      <w:r w:rsidRPr="00AE3780">
        <w:rPr>
          <w:color w:val="000000"/>
        </w:rPr>
        <w:t>абезпечити гласність проведення комплектації спільно з профспілковим комітетом</w:t>
      </w:r>
      <w:r>
        <w:t>;</w:t>
      </w:r>
    </w:p>
    <w:p w:rsidR="00FA040C" w:rsidRPr="00AE3780" w:rsidRDefault="00FA040C" w:rsidP="00FA040C">
      <w:pPr>
        <w:ind w:firstLine="709"/>
        <w:jc w:val="both"/>
      </w:pPr>
      <w:r w:rsidRPr="00AE3780">
        <w:rPr>
          <w:color w:val="000000"/>
        </w:rPr>
        <w:t>3</w:t>
      </w:r>
      <w:r>
        <w:rPr>
          <w:color w:val="000000"/>
        </w:rPr>
        <w:t>) в</w:t>
      </w:r>
      <w:r w:rsidRPr="00AE3780">
        <w:t>рахувати вимоги Міністерства освіти і науки України щодо викладання предметів учителями за фахом</w:t>
      </w:r>
      <w:r>
        <w:t>;</w:t>
      </w:r>
      <w:r w:rsidRPr="00AE3780">
        <w:t>.</w:t>
      </w:r>
    </w:p>
    <w:p w:rsidR="00FA040C" w:rsidRPr="00AE3780" w:rsidRDefault="00FA040C" w:rsidP="00FA040C">
      <w:pPr>
        <w:ind w:firstLine="709"/>
        <w:jc w:val="both"/>
      </w:pPr>
      <w:r>
        <w:t>4) н</w:t>
      </w:r>
      <w:r w:rsidRPr="00AE3780">
        <w:t>е збільшувати безпідставно педагогічне навантаження вчителів годинами не за набутою у закладі вищої освіти спеціальністю</w:t>
      </w:r>
      <w:r>
        <w:t>;</w:t>
      </w:r>
    </w:p>
    <w:p w:rsidR="00FA040C" w:rsidRPr="00AE3780" w:rsidRDefault="00FA040C" w:rsidP="00FA040C">
      <w:pPr>
        <w:ind w:firstLine="709"/>
        <w:jc w:val="both"/>
      </w:pPr>
      <w:r>
        <w:t>5) н</w:t>
      </w:r>
      <w:r w:rsidRPr="00AE3780">
        <w:t>е перевищувати безпідставно тижневе навант</w:t>
      </w:r>
      <w:r>
        <w:t>аження педагогічним працівникам;</w:t>
      </w:r>
    </w:p>
    <w:p w:rsidR="00FA040C" w:rsidRPr="00AE3780" w:rsidRDefault="00FA040C" w:rsidP="00FA040C">
      <w:pPr>
        <w:ind w:firstLine="709"/>
        <w:jc w:val="both"/>
        <w:rPr>
          <w:color w:val="000000"/>
        </w:rPr>
      </w:pPr>
      <w:r>
        <w:t>6) н</w:t>
      </w:r>
      <w:r w:rsidRPr="00AE3780">
        <w:rPr>
          <w:color w:val="000000"/>
        </w:rPr>
        <w:t>е допускати роздрібнення годин одного предмет</w:t>
      </w:r>
      <w:r>
        <w:rPr>
          <w:color w:val="000000"/>
        </w:rPr>
        <w:t>у</w:t>
      </w:r>
      <w:r>
        <w:t>;</w:t>
      </w:r>
    </w:p>
    <w:p w:rsidR="00FA040C" w:rsidRPr="00AE3780" w:rsidRDefault="00FA040C" w:rsidP="00FA040C">
      <w:pPr>
        <w:ind w:firstLine="709"/>
        <w:jc w:val="both"/>
        <w:rPr>
          <w:color w:val="000000"/>
        </w:rPr>
      </w:pPr>
      <w:r>
        <w:rPr>
          <w:color w:val="000000"/>
        </w:rPr>
        <w:t>7) і</w:t>
      </w:r>
      <w:r w:rsidRPr="00AE3780">
        <w:rPr>
          <w:color w:val="000000"/>
        </w:rPr>
        <w:t>з метою уникнення вик</w:t>
      </w:r>
      <w:r>
        <w:rPr>
          <w:color w:val="000000"/>
        </w:rPr>
        <w:t xml:space="preserve">ладання навчальних предметів нефахівцями </w:t>
      </w:r>
      <w:r w:rsidRPr="00AE3780">
        <w:rPr>
          <w:color w:val="000000"/>
        </w:rPr>
        <w:t>включити до списку вакансій години педагогічних працівників, які працюють не за здобутим фахом</w:t>
      </w:r>
      <w:r>
        <w:t>;</w:t>
      </w:r>
    </w:p>
    <w:p w:rsidR="00FA040C" w:rsidRPr="00FA040C" w:rsidRDefault="00FA040C" w:rsidP="00FA040C">
      <w:pPr>
        <w:ind w:firstLine="709"/>
        <w:jc w:val="both"/>
      </w:pPr>
      <w:r>
        <w:rPr>
          <w:color w:val="000000"/>
        </w:rPr>
        <w:t>8) к</w:t>
      </w:r>
      <w:r w:rsidRPr="00AE3780">
        <w:rPr>
          <w:color w:val="000000"/>
        </w:rPr>
        <w:t>ерівникам закладів та їх</w:t>
      </w:r>
      <w:r>
        <w:rPr>
          <w:color w:val="000000"/>
        </w:rPr>
        <w:t>нім</w:t>
      </w:r>
      <w:r w:rsidRPr="00AE3780">
        <w:rPr>
          <w:color w:val="000000"/>
        </w:rPr>
        <w:t xml:space="preserve"> заступникам встановлювати тижневе навантаження за наявності вакансій згідно </w:t>
      </w:r>
      <w:r>
        <w:rPr>
          <w:color w:val="000000"/>
        </w:rPr>
        <w:t xml:space="preserve">з </w:t>
      </w:r>
      <w:r w:rsidRPr="00AE3780">
        <w:rPr>
          <w:color w:val="000000"/>
        </w:rPr>
        <w:t>діюч</w:t>
      </w:r>
      <w:r>
        <w:rPr>
          <w:color w:val="000000"/>
        </w:rPr>
        <w:t>им</w:t>
      </w:r>
      <w:r w:rsidRPr="00AE3780">
        <w:rPr>
          <w:color w:val="000000"/>
        </w:rPr>
        <w:t xml:space="preserve"> законодавств</w:t>
      </w:r>
      <w:r>
        <w:rPr>
          <w:color w:val="000000"/>
        </w:rPr>
        <w:t>ом</w:t>
      </w:r>
      <w:r>
        <w:t>;</w:t>
      </w:r>
    </w:p>
    <w:p w:rsidR="00FA040C" w:rsidRPr="00FA040C" w:rsidRDefault="00FA040C" w:rsidP="00FA040C">
      <w:pPr>
        <w:ind w:firstLine="709"/>
        <w:jc w:val="both"/>
      </w:pPr>
      <w:r>
        <w:rPr>
          <w:color w:val="000000"/>
        </w:rPr>
        <w:t>9) д</w:t>
      </w:r>
      <w:r w:rsidRPr="00AE3780">
        <w:t xml:space="preserve">о </w:t>
      </w:r>
      <w:r>
        <w:t>20</w:t>
      </w:r>
      <w:r w:rsidRPr="00AE3780">
        <w:t xml:space="preserve"> квітня 201</w:t>
      </w:r>
      <w:r>
        <w:t>9</w:t>
      </w:r>
      <w:r w:rsidRPr="00AE3780">
        <w:t xml:space="preserve"> року ознайомити вчителів під особистий підпис із педагогічним навантаженням на 201</w:t>
      </w:r>
      <w:r>
        <w:t>9</w:t>
      </w:r>
      <w:r w:rsidRPr="00AE3780">
        <w:t>/20</w:t>
      </w:r>
      <w:r>
        <w:t>20</w:t>
      </w:r>
      <w:r w:rsidRPr="00AE3780">
        <w:t xml:space="preserve"> навчальний рік. У разі відмови від</w:t>
      </w:r>
      <w:r>
        <w:t xml:space="preserve"> продовження роботи у зв’язку зі</w:t>
      </w:r>
      <w:r w:rsidRPr="00AE3780">
        <w:t xml:space="preserve"> зміною істотних умов праці виконати організаційно-практичні заходи згідно зі </w:t>
      </w:r>
      <w:r>
        <w:t xml:space="preserve">ст. 36 п.6 </w:t>
      </w:r>
      <w:proofErr w:type="spellStart"/>
      <w:r>
        <w:t>КЗпП</w:t>
      </w:r>
      <w:proofErr w:type="spellEnd"/>
      <w:r>
        <w:t xml:space="preserve"> України.</w:t>
      </w:r>
    </w:p>
    <w:p w:rsidR="00FD410A" w:rsidRPr="00375A9A" w:rsidRDefault="00FD410A" w:rsidP="00FA040C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hAnsi="Times New Roman" w:cs="Times New Roman"/>
          <w:sz w:val="24"/>
          <w:szCs w:val="24"/>
        </w:rPr>
        <w:t xml:space="preserve">2. 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375A9A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FA040C">
        <w:rPr>
          <w:rFonts w:ascii="Times New Roman" w:eastAsia="Times New Roman" w:hAnsi="Times New Roman" w:cs="Times New Roman"/>
          <w:sz w:val="24"/>
          <w:szCs w:val="24"/>
        </w:rPr>
        <w:t>ЩУРИК О.О.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375A9A" w:rsidRDefault="00FD410A" w:rsidP="00840B0E">
      <w:pPr>
        <w:widowControl w:val="0"/>
        <w:ind w:firstLine="709"/>
        <w:jc w:val="both"/>
      </w:pPr>
    </w:p>
    <w:p w:rsidR="00FD410A" w:rsidRPr="00375A9A" w:rsidRDefault="00FD410A" w:rsidP="00840B0E">
      <w:pPr>
        <w:widowControl w:val="0"/>
        <w:ind w:firstLine="709"/>
        <w:jc w:val="both"/>
      </w:pPr>
    </w:p>
    <w:p w:rsidR="00FD410A" w:rsidRPr="00375A9A" w:rsidRDefault="00FD410A" w:rsidP="00840B0E">
      <w:r w:rsidRPr="00375A9A">
        <w:t>Директор школи                                                                                          О.Канівець</w:t>
      </w:r>
    </w:p>
    <w:p w:rsidR="00FD410A" w:rsidRPr="00375A9A" w:rsidRDefault="00FD410A" w:rsidP="00840B0E"/>
    <w:p w:rsidR="00FD410A" w:rsidRPr="00375A9A" w:rsidRDefault="00FD410A" w:rsidP="00840B0E">
      <w:r w:rsidRPr="00375A9A">
        <w:t>З наказом ознайомлені:                                                                          О.Щурик</w:t>
      </w:r>
    </w:p>
    <w:p w:rsidR="00FD410A" w:rsidRPr="00375A9A" w:rsidRDefault="003432E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1D1A89" w:rsidRPr="00375A9A" w:rsidRDefault="00FD410A" w:rsidP="00840B0E">
      <w:pPr>
        <w:ind w:left="6804"/>
      </w:pPr>
      <w:r w:rsidRPr="00375A9A">
        <w:t>Т.</w:t>
      </w:r>
      <w:proofErr w:type="spellStart"/>
      <w:r w:rsidRPr="00375A9A">
        <w:t>Погорєла</w:t>
      </w:r>
      <w:proofErr w:type="spellEnd"/>
    </w:p>
    <w:p w:rsidR="00FA040C" w:rsidRPr="00AE3780" w:rsidRDefault="00FA040C" w:rsidP="00FA040C">
      <w:pPr>
        <w:spacing w:line="360" w:lineRule="auto"/>
      </w:pPr>
    </w:p>
    <w:sectPr w:rsidR="00FA040C" w:rsidRPr="00AE3780" w:rsidSect="00FA040C">
      <w:pgSz w:w="11907" w:h="16840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F2" w:rsidRDefault="009567F2">
      <w:r>
        <w:separator/>
      </w:r>
    </w:p>
  </w:endnote>
  <w:endnote w:type="continuationSeparator" w:id="0">
    <w:p w:rsidR="009567F2" w:rsidRDefault="0095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F2" w:rsidRDefault="009567F2">
      <w:r>
        <w:separator/>
      </w:r>
    </w:p>
  </w:footnote>
  <w:footnote w:type="continuationSeparator" w:id="0">
    <w:p w:rsidR="009567F2" w:rsidRDefault="0095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A43DF2"/>
    <w:multiLevelType w:val="hybridMultilevel"/>
    <w:tmpl w:val="DFA8F3D6"/>
    <w:lvl w:ilvl="0" w:tplc="A8AA3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A2213"/>
    <w:multiLevelType w:val="multilevel"/>
    <w:tmpl w:val="D02CC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6D37BCA"/>
    <w:multiLevelType w:val="hybridMultilevel"/>
    <w:tmpl w:val="AA4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8306E"/>
    <w:multiLevelType w:val="hybridMultilevel"/>
    <w:tmpl w:val="A654714E"/>
    <w:lvl w:ilvl="0" w:tplc="5686E4B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7F65A8"/>
    <w:multiLevelType w:val="hybridMultilevel"/>
    <w:tmpl w:val="6C46230A"/>
    <w:lvl w:ilvl="0" w:tplc="511651D6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>
    <w:nsid w:val="5F312775"/>
    <w:multiLevelType w:val="hybridMultilevel"/>
    <w:tmpl w:val="EAFA1450"/>
    <w:lvl w:ilvl="0" w:tplc="51165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5674BF"/>
    <w:multiLevelType w:val="hybridMultilevel"/>
    <w:tmpl w:val="83D64BEA"/>
    <w:lvl w:ilvl="0" w:tplc="D212AAD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E5E8F"/>
    <w:multiLevelType w:val="hybridMultilevel"/>
    <w:tmpl w:val="9AF66850"/>
    <w:lvl w:ilvl="0" w:tplc="D2165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779A4"/>
    <w:rsid w:val="0009397C"/>
    <w:rsid w:val="0012591C"/>
    <w:rsid w:val="001875D5"/>
    <w:rsid w:val="001C6FA2"/>
    <w:rsid w:val="001D1A89"/>
    <w:rsid w:val="002E5D5C"/>
    <w:rsid w:val="003432EA"/>
    <w:rsid w:val="00347DC8"/>
    <w:rsid w:val="00375A9A"/>
    <w:rsid w:val="00376528"/>
    <w:rsid w:val="003807CB"/>
    <w:rsid w:val="003C60BD"/>
    <w:rsid w:val="003D766A"/>
    <w:rsid w:val="004D50E6"/>
    <w:rsid w:val="004F54C3"/>
    <w:rsid w:val="0057650A"/>
    <w:rsid w:val="005C6B27"/>
    <w:rsid w:val="00621506"/>
    <w:rsid w:val="006429B3"/>
    <w:rsid w:val="00644443"/>
    <w:rsid w:val="006532BF"/>
    <w:rsid w:val="006674BE"/>
    <w:rsid w:val="006B40E4"/>
    <w:rsid w:val="00783A60"/>
    <w:rsid w:val="007B106C"/>
    <w:rsid w:val="00840B0E"/>
    <w:rsid w:val="009567F2"/>
    <w:rsid w:val="00A25C8B"/>
    <w:rsid w:val="00A2649C"/>
    <w:rsid w:val="00B277F0"/>
    <w:rsid w:val="00B64E60"/>
    <w:rsid w:val="00C02FA6"/>
    <w:rsid w:val="00C670AF"/>
    <w:rsid w:val="00DD34B2"/>
    <w:rsid w:val="00DD510B"/>
    <w:rsid w:val="00F05EF2"/>
    <w:rsid w:val="00FA040C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uiPriority w:val="99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Hyperlink"/>
    <w:basedOn w:val="a0"/>
    <w:uiPriority w:val="99"/>
    <w:rsid w:val="002E5D5C"/>
    <w:rPr>
      <w:color w:val="0000FF"/>
      <w:u w:val="single"/>
    </w:rPr>
  </w:style>
  <w:style w:type="paragraph" w:customStyle="1" w:styleId="af7">
    <w:name w:val="Знак Знак Знак Знак Знак Знак Знак Знак Знак Знак"/>
    <w:basedOn w:val="a"/>
    <w:rsid w:val="00FA040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uiPriority w:val="99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Hyperlink"/>
    <w:basedOn w:val="a0"/>
    <w:uiPriority w:val="99"/>
    <w:rsid w:val="002E5D5C"/>
    <w:rPr>
      <w:color w:val="0000FF"/>
      <w:u w:val="single"/>
    </w:rPr>
  </w:style>
  <w:style w:type="paragraph" w:customStyle="1" w:styleId="af7">
    <w:name w:val="Знак Знак Знак Знак Знак Знак Знак Знак Знак Знак"/>
    <w:basedOn w:val="a"/>
    <w:rsid w:val="00FA040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EC96-C094-4ECB-A037-537D662D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31</cp:revision>
  <dcterms:created xsi:type="dcterms:W3CDTF">2019-01-29T09:05:00Z</dcterms:created>
  <dcterms:modified xsi:type="dcterms:W3CDTF">2019-04-26T07:58:00Z</dcterms:modified>
</cp:coreProperties>
</file>