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C19" w:rsidRPr="00D05C19" w:rsidRDefault="00D05C19" w:rsidP="00D2574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656565"/>
          <w:kern w:val="36"/>
          <w:sz w:val="44"/>
          <w:szCs w:val="44"/>
          <w:lang w:val="uk-UA"/>
        </w:rPr>
      </w:pPr>
      <w:r w:rsidRPr="00D05C19">
        <w:rPr>
          <w:rFonts w:ascii="Times New Roman" w:eastAsia="Times New Roman" w:hAnsi="Times New Roman" w:cs="Times New Roman"/>
          <w:color w:val="656565"/>
          <w:kern w:val="36"/>
          <w:sz w:val="44"/>
          <w:szCs w:val="44"/>
          <w:lang w:val="uk-UA"/>
        </w:rPr>
        <w:fldChar w:fldCharType="begin"/>
      </w:r>
      <w:r w:rsidRPr="00D05C19">
        <w:rPr>
          <w:rFonts w:ascii="Times New Roman" w:eastAsia="Times New Roman" w:hAnsi="Times New Roman" w:cs="Times New Roman"/>
          <w:color w:val="656565"/>
          <w:kern w:val="36"/>
          <w:sz w:val="44"/>
          <w:szCs w:val="44"/>
          <w:lang w:val="uk-UA"/>
        </w:rPr>
        <w:instrText xml:space="preserve"> HYPERLINK "http://school327.kiev.ua/protidiya-bulingu/plan-zakhodiv-protidiji-bulingu/781-plan-buling-20-21" \o "План заходів протидії булінгу" </w:instrText>
      </w:r>
      <w:r w:rsidRPr="00D05C19">
        <w:rPr>
          <w:rFonts w:ascii="Times New Roman" w:eastAsia="Times New Roman" w:hAnsi="Times New Roman" w:cs="Times New Roman"/>
          <w:color w:val="656565"/>
          <w:kern w:val="36"/>
          <w:sz w:val="44"/>
          <w:szCs w:val="44"/>
          <w:lang w:val="uk-UA"/>
        </w:rPr>
        <w:fldChar w:fldCharType="separate"/>
      </w:r>
      <w:r w:rsidRPr="00D05C19">
        <w:rPr>
          <w:rFonts w:ascii="Times New Roman" w:eastAsia="Times New Roman" w:hAnsi="Times New Roman" w:cs="Times New Roman"/>
          <w:color w:val="0000FF"/>
          <w:kern w:val="36"/>
          <w:sz w:val="44"/>
          <w:szCs w:val="44"/>
          <w:lang w:val="uk-UA"/>
        </w:rPr>
        <w:t>План заходів протидії булінгу</w:t>
      </w:r>
      <w:r w:rsidRPr="00D05C19">
        <w:rPr>
          <w:rFonts w:ascii="Times New Roman" w:eastAsia="Times New Roman" w:hAnsi="Times New Roman" w:cs="Times New Roman"/>
          <w:color w:val="656565"/>
          <w:kern w:val="36"/>
          <w:sz w:val="44"/>
          <w:szCs w:val="44"/>
          <w:lang w:val="uk-UA"/>
        </w:rPr>
        <w:fldChar w:fldCharType="end"/>
      </w:r>
    </w:p>
    <w:p w:rsidR="00D05C19" w:rsidRPr="00D05C19" w:rsidRDefault="00D05C19" w:rsidP="00D25742">
      <w:pPr>
        <w:shd w:val="clear" w:color="auto" w:fill="FFFFFF"/>
        <w:spacing w:after="0" w:line="240" w:lineRule="auto"/>
        <w:ind w:right="95"/>
        <w:jc w:val="center"/>
        <w:rPr>
          <w:rFonts w:ascii="Times New Roman" w:eastAsia="Times New Roman" w:hAnsi="Times New Roman" w:cs="Times New Roman"/>
          <w:color w:val="656565"/>
          <w:sz w:val="28"/>
          <w:szCs w:val="28"/>
          <w:lang w:val="uk-UA"/>
        </w:rPr>
      </w:pPr>
      <w:r w:rsidRPr="00D05C19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val="uk-UA"/>
        </w:rPr>
        <w:t>План заходів, спрямованих на запобігання</w:t>
      </w:r>
    </w:p>
    <w:p w:rsidR="00D05C19" w:rsidRPr="00D05C19" w:rsidRDefault="00D05C19" w:rsidP="00D25742">
      <w:pPr>
        <w:shd w:val="clear" w:color="auto" w:fill="FFFFFF"/>
        <w:spacing w:after="0" w:line="240" w:lineRule="auto"/>
        <w:ind w:right="95"/>
        <w:jc w:val="center"/>
        <w:rPr>
          <w:rFonts w:ascii="Times New Roman" w:eastAsia="Times New Roman" w:hAnsi="Times New Roman" w:cs="Times New Roman"/>
          <w:color w:val="656565"/>
          <w:sz w:val="28"/>
          <w:szCs w:val="28"/>
          <w:lang w:val="uk-UA"/>
        </w:rPr>
      </w:pPr>
      <w:r w:rsidRPr="00D05C19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val="uk-UA"/>
        </w:rPr>
        <w:t>та протидію булінгу (цькуванню) у 2021/2022 навчальному році</w:t>
      </w:r>
    </w:p>
    <w:tbl>
      <w:tblPr>
        <w:tblW w:w="11057" w:type="dxa"/>
        <w:tblInd w:w="-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8"/>
        <w:gridCol w:w="6186"/>
        <w:gridCol w:w="2084"/>
        <w:gridCol w:w="2079"/>
      </w:tblGrid>
      <w:tr w:rsidR="00D05C19" w:rsidRPr="00D05C19" w:rsidTr="00D25742">
        <w:trPr>
          <w:trHeight w:val="752"/>
        </w:trPr>
        <w:tc>
          <w:tcPr>
            <w:tcW w:w="708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№</w:t>
            </w:r>
          </w:p>
        </w:tc>
        <w:tc>
          <w:tcPr>
            <w:tcW w:w="6186" w:type="dxa"/>
            <w:hideMark/>
          </w:tcPr>
          <w:p w:rsidR="00D05C19" w:rsidRPr="00D05C19" w:rsidRDefault="00D05C19" w:rsidP="00D2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Заходи</w:t>
            </w:r>
          </w:p>
        </w:tc>
        <w:tc>
          <w:tcPr>
            <w:tcW w:w="2084" w:type="dxa"/>
            <w:hideMark/>
          </w:tcPr>
          <w:p w:rsidR="00D05C19" w:rsidRPr="00D05C19" w:rsidRDefault="00D05C19" w:rsidP="00D2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Терміни виконання</w:t>
            </w:r>
          </w:p>
        </w:tc>
        <w:tc>
          <w:tcPr>
            <w:tcW w:w="2079" w:type="dxa"/>
            <w:hideMark/>
          </w:tcPr>
          <w:p w:rsidR="00D05C19" w:rsidRPr="00D05C19" w:rsidRDefault="00D05C19" w:rsidP="00D2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Відповідальний</w:t>
            </w:r>
          </w:p>
        </w:tc>
      </w:tr>
      <w:tr w:rsidR="00D05C19" w:rsidRPr="00D05C19" w:rsidTr="00D25742">
        <w:trPr>
          <w:trHeight w:val="752"/>
        </w:trPr>
        <w:tc>
          <w:tcPr>
            <w:tcW w:w="11057" w:type="dxa"/>
            <w:gridSpan w:val="4"/>
            <w:hideMark/>
          </w:tcPr>
          <w:p w:rsidR="00D05C19" w:rsidRPr="00D05C19" w:rsidRDefault="00D05C19" w:rsidP="00D2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25742">
              <w:rPr>
                <w:rFonts w:ascii="Times New Roman" w:eastAsia="Times New Roman" w:hAnsi="Times New Roman" w:cs="Times New Roman"/>
                <w:b/>
                <w:bCs/>
                <w:color w:val="000009"/>
                <w:sz w:val="26"/>
                <w:szCs w:val="26"/>
                <w:lang w:val="uk-UA"/>
              </w:rPr>
              <w:t>Нормативно-правове та інформаційне забезпечення</w:t>
            </w:r>
          </w:p>
          <w:p w:rsidR="00D05C19" w:rsidRPr="00D05C19" w:rsidRDefault="00D05C19" w:rsidP="00D2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25742">
              <w:rPr>
                <w:rFonts w:ascii="Times New Roman" w:eastAsia="Times New Roman" w:hAnsi="Times New Roman" w:cs="Times New Roman"/>
                <w:b/>
                <w:bCs/>
                <w:color w:val="000009"/>
                <w:sz w:val="26"/>
                <w:szCs w:val="26"/>
                <w:lang w:val="uk-UA"/>
              </w:rPr>
              <w:t>попередження насильства та булінгу (цькування)</w:t>
            </w:r>
          </w:p>
        </w:tc>
      </w:tr>
      <w:tr w:rsidR="00D05C19" w:rsidRPr="00D05C19" w:rsidTr="00D25742">
        <w:trPr>
          <w:trHeight w:val="579"/>
        </w:trPr>
        <w:tc>
          <w:tcPr>
            <w:tcW w:w="708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1</w:t>
            </w:r>
          </w:p>
        </w:tc>
        <w:tc>
          <w:tcPr>
            <w:tcW w:w="6186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Підготовка наказу «Про запобігання булінгу (цькування) у закладі освіти»</w:t>
            </w:r>
          </w:p>
        </w:tc>
        <w:tc>
          <w:tcPr>
            <w:tcW w:w="2084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До 31.08</w:t>
            </w:r>
          </w:p>
        </w:tc>
        <w:tc>
          <w:tcPr>
            <w:tcW w:w="2079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2574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Петровська Н.</w:t>
            </w:r>
          </w:p>
        </w:tc>
      </w:tr>
      <w:tr w:rsidR="00D05C19" w:rsidRPr="00D05C19" w:rsidTr="00D25742">
        <w:trPr>
          <w:trHeight w:val="828"/>
        </w:trPr>
        <w:tc>
          <w:tcPr>
            <w:tcW w:w="708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2</w:t>
            </w:r>
          </w:p>
        </w:tc>
        <w:tc>
          <w:tcPr>
            <w:tcW w:w="6186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Підготовка наказу «Про порядок дій персоналу при зіткненні з випадками булінгу (цькування) в закладі освіти»</w:t>
            </w:r>
          </w:p>
        </w:tc>
        <w:tc>
          <w:tcPr>
            <w:tcW w:w="2084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До 07.09</w:t>
            </w:r>
          </w:p>
        </w:tc>
        <w:tc>
          <w:tcPr>
            <w:tcW w:w="2079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2574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Петровська Н.</w:t>
            </w:r>
          </w:p>
        </w:tc>
      </w:tr>
      <w:tr w:rsidR="00D05C19" w:rsidRPr="00D05C19" w:rsidTr="00D25742">
        <w:trPr>
          <w:trHeight w:val="898"/>
        </w:trPr>
        <w:tc>
          <w:tcPr>
            <w:tcW w:w="708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3</w:t>
            </w:r>
          </w:p>
        </w:tc>
        <w:tc>
          <w:tcPr>
            <w:tcW w:w="6186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Наради з питань профілактики булінгу (цькування):</w:t>
            </w:r>
          </w:p>
          <w:p w:rsidR="00D05C19" w:rsidRPr="00D05C19" w:rsidRDefault="00D05C19" w:rsidP="00D25742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з педагогічними</w:t>
            </w:r>
            <w:r w:rsidRPr="00D25742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 xml:space="preserve"> </w:t>
            </w:r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працівниками;</w:t>
            </w:r>
          </w:p>
          <w:p w:rsidR="00D05C19" w:rsidRPr="00D05C19" w:rsidRDefault="00D05C19" w:rsidP="00D25742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з технічним</w:t>
            </w:r>
            <w:r w:rsidRPr="00D25742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 xml:space="preserve"> </w:t>
            </w:r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персоналом.</w:t>
            </w:r>
          </w:p>
        </w:tc>
        <w:tc>
          <w:tcPr>
            <w:tcW w:w="2084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Вересень</w:t>
            </w:r>
          </w:p>
        </w:tc>
        <w:tc>
          <w:tcPr>
            <w:tcW w:w="2079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2574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Петровська Н.</w:t>
            </w:r>
          </w:p>
        </w:tc>
      </w:tr>
      <w:tr w:rsidR="00D05C19" w:rsidRPr="00D05C19" w:rsidTr="00D25742">
        <w:trPr>
          <w:trHeight w:val="712"/>
        </w:trPr>
        <w:tc>
          <w:tcPr>
            <w:tcW w:w="708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4</w:t>
            </w:r>
          </w:p>
        </w:tc>
        <w:tc>
          <w:tcPr>
            <w:tcW w:w="6186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Обговорення правил поведінки в класах, оформлення правил у вигляді наочного стенду</w:t>
            </w:r>
          </w:p>
        </w:tc>
        <w:tc>
          <w:tcPr>
            <w:tcW w:w="2084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Вересень</w:t>
            </w:r>
          </w:p>
        </w:tc>
        <w:tc>
          <w:tcPr>
            <w:tcW w:w="2079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Класні керівники</w:t>
            </w:r>
          </w:p>
        </w:tc>
      </w:tr>
      <w:tr w:rsidR="00D05C19" w:rsidRPr="00D05C19" w:rsidTr="00D25742">
        <w:trPr>
          <w:trHeight w:val="964"/>
        </w:trPr>
        <w:tc>
          <w:tcPr>
            <w:tcW w:w="708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5</w:t>
            </w:r>
          </w:p>
        </w:tc>
        <w:tc>
          <w:tcPr>
            <w:tcW w:w="6186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Організація механізмів звернення та встановлення інформаційних скриньок</w:t>
            </w:r>
            <w:r w:rsidRPr="00D25742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 xml:space="preserve"> («Скриньки довіри»)</w:t>
            </w:r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 xml:space="preserve"> для повідомлень про випадки булінгу (цькування)</w:t>
            </w:r>
          </w:p>
        </w:tc>
        <w:tc>
          <w:tcPr>
            <w:tcW w:w="2084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Вересень</w:t>
            </w:r>
          </w:p>
        </w:tc>
        <w:tc>
          <w:tcPr>
            <w:tcW w:w="2079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2574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Петровська Н., </w:t>
            </w:r>
            <w:proofErr w:type="spellStart"/>
            <w:r w:rsidRPr="00D2574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Пиринець</w:t>
            </w:r>
            <w:proofErr w:type="spellEnd"/>
            <w:r w:rsidRPr="00D2574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Г., </w:t>
            </w:r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класні керівники</w:t>
            </w:r>
          </w:p>
        </w:tc>
      </w:tr>
      <w:tr w:rsidR="00D05C19" w:rsidRPr="00D05C19" w:rsidTr="00D25742">
        <w:trPr>
          <w:trHeight w:val="722"/>
        </w:trPr>
        <w:tc>
          <w:tcPr>
            <w:tcW w:w="708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6</w:t>
            </w:r>
          </w:p>
        </w:tc>
        <w:tc>
          <w:tcPr>
            <w:tcW w:w="6186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Поновлення інформації про профілактику булінгу (цькування) на сайті закладу освіти</w:t>
            </w:r>
          </w:p>
        </w:tc>
        <w:tc>
          <w:tcPr>
            <w:tcW w:w="2084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Вересень</w:t>
            </w:r>
          </w:p>
        </w:tc>
        <w:tc>
          <w:tcPr>
            <w:tcW w:w="2079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2574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Петровська Н.</w:t>
            </w:r>
          </w:p>
        </w:tc>
      </w:tr>
      <w:tr w:rsidR="00D05C19" w:rsidRPr="00D05C19" w:rsidTr="00D25742">
        <w:trPr>
          <w:trHeight w:val="407"/>
        </w:trPr>
        <w:tc>
          <w:tcPr>
            <w:tcW w:w="708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7</w:t>
            </w:r>
          </w:p>
        </w:tc>
        <w:tc>
          <w:tcPr>
            <w:tcW w:w="6186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Оформлення тематичного стенду</w:t>
            </w:r>
          </w:p>
        </w:tc>
        <w:tc>
          <w:tcPr>
            <w:tcW w:w="2084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Жовтень</w:t>
            </w:r>
          </w:p>
        </w:tc>
        <w:tc>
          <w:tcPr>
            <w:tcW w:w="2079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2574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Петровська Н.</w:t>
            </w:r>
          </w:p>
        </w:tc>
      </w:tr>
      <w:tr w:rsidR="00D05C19" w:rsidRPr="00D05C19" w:rsidTr="00D25742">
        <w:trPr>
          <w:trHeight w:val="981"/>
        </w:trPr>
        <w:tc>
          <w:tcPr>
            <w:tcW w:w="708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8</w:t>
            </w:r>
          </w:p>
        </w:tc>
        <w:tc>
          <w:tcPr>
            <w:tcW w:w="6186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Перевірка інформаційної доступності правил поведінки та нормативних документів з профілактики булінгу (цькування)</w:t>
            </w:r>
          </w:p>
        </w:tc>
        <w:tc>
          <w:tcPr>
            <w:tcW w:w="2084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Листопад</w:t>
            </w:r>
          </w:p>
        </w:tc>
        <w:tc>
          <w:tcPr>
            <w:tcW w:w="2079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2574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Петровська Н.</w:t>
            </w:r>
          </w:p>
        </w:tc>
      </w:tr>
      <w:tr w:rsidR="00D05C19" w:rsidRPr="00D05C19" w:rsidTr="00D25742">
        <w:trPr>
          <w:trHeight w:val="570"/>
        </w:trPr>
        <w:tc>
          <w:tcPr>
            <w:tcW w:w="708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9</w:t>
            </w:r>
          </w:p>
        </w:tc>
        <w:tc>
          <w:tcPr>
            <w:tcW w:w="6186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Участь у акції «16 днів проти насильства»</w:t>
            </w:r>
          </w:p>
        </w:tc>
        <w:tc>
          <w:tcPr>
            <w:tcW w:w="2084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Грудень</w:t>
            </w:r>
          </w:p>
        </w:tc>
        <w:tc>
          <w:tcPr>
            <w:tcW w:w="2079" w:type="dxa"/>
            <w:hideMark/>
          </w:tcPr>
          <w:p w:rsidR="00D05C19" w:rsidRPr="00D25742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2574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Петровська Н., </w:t>
            </w:r>
          </w:p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2574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Петросян  А.</w:t>
            </w:r>
          </w:p>
        </w:tc>
      </w:tr>
      <w:tr w:rsidR="00D05C19" w:rsidRPr="00D05C19" w:rsidTr="00D25742">
        <w:trPr>
          <w:trHeight w:val="1007"/>
        </w:trPr>
        <w:tc>
          <w:tcPr>
            <w:tcW w:w="708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10</w:t>
            </w:r>
          </w:p>
        </w:tc>
        <w:tc>
          <w:tcPr>
            <w:tcW w:w="6186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Виступи на загальношкільних батьківських зборах з профілактики булінгу (цькування) в учнівському колективі</w:t>
            </w:r>
          </w:p>
        </w:tc>
        <w:tc>
          <w:tcPr>
            <w:tcW w:w="2084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05C1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Лютий – квітень</w:t>
            </w:r>
          </w:p>
        </w:tc>
        <w:tc>
          <w:tcPr>
            <w:tcW w:w="2079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05C1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Адміністрація, класні керівники</w:t>
            </w:r>
          </w:p>
        </w:tc>
      </w:tr>
      <w:tr w:rsidR="00D05C19" w:rsidRPr="00D05C19" w:rsidTr="00D25742">
        <w:trPr>
          <w:trHeight w:val="545"/>
        </w:trPr>
        <w:tc>
          <w:tcPr>
            <w:tcW w:w="11057" w:type="dxa"/>
            <w:gridSpan w:val="4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25742">
              <w:rPr>
                <w:rFonts w:ascii="Times New Roman" w:eastAsia="Times New Roman" w:hAnsi="Times New Roman" w:cs="Times New Roman"/>
                <w:b/>
                <w:bCs/>
                <w:color w:val="000009"/>
                <w:sz w:val="26"/>
                <w:szCs w:val="26"/>
                <w:lang w:val="uk-UA"/>
              </w:rPr>
              <w:t>Робота з працівниками школи</w:t>
            </w:r>
          </w:p>
        </w:tc>
      </w:tr>
      <w:tr w:rsidR="00D05C19" w:rsidRPr="00D05C19" w:rsidTr="00D25742">
        <w:trPr>
          <w:trHeight w:val="643"/>
        </w:trPr>
        <w:tc>
          <w:tcPr>
            <w:tcW w:w="708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05C1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6186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Проведення навчальних нарад для вчителів щодо запобігання булінгу (цькування) та заходів реагування</w:t>
            </w:r>
          </w:p>
        </w:tc>
        <w:tc>
          <w:tcPr>
            <w:tcW w:w="2084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Осінні канікули</w:t>
            </w:r>
          </w:p>
        </w:tc>
        <w:tc>
          <w:tcPr>
            <w:tcW w:w="2079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 xml:space="preserve">Голови </w:t>
            </w:r>
            <w:proofErr w:type="spellStart"/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М</w:t>
            </w:r>
            <w:r w:rsidRPr="00D25742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О</w:t>
            </w:r>
            <w:proofErr w:type="spellEnd"/>
          </w:p>
        </w:tc>
      </w:tr>
      <w:tr w:rsidR="00D05C19" w:rsidRPr="00D05C19" w:rsidTr="00D25742">
        <w:trPr>
          <w:trHeight w:val="978"/>
        </w:trPr>
        <w:tc>
          <w:tcPr>
            <w:tcW w:w="708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05C1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6186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Інструктивні наради з питань профілактики булінгу (цькування) з педагогічними працівниками та технічним персоналом</w:t>
            </w:r>
          </w:p>
        </w:tc>
        <w:tc>
          <w:tcPr>
            <w:tcW w:w="2084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Листопад</w:t>
            </w:r>
          </w:p>
        </w:tc>
        <w:tc>
          <w:tcPr>
            <w:tcW w:w="2079" w:type="dxa"/>
            <w:hideMark/>
          </w:tcPr>
          <w:p w:rsidR="00D05C19" w:rsidRPr="00D25742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2574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Петровська Н., </w:t>
            </w:r>
          </w:p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2574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Петросян  А.</w:t>
            </w:r>
          </w:p>
        </w:tc>
      </w:tr>
      <w:tr w:rsidR="00D05C19" w:rsidRPr="00D05C19" w:rsidTr="00D25742">
        <w:trPr>
          <w:trHeight w:val="553"/>
        </w:trPr>
        <w:tc>
          <w:tcPr>
            <w:tcW w:w="708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05C1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6186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Тренінг для вчителів щодо запобігання булінгу (цькування) у закладі освіти</w:t>
            </w:r>
          </w:p>
        </w:tc>
        <w:tc>
          <w:tcPr>
            <w:tcW w:w="2084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Зимові канікули</w:t>
            </w:r>
          </w:p>
        </w:tc>
        <w:tc>
          <w:tcPr>
            <w:tcW w:w="2079" w:type="dxa"/>
            <w:hideMark/>
          </w:tcPr>
          <w:p w:rsidR="00D05C19" w:rsidRPr="00D25742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2574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Петровська Н., </w:t>
            </w:r>
          </w:p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2574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Петросян  А., </w:t>
            </w:r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залучені фахівці</w:t>
            </w:r>
          </w:p>
        </w:tc>
      </w:tr>
      <w:tr w:rsidR="00D05C19" w:rsidRPr="00D05C19" w:rsidTr="00D25742">
        <w:trPr>
          <w:trHeight w:val="698"/>
        </w:trPr>
        <w:tc>
          <w:tcPr>
            <w:tcW w:w="708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05C1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6186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Співбесіда з класними керівниками за результатами діагностики класного колективу</w:t>
            </w:r>
          </w:p>
        </w:tc>
        <w:tc>
          <w:tcPr>
            <w:tcW w:w="2084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За результатами кожної чверті</w:t>
            </w:r>
          </w:p>
        </w:tc>
        <w:tc>
          <w:tcPr>
            <w:tcW w:w="2079" w:type="dxa"/>
            <w:hideMark/>
          </w:tcPr>
          <w:p w:rsidR="00D05C19" w:rsidRPr="00D25742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2574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Петровська Н., </w:t>
            </w:r>
          </w:p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D05C19" w:rsidRPr="00D05C19" w:rsidTr="00D25742">
        <w:trPr>
          <w:trHeight w:val="698"/>
        </w:trPr>
        <w:tc>
          <w:tcPr>
            <w:tcW w:w="708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05C1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lastRenderedPageBreak/>
              <w:t>15</w:t>
            </w:r>
          </w:p>
        </w:tc>
        <w:tc>
          <w:tcPr>
            <w:tcW w:w="6186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Консультування класних керівників адміністрацією закладу з проблемних ситуацій</w:t>
            </w:r>
          </w:p>
        </w:tc>
        <w:tc>
          <w:tcPr>
            <w:tcW w:w="2084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Впродовж навчального року</w:t>
            </w:r>
          </w:p>
        </w:tc>
        <w:tc>
          <w:tcPr>
            <w:tcW w:w="2079" w:type="dxa"/>
            <w:hideMark/>
          </w:tcPr>
          <w:p w:rsidR="00D05C19" w:rsidRPr="00D25742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2574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Петровська Н., </w:t>
            </w:r>
          </w:p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2574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Петросян  А.</w:t>
            </w:r>
          </w:p>
        </w:tc>
      </w:tr>
      <w:tr w:rsidR="00D05C19" w:rsidRPr="00D05C19" w:rsidTr="00D25742">
        <w:trPr>
          <w:trHeight w:val="561"/>
        </w:trPr>
        <w:tc>
          <w:tcPr>
            <w:tcW w:w="11057" w:type="dxa"/>
            <w:gridSpan w:val="4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25742">
              <w:rPr>
                <w:rFonts w:ascii="Times New Roman" w:eastAsia="Times New Roman" w:hAnsi="Times New Roman" w:cs="Times New Roman"/>
                <w:b/>
                <w:bCs/>
                <w:color w:val="000009"/>
                <w:sz w:val="26"/>
                <w:szCs w:val="26"/>
                <w:lang w:val="uk-UA"/>
              </w:rPr>
              <w:t>Робота з учнями</w:t>
            </w:r>
          </w:p>
        </w:tc>
      </w:tr>
      <w:tr w:rsidR="00D05C19" w:rsidRPr="00D05C19" w:rsidTr="00D25742">
        <w:trPr>
          <w:trHeight w:val="980"/>
        </w:trPr>
        <w:tc>
          <w:tcPr>
            <w:tcW w:w="708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05C1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6186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Проведення тренінгів для учнів з розвитку навичок спілкування та мирного вирішення конфліктів</w:t>
            </w:r>
          </w:p>
        </w:tc>
        <w:tc>
          <w:tcPr>
            <w:tcW w:w="2084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Впродовж року</w:t>
            </w:r>
          </w:p>
        </w:tc>
        <w:tc>
          <w:tcPr>
            <w:tcW w:w="2079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Класні керівники, запрошені спеціалісти</w:t>
            </w:r>
          </w:p>
        </w:tc>
      </w:tr>
      <w:tr w:rsidR="00D05C19" w:rsidRPr="00D05C19" w:rsidTr="00D25742">
        <w:trPr>
          <w:trHeight w:val="980"/>
        </w:trPr>
        <w:tc>
          <w:tcPr>
            <w:tcW w:w="708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17</w:t>
            </w:r>
          </w:p>
        </w:tc>
        <w:tc>
          <w:tcPr>
            <w:tcW w:w="6186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Проведення ранкових зустрічей («Ранкових коло») з метою формування навичок дружних стосунків у класному колективі</w:t>
            </w:r>
          </w:p>
        </w:tc>
        <w:tc>
          <w:tcPr>
            <w:tcW w:w="2084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Впродовж року</w:t>
            </w:r>
          </w:p>
        </w:tc>
        <w:tc>
          <w:tcPr>
            <w:tcW w:w="2079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Класні керівники</w:t>
            </w:r>
          </w:p>
        </w:tc>
      </w:tr>
      <w:tr w:rsidR="00D05C19" w:rsidRPr="00D05C19" w:rsidTr="00D25742">
        <w:trPr>
          <w:trHeight w:val="701"/>
        </w:trPr>
        <w:tc>
          <w:tcPr>
            <w:tcW w:w="708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05C1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6186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Імітаційна гра для молодших школярів (1-4-й класи) «Якщо тебе ображають»</w:t>
            </w:r>
          </w:p>
        </w:tc>
        <w:tc>
          <w:tcPr>
            <w:tcW w:w="2084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Жовтень</w:t>
            </w:r>
          </w:p>
        </w:tc>
        <w:tc>
          <w:tcPr>
            <w:tcW w:w="2079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Класні керівники, вихователі ГПД</w:t>
            </w:r>
          </w:p>
        </w:tc>
      </w:tr>
      <w:tr w:rsidR="00D05C19" w:rsidRPr="00D05C19" w:rsidTr="00D25742">
        <w:trPr>
          <w:trHeight w:val="699"/>
        </w:trPr>
        <w:tc>
          <w:tcPr>
            <w:tcW w:w="708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05C1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6186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Тиждень толерантності</w:t>
            </w:r>
          </w:p>
        </w:tc>
        <w:tc>
          <w:tcPr>
            <w:tcW w:w="2084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Листопад</w:t>
            </w:r>
          </w:p>
        </w:tc>
        <w:tc>
          <w:tcPr>
            <w:tcW w:w="2079" w:type="dxa"/>
            <w:hideMark/>
          </w:tcPr>
          <w:p w:rsidR="00D05C19" w:rsidRPr="00D05C19" w:rsidRDefault="00D05C19" w:rsidP="00D25742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25742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Петросян А.</w:t>
            </w:r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,</w:t>
            </w:r>
          </w:p>
          <w:p w:rsidR="00D05C19" w:rsidRPr="00D05C19" w:rsidRDefault="00D05C19" w:rsidP="00D25742">
            <w:pPr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класні керівники</w:t>
            </w:r>
          </w:p>
        </w:tc>
      </w:tr>
      <w:tr w:rsidR="00D05C19" w:rsidRPr="00D05C19" w:rsidTr="00D25742">
        <w:trPr>
          <w:trHeight w:val="711"/>
        </w:trPr>
        <w:tc>
          <w:tcPr>
            <w:tcW w:w="708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05C1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6186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Імітаційна гра для учнів 4-х класів «Насильство – це…»</w:t>
            </w:r>
          </w:p>
        </w:tc>
        <w:tc>
          <w:tcPr>
            <w:tcW w:w="2084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Грудень</w:t>
            </w:r>
          </w:p>
        </w:tc>
        <w:tc>
          <w:tcPr>
            <w:tcW w:w="2079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Класні керівники, вихователі ГПД</w:t>
            </w:r>
          </w:p>
        </w:tc>
      </w:tr>
      <w:tr w:rsidR="00D05C19" w:rsidRPr="00D05C19" w:rsidTr="00D25742">
        <w:trPr>
          <w:trHeight w:val="836"/>
        </w:trPr>
        <w:tc>
          <w:tcPr>
            <w:tcW w:w="708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21</w:t>
            </w:r>
          </w:p>
        </w:tc>
        <w:tc>
          <w:tcPr>
            <w:tcW w:w="6186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Інформаційна акція «16 днів проти насильства»</w:t>
            </w:r>
          </w:p>
        </w:tc>
        <w:tc>
          <w:tcPr>
            <w:tcW w:w="2084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Листопад - грудень</w:t>
            </w:r>
          </w:p>
        </w:tc>
        <w:tc>
          <w:tcPr>
            <w:tcW w:w="2079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2574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Петросян  А.</w:t>
            </w:r>
          </w:p>
        </w:tc>
      </w:tr>
      <w:tr w:rsidR="00D05C19" w:rsidRPr="00D05C19" w:rsidTr="00D25742">
        <w:trPr>
          <w:trHeight w:val="433"/>
        </w:trPr>
        <w:tc>
          <w:tcPr>
            <w:tcW w:w="708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22</w:t>
            </w:r>
          </w:p>
        </w:tc>
        <w:tc>
          <w:tcPr>
            <w:tcW w:w="6186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Флешмоб</w:t>
            </w:r>
            <w:proofErr w:type="spellEnd"/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 xml:space="preserve"> «Зупинимо </w:t>
            </w:r>
            <w:proofErr w:type="spellStart"/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булінг</w:t>
            </w:r>
            <w:proofErr w:type="spellEnd"/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 xml:space="preserve"> разом!»</w:t>
            </w:r>
          </w:p>
        </w:tc>
        <w:tc>
          <w:tcPr>
            <w:tcW w:w="2084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Грудень</w:t>
            </w:r>
          </w:p>
        </w:tc>
        <w:tc>
          <w:tcPr>
            <w:tcW w:w="2079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2574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Петросян  А.</w:t>
            </w:r>
          </w:p>
        </w:tc>
      </w:tr>
      <w:tr w:rsidR="00D05C19" w:rsidRPr="00D05C19" w:rsidTr="00D25742">
        <w:trPr>
          <w:trHeight w:val="836"/>
        </w:trPr>
        <w:tc>
          <w:tcPr>
            <w:tcW w:w="708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23</w:t>
            </w:r>
          </w:p>
        </w:tc>
        <w:tc>
          <w:tcPr>
            <w:tcW w:w="6186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Години спілкування «</w:t>
            </w:r>
            <w:proofErr w:type="spellStart"/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Булінг</w:t>
            </w:r>
            <w:proofErr w:type="spellEnd"/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: міфи та реальність», «Не допускай насилля над ближнім», «Допоможи другу» тощо</w:t>
            </w:r>
          </w:p>
        </w:tc>
        <w:tc>
          <w:tcPr>
            <w:tcW w:w="2084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Січень</w:t>
            </w:r>
          </w:p>
        </w:tc>
        <w:tc>
          <w:tcPr>
            <w:tcW w:w="2079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Класні керівники, вихователі ГПД</w:t>
            </w:r>
          </w:p>
        </w:tc>
      </w:tr>
      <w:tr w:rsidR="00D05C19" w:rsidRPr="00D05C19" w:rsidTr="00D25742">
        <w:trPr>
          <w:trHeight w:val="832"/>
        </w:trPr>
        <w:tc>
          <w:tcPr>
            <w:tcW w:w="708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24</w:t>
            </w:r>
          </w:p>
        </w:tc>
        <w:tc>
          <w:tcPr>
            <w:tcW w:w="6186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 xml:space="preserve">Уроки відвертого спілкування «Змінюй в собі негативне ставлення до інших», «Як подолати </w:t>
            </w:r>
            <w:proofErr w:type="spellStart"/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булінг</w:t>
            </w:r>
            <w:proofErr w:type="spellEnd"/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»</w:t>
            </w:r>
          </w:p>
        </w:tc>
        <w:tc>
          <w:tcPr>
            <w:tcW w:w="2084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Лютий</w:t>
            </w:r>
          </w:p>
        </w:tc>
        <w:tc>
          <w:tcPr>
            <w:tcW w:w="2079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Класні керівники, вихователі ГПД</w:t>
            </w:r>
          </w:p>
        </w:tc>
      </w:tr>
      <w:tr w:rsidR="00D05C19" w:rsidRPr="00D05C19" w:rsidTr="00D25742">
        <w:trPr>
          <w:trHeight w:val="561"/>
        </w:trPr>
        <w:tc>
          <w:tcPr>
            <w:tcW w:w="708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05C1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6186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Конкурс плакатів проти насильства «</w:t>
            </w:r>
            <w:proofErr w:type="spellStart"/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StopBulling</w:t>
            </w:r>
            <w:proofErr w:type="spellEnd"/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»</w:t>
            </w:r>
          </w:p>
        </w:tc>
        <w:tc>
          <w:tcPr>
            <w:tcW w:w="2084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Березень</w:t>
            </w:r>
          </w:p>
        </w:tc>
        <w:tc>
          <w:tcPr>
            <w:tcW w:w="2079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2574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Петросян  А.</w:t>
            </w:r>
          </w:p>
        </w:tc>
      </w:tr>
      <w:tr w:rsidR="00D05C19" w:rsidRPr="00D05C19" w:rsidTr="00D25742">
        <w:trPr>
          <w:trHeight w:val="561"/>
        </w:trPr>
        <w:tc>
          <w:tcPr>
            <w:tcW w:w="708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26</w:t>
            </w:r>
          </w:p>
        </w:tc>
        <w:tc>
          <w:tcPr>
            <w:tcW w:w="6186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Заняття з елементами тренінгу «Спілкування з однолітками», «Як протистояти тиску однолітків», «Профілактика булінгу в учнівському середовищі», «Вчимося безпечної поведінки в мережі Інтернет».</w:t>
            </w:r>
          </w:p>
        </w:tc>
        <w:tc>
          <w:tcPr>
            <w:tcW w:w="2084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Впродовж року</w:t>
            </w:r>
          </w:p>
        </w:tc>
        <w:tc>
          <w:tcPr>
            <w:tcW w:w="2079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2574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Петросян  А.</w:t>
            </w:r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,</w:t>
            </w:r>
          </w:p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класні керівники</w:t>
            </w:r>
          </w:p>
        </w:tc>
      </w:tr>
      <w:tr w:rsidR="00D05C19" w:rsidRPr="00D05C19" w:rsidTr="00D25742">
        <w:trPr>
          <w:trHeight w:val="711"/>
        </w:trPr>
        <w:tc>
          <w:tcPr>
            <w:tcW w:w="708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05C1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27</w:t>
            </w:r>
          </w:p>
        </w:tc>
        <w:tc>
          <w:tcPr>
            <w:tcW w:w="6186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Виставка малюнків «Ми різні, але рівні»</w:t>
            </w:r>
          </w:p>
        </w:tc>
        <w:tc>
          <w:tcPr>
            <w:tcW w:w="2084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Квітень</w:t>
            </w:r>
          </w:p>
        </w:tc>
        <w:tc>
          <w:tcPr>
            <w:tcW w:w="2079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25742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 xml:space="preserve">Петросян А., </w:t>
            </w:r>
            <w:proofErr w:type="spellStart"/>
            <w:r w:rsidRPr="00D25742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Нескаромних</w:t>
            </w:r>
            <w:proofErr w:type="spellEnd"/>
            <w:r w:rsidRPr="00D25742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 xml:space="preserve"> Л.</w:t>
            </w:r>
          </w:p>
        </w:tc>
      </w:tr>
      <w:tr w:rsidR="00D05C19" w:rsidRPr="00D05C19" w:rsidTr="00D25742">
        <w:trPr>
          <w:trHeight w:val="711"/>
        </w:trPr>
        <w:tc>
          <w:tcPr>
            <w:tcW w:w="708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28</w:t>
            </w:r>
          </w:p>
        </w:tc>
        <w:tc>
          <w:tcPr>
            <w:tcW w:w="6186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Бесіди учнів щодо протидії булінгу з представниками поліції, соціальної служби тощо</w:t>
            </w:r>
          </w:p>
        </w:tc>
        <w:tc>
          <w:tcPr>
            <w:tcW w:w="2084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Впродовж року</w:t>
            </w:r>
          </w:p>
        </w:tc>
        <w:tc>
          <w:tcPr>
            <w:tcW w:w="2079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2574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Петросян А.</w:t>
            </w:r>
          </w:p>
        </w:tc>
      </w:tr>
      <w:tr w:rsidR="00D05C19" w:rsidRPr="00D05C19" w:rsidTr="00D25742">
        <w:trPr>
          <w:trHeight w:val="711"/>
        </w:trPr>
        <w:tc>
          <w:tcPr>
            <w:tcW w:w="708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29</w:t>
            </w:r>
          </w:p>
        </w:tc>
        <w:tc>
          <w:tcPr>
            <w:tcW w:w="6186" w:type="dxa"/>
            <w:hideMark/>
          </w:tcPr>
          <w:p w:rsidR="00D05C19" w:rsidRPr="00D05C19" w:rsidRDefault="00D05C19" w:rsidP="00D25742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Бібліотечні уроки на базі бібліотеки</w:t>
            </w:r>
          </w:p>
          <w:p w:rsidR="00D05C19" w:rsidRPr="00D05C19" w:rsidRDefault="00D05C19" w:rsidP="00D25742">
            <w:pPr>
              <w:spacing w:after="0" w:line="240" w:lineRule="auto"/>
              <w:ind w:right="153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ім. П.</w:t>
            </w:r>
            <w:proofErr w:type="spellStart"/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Усенка</w:t>
            </w:r>
            <w:proofErr w:type="spellEnd"/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, виставки літератури, бесіди «Ми – проти булінгу»</w:t>
            </w:r>
          </w:p>
        </w:tc>
        <w:tc>
          <w:tcPr>
            <w:tcW w:w="2084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Впродовж року</w:t>
            </w:r>
          </w:p>
        </w:tc>
        <w:tc>
          <w:tcPr>
            <w:tcW w:w="2079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D2574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Караманова</w:t>
            </w:r>
            <w:proofErr w:type="spellEnd"/>
            <w:r w:rsidRPr="00D2574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В.</w:t>
            </w:r>
          </w:p>
        </w:tc>
      </w:tr>
      <w:tr w:rsidR="00D05C19" w:rsidRPr="00D05C19" w:rsidTr="00D25742">
        <w:trPr>
          <w:trHeight w:val="832"/>
        </w:trPr>
        <w:tc>
          <w:tcPr>
            <w:tcW w:w="11057" w:type="dxa"/>
            <w:gridSpan w:val="4"/>
            <w:hideMark/>
          </w:tcPr>
          <w:p w:rsidR="00D05C19" w:rsidRPr="00D05C19" w:rsidRDefault="00D05C19" w:rsidP="00D25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25742">
              <w:rPr>
                <w:rFonts w:ascii="Times New Roman" w:eastAsia="Times New Roman" w:hAnsi="Times New Roman" w:cs="Times New Roman"/>
                <w:b/>
                <w:bCs/>
                <w:color w:val="000009"/>
                <w:sz w:val="26"/>
                <w:szCs w:val="26"/>
                <w:lang w:val="uk-UA"/>
              </w:rPr>
              <w:t>Робота з батьками</w:t>
            </w:r>
          </w:p>
        </w:tc>
      </w:tr>
      <w:tr w:rsidR="00D05C19" w:rsidRPr="00D05C19" w:rsidTr="00D25742">
        <w:trPr>
          <w:trHeight w:val="832"/>
        </w:trPr>
        <w:tc>
          <w:tcPr>
            <w:tcW w:w="708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05C1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30</w:t>
            </w:r>
          </w:p>
        </w:tc>
        <w:tc>
          <w:tcPr>
            <w:tcW w:w="6186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Тематичні батьківські збори «Протидія булінгу в учнівському середовищі»</w:t>
            </w:r>
          </w:p>
        </w:tc>
        <w:tc>
          <w:tcPr>
            <w:tcW w:w="2084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Впродовж року/за потреби</w:t>
            </w:r>
          </w:p>
        </w:tc>
        <w:tc>
          <w:tcPr>
            <w:tcW w:w="2079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Адміністрація</w:t>
            </w:r>
            <w:r w:rsidRPr="00D25742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,</w:t>
            </w:r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 xml:space="preserve">  класні керівники</w:t>
            </w:r>
          </w:p>
        </w:tc>
      </w:tr>
      <w:tr w:rsidR="00D05C19" w:rsidRPr="00D05C19" w:rsidTr="00D25742">
        <w:trPr>
          <w:trHeight w:val="832"/>
        </w:trPr>
        <w:tc>
          <w:tcPr>
            <w:tcW w:w="708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05C1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lastRenderedPageBreak/>
              <w:t>31</w:t>
            </w:r>
          </w:p>
        </w:tc>
        <w:tc>
          <w:tcPr>
            <w:tcW w:w="6186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Підготовка пам'ятки для батьків про порядок реагування та способи повідомлення про випадки булінгу (цькування) щодо дітей, заходи захисту та надання допомоги дітям</w:t>
            </w:r>
          </w:p>
        </w:tc>
        <w:tc>
          <w:tcPr>
            <w:tcW w:w="2084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Жовтень</w:t>
            </w:r>
          </w:p>
        </w:tc>
        <w:tc>
          <w:tcPr>
            <w:tcW w:w="2079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2574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Петровська Н.</w:t>
            </w:r>
          </w:p>
        </w:tc>
      </w:tr>
      <w:tr w:rsidR="00D05C19" w:rsidRPr="00D05C19" w:rsidTr="00D25742">
        <w:trPr>
          <w:trHeight w:val="597"/>
        </w:trPr>
        <w:tc>
          <w:tcPr>
            <w:tcW w:w="708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05C1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32</w:t>
            </w:r>
          </w:p>
        </w:tc>
        <w:tc>
          <w:tcPr>
            <w:tcW w:w="6186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Тематичні батьківські збори в класах «Безпечна поведінка дітей в мережі Інтернет», «</w:t>
            </w:r>
            <w:proofErr w:type="spellStart"/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Булінг</w:t>
            </w:r>
            <w:proofErr w:type="spellEnd"/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 xml:space="preserve"> та </w:t>
            </w:r>
            <w:proofErr w:type="spellStart"/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кібербулінг</w:t>
            </w:r>
            <w:proofErr w:type="spellEnd"/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»</w:t>
            </w:r>
          </w:p>
        </w:tc>
        <w:tc>
          <w:tcPr>
            <w:tcW w:w="2084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Впродовж року</w:t>
            </w:r>
          </w:p>
        </w:tc>
        <w:tc>
          <w:tcPr>
            <w:tcW w:w="2079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Класні керівники</w:t>
            </w:r>
          </w:p>
        </w:tc>
      </w:tr>
      <w:tr w:rsidR="00D05C19" w:rsidRPr="00D05C19" w:rsidTr="00D25742">
        <w:trPr>
          <w:trHeight w:val="832"/>
        </w:trPr>
        <w:tc>
          <w:tcPr>
            <w:tcW w:w="708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05C1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33</w:t>
            </w:r>
          </w:p>
        </w:tc>
        <w:tc>
          <w:tcPr>
            <w:tcW w:w="6186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Проведення консультацій з питань взаємин батьків з дітьми</w:t>
            </w:r>
          </w:p>
        </w:tc>
        <w:tc>
          <w:tcPr>
            <w:tcW w:w="2084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Впродовж року</w:t>
            </w:r>
          </w:p>
        </w:tc>
        <w:tc>
          <w:tcPr>
            <w:tcW w:w="2079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25742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 xml:space="preserve">Петровська Н., </w:t>
            </w:r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 xml:space="preserve">голови </w:t>
            </w:r>
            <w:proofErr w:type="spellStart"/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М</w:t>
            </w:r>
            <w:r w:rsidRPr="00D25742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О</w:t>
            </w:r>
            <w:proofErr w:type="spellEnd"/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,</w:t>
            </w:r>
          </w:p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класні керівники</w:t>
            </w:r>
          </w:p>
        </w:tc>
      </w:tr>
      <w:tr w:rsidR="00D05C19" w:rsidRPr="00D05C19" w:rsidTr="00D25742">
        <w:trPr>
          <w:trHeight w:val="832"/>
        </w:trPr>
        <w:tc>
          <w:tcPr>
            <w:tcW w:w="708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05C1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34</w:t>
            </w:r>
          </w:p>
        </w:tc>
        <w:tc>
          <w:tcPr>
            <w:tcW w:w="6186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Консультування батьків щодо захисту прав та інтересів дітей</w:t>
            </w:r>
          </w:p>
        </w:tc>
        <w:tc>
          <w:tcPr>
            <w:tcW w:w="2084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За потреби</w:t>
            </w:r>
          </w:p>
        </w:tc>
        <w:tc>
          <w:tcPr>
            <w:tcW w:w="2079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Класні керівники</w:t>
            </w:r>
          </w:p>
        </w:tc>
      </w:tr>
      <w:tr w:rsidR="00D05C19" w:rsidRPr="00D05C19" w:rsidTr="00D25742">
        <w:trPr>
          <w:trHeight w:val="715"/>
        </w:trPr>
        <w:tc>
          <w:tcPr>
            <w:tcW w:w="11057" w:type="dxa"/>
            <w:gridSpan w:val="4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25742">
              <w:rPr>
                <w:rFonts w:ascii="Times New Roman" w:eastAsia="Times New Roman" w:hAnsi="Times New Roman" w:cs="Times New Roman"/>
                <w:b/>
                <w:bCs/>
                <w:color w:val="000009"/>
                <w:sz w:val="26"/>
                <w:szCs w:val="26"/>
                <w:lang w:val="uk-UA"/>
              </w:rPr>
              <w:t>Моніторинг освітнього середовища закладу освіти</w:t>
            </w:r>
          </w:p>
        </w:tc>
      </w:tr>
      <w:tr w:rsidR="00D05C19" w:rsidRPr="00D05C19" w:rsidTr="00D25742">
        <w:trPr>
          <w:trHeight w:val="832"/>
        </w:trPr>
        <w:tc>
          <w:tcPr>
            <w:tcW w:w="708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05C1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35</w:t>
            </w:r>
          </w:p>
        </w:tc>
        <w:tc>
          <w:tcPr>
            <w:tcW w:w="6186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 xml:space="preserve">Самооцінка закладу </w:t>
            </w:r>
            <w:proofErr w:type="spellStart"/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освітиза</w:t>
            </w:r>
            <w:proofErr w:type="spellEnd"/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 xml:space="preserve"> показниками  безпеки, комфортності,</w:t>
            </w:r>
            <w:r w:rsidRPr="00D05C19">
              <w:rPr>
                <w:rFonts w:ascii="Times New Roman" w:eastAsia="Times New Roman" w:hAnsi="Times New Roman" w:cs="Times New Roman"/>
                <w:color w:val="000009"/>
                <w:spacing w:val="-8"/>
                <w:sz w:val="26"/>
                <w:szCs w:val="26"/>
                <w:lang w:val="uk-UA"/>
              </w:rPr>
              <w:t> </w:t>
            </w:r>
            <w:proofErr w:type="spellStart"/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інклюзивності</w:t>
            </w:r>
            <w:proofErr w:type="spellEnd"/>
          </w:p>
        </w:tc>
        <w:tc>
          <w:tcPr>
            <w:tcW w:w="2084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2 рази на рік</w:t>
            </w:r>
          </w:p>
        </w:tc>
        <w:tc>
          <w:tcPr>
            <w:tcW w:w="2079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25742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Адміністрація</w:t>
            </w:r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, колектив закладу</w:t>
            </w:r>
          </w:p>
        </w:tc>
      </w:tr>
      <w:tr w:rsidR="00D05C19" w:rsidRPr="00D05C19" w:rsidTr="00D25742">
        <w:trPr>
          <w:trHeight w:val="832"/>
        </w:trPr>
        <w:tc>
          <w:tcPr>
            <w:tcW w:w="708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05C1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36</w:t>
            </w:r>
          </w:p>
        </w:tc>
        <w:tc>
          <w:tcPr>
            <w:tcW w:w="6186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Анонімне анкетування учнів 4-х класів про випадки булінгу (цькування) у школі</w:t>
            </w:r>
          </w:p>
        </w:tc>
        <w:tc>
          <w:tcPr>
            <w:tcW w:w="2084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Грудень</w:t>
            </w:r>
          </w:p>
        </w:tc>
        <w:tc>
          <w:tcPr>
            <w:tcW w:w="2079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 xml:space="preserve">Адміністрація </w:t>
            </w:r>
          </w:p>
        </w:tc>
      </w:tr>
      <w:tr w:rsidR="00D05C19" w:rsidRPr="00D05C19" w:rsidTr="00D25742">
        <w:trPr>
          <w:trHeight w:val="832"/>
        </w:trPr>
        <w:tc>
          <w:tcPr>
            <w:tcW w:w="708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05C1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37</w:t>
            </w:r>
          </w:p>
        </w:tc>
        <w:tc>
          <w:tcPr>
            <w:tcW w:w="6186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Анкетування батьків про безпеку в закладі освіти</w:t>
            </w:r>
          </w:p>
        </w:tc>
        <w:tc>
          <w:tcPr>
            <w:tcW w:w="2084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Грудень</w:t>
            </w:r>
          </w:p>
        </w:tc>
        <w:tc>
          <w:tcPr>
            <w:tcW w:w="2079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25742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Адміністрація</w:t>
            </w:r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, класні керівники</w:t>
            </w:r>
          </w:p>
        </w:tc>
      </w:tr>
      <w:tr w:rsidR="00D05C19" w:rsidRPr="00D05C19" w:rsidTr="00D25742">
        <w:trPr>
          <w:trHeight w:val="832"/>
        </w:trPr>
        <w:tc>
          <w:tcPr>
            <w:tcW w:w="708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05C1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38</w:t>
            </w:r>
          </w:p>
        </w:tc>
        <w:tc>
          <w:tcPr>
            <w:tcW w:w="6186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Діагностика стосунків у закладі освіти. Анкетування учнів та вчителів.</w:t>
            </w:r>
          </w:p>
        </w:tc>
        <w:tc>
          <w:tcPr>
            <w:tcW w:w="2084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Лютий</w:t>
            </w:r>
          </w:p>
        </w:tc>
        <w:tc>
          <w:tcPr>
            <w:tcW w:w="2079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25742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Адміністрація</w:t>
            </w:r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, залучені спеціалісти</w:t>
            </w:r>
          </w:p>
        </w:tc>
      </w:tr>
      <w:tr w:rsidR="00D05C19" w:rsidRPr="00D05C19" w:rsidTr="00D25742">
        <w:trPr>
          <w:trHeight w:val="832"/>
        </w:trPr>
        <w:tc>
          <w:tcPr>
            <w:tcW w:w="708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05C1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39</w:t>
            </w:r>
          </w:p>
        </w:tc>
        <w:tc>
          <w:tcPr>
            <w:tcW w:w="6186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 xml:space="preserve">Аналіз інформації за протоколами комісії з розгляду </w:t>
            </w:r>
            <w:proofErr w:type="spellStart"/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випадківбулінгу</w:t>
            </w:r>
            <w:proofErr w:type="spellEnd"/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 xml:space="preserve"> (цькування) в </w:t>
            </w:r>
            <w:proofErr w:type="spellStart"/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закладіосвіти</w:t>
            </w:r>
            <w:proofErr w:type="spellEnd"/>
          </w:p>
        </w:tc>
        <w:tc>
          <w:tcPr>
            <w:tcW w:w="2084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Щомісяця</w:t>
            </w:r>
          </w:p>
        </w:tc>
        <w:tc>
          <w:tcPr>
            <w:tcW w:w="2079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2574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Петровська Н.</w:t>
            </w:r>
          </w:p>
        </w:tc>
      </w:tr>
      <w:tr w:rsidR="00D05C19" w:rsidRPr="00D05C19" w:rsidTr="00D25742">
        <w:trPr>
          <w:trHeight w:val="832"/>
        </w:trPr>
        <w:tc>
          <w:tcPr>
            <w:tcW w:w="708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05C19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40</w:t>
            </w:r>
          </w:p>
        </w:tc>
        <w:tc>
          <w:tcPr>
            <w:tcW w:w="6186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Підготовка звіту про виконання плану заходів із запобігання та протидії булінгу (цькуванню) в закладі освіти</w:t>
            </w:r>
          </w:p>
        </w:tc>
        <w:tc>
          <w:tcPr>
            <w:tcW w:w="2084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>Травень-</w:t>
            </w:r>
            <w:proofErr w:type="spellEnd"/>
            <w:r w:rsidRPr="00D05C19">
              <w:rPr>
                <w:rFonts w:ascii="Times New Roman" w:eastAsia="Times New Roman" w:hAnsi="Times New Roman" w:cs="Times New Roman"/>
                <w:color w:val="000009"/>
                <w:sz w:val="26"/>
                <w:szCs w:val="26"/>
                <w:lang w:val="uk-UA"/>
              </w:rPr>
              <w:t xml:space="preserve"> червень</w:t>
            </w:r>
          </w:p>
        </w:tc>
        <w:tc>
          <w:tcPr>
            <w:tcW w:w="2079" w:type="dxa"/>
            <w:hideMark/>
          </w:tcPr>
          <w:p w:rsidR="00D05C19" w:rsidRPr="00D05C19" w:rsidRDefault="00D05C19" w:rsidP="00D25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D2574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Петровська Н.</w:t>
            </w:r>
          </w:p>
        </w:tc>
      </w:tr>
    </w:tbl>
    <w:p w:rsidR="00DA3569" w:rsidRPr="00D05C19" w:rsidRDefault="00DA3569" w:rsidP="00D25742">
      <w:pPr>
        <w:shd w:val="clear" w:color="auto" w:fill="FFFFFF"/>
        <w:spacing w:after="0" w:line="240" w:lineRule="auto"/>
        <w:ind w:right="95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A3569" w:rsidRPr="00D05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5094C"/>
    <w:multiLevelType w:val="multilevel"/>
    <w:tmpl w:val="19567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A23758"/>
    <w:multiLevelType w:val="multilevel"/>
    <w:tmpl w:val="DCB6E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5C19"/>
    <w:rsid w:val="00D05C19"/>
    <w:rsid w:val="00D25742"/>
    <w:rsid w:val="00DA3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5C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5C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D05C1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05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05C19"/>
    <w:rPr>
      <w:b/>
      <w:bCs/>
    </w:rPr>
  </w:style>
  <w:style w:type="paragraph" w:customStyle="1" w:styleId="tableparagraph">
    <w:name w:val="tableparagraph"/>
    <w:basedOn w:val="a"/>
    <w:rsid w:val="00D05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7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2022-02-08T09:43:00Z</dcterms:created>
  <dcterms:modified xsi:type="dcterms:W3CDTF">2022-02-08T09:57:00Z</dcterms:modified>
</cp:coreProperties>
</file>