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0" w:rsidRPr="00D22330" w:rsidRDefault="00D22330" w:rsidP="00D2233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 xml:space="preserve">Як </w:t>
      </w:r>
      <w:proofErr w:type="spellStart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побороти</w:t>
      </w:r>
      <w:proofErr w:type="spellEnd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інг</w:t>
      </w:r>
      <w:proofErr w:type="spellEnd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 xml:space="preserve">: </w:t>
      </w:r>
      <w:proofErr w:type="spellStart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інструкція</w:t>
      </w:r>
      <w:proofErr w:type="spellEnd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 xml:space="preserve"> для </w:t>
      </w:r>
      <w:proofErr w:type="spellStart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дітей</w:t>
      </w:r>
      <w:proofErr w:type="spellEnd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батьків</w:t>
      </w:r>
      <w:proofErr w:type="spellEnd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вчителів</w:t>
      </w:r>
      <w:proofErr w:type="spellEnd"/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Pr="00D22330">
          <w:rPr>
            <w:rFonts w:ascii="Tahoma" w:eastAsia="Times New Roman" w:hAnsi="Tahoma" w:cs="Tahoma"/>
            <w:color w:val="B00000"/>
            <w:sz w:val="27"/>
            <w:szCs w:val="27"/>
            <w:lang w:eastAsia="ru-RU"/>
          </w:rPr>
          <w:t xml:space="preserve">Центр </w:t>
        </w:r>
        <w:proofErr w:type="spellStart"/>
        <w:r w:rsidRPr="00D22330">
          <w:rPr>
            <w:rFonts w:ascii="Tahoma" w:eastAsia="Times New Roman" w:hAnsi="Tahoma" w:cs="Tahoma"/>
            <w:color w:val="B00000"/>
            <w:sz w:val="27"/>
            <w:szCs w:val="27"/>
            <w:lang w:eastAsia="ru-RU"/>
          </w:rPr>
          <w:t>інформації</w:t>
        </w:r>
        <w:proofErr w:type="spellEnd"/>
        <w:r w:rsidRPr="00D22330">
          <w:rPr>
            <w:rFonts w:ascii="Tahoma" w:eastAsia="Times New Roman" w:hAnsi="Tahoma" w:cs="Tahoma"/>
            <w:color w:val="B00000"/>
            <w:sz w:val="27"/>
            <w:szCs w:val="27"/>
            <w:lang w:eastAsia="ru-RU"/>
          </w:rPr>
          <w:t xml:space="preserve"> про права </w:t>
        </w:r>
        <w:proofErr w:type="spellStart"/>
        <w:r w:rsidRPr="00D22330">
          <w:rPr>
            <w:rFonts w:ascii="Tahoma" w:eastAsia="Times New Roman" w:hAnsi="Tahoma" w:cs="Tahoma"/>
            <w:color w:val="B00000"/>
            <w:sz w:val="27"/>
            <w:szCs w:val="27"/>
            <w:lang w:eastAsia="ru-RU"/>
          </w:rPr>
          <w:t>людини</w:t>
        </w:r>
        <w:proofErr w:type="spellEnd"/>
      </w:hyperlink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 на </w:t>
      </w:r>
      <w:proofErr w:type="spellStart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основі</w:t>
      </w:r>
      <w:proofErr w:type="spellEnd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B00000"/>
          <w:sz w:val="27"/>
          <w:szCs w:val="27"/>
          <w:lang w:eastAsia="ru-RU"/>
        </w:rPr>
        <w:fldChar w:fldCharType="begin"/>
      </w:r>
      <w:r w:rsidRPr="00D22330">
        <w:rPr>
          <w:rFonts w:ascii="Tahoma" w:eastAsia="Times New Roman" w:hAnsi="Tahoma" w:cs="Tahoma"/>
          <w:color w:val="B00000"/>
          <w:sz w:val="27"/>
          <w:szCs w:val="27"/>
          <w:lang w:eastAsia="ru-RU"/>
        </w:rPr>
        <w:instrText xml:space="preserve"> HYPERLINK "http://stopbullying.com.ua/" \t "_blank" </w:instrText>
      </w:r>
      <w:r w:rsidRPr="00D22330">
        <w:rPr>
          <w:rFonts w:ascii="Tahoma" w:eastAsia="Times New Roman" w:hAnsi="Tahoma" w:cs="Tahoma"/>
          <w:color w:val="B00000"/>
          <w:sz w:val="27"/>
          <w:szCs w:val="27"/>
          <w:lang w:eastAsia="ru-RU"/>
        </w:rPr>
        <w:fldChar w:fldCharType="separate"/>
      </w:r>
      <w:r w:rsidRPr="00D22330">
        <w:rPr>
          <w:rFonts w:ascii="Tahoma" w:eastAsia="Times New Roman" w:hAnsi="Tahoma" w:cs="Tahoma"/>
          <w:color w:val="B00000"/>
          <w:sz w:val="27"/>
          <w:szCs w:val="27"/>
          <w:lang w:eastAsia="ru-RU"/>
        </w:rPr>
        <w:t>матеріалів</w:t>
      </w:r>
      <w:proofErr w:type="spellEnd"/>
      <w:r w:rsidRPr="00D22330">
        <w:rPr>
          <w:rFonts w:ascii="Tahoma" w:eastAsia="Times New Roman" w:hAnsi="Tahoma" w:cs="Tahoma"/>
          <w:color w:val="B00000"/>
          <w:sz w:val="27"/>
          <w:szCs w:val="27"/>
          <w:lang w:eastAsia="ru-RU"/>
        </w:rPr>
        <w:fldChar w:fldCharType="end"/>
      </w:r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 ЮНІСЕФ 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п</w:t>
      </w:r>
      <w:proofErr w:type="gramEnd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ідготував</w:t>
      </w:r>
      <w:proofErr w:type="spellEnd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інструкцію</w:t>
      </w:r>
      <w:proofErr w:type="spellEnd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для </w:t>
      </w:r>
      <w:proofErr w:type="spellStart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дітей</w:t>
      </w:r>
      <w:proofErr w:type="spellEnd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дорослих</w:t>
      </w:r>
      <w:proofErr w:type="spellEnd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аби</w:t>
      </w:r>
      <w:proofErr w:type="spellEnd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правильно та </w:t>
      </w:r>
      <w:proofErr w:type="spellStart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своєчасно</w:t>
      </w:r>
      <w:proofErr w:type="spellEnd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реагувати</w:t>
      </w:r>
      <w:proofErr w:type="spellEnd"/>
      <w:r w:rsidRPr="00D22330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на прояви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B9D27C" wp14:editId="31CCD55C">
                <wp:extent cx="304800" cy="304800"/>
                <wp:effectExtent l="0" t="0" r="0" b="0"/>
                <wp:docPr id="4" name="AutoShape 1" descr="https://pntl.edu.vn.ua/images/booling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pntl.edu.vn.ua/images/booling/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mo2AIAAPIFAAAOAAAAZHJzL2Uyb0RvYy54bWysVNuO2yAQfa/Uf0C8O74sudhaZ7Ubx1Wl&#10;bbvSth9AbGzT2uACibOt+u8dcJJNdl+qtjwgYODMzJnDXN/suxbtmNJcihSHkwAjJgpZclGn+Mvn&#10;3FtgpA0VJW2lYCl+YhrfLN++uR76hEWykW3JFAIQoZOhT3FjTJ/4vi4a1lE9kT0TYKyk6qiBrar9&#10;UtEB0LvWj4Jg5g9Slb2SBdMaTrPRiJcOv6pYYT5VlWYGtSmG2IyblZs3dvaX1zSpFe0bXhzCoH8R&#10;RUe5AKcnqIwairaKv4LqeKGklpWZFLLzZVXxgrkcIJsweJHNY0N75nIBcnR/okn/P9ji4+5BIV6m&#10;mGAkaAclut0a6TyjEKOS6QLosmXRUJdemHbCyu1kJyZb6vOO1kz7GylbIH/cBkE4+drXltkB3oCD&#10;x/5BWW50fy+LbxoJuWqoqNmt7qE+oBrwfDxSSg4NoyWkGFoI/wLDbjSgoc3wQZYQK4VYHe/7SnXW&#10;BzCK9q68T6fysr1BBRxeBWQRgAgKMB3W1gNNjo97pc07JjtkFylWEJ0Dp7t7bcarxyvWl5A5b1s4&#10;p0krLg4AczwB1/DU2mwQThA/4yBeL9YL4pFotvZIkGXebb4i3iwP59PsKlutsvCX9RuSpOFlyYR1&#10;cxRnSP6s+IdvMsrqJE8NhSotnA1Jq3qzahXaUfgcuRuOcrA8X/Mvw3B8QS4vUgojEtxFsZfPFnOP&#10;5GTqxfNg4QVhfBfPAhKTLL9M6Z4L9u8poSHF8TSauiqdBf0it8CN17nRpOMG2k/LuxSDNGDYSzSx&#10;ClyL0q0N5e24PqPChv9MBZT7WGinVyvRUf0bWT6BXJUEOYHyoFHCopHqB0YDNJ0U6+9bqhhG7XsB&#10;ko9DQmyXchsynUewUeeWzbmFigKgUmwwGpcrM3a2ba943YCn0BEjpP3SFXcStl9ojOrwuaCxuEwO&#10;TdB2rvO9u/Xcqp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PmOajYAgAA8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D223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 xml:space="preserve">ЩО ТАКЕ </w:t>
      </w:r>
      <w:proofErr w:type="gramStart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ІНГ ТА ЯКІ ЙОГО ПРИЧИНИ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–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агресивна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вкрай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неприємна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однієї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групи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дітей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відношенню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супроводжується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постійним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фізичним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психологічним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впливом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Кривдники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можуть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знайти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безл</w:t>
      </w:r>
      <w:proofErr w:type="gram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іч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причин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щоб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цькувати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зовнішність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вписується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загальноприйняті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рамки,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думки,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збігаються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думкою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більшості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Яскравими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прикладами 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є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словесні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образи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навмисне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неприйняття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колективу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шантаж та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навіть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побиття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"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Успіхи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навчанні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матеріальні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можливості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навіть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особливості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характеру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можуть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стати основою для </w:t>
      </w:r>
      <w:proofErr w:type="spellStart"/>
      <w:proofErr w:type="gram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інгу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. </w:t>
      </w:r>
      <w:proofErr w:type="spellStart"/>
      <w:proofErr w:type="gram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Кр</w:t>
      </w:r>
      <w:proofErr w:type="gram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ім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того, жертвою 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булінгу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може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стати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також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той, кому складно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спілкуватися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з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однолітками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хто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поводиться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відлюдкувато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чи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навпаки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, </w:t>
      </w:r>
      <w:proofErr w:type="spellStart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провокативно</w:t>
      </w:r>
      <w:proofErr w:type="spellEnd"/>
      <w:r w:rsidRPr="00D22330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",</w:t>
      </w:r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–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зауважують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психологи.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Частіше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за все </w:t>
      </w:r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люди,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цькують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вважають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смішно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і в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цьому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нема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є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великої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проблеми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трагедії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дорослі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будуть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звертати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увагу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3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9AAE5C" wp14:editId="6E1FE82B">
                <wp:extent cx="304800" cy="304800"/>
                <wp:effectExtent l="0" t="0" r="0" b="0"/>
                <wp:docPr id="3" name="AutoShape 2" descr="https://pntl.edu.vn.ua/images/booling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pntl.edu.vn.ua/images/booling/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BH2AIAAPIFAAAOAAAAZHJzL2Uyb0RvYy54bWysVF1v2yAUfZ+0/4B4d4xd58NWnaqN42lS&#10;t1Xq9gOIjW02Gzwgcbpp/30XnKRJ+zJt4wEBF86999zDvb7Zdy3aMaW5FCkOJgQjJgpZclGn+Mvn&#10;3FtgpA0VJW2lYCl+YhrfLN++uR76hIWykW3JFAIQoZOhT3FjTJ/4vi4a1lE9kT0TYKyk6qiBrar9&#10;UtEB0LvWDwmZ+YNUZa9kwbSG02w04qXDrypWmE9VpZlBbYohNuNm5eaNnf3lNU1qRfuGF4cw6F9E&#10;0VEuwOkJKqOGoq3ir6A6XiipZWUmhex8WVW8YC4HyCYgL7J5bGjPXC5Aju5PNOn/B1t83D0oxMsU&#10;X2EkaAclut0a6TyjEKOS6QLosmXRUJdemHbCyu1kJyZb6vOO1kz7GylbIH/cEhJOvva1ZXaAN+Dg&#10;sX9Qlhvd38vim0ZCrhoqanare6gPqAY8H4+UkkPDaAkpBhbCv8CwGw1oaDN8kCXESiFWx/u+Up31&#10;AYyivSvv06m8bG9QAYdXJFoQEEEBpsPaeqDJ8XGvtHnHZIfsIsUKonPgdHevzXj1eMX6EjLnbQvn&#10;NGnFxQFgjifgGp5amw3CCeJnTOL1Yr2IvCicrb2IZJl3m68ib5YH82l2la1WWfDL+g2ipOFlyYR1&#10;cxRnEP1Z8Q/fZJTVSZ4aClVaOBuSVvVm1Sq0o/A5cjcc5WB5vuZfhuH4glxepBSEEbkLYy+fLeZe&#10;lEdTL56ThUeC+C6ekSiOsvwypXsu2L+nhIYUx9Nw6qp0FvSL3Igbr3OjSccNtJ+WdykGacCwl2hi&#10;FbgWpVsbyttxfUaFDf+ZCij3sdBOr1aio/o3snwCuSoJcgLlQaOERSPVD4wGaDop1t+3VDGM2vcC&#10;JB8HUWS7lNtE03kIG3Vu2ZxbqCgAKsUGo3G5MmNn2/aK1w14ChwxQtovXXEnYfuFxqgOnwsai8vk&#10;0ARt5zrfu1vPrXr5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DPkEfYAgAA8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ЯК ВІ</w:t>
      </w:r>
      <w:proofErr w:type="gramStart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ДР</w:t>
      </w:r>
      <w:proofErr w:type="gramEnd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ІЗНИТИ БУЛІНГ ТА СВАРКУ МІЖ ДІТЬМИ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інг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супроводжується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реальним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фізичним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чи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психологічним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насиллям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жертву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висміюють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залякують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дражнять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шантажують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б'ють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псують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речі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розповсюджують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плітки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бойкотують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оприлюднюють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особисту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інформацію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фото в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соціальних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мережах.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У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ситуації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інгу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завжди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беруть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участь три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сторони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той,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переслідує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той, кого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переслідують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спостерігають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інг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відбувся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він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може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повторюватися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багато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разів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 xml:space="preserve">ЯК ЗРОЗУМІТИ, ЩО ВАШУ ДИТИНУ </w:t>
      </w:r>
      <w:proofErr w:type="gramStart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П</w:t>
      </w:r>
      <w:proofErr w:type="gramEnd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ІДДАЮТЬ ЦЬКУВАННЮ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Перше,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треба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–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діти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неохоче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розповідають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цькування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школі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 не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думати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перший же раз, коли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спитаєте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вона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відповість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вам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чесно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 Тому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головна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порада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для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батьків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– бути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більш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уважними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проявів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lastRenderedPageBreak/>
        <w:t>Якщо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ваша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стала замкнутою,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вигадує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приводи,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щоб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gram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йти</w:t>
      </w:r>
      <w:proofErr w:type="spellEnd"/>
      <w:proofErr w:type="gram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школи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перестала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вчитись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поговоріть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нею. Причина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бути не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банальних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лі</w:t>
      </w:r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нощах</w:t>
      </w:r>
      <w:proofErr w:type="spellEnd"/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видимих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наслідків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відносять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розлади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сну,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втрату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апетиту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тривожність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низьку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самооцінку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шантажують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 вона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може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почати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просити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додаткові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гроші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на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кишенькові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витрати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відкупитись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агресора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іддають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вашу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 то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обережно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почніть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з нею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розмову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Дайте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вам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можна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довіряти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будете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звинувачувати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тому,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вона стала жертвою 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Розкажіть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нема</w:t>
      </w:r>
      <w:proofErr w:type="gram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є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нічого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поганого</w:t>
      </w:r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у тому,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щоб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повідомити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агресивну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щодо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когось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учителю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принаймні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друзям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Поясніть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ізницю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між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“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пліткуванням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” та “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піклуванням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” про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своє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життя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життя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друга/подруги.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слід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розмові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дитиною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використовувати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такі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сексистські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кліше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 "хлопчик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має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бути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сильним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вміти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постояти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себе", "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дівчинка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повинна сама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захищатись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" та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тільки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погіршить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3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2AB460" wp14:editId="64569DDD">
                <wp:extent cx="304800" cy="304800"/>
                <wp:effectExtent l="0" t="0" r="0" b="0"/>
                <wp:docPr id="2" name="AutoShape 3" descr="https://pntl.edu.vn.ua/images/booling/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pntl.edu.vn.ua/images/booling/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402QIAAPIFAAAOAAAAZHJzL2Uyb0RvYy54bWysVNuO2yAQfa/Uf0C8O77EudhaZ7Ubx1Wl&#10;bbvSth9AbGzT2kCBxLut+u8dcJJNdl+qtjwgYODMzJnDXF0/9h3aU6WZ4BkOJwFGlJeiYrzJ8JfP&#10;hbfESBvCK9IJTjP8RDW+Xr19czXIlEaiFV1FFQIQrtNBZrg1Rqa+r8uW9kRPhKQcjLVQPTGwVY1f&#10;KTIAet/5URDM/UGoSipRUq3hNB+NeOXw65qW5lNda2pQl2GIzbhZuXlrZ391RdJGEdmy8hAG+Yso&#10;esI4OD1B5cQQtFPsFVTPSiW0qM2kFL0v6pqV1OUA2YTBi2weWiKpywXI0fJEk/5/sOXH/b1CrMpw&#10;hBEnPZToZmeE84ymGFVUl0CXLYuGukhuugmtdpM9n+yIz3rSUO1vheiA/HEbBNPJV9lYZgd4Aw4e&#10;5L2y3Gh5J8pvGnGxbglv6I2WUB9QDXg+HiklhpaSClIMLYR/gWE3GtDQdvggKoiVQKyO98da9dYH&#10;MIoeXXmfTuWljwaVcDgN4mUAIijBdFhbDyQ9PpZKm3dU9MguMqwgOgdO9nfajFePV6wvLgrWdXBO&#10;0o5fHADmeAKu4am12SCcIH4mQbJZbpaxF0fzjRcHee7dFOvYmxfhYpZP8/U6D39Zv2GctqyqKLdu&#10;juIM4z8r/uGbjLI6yVNDoSoLZ0PSqtmuO4X2BD5H4YajHCzP1/zLMBxfkMuLlMIoDm6jxCvmy4UX&#10;F/HMSxbB0gvC5DaZB3ES58VlSneM039PCQ0ZTmbRzFXpLOgXuQVuvM6NpD0z0H461mcYpAHDXiKp&#10;VeCGV25tCOvG9RkVNvxnKqDcx0I7vVqJjurfiuoJ5KoEyAmUB40SFq1QPzAaoOlkWH/fEUUx6t5z&#10;kHwSxrHtUm4TzxYRbNS5ZXtuIbwEqAwbjMbl2oydbScVa1rwFDpiuLBfumZOwvYLjVEdPhc0FpfJ&#10;oQnaznW+d7eeW/Xq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w/f402QIAAPI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 xml:space="preserve">ЩО РОБИТИ, ЯКЩО ТИ СТАВ ЖЕРТВОЮ </w:t>
      </w:r>
      <w:proofErr w:type="gramStart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ІНГУ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Перше і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найголовніше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правило – </w:t>
      </w:r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тримати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секреті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Розкажи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друзям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знайомим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ідним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те,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тебе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цього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соромитись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Інколи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допомогти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вирішенням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складної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абсолютно не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пов’язана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цим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людина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тренер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секції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куди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ходиш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ісля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вчитель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до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якого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ходиш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додаткові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заняття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слід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звинувачувати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себе</w:t>
      </w:r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тому,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тебе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Ми говорили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раніше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кривдникам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легко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знайти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жертву 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адже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для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цього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просто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якось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відрізнятись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оточуючих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перетворились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словесних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–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йди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директора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школи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або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завуча та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докладно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розкажи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їм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повідом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батькі</w:t>
      </w:r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</w:t>
      </w:r>
      <w:proofErr w:type="spellEnd"/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є психолог, то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можна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сміливо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звернутись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нього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відновити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відчуття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впевненості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своїх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силах та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діяти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далі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 xml:space="preserve">ЩО РОБИТИ, ЯКЩО ВИ СТАЛИ </w:t>
      </w:r>
      <w:proofErr w:type="gramStart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СВ</w:t>
      </w:r>
      <w:proofErr w:type="gramEnd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ІДКОМ ЦЬКУВАННЯ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твого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друга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подругу, то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одразу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звернись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дорослих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вчителя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старших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товариші</w:t>
      </w:r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</w:t>
      </w:r>
      <w:proofErr w:type="spellEnd"/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родичів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батьків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твій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друг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чи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подруга</w:t>
      </w:r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поділилися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тобою,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потрапили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обов’язково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говори з ними про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— вони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потребують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твоєї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підтримки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жодному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разі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слід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приєднуватись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групи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</w:t>
      </w:r>
      <w:proofErr w:type="gram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є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висміювати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проблеми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свого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друга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подруги.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lastRenderedPageBreak/>
        <w:t>Якщо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дорослий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який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потерпав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колись, то </w:t>
      </w:r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проходьте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повз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Спробуйте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захистити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При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цьому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дітей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адже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деякі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роблять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тому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самі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постраждали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(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вдома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спортивній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секції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в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). У таких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випадках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можуть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виміщати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біль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через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знущання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приниження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слабших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за себе.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Деякі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булять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ловити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собі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захоплені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погляди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оточуючих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відчуття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переваги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над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іншими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приносить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</w:t>
      </w:r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</w:t>
      </w:r>
      <w:proofErr w:type="spellEnd"/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задоволення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До того ж,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нападаючи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когось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захищаються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Іноді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дуже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імпульсивні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не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можуть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контролювати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гнів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У таких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випадках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справа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нерідко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доходить і до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фізичного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Спробуйте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повідомити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 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людей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де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відбувається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батьків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33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650170" wp14:editId="69F4D617">
                <wp:extent cx="304800" cy="304800"/>
                <wp:effectExtent l="0" t="0" r="0" b="0"/>
                <wp:docPr id="1" name="AutoShape 4" descr="https://pntl.edu.vn.ua/images/booling/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pntl.edu.vn.ua/images/booling/image0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7N1gIAAPIFAAAOAAAAZHJzL2Uyb0RvYy54bWysVNuO2yAQfa/Uf0C8O74sudhaZ7Ubx1Wl&#10;bbvSth9AbGzT2uACibOt+u8dcJJNdl+qtjwgYODMzJnDXN/suxbtmNJcihSHkwAjJgpZclGn+Mvn&#10;3FtgpA0VJW2lYCl+YhrfLN++uR76hEWykW3JFAIQoZOhT3FjTJ/4vi4a1lE9kT0TYKyk6qiBrar9&#10;UtEB0LvWj4Jg5g9Slb2SBdMaTrPRiJcOv6pYYT5VlWYGtSmG2IyblZs3dvaX1zSpFe0bXhzCoH8R&#10;RUe5AKcnqIwairaKv4LqeKGklpWZFLLzZVXxgrkcIJsweJHNY0N75nIBcnR/okn/P9ji4+5BIV5C&#10;7TAStIMS3W6NdJ4RwahkugC6bFk01KUXpp2wcjvZicmW+ryjNdP+RsoWyB+3QUAmX/vaMjvAG3Dw&#10;2D8oy43u72XxTSMhVw0VNbvVPdRn9Hw8UkoODaMlpBhaCP8Cw240oKHN8EGWECuFWB3v+0p11gcw&#10;ivauvE+n8rK9QQUcXgVkEYAICjAd1tYDTY6Pe6XNOyY7ZBcpVhCdA6e7e23Gq8cr1peQOW9bOKdJ&#10;Ky4OAHM8Adfw1NpsEE4QP+MgXi/WC+KRaLb2SJBl3m2+It4sD+fT7CpbrbLwl/UbkqThZcmEdXMU&#10;Z0j+rPiHbzLK6iRPDYUqLZwNSat6s2oV2lH4HLkbjnKwPF/zL8NwfEEuL1IKIxLcRbGXzxZzj+Rk&#10;6sXzYOEFYXwXzwISkyy/TOmeC/bvKaEhxfE0mroqnQX9IrfAjde50aTjBtpPy7sUgzRg2Es0sQpc&#10;i9KtDeXtuD6jwob/TAWU+1hop1cr0VH9G1k+gVyVBDmB8qBRwqKR6gdGAzSdFOvvW6oYRu17AZKP&#10;Q0Jsl3IbMp1HsFHnls25hYoCoFJsMBqXKzN2tm2veN2Ap9ARI6T90hV3ErZfaIzq8LmgsbhMDk3Q&#10;dq7zvbv13Kq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CG57N1gIAAPI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ЩО РОБИТИ, ЯКЩО ІНШИХ ЦЬКУЄ</w:t>
      </w:r>
      <w:proofErr w:type="gramStart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Ш</w:t>
      </w:r>
      <w:proofErr w:type="gramEnd"/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 xml:space="preserve"> ТИ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 </w:t>
      </w:r>
      <w:proofErr w:type="spellStart"/>
      <w:proofErr w:type="gram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інг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 –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твої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дії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а не твоя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особистість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можеш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ними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керувати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змінювати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краще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Пам’ятай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інг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завдає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фізичного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емоційного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болю</w:t>
      </w:r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іншому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 подумай,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дійсно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цього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прагнеш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?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Деякі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речі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можуть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здаватися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смішними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невинними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проте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вони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можуть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завдати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шкоди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іншій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людині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ЯК ДОПОМОГТИ ДИТИНІ, ЯКА ЦЬКУЄ ІНШИХ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Ми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вже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казали,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завжди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беруть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участь три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сторони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тому, коли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дізнались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не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забувати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тих,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ображає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Психологи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зауважують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дитині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, яка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булить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інших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увага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допомога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потрібна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не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менше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ніж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тій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яка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страждає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від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булінгу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Відверто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поговоріть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з нею про те,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відбувається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з'ясуйте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як вона ставиться до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своїх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як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реагують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Ви можете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почути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"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всі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так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роблять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",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"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він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заслуговує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".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Уважно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вислухайте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зосередтеся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на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пошуці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факті</w:t>
      </w:r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</w:t>
      </w:r>
      <w:proofErr w:type="spellEnd"/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не 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своїх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припущеннях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применшуйте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серйозність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ситуації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такими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кліше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 як "</w:t>
      </w:r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хлопчики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завжди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будуть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хлопчиками"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"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глузування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бійки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форми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агресивної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— просто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дитячі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жарти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цілком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природна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частина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дитинства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".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Ретельно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поясніть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вважаєте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переслідуванням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інших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До них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відносяться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образливі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ізвиська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загрози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фізичного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залякування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висміювання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коментарі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сексуальним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підтекстом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бойкот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підбурювання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ігнорування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плітки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публічні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приниження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штовхання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плювки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псування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особистих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речей,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принизливі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висловлювання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жести.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Спокійно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поясніть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дитині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її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може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завдати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шкоди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не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тільки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жертві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й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усім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оточуючим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І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щодалі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заходитиме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гірше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впливатиме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всіх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учасників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Дайте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зрозуміти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агресивна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є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дуже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серйозною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проблемою</w:t>
      </w:r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і 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будете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терпіти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майбутньому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Чітко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наполегливо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але без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гніву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попросіть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зупинити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Скажіть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їй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потрібна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допомога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lastRenderedPageBreak/>
        <w:t>тимчасово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триматимете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зв'язок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учителями,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упевнитись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—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дитина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намагається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змінити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Загрози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і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покарання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не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спрацюють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Можливо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на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якийсь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час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припинить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інг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та в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перспективі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тільки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посилити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агресію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невдоволення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Буде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зайвим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концентрувати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увагу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gram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</w:t>
      </w:r>
      <w:proofErr w:type="gram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відчуттях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 яку 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булять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Той,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виявляє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агресію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 правило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відсторонюється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почуттів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іншої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людини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D22330" w:rsidRPr="00D22330" w:rsidRDefault="00D22330" w:rsidP="00D22330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Пам'ятайте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агресивна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прояви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насильства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можуть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вказувати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на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емоційні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проблеми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вашої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розлади</w:t>
      </w:r>
      <w:proofErr w:type="spellEnd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D22330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поведінки</w:t>
      </w:r>
      <w:proofErr w:type="spellEnd"/>
      <w:r w:rsidRPr="00D22330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 </w:t>
      </w:r>
    </w:p>
    <w:p w:rsidR="00D22330" w:rsidRPr="00D22330" w:rsidRDefault="00D22330" w:rsidP="00D223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3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3778" w:rsidRDefault="00F33778">
      <w:bookmarkStart w:id="0" w:name="_GoBack"/>
      <w:bookmarkEnd w:id="0"/>
    </w:p>
    <w:sectPr w:rsidR="00F3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30"/>
    <w:rsid w:val="00D22330"/>
    <w:rsid w:val="00F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manrights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2021-04-12T08:05:00Z</dcterms:created>
  <dcterms:modified xsi:type="dcterms:W3CDTF">2021-04-12T08:07:00Z</dcterms:modified>
</cp:coreProperties>
</file>