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8C7" w:rsidRDefault="002F44E9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ДИСТАНЦІЙНЕ НАВЧАННЯ 7 КЛАС </w:t>
      </w:r>
    </w:p>
    <w:p w:rsidR="00511D8A" w:rsidRDefault="00511D8A" w:rsidP="00511D8A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511D8A">
        <w:rPr>
          <w:rFonts w:ascii="Times New Roman" w:hAnsi="Times New Roman" w:cs="Times New Roman"/>
          <w:b/>
          <w:sz w:val="32"/>
          <w:szCs w:val="32"/>
          <w:lang w:val="uk-UA"/>
        </w:rPr>
        <w:t>Англійська мова 7 клас,</w:t>
      </w:r>
      <w:r w:rsidRPr="00FB753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11D8A" w:rsidRPr="00511D8A" w:rsidRDefault="00511D8A" w:rsidP="00511D8A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11D8A">
        <w:rPr>
          <w:rFonts w:ascii="Times New Roman" w:hAnsi="Times New Roman" w:cs="Times New Roman"/>
          <w:b/>
          <w:sz w:val="32"/>
          <w:szCs w:val="32"/>
          <w:lang w:val="uk-UA"/>
        </w:rPr>
        <w:t xml:space="preserve">Підручник Англійська мова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7 клас </w:t>
      </w:r>
      <w:r w:rsidRPr="00511D8A">
        <w:rPr>
          <w:rFonts w:ascii="Times New Roman" w:hAnsi="Times New Roman" w:cs="Times New Roman"/>
          <w:b/>
          <w:sz w:val="32"/>
          <w:szCs w:val="32"/>
          <w:lang w:val="uk-UA"/>
        </w:rPr>
        <w:t>О.</w:t>
      </w:r>
      <w:proofErr w:type="spellStart"/>
      <w:r w:rsidRPr="00511D8A">
        <w:rPr>
          <w:rFonts w:ascii="Times New Roman" w:hAnsi="Times New Roman" w:cs="Times New Roman"/>
          <w:b/>
          <w:sz w:val="32"/>
          <w:szCs w:val="32"/>
          <w:lang w:val="uk-UA"/>
        </w:rPr>
        <w:t>Карп'юк</w:t>
      </w:r>
      <w:proofErr w:type="spellEnd"/>
      <w:r w:rsidRPr="00511D8A">
        <w:rPr>
          <w:rFonts w:ascii="Times New Roman" w:hAnsi="Times New Roman" w:cs="Times New Roman"/>
          <w:b/>
          <w:sz w:val="32"/>
          <w:szCs w:val="32"/>
          <w:lang w:val="uk-UA"/>
        </w:rPr>
        <w:t xml:space="preserve"> , 2015</w:t>
      </w:r>
    </w:p>
    <w:tbl>
      <w:tblPr>
        <w:tblStyle w:val="a3"/>
        <w:tblW w:w="0" w:type="auto"/>
        <w:tblLook w:val="04A0"/>
      </w:tblPr>
      <w:tblGrid>
        <w:gridCol w:w="1334"/>
        <w:gridCol w:w="3158"/>
        <w:gridCol w:w="3097"/>
        <w:gridCol w:w="1982"/>
      </w:tblGrid>
      <w:tr w:rsidR="00511D8A" w:rsidTr="004E39A4">
        <w:tc>
          <w:tcPr>
            <w:tcW w:w="2392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ДАТА 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ТЕМА 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ЗАВДАННЯ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ПРИМІТКА</w:t>
            </w:r>
          </w:p>
        </w:tc>
      </w:tr>
      <w:tr w:rsidR="00511D8A" w:rsidRPr="00FB7539" w:rsidTr="004E39A4">
        <w:tc>
          <w:tcPr>
            <w:tcW w:w="2392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13.03</w:t>
            </w:r>
          </w:p>
        </w:tc>
        <w:tc>
          <w:tcPr>
            <w:tcW w:w="2393" w:type="dxa"/>
          </w:tcPr>
          <w:p w:rsidR="00511D8A" w:rsidRPr="00D548EE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Велика Британія. Лондон:узагальнення вивченого матеріалу 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Повторити лексику по темі.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11D8A" w:rsidTr="004E39A4">
        <w:tc>
          <w:tcPr>
            <w:tcW w:w="2392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17.03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Англія очима дітей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511D8A" w:rsidRPr="00D548EE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Впр.1,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155-157 (на вибір вивчити)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11D8A" w:rsidTr="004E39A4">
        <w:tc>
          <w:tcPr>
            <w:tcW w:w="2392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19.03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Підсумковий урок</w:t>
            </w:r>
          </w:p>
        </w:tc>
        <w:tc>
          <w:tcPr>
            <w:tcW w:w="2393" w:type="dxa"/>
          </w:tcPr>
          <w:p w:rsidR="00511D8A" w:rsidRPr="005B5D5F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Повторити лексику по темі.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11D8A" w:rsidTr="004E39A4">
        <w:tc>
          <w:tcPr>
            <w:tcW w:w="2392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20.03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Київ в мініатюрі </w:t>
            </w:r>
          </w:p>
        </w:tc>
        <w:tc>
          <w:tcPr>
            <w:tcW w:w="2393" w:type="dxa"/>
          </w:tcPr>
          <w:p w:rsidR="00511D8A" w:rsidRPr="005B5D5F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Впр.3</w:t>
            </w:r>
            <w:r w:rsidRPr="00D548EE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proofErr w:type="spellStart"/>
            <w:r w:rsidRPr="00D548EE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158-159 (читати,перекладати, виписати невідомі слова)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11D8A" w:rsidTr="004E39A4">
        <w:tc>
          <w:tcPr>
            <w:tcW w:w="2392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20.03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Визначні місця Києва 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3</w:t>
            </w:r>
            <w:r w:rsidRPr="00D548EE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proofErr w:type="spellStart"/>
            <w:r w:rsidRPr="00D548EE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159-160 (читати,перекладати, виписати невідомі слова)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11D8A" w:rsidTr="004E39A4">
        <w:tc>
          <w:tcPr>
            <w:tcW w:w="2392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31.03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Старовинний Київ: Поділ 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5, ст. 161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11D8A" w:rsidTr="004E39A4">
        <w:tc>
          <w:tcPr>
            <w:tcW w:w="2392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2.04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Серце столиці - Хрещатик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1,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171</w:t>
            </w:r>
          </w:p>
        </w:tc>
        <w:tc>
          <w:tcPr>
            <w:tcW w:w="2393" w:type="dxa"/>
          </w:tcPr>
          <w:p w:rsidR="00511D8A" w:rsidRDefault="00511D8A" w:rsidP="004E39A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11D8A" w:rsidRDefault="00511D8A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2F44E9" w:rsidRDefault="002F44E9" w:rsidP="002F44E9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415E1">
        <w:rPr>
          <w:rFonts w:ascii="Times New Roman" w:hAnsi="Times New Roman" w:cs="Times New Roman"/>
          <w:b/>
          <w:sz w:val="32"/>
          <w:szCs w:val="32"/>
        </w:rPr>
        <w:t>Українська</w:t>
      </w:r>
      <w:proofErr w:type="spellEnd"/>
      <w:r w:rsidRPr="004415E1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4415E1">
        <w:rPr>
          <w:rFonts w:ascii="Times New Roman" w:hAnsi="Times New Roman" w:cs="Times New Roman"/>
          <w:b/>
          <w:sz w:val="32"/>
          <w:szCs w:val="32"/>
        </w:rPr>
        <w:t>мова</w:t>
      </w:r>
      <w:proofErr w:type="spellEnd"/>
      <w:r w:rsidRPr="004415E1">
        <w:rPr>
          <w:rFonts w:ascii="Times New Roman" w:hAnsi="Times New Roman" w:cs="Times New Roman"/>
          <w:b/>
          <w:sz w:val="32"/>
          <w:szCs w:val="32"/>
        </w:rPr>
        <w:t xml:space="preserve">     7 </w:t>
      </w:r>
      <w:proofErr w:type="spellStart"/>
      <w:r w:rsidRPr="004415E1">
        <w:rPr>
          <w:rFonts w:ascii="Times New Roman" w:hAnsi="Times New Roman" w:cs="Times New Roman"/>
          <w:b/>
          <w:sz w:val="32"/>
          <w:szCs w:val="32"/>
        </w:rPr>
        <w:t>клас</w:t>
      </w:r>
      <w:proofErr w:type="spellEnd"/>
    </w:p>
    <w:p w:rsidR="002F44E9" w:rsidRPr="004415E1" w:rsidRDefault="002F44E9" w:rsidP="002F44E9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Підручник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Українська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» О.П.Глазова</w:t>
      </w:r>
    </w:p>
    <w:tbl>
      <w:tblPr>
        <w:tblStyle w:val="a3"/>
        <w:tblW w:w="0" w:type="auto"/>
        <w:tblLook w:val="04A0"/>
      </w:tblPr>
      <w:tblGrid>
        <w:gridCol w:w="1610"/>
        <w:gridCol w:w="3015"/>
        <w:gridCol w:w="3008"/>
        <w:gridCol w:w="1938"/>
      </w:tblGrid>
      <w:tr w:rsidR="002F44E9" w:rsidRPr="00F872A1" w:rsidTr="004E39A4">
        <w:tc>
          <w:tcPr>
            <w:tcW w:w="1668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118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119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b/>
                <w:sz w:val="28"/>
                <w:szCs w:val="28"/>
              </w:rPr>
              <w:t>ДОМАШНЄ ЗАВДАННЯ</w:t>
            </w:r>
          </w:p>
        </w:tc>
        <w:tc>
          <w:tcPr>
            <w:tcW w:w="1950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b/>
                <w:sz w:val="28"/>
                <w:szCs w:val="28"/>
              </w:rPr>
              <w:t>ПРИМІТКИ</w:t>
            </w:r>
          </w:p>
        </w:tc>
      </w:tr>
      <w:tr w:rsidR="002F44E9" w:rsidRPr="00F872A1" w:rsidTr="004E39A4">
        <w:tc>
          <w:tcPr>
            <w:tcW w:w="1668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sz w:val="28"/>
                <w:szCs w:val="28"/>
              </w:rPr>
              <w:t>16/03</w:t>
            </w:r>
          </w:p>
        </w:tc>
        <w:tc>
          <w:tcPr>
            <w:tcW w:w="3118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sz w:val="28"/>
                <w:szCs w:val="28"/>
              </w:rPr>
              <w:t>Прийменник як службова частина мови.</w:t>
            </w:r>
          </w:p>
        </w:tc>
        <w:tc>
          <w:tcPr>
            <w:tcW w:w="3119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sz w:val="28"/>
                <w:szCs w:val="28"/>
              </w:rPr>
              <w:t>§35, ст.208-212, вивчити правила, вправа 456, 465.</w:t>
            </w:r>
          </w:p>
        </w:tc>
        <w:tc>
          <w:tcPr>
            <w:tcW w:w="1950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4E9" w:rsidRPr="00F872A1" w:rsidTr="004E39A4">
        <w:tc>
          <w:tcPr>
            <w:tcW w:w="1668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sz w:val="28"/>
                <w:szCs w:val="28"/>
              </w:rPr>
              <w:t>17/03</w:t>
            </w:r>
          </w:p>
        </w:tc>
        <w:tc>
          <w:tcPr>
            <w:tcW w:w="3118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sz w:val="28"/>
                <w:szCs w:val="28"/>
              </w:rPr>
              <w:t>Види прийменників за будовою.</w:t>
            </w:r>
          </w:p>
        </w:tc>
        <w:tc>
          <w:tcPr>
            <w:tcW w:w="3119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sz w:val="28"/>
                <w:szCs w:val="28"/>
              </w:rPr>
              <w:t>§35, ст. 212-217, вивчити правила, вправа 467, 472</w:t>
            </w:r>
          </w:p>
        </w:tc>
        <w:tc>
          <w:tcPr>
            <w:tcW w:w="1950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4E9" w:rsidRPr="00F872A1" w:rsidTr="004E39A4">
        <w:tc>
          <w:tcPr>
            <w:tcW w:w="1668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sz w:val="28"/>
                <w:szCs w:val="28"/>
              </w:rPr>
              <w:t>19/03</w:t>
            </w:r>
          </w:p>
        </w:tc>
        <w:tc>
          <w:tcPr>
            <w:tcW w:w="3118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sz w:val="28"/>
                <w:szCs w:val="28"/>
              </w:rPr>
              <w:t xml:space="preserve">Види прийменників за будовою. Тренувальні </w:t>
            </w:r>
            <w:r w:rsidRPr="00F87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вправи.</w:t>
            </w:r>
          </w:p>
        </w:tc>
        <w:tc>
          <w:tcPr>
            <w:tcW w:w="3119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§35, ст. 212-217, вправа 478,479.</w:t>
            </w:r>
          </w:p>
        </w:tc>
        <w:tc>
          <w:tcPr>
            <w:tcW w:w="1950" w:type="dxa"/>
          </w:tcPr>
          <w:p w:rsidR="002F44E9" w:rsidRPr="00F872A1" w:rsidRDefault="002F44E9" w:rsidP="004E39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44E9" w:rsidRPr="004415E1" w:rsidRDefault="002F44E9" w:rsidP="002F44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44E9" w:rsidRDefault="002F44E9" w:rsidP="002F44E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F44E9">
        <w:rPr>
          <w:rFonts w:ascii="Times New Roman" w:hAnsi="Times New Roman" w:cs="Times New Roman"/>
          <w:b/>
          <w:sz w:val="36"/>
          <w:szCs w:val="36"/>
          <w:lang w:val="uk-UA"/>
        </w:rPr>
        <w:t>Хімія 7 клас</w:t>
      </w:r>
    </w:p>
    <w:p w:rsidR="002F44E9" w:rsidRPr="002F44E9" w:rsidRDefault="002F44E9" w:rsidP="002F44E9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2F44E9">
        <w:rPr>
          <w:rFonts w:ascii="Times New Roman" w:hAnsi="Times New Roman" w:cs="Times New Roman"/>
          <w:sz w:val="36"/>
          <w:szCs w:val="36"/>
          <w:lang w:val="uk-UA"/>
        </w:rPr>
        <w:t xml:space="preserve"> Підручник хімія 7 клас Григорович</w:t>
      </w:r>
    </w:p>
    <w:p w:rsidR="002F44E9" w:rsidRPr="002F44E9" w:rsidRDefault="002F44E9" w:rsidP="002F44E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2F44E9">
        <w:rPr>
          <w:rFonts w:ascii="Times New Roman" w:hAnsi="Times New Roman" w:cs="Times New Roman"/>
          <w:sz w:val="36"/>
          <w:szCs w:val="36"/>
          <w:lang w:val="uk-UA"/>
        </w:rPr>
        <w:t>13.03</w:t>
      </w:r>
    </w:p>
    <w:p w:rsidR="002F44E9" w:rsidRPr="002F44E9" w:rsidRDefault="002F44E9" w:rsidP="002F44E9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Тема:</w:t>
      </w:r>
      <w:r w:rsidRPr="002F44E9">
        <w:rPr>
          <w:rFonts w:ascii="Times New Roman" w:hAnsi="Times New Roman" w:cs="Times New Roman"/>
          <w:sz w:val="36"/>
          <w:szCs w:val="36"/>
          <w:lang w:val="uk-UA"/>
        </w:rPr>
        <w:t xml:space="preserve">Застосування кисню. Проблема чистого повітря. </w:t>
      </w:r>
      <w:r>
        <w:rPr>
          <w:rFonts w:ascii="Times New Roman" w:hAnsi="Times New Roman" w:cs="Times New Roman"/>
          <w:sz w:val="36"/>
          <w:szCs w:val="36"/>
          <w:lang w:val="uk-UA"/>
        </w:rPr>
        <w:t>Завдання:</w:t>
      </w:r>
      <w:r w:rsidRPr="002F44E9">
        <w:rPr>
          <w:rFonts w:ascii="Times New Roman" w:hAnsi="Times New Roman" w:cs="Times New Roman"/>
          <w:sz w:val="36"/>
          <w:szCs w:val="36"/>
          <w:lang w:val="uk-UA"/>
        </w:rPr>
        <w:t>Опрацювати параграф 20, дати відповіді на контрольні запитання. Завдання для засвоєння матеріалу 4.</w:t>
      </w:r>
    </w:p>
    <w:p w:rsidR="002F44E9" w:rsidRPr="002F44E9" w:rsidRDefault="002F44E9" w:rsidP="002F44E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2F44E9">
        <w:rPr>
          <w:rFonts w:ascii="Times New Roman" w:hAnsi="Times New Roman" w:cs="Times New Roman"/>
          <w:sz w:val="36"/>
          <w:szCs w:val="36"/>
          <w:lang w:val="uk-UA"/>
        </w:rPr>
        <w:t>20.03</w:t>
      </w:r>
    </w:p>
    <w:p w:rsidR="002F44E9" w:rsidRPr="002F44E9" w:rsidRDefault="002F44E9" w:rsidP="002F44E9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Тема: Б</w:t>
      </w:r>
      <w:r w:rsidRPr="002F44E9">
        <w:rPr>
          <w:rFonts w:ascii="Times New Roman" w:hAnsi="Times New Roman" w:cs="Times New Roman"/>
          <w:sz w:val="36"/>
          <w:szCs w:val="36"/>
          <w:lang w:val="uk-UA"/>
        </w:rPr>
        <w:t>іологічна роль кисню.</w:t>
      </w:r>
    </w:p>
    <w:p w:rsidR="002F44E9" w:rsidRPr="002F44E9" w:rsidRDefault="002F44E9" w:rsidP="002F44E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2F44E9">
        <w:rPr>
          <w:rFonts w:ascii="Times New Roman" w:hAnsi="Times New Roman" w:cs="Times New Roman"/>
          <w:sz w:val="36"/>
          <w:szCs w:val="36"/>
          <w:lang w:val="uk-UA"/>
        </w:rPr>
        <w:t>Коло біг окиснену в природі.</w:t>
      </w:r>
    </w:p>
    <w:p w:rsidR="002F44E9" w:rsidRPr="002F44E9" w:rsidRDefault="002F44E9" w:rsidP="002F44E9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Завдання: </w:t>
      </w:r>
      <w:r w:rsidRPr="002F44E9">
        <w:rPr>
          <w:rFonts w:ascii="Times New Roman" w:hAnsi="Times New Roman" w:cs="Times New Roman"/>
          <w:sz w:val="36"/>
          <w:szCs w:val="36"/>
          <w:lang w:val="uk-UA"/>
        </w:rPr>
        <w:t>Опрацювати параграф 21</w:t>
      </w:r>
    </w:p>
    <w:p w:rsidR="002F44E9" w:rsidRDefault="002F44E9" w:rsidP="002F44E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2F44E9">
        <w:rPr>
          <w:rFonts w:ascii="Times New Roman" w:hAnsi="Times New Roman" w:cs="Times New Roman"/>
          <w:sz w:val="36"/>
          <w:szCs w:val="36"/>
          <w:lang w:val="uk-UA"/>
        </w:rPr>
        <w:t>Відповіді на запитання та завдання для засвоєння матеріалу.</w:t>
      </w:r>
    </w:p>
    <w:p w:rsidR="002F44E9" w:rsidRPr="002F44E9" w:rsidRDefault="002F44E9" w:rsidP="002F44E9">
      <w:pPr>
        <w:rPr>
          <w:rFonts w:ascii="Times New Roman" w:hAnsi="Times New Roman" w:cs="Times New Roman"/>
          <w:b/>
          <w:sz w:val="28"/>
          <w:szCs w:val="28"/>
        </w:rPr>
      </w:pPr>
      <w:r w:rsidRPr="002F44E9">
        <w:rPr>
          <w:rFonts w:ascii="Times New Roman" w:hAnsi="Times New Roman" w:cs="Times New Roman"/>
          <w:b/>
          <w:sz w:val="28"/>
          <w:szCs w:val="28"/>
        </w:rPr>
        <w:t xml:space="preserve">Алгебра, 7 </w:t>
      </w:r>
      <w:proofErr w:type="spellStart"/>
      <w:r w:rsidRPr="002F44E9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:rsidR="002F44E9" w:rsidRPr="002F44E9" w:rsidRDefault="002F44E9" w:rsidP="002F44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:  Н. А. 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Тарасенкова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, І. М. 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Богатирьова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, О. М. 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Коломієць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, З.О. Сердюк. 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К.:Видавничий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дім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Освіта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>», 2015</w:t>
      </w:r>
    </w:p>
    <w:tbl>
      <w:tblPr>
        <w:tblStyle w:val="a3"/>
        <w:tblW w:w="0" w:type="auto"/>
        <w:tblLook w:val="04A0"/>
      </w:tblPr>
      <w:tblGrid>
        <w:gridCol w:w="844"/>
        <w:gridCol w:w="1107"/>
        <w:gridCol w:w="2835"/>
        <w:gridCol w:w="2552"/>
        <w:gridCol w:w="1390"/>
      </w:tblGrid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№з/п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Домашнє завдання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Примітки</w:t>
            </w:r>
          </w:p>
        </w:tc>
      </w:tr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16/03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Лінійне  рівняння з однією змінною. Розв’язування лінійних рівнянь.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Вивч</w:t>
            </w:r>
            <w:proofErr w:type="spellEnd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. п. 19 - 20 (ст.187 -198), №1024.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18/03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Рівняння  з двома змінними та його графік.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Вивч</w:t>
            </w:r>
            <w:proofErr w:type="spellEnd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. п. 21 (ст. 203 - 208), №1059.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30/03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Система двох лінійних рівнянь з двома змінними. Графічний спосіб розв’язування систем.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Вивч</w:t>
            </w:r>
            <w:proofErr w:type="spellEnd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. параграф 22</w:t>
            </w:r>
          </w:p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(ст. 210 - 216), №1081.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01/04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Розв’язування вправ.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Повт</w:t>
            </w:r>
            <w:proofErr w:type="spellEnd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 xml:space="preserve">. параграфи </w:t>
            </w:r>
            <w:r w:rsidRPr="002F44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19-22, №1085.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44E9" w:rsidRPr="002F44E9" w:rsidRDefault="002F44E9" w:rsidP="002F44E9">
      <w:pPr>
        <w:rPr>
          <w:rFonts w:ascii="Times New Roman" w:hAnsi="Times New Roman" w:cs="Times New Roman"/>
          <w:sz w:val="28"/>
          <w:szCs w:val="28"/>
        </w:rPr>
      </w:pPr>
    </w:p>
    <w:p w:rsidR="002F44E9" w:rsidRPr="002F44E9" w:rsidRDefault="002F44E9" w:rsidP="002F44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Геометрія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, 7 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клас</w:t>
      </w:r>
      <w:proofErr w:type="spellEnd"/>
    </w:p>
    <w:p w:rsidR="002F44E9" w:rsidRPr="002F44E9" w:rsidRDefault="002F44E9" w:rsidP="002F44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:  Г. П. 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Бевз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, В. Г. 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Бевз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 xml:space="preserve">, Н. Г. </w:t>
      </w:r>
      <w:proofErr w:type="spellStart"/>
      <w:r w:rsidRPr="002F44E9">
        <w:rPr>
          <w:rFonts w:ascii="Times New Roman" w:hAnsi="Times New Roman" w:cs="Times New Roman"/>
          <w:sz w:val="28"/>
          <w:szCs w:val="28"/>
        </w:rPr>
        <w:t>Владімірова</w:t>
      </w:r>
      <w:proofErr w:type="spellEnd"/>
      <w:r w:rsidRPr="002F44E9">
        <w:rPr>
          <w:rFonts w:ascii="Times New Roman" w:hAnsi="Times New Roman" w:cs="Times New Roman"/>
          <w:sz w:val="28"/>
          <w:szCs w:val="28"/>
        </w:rPr>
        <w:t>. К.: «Генеза», 2016</w:t>
      </w:r>
    </w:p>
    <w:tbl>
      <w:tblPr>
        <w:tblStyle w:val="a3"/>
        <w:tblW w:w="0" w:type="auto"/>
        <w:tblLook w:val="04A0"/>
      </w:tblPr>
      <w:tblGrid>
        <w:gridCol w:w="844"/>
        <w:gridCol w:w="1107"/>
        <w:gridCol w:w="2835"/>
        <w:gridCol w:w="2552"/>
        <w:gridCol w:w="1390"/>
      </w:tblGrid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№ з/п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Домашнє завдання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Примітки</w:t>
            </w:r>
          </w:p>
        </w:tc>
      </w:tr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16/03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Геометричне місце точок. Коло. Круг.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Вивч</w:t>
            </w:r>
            <w:proofErr w:type="spellEnd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. п. 17 (ст. 126-128), № 505.</w:t>
            </w:r>
          </w:p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П. 19 (ст. 137-139), №563.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18/03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Дотична до кола, її властивості.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Вивч</w:t>
            </w:r>
            <w:proofErr w:type="spellEnd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. п. 17 (ст. 126-128), №515.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30/03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Розв’язування задач.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Повт</w:t>
            </w:r>
            <w:proofErr w:type="spellEnd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. п. 17, 19, №517.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4E9" w:rsidRPr="002F44E9" w:rsidTr="004E39A4">
        <w:tc>
          <w:tcPr>
            <w:tcW w:w="844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107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01/04</w:t>
            </w:r>
          </w:p>
        </w:tc>
        <w:tc>
          <w:tcPr>
            <w:tcW w:w="2835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Коло, описане навколо трикутника. Коло, вписане у трикутник.</w:t>
            </w:r>
          </w:p>
        </w:tc>
        <w:tc>
          <w:tcPr>
            <w:tcW w:w="2552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Вивч</w:t>
            </w:r>
            <w:proofErr w:type="spellEnd"/>
            <w:r w:rsidRPr="002F44E9">
              <w:rPr>
                <w:rFonts w:ascii="Times New Roman" w:hAnsi="Times New Roman" w:cs="Times New Roman"/>
                <w:sz w:val="28"/>
                <w:szCs w:val="28"/>
              </w:rPr>
              <w:t>. п. 20 (ст. 141-144), №591, 592.</w:t>
            </w:r>
          </w:p>
        </w:tc>
        <w:tc>
          <w:tcPr>
            <w:tcW w:w="1390" w:type="dxa"/>
          </w:tcPr>
          <w:p w:rsidR="002F44E9" w:rsidRPr="002F44E9" w:rsidRDefault="002F44E9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36C1" w:rsidRDefault="004A36C1" w:rsidP="004A36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36C1" w:rsidRPr="005658C8" w:rsidRDefault="004A36C1" w:rsidP="004A36C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658C8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8C8">
        <w:rPr>
          <w:rFonts w:ascii="Times New Roman" w:hAnsi="Times New Roman" w:cs="Times New Roman"/>
          <w:sz w:val="28"/>
          <w:szCs w:val="28"/>
        </w:rPr>
        <w:t>література</w:t>
      </w:r>
      <w:proofErr w:type="spellEnd"/>
      <w:r w:rsidRPr="005658C8">
        <w:rPr>
          <w:rFonts w:ascii="Times New Roman" w:hAnsi="Times New Roman" w:cs="Times New Roman"/>
          <w:sz w:val="28"/>
          <w:szCs w:val="28"/>
        </w:rPr>
        <w:t xml:space="preserve">, 7 </w:t>
      </w:r>
      <w:proofErr w:type="spellStart"/>
      <w:r w:rsidRPr="005658C8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5658C8">
        <w:rPr>
          <w:rFonts w:ascii="Times New Roman" w:hAnsi="Times New Roman" w:cs="Times New Roman"/>
          <w:sz w:val="28"/>
          <w:szCs w:val="28"/>
        </w:rPr>
        <w:t>.</w:t>
      </w:r>
    </w:p>
    <w:p w:rsidR="004A36C1" w:rsidRPr="005658C8" w:rsidRDefault="004A36C1" w:rsidP="004A36C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658C8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5658C8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r w:rsidRPr="005658C8">
        <w:rPr>
          <w:rFonts w:ascii="Times New Roman" w:hAnsi="Times New Roman" w:cs="Times New Roman"/>
          <w:sz w:val="28"/>
          <w:szCs w:val="28"/>
        </w:rPr>
        <w:t>Шемберко</w:t>
      </w:r>
      <w:proofErr w:type="spellEnd"/>
      <w:r w:rsidRPr="005658C8">
        <w:rPr>
          <w:rFonts w:ascii="Times New Roman" w:hAnsi="Times New Roman" w:cs="Times New Roman"/>
          <w:sz w:val="28"/>
          <w:szCs w:val="28"/>
        </w:rPr>
        <w:t xml:space="preserve"> Н.Т.</w:t>
      </w:r>
    </w:p>
    <w:p w:rsidR="004A36C1" w:rsidRPr="00427BB2" w:rsidRDefault="004A36C1" w:rsidP="004A36C1">
      <w:pPr>
        <w:rPr>
          <w:sz w:val="28"/>
          <w:szCs w:val="28"/>
        </w:rPr>
      </w:pPr>
      <w:proofErr w:type="spellStart"/>
      <w:r w:rsidRPr="005658C8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8C8">
        <w:rPr>
          <w:rFonts w:ascii="Times New Roman" w:hAnsi="Times New Roman" w:cs="Times New Roman"/>
          <w:sz w:val="28"/>
          <w:szCs w:val="28"/>
        </w:rPr>
        <w:t>О.М.Авраменко</w:t>
      </w:r>
      <w:proofErr w:type="spellEnd"/>
      <w:r w:rsidRPr="005658C8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5658C8">
        <w:rPr>
          <w:rFonts w:ascii="Times New Roman" w:hAnsi="Times New Roman" w:cs="Times New Roman"/>
          <w:sz w:val="28"/>
          <w:szCs w:val="28"/>
        </w:rPr>
        <w:t>українська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8C8">
        <w:rPr>
          <w:rFonts w:ascii="Times New Roman" w:hAnsi="Times New Roman" w:cs="Times New Roman"/>
          <w:sz w:val="28"/>
          <w:szCs w:val="28"/>
        </w:rPr>
        <w:t>література</w:t>
      </w:r>
      <w:proofErr w:type="spellEnd"/>
      <w:r w:rsidRPr="005658C8">
        <w:rPr>
          <w:rFonts w:ascii="Times New Roman" w:hAnsi="Times New Roman" w:cs="Times New Roman"/>
          <w:sz w:val="28"/>
          <w:szCs w:val="28"/>
        </w:rPr>
        <w:t xml:space="preserve">, 7 </w:t>
      </w:r>
      <w:proofErr w:type="spellStart"/>
      <w:r w:rsidRPr="005658C8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5658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58C8">
        <w:rPr>
          <w:rFonts w:ascii="Times New Roman" w:hAnsi="Times New Roman" w:cs="Times New Roman"/>
          <w:sz w:val="28"/>
          <w:szCs w:val="28"/>
        </w:rPr>
        <w:t>Київ</w:t>
      </w:r>
      <w:proofErr w:type="spellEnd"/>
      <w:r w:rsidRPr="005658C8">
        <w:rPr>
          <w:rFonts w:ascii="Times New Roman" w:hAnsi="Times New Roman" w:cs="Times New Roman"/>
          <w:sz w:val="28"/>
          <w:szCs w:val="28"/>
        </w:rPr>
        <w:t xml:space="preserve"> «Грамота</w:t>
      </w:r>
      <w:r w:rsidRPr="00427BB2">
        <w:rPr>
          <w:sz w:val="28"/>
          <w:szCs w:val="28"/>
        </w:rPr>
        <w:t>», 2017</w:t>
      </w:r>
    </w:p>
    <w:tbl>
      <w:tblPr>
        <w:tblStyle w:val="a3"/>
        <w:tblpPr w:leftFromText="180" w:rightFromText="180" w:horzAnchor="page" w:tblpX="2242" w:tblpY="2355"/>
        <w:tblW w:w="0" w:type="auto"/>
        <w:tblLook w:val="04A0"/>
      </w:tblPr>
      <w:tblGrid>
        <w:gridCol w:w="1011"/>
        <w:gridCol w:w="3768"/>
        <w:gridCol w:w="2849"/>
        <w:gridCol w:w="1943"/>
      </w:tblGrid>
      <w:tr w:rsidR="004A36C1" w:rsidRPr="005658C8" w:rsidTr="004E39A4">
        <w:tc>
          <w:tcPr>
            <w:tcW w:w="1011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768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849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Домашнєзавдання</w:t>
            </w:r>
            <w:proofErr w:type="spellEnd"/>
          </w:p>
        </w:tc>
        <w:tc>
          <w:tcPr>
            <w:tcW w:w="1943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Примітка</w:t>
            </w:r>
          </w:p>
        </w:tc>
      </w:tr>
      <w:tr w:rsidR="004A36C1" w:rsidRPr="005658C8" w:rsidTr="004E39A4">
        <w:tc>
          <w:tcPr>
            <w:tcW w:w="1011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17-18.03</w:t>
            </w:r>
          </w:p>
        </w:tc>
        <w:tc>
          <w:tcPr>
            <w:tcW w:w="3768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Марина Павленко «Русалонька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із 7-В, 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 xml:space="preserve">прокляття роду </w:t>
            </w:r>
            <w:proofErr w:type="spellStart"/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Кулаківських</w:t>
            </w:r>
            <w:proofErr w:type="spellEnd"/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49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Підготувати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твір-роздум на тему «Добро і зло у повісті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Марини Павленко «Русалонька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із 7-В, 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 xml:space="preserve">прокляття роду </w:t>
            </w:r>
            <w:proofErr w:type="spellStart"/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Кулаківських</w:t>
            </w:r>
            <w:proofErr w:type="spellEnd"/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» »</w:t>
            </w:r>
          </w:p>
        </w:tc>
        <w:tc>
          <w:tcPr>
            <w:tcW w:w="1943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Сашко виконує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письмово, решту – усно.</w:t>
            </w:r>
          </w:p>
        </w:tc>
      </w:tr>
      <w:tr w:rsidR="004A36C1" w:rsidRPr="005658C8" w:rsidTr="004E39A4">
        <w:tc>
          <w:tcPr>
            <w:tcW w:w="1011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31.03.-</w:t>
            </w:r>
          </w:p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01.04.-</w:t>
            </w:r>
          </w:p>
        </w:tc>
        <w:tc>
          <w:tcPr>
            <w:tcW w:w="3768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Любов Пономаренко «</w:t>
            </w:r>
            <w:proofErr w:type="spellStart"/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Гер</w:t>
            </w:r>
            <w:proofErr w:type="spellEnd"/>
            <w:r w:rsidRPr="005658C8">
              <w:rPr>
                <w:rFonts w:ascii="Times New Roman" w:hAnsi="Times New Roman" w:cs="Times New Roman"/>
                <w:sz w:val="28"/>
                <w:szCs w:val="28"/>
              </w:rPr>
              <w:t xml:space="preserve"> Переможений». Загально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людська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ідея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гуманізму й толерантності.</w:t>
            </w:r>
          </w:p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Т.Л.Новела</w:t>
            </w:r>
          </w:p>
        </w:tc>
        <w:tc>
          <w:tcPr>
            <w:tcW w:w="2849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 xml:space="preserve">Ст.243-245, читати, </w:t>
            </w:r>
          </w:p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 xml:space="preserve">Ст.245-246 завдання 1,2,3 </w:t>
            </w:r>
            <w:proofErr w:type="spellStart"/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–усно</w:t>
            </w:r>
            <w:proofErr w:type="spellEnd"/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Ст.245, термін новела – вивчити.</w:t>
            </w:r>
          </w:p>
        </w:tc>
        <w:tc>
          <w:tcPr>
            <w:tcW w:w="1943" w:type="dxa"/>
          </w:tcPr>
          <w:p w:rsidR="004A36C1" w:rsidRPr="005658C8" w:rsidRDefault="004A36C1" w:rsidP="004E39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Готуємося до контрольного тестування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за творами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C8">
              <w:rPr>
                <w:rFonts w:ascii="Times New Roman" w:hAnsi="Times New Roman" w:cs="Times New Roman"/>
                <w:sz w:val="28"/>
                <w:szCs w:val="28"/>
              </w:rPr>
              <w:t>Марини Павленко та Любові Пономаренко.</w:t>
            </w:r>
          </w:p>
        </w:tc>
      </w:tr>
    </w:tbl>
    <w:p w:rsidR="002F44E9" w:rsidRPr="004A36C1" w:rsidRDefault="002F44E9" w:rsidP="002F44E9">
      <w:pPr>
        <w:rPr>
          <w:rFonts w:ascii="Times New Roman" w:hAnsi="Times New Roman" w:cs="Times New Roman"/>
          <w:sz w:val="28"/>
          <w:szCs w:val="28"/>
        </w:rPr>
      </w:pPr>
    </w:p>
    <w:p w:rsidR="004A36C1" w:rsidRPr="004A36C1" w:rsidRDefault="002F44E9" w:rsidP="004A36C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F44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A36C1" w:rsidRPr="004A36C1" w:rsidRDefault="004A36C1" w:rsidP="004A36C1">
      <w:pPr>
        <w:tabs>
          <w:tab w:val="left" w:pos="1540"/>
        </w:tabs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4A36C1" w:rsidRPr="004A36C1" w:rsidRDefault="004A36C1" w:rsidP="004A36C1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4A36C1">
        <w:rPr>
          <w:rFonts w:ascii="Times New Roman" w:hAnsi="Times New Roman" w:cs="Times New Roman"/>
          <w:b/>
          <w:sz w:val="36"/>
          <w:szCs w:val="36"/>
          <w:lang w:val="uk-UA"/>
        </w:rPr>
        <w:t>Фізика 7 клас</w:t>
      </w:r>
    </w:p>
    <w:p w:rsidR="004A36C1" w:rsidRPr="00585AEB" w:rsidRDefault="004A36C1" w:rsidP="004A36C1">
      <w:pPr>
        <w:autoSpaceDE w:val="0"/>
        <w:autoSpaceDN w:val="0"/>
        <w:adjustRightInd w:val="0"/>
        <w:spacing w:after="3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585AEB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Нерівномірний рух. Середня швидкість нерівномірного руху</w:t>
      </w:r>
    </w:p>
    <w:p w:rsidR="004A36C1" w:rsidRPr="00585AEB" w:rsidRDefault="004A36C1" w:rsidP="004A36C1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85AEB"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  <w:r w:rsidRPr="00585AE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сформувати в учнів поняття нерівномірного руху,вивчити властивості та основні характеристики цього руху, сформувати поняття </w:t>
      </w:r>
      <w:r w:rsidRPr="00585AEB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середньої швидкості нерівномірного руху та навчити учнів розраховувати цю швидкість</w:t>
      </w:r>
      <w:r w:rsidRPr="00585AEB">
        <w:rPr>
          <w:rFonts w:ascii="Times New Roman" w:hAnsi="Times New Roman" w:cs="Times New Roman"/>
          <w:color w:val="000000"/>
          <w:sz w:val="28"/>
          <w:szCs w:val="28"/>
          <w:lang w:val="uk-UA"/>
        </w:rPr>
        <w:t>;розвивати логічне мислення,творчі здібності учнів;формувати інтерес до вивчення фізики</w:t>
      </w:r>
    </w:p>
    <w:p w:rsidR="004A36C1" w:rsidRPr="00585AEB" w:rsidRDefault="004A36C1" w:rsidP="004A36C1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85AEB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585AEB">
        <w:rPr>
          <w:rFonts w:ascii="Times New Roman" w:hAnsi="Times New Roman" w:cs="Times New Roman"/>
          <w:sz w:val="28"/>
          <w:szCs w:val="28"/>
          <w:lang w:val="uk-UA"/>
        </w:rPr>
        <w:t xml:space="preserve"> розробка уроку в програмі SMART </w:t>
      </w:r>
      <w:proofErr w:type="spellStart"/>
      <w:r w:rsidRPr="00585AEB">
        <w:rPr>
          <w:rFonts w:ascii="Times New Roman" w:hAnsi="Times New Roman" w:cs="Times New Roman"/>
          <w:sz w:val="28"/>
          <w:szCs w:val="28"/>
          <w:lang w:val="uk-UA"/>
        </w:rPr>
        <w:t>Notebook</w:t>
      </w:r>
      <w:proofErr w:type="spellEnd"/>
      <w:r w:rsidRPr="00585AEB">
        <w:rPr>
          <w:rFonts w:ascii="Times New Roman" w:hAnsi="Times New Roman" w:cs="Times New Roman"/>
          <w:sz w:val="28"/>
          <w:szCs w:val="28"/>
          <w:lang w:val="uk-UA"/>
        </w:rPr>
        <w:t xml:space="preserve"> 17.1.</w:t>
      </w:r>
    </w:p>
    <w:p w:rsidR="004A36C1" w:rsidRPr="00585AEB" w:rsidRDefault="004A36C1" w:rsidP="004A36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5AEB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4A36C1" w:rsidRPr="00585AEB" w:rsidRDefault="004A36C1" w:rsidP="004A36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85AEB">
        <w:rPr>
          <w:rFonts w:ascii="Times New Roman" w:hAnsi="Times New Roman" w:cs="Times New Roman"/>
          <w:sz w:val="28"/>
          <w:szCs w:val="28"/>
          <w:lang w:val="uk-UA"/>
        </w:rPr>
        <w:t>І. Організаційний момент</w:t>
      </w:r>
    </w:p>
    <w:p w:rsidR="004A36C1" w:rsidRPr="00585AEB" w:rsidRDefault="004A36C1" w:rsidP="004A36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85AEB">
        <w:rPr>
          <w:rFonts w:ascii="Times New Roman" w:hAnsi="Times New Roman" w:cs="Times New Roman"/>
          <w:sz w:val="28"/>
          <w:szCs w:val="28"/>
          <w:lang w:val="uk-UA"/>
        </w:rPr>
        <w:t xml:space="preserve">ІІ. Повторення та перевірка знань учнів </w:t>
      </w:r>
    </w:p>
    <w:p w:rsidR="004A36C1" w:rsidRPr="00585AEB" w:rsidRDefault="004A36C1" w:rsidP="004A36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85AEB">
        <w:rPr>
          <w:noProof/>
          <w:lang w:eastAsia="ru-RU"/>
        </w:rPr>
        <w:lastRenderedPageBreak/>
        <w:drawing>
          <wp:inline distT="0" distB="0" distL="0" distR="0">
            <wp:extent cx="5943600" cy="3152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b="5645"/>
                    <a:stretch/>
                  </pic:blipFill>
                  <pic:spPr bwMode="auto">
                    <a:xfrm>
                      <a:off x="0" y="0"/>
                      <a:ext cx="5940425" cy="315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6C1" w:rsidRPr="00585AEB" w:rsidRDefault="004A36C1" w:rsidP="004A36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85AEB">
        <w:rPr>
          <w:noProof/>
          <w:lang w:eastAsia="ru-RU"/>
        </w:rPr>
        <w:drawing>
          <wp:inline distT="0" distB="0" distL="0" distR="0">
            <wp:extent cx="5943600" cy="3181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4790"/>
                    <a:stretch/>
                  </pic:blipFill>
                  <pic:spPr bwMode="auto">
                    <a:xfrm>
                      <a:off x="0" y="0"/>
                      <a:ext cx="5940425" cy="317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6C1" w:rsidRPr="00585AEB" w:rsidRDefault="004A36C1" w:rsidP="004A36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A36C1" w:rsidRPr="00585AEB" w:rsidRDefault="004A36C1" w:rsidP="004A36C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85AEB">
        <w:rPr>
          <w:rFonts w:ascii="Times New Roman" w:hAnsi="Times New Roman" w:cs="Times New Roman"/>
          <w:sz w:val="28"/>
          <w:szCs w:val="28"/>
          <w:lang w:val="uk-UA"/>
        </w:rPr>
        <w:t>ІІІ. Нова тема</w:t>
      </w:r>
    </w:p>
    <w:p w:rsidR="004A36C1" w:rsidRPr="00585AEB" w:rsidRDefault="004A36C1" w:rsidP="004A36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Напевне, вам доводилося їхати автобусом або потягом із одного міста до іншого. Згадайте: транспортний засіб час від часу гальмує, зупиняється, потім знову набирає швидкість... Стрілка спідометра весь час коливається і тільки іноді завмирає на місці. чи можна назвати такий рух рівномірним? Звичайно, ні. А як називають такий рух? як його описати? дізнаємось із цього уроку.</w:t>
      </w:r>
    </w:p>
    <w:p w:rsidR="004A36C1" w:rsidRDefault="004A36C1" w:rsidP="004A36C1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Рух, при якому тіло за рівні проміжки часу проходить неоднакові відрізки шляху, називається </w:t>
      </w:r>
      <w:r w:rsidRPr="00585A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нерівномірним</w:t>
      </w:r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При такому русі величина </w:t>
      </w:r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швидкості не залишається незмінною. У такому випадку можна говорити лише про середню швидкість.</w:t>
      </w:r>
    </w:p>
    <w:p w:rsidR="004A36C1" w:rsidRPr="00585AEB" w:rsidRDefault="004A36C1" w:rsidP="004A36C1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150256" cy="330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4407"/>
                    <a:stretch/>
                  </pic:blipFill>
                  <pic:spPr bwMode="auto">
                    <a:xfrm>
                      <a:off x="0" y="0"/>
                      <a:ext cx="6152515" cy="330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6C1" w:rsidRPr="00585AEB" w:rsidRDefault="004A36C1" w:rsidP="004A36C1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Середня швидкість</w:t>
      </w:r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показує, чому дорівнює переміщення, яке тіло проходить за одиницю часу. Вона дорівнює відношенню переміщення тіла до часу руху. Середня швидкість, як і швидкість тіла при рівномірному русі, вимірюється в метрах, поділених на секунду. Для того, щоб характеризувати рух точніше, у фізиці застосовують миттєву швидкість.</w:t>
      </w:r>
    </w:p>
    <w:p w:rsidR="004A36C1" w:rsidRPr="00585AEB" w:rsidRDefault="004A36C1" w:rsidP="004A36C1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noProof/>
          <w:lang w:eastAsia="ru-RU"/>
        </w:rPr>
        <w:drawing>
          <wp:inline distT="0" distB="0" distL="0" distR="0">
            <wp:extent cx="5943600" cy="31813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4790"/>
                    <a:stretch/>
                  </pic:blipFill>
                  <pic:spPr bwMode="auto">
                    <a:xfrm>
                      <a:off x="0" y="0"/>
                      <a:ext cx="5940425" cy="317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6C1" w:rsidRDefault="004A36C1" w:rsidP="004A36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rFonts w:ascii="Times New Roman" w:hAnsi="Times New Roman" w:cs="Times New Roman"/>
          <w:sz w:val="28"/>
          <w:szCs w:val="28"/>
          <w:lang w:val="uk-UA"/>
        </w:rPr>
        <w:t xml:space="preserve">Швидкість тіла у даний момент часу або у даній точці траєкторії називається </w:t>
      </w:r>
      <w:proofErr w:type="spellStart"/>
      <w:r w:rsidRPr="00585AE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миттєвоюшвидкістю</w:t>
      </w:r>
      <w:proofErr w:type="spellEnd"/>
      <w:r w:rsidRPr="00585AE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  <w:r w:rsidRPr="00585AEB">
        <w:rPr>
          <w:rFonts w:ascii="Times New Roman" w:hAnsi="Times New Roman" w:cs="Times New Roman"/>
          <w:sz w:val="28"/>
          <w:szCs w:val="28"/>
          <w:lang w:val="uk-UA"/>
        </w:rPr>
        <w:t xml:space="preserve"> Миттєва швидкість є векторною величиною і спрямована так само, як вектор переміщення. Виміряти миттєву швидкість </w:t>
      </w:r>
      <w:r w:rsidRPr="00585AEB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можна за допомогою спідометра. У Системі Інтернаціональній миттєва швидкість вимірюється в метрах, поділених на секунду.</w:t>
      </w:r>
    </w:p>
    <w:p w:rsidR="004A36C1" w:rsidRPr="00585AEB" w:rsidRDefault="004A36C1" w:rsidP="004A36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150256" cy="330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407"/>
                    <a:stretch/>
                  </pic:blipFill>
                  <pic:spPr bwMode="auto">
                    <a:xfrm>
                      <a:off x="0" y="0"/>
                      <a:ext cx="6152515" cy="330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6C1" w:rsidRPr="00585AEB" w:rsidRDefault="004A36C1" w:rsidP="004A36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noProof/>
          <w:lang w:eastAsia="ru-RU"/>
        </w:rPr>
        <w:drawing>
          <wp:inline distT="0" distB="0" distL="0" distR="0">
            <wp:extent cx="6150256" cy="3305175"/>
            <wp:effectExtent l="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407"/>
                    <a:stretch/>
                  </pic:blipFill>
                  <pic:spPr bwMode="auto">
                    <a:xfrm>
                      <a:off x="0" y="0"/>
                      <a:ext cx="6152515" cy="330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6C1" w:rsidRPr="00585AEB" w:rsidRDefault="004A36C1" w:rsidP="004A36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noProof/>
          <w:lang w:eastAsia="ru-RU"/>
        </w:rPr>
        <w:lastRenderedPageBreak/>
        <w:drawing>
          <wp:inline distT="0" distB="0" distL="0" distR="0">
            <wp:extent cx="6150256" cy="3295650"/>
            <wp:effectExtent l="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683"/>
                    <a:stretch/>
                  </pic:blipFill>
                  <pic:spPr bwMode="auto">
                    <a:xfrm>
                      <a:off x="0" y="0"/>
                      <a:ext cx="6152515" cy="329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6C1" w:rsidRPr="00585AEB" w:rsidRDefault="004A36C1" w:rsidP="004A36C1">
      <w:pPr>
        <w:pStyle w:val="a6"/>
        <w:spacing w:after="0" w:afterAutospacing="0"/>
        <w:rPr>
          <w:sz w:val="28"/>
          <w:szCs w:val="28"/>
          <w:lang w:val="uk-UA"/>
        </w:rPr>
      </w:pPr>
      <w:r w:rsidRPr="00585AEB">
        <w:rPr>
          <w:sz w:val="28"/>
          <w:szCs w:val="28"/>
          <w:lang w:val="uk-UA"/>
        </w:rPr>
        <w:t>ІV. Підсумок</w:t>
      </w:r>
    </w:p>
    <w:p w:rsidR="004A36C1" w:rsidRPr="00585AEB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Який рух називають нерівномірним? Наведіть приклади.</w:t>
      </w:r>
    </w:p>
    <w:p w:rsidR="004A36C1" w:rsidRPr="00585AEB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 Назвіть види </w:t>
      </w:r>
      <w:proofErr w:type="spellStart"/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механіч-ного</w:t>
      </w:r>
      <w:proofErr w:type="spellEnd"/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руху. Наведіть приклади. </w:t>
      </w:r>
    </w:p>
    <w:p w:rsidR="004A36C1" w:rsidRPr="00585AEB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Дайте визначення середньої швидкості руху тіла. як її обчислити?</w:t>
      </w:r>
    </w:p>
    <w:p w:rsidR="004A36C1" w:rsidRPr="004A36C1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AE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4. Як за графіком швидкості руху тіла знайти шлях, який подолало тіло за певний інтервал часу?</w:t>
      </w:r>
    </w:p>
    <w:p w:rsidR="004A36C1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162175"/>
            <wp:effectExtent l="0" t="0" r="9525" b="9525"/>
            <wp:docPr id="12" name="Рисунок 12" descr="C:\Users\ф\Desktop\image011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\Desktop\image011_1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C1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1" name="Рисунок 11" descr="C:\Users\ф\Desktop\img_s864997_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\Desktop\img_s864997_0_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6C1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A36C1" w:rsidRPr="00370DA1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ДОМАШНЄ ЗАВДАННЯ.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ЯЗАТИ ЗАДАЧІ.</w:t>
      </w:r>
    </w:p>
    <w:p w:rsidR="004A36C1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A36C1" w:rsidRPr="00370DA1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A36C1" w:rsidRPr="00585AEB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noProof/>
          <w:lang w:eastAsia="ru-RU"/>
        </w:rPr>
        <w:drawing>
          <wp:inline distT="0" distB="0" distL="0" distR="0">
            <wp:extent cx="6150256" cy="3305175"/>
            <wp:effectExtent l="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407"/>
                    <a:stretch/>
                  </pic:blipFill>
                  <pic:spPr bwMode="auto">
                    <a:xfrm>
                      <a:off x="0" y="0"/>
                      <a:ext cx="6152515" cy="330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6C1" w:rsidRPr="00585AEB" w:rsidRDefault="004A36C1" w:rsidP="004A36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5AEB">
        <w:rPr>
          <w:noProof/>
          <w:lang w:eastAsia="ru-RU"/>
        </w:rPr>
        <w:lastRenderedPageBreak/>
        <w:drawing>
          <wp:inline distT="0" distB="0" distL="0" distR="0">
            <wp:extent cx="6150256" cy="3295650"/>
            <wp:effectExtent l="0" t="0" r="31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4683"/>
                    <a:stretch/>
                  </pic:blipFill>
                  <pic:spPr bwMode="auto">
                    <a:xfrm>
                      <a:off x="0" y="0"/>
                      <a:ext cx="6152515" cy="3296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36C1" w:rsidRPr="00585AEB" w:rsidRDefault="004A36C1" w:rsidP="004A36C1">
      <w:pPr>
        <w:autoSpaceDE w:val="0"/>
        <w:autoSpaceDN w:val="0"/>
        <w:adjustRightInd w:val="0"/>
        <w:spacing w:after="3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85AEB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V. Домашнє завдання. </w:t>
      </w:r>
      <w:r w:rsidRPr="00585AE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Опрацювати § 12, </w:t>
      </w:r>
      <w:proofErr w:type="spellStart"/>
      <w:r w:rsidRPr="00585AE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розвязати</w:t>
      </w:r>
      <w:proofErr w:type="spellEnd"/>
      <w:r w:rsidRPr="00585AE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задачу впр.12 (2)</w:t>
      </w:r>
    </w:p>
    <w:p w:rsidR="004A36C1" w:rsidRPr="00697E63" w:rsidRDefault="004A36C1" w:rsidP="004A36C1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4A36C1" w:rsidRPr="00697E63" w:rsidRDefault="00697E63" w:rsidP="004A36C1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97E63">
        <w:rPr>
          <w:rFonts w:ascii="Times New Roman" w:hAnsi="Times New Roman" w:cs="Times New Roman"/>
          <w:b/>
          <w:sz w:val="36"/>
          <w:szCs w:val="36"/>
          <w:lang w:val="uk-UA"/>
        </w:rPr>
        <w:t xml:space="preserve">Біологія </w:t>
      </w:r>
    </w:p>
    <w:p w:rsidR="00697E63" w:rsidRPr="00697E63" w:rsidRDefault="00697E63" w:rsidP="00697E6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697E63">
        <w:rPr>
          <w:rFonts w:ascii="Times New Roman" w:hAnsi="Times New Roman" w:cs="Times New Roman"/>
          <w:sz w:val="36"/>
          <w:szCs w:val="36"/>
          <w:lang w:val="uk-UA"/>
        </w:rPr>
        <w:t xml:space="preserve">Родина </w:t>
      </w:r>
      <w:proofErr w:type="spellStart"/>
      <w:r w:rsidRPr="00697E63">
        <w:rPr>
          <w:rFonts w:ascii="Times New Roman" w:hAnsi="Times New Roman" w:cs="Times New Roman"/>
          <w:sz w:val="36"/>
          <w:szCs w:val="36"/>
          <w:lang w:val="uk-UA"/>
        </w:rPr>
        <w:t>Пасльонові.Родина</w:t>
      </w:r>
      <w:proofErr w:type="spellEnd"/>
      <w:r w:rsidRPr="00697E63">
        <w:rPr>
          <w:rFonts w:ascii="Times New Roman" w:hAnsi="Times New Roman" w:cs="Times New Roman"/>
          <w:sz w:val="36"/>
          <w:szCs w:val="36"/>
          <w:lang w:val="uk-UA"/>
        </w:rPr>
        <w:t xml:space="preserve"> Бобові.</w:t>
      </w:r>
    </w:p>
    <w:p w:rsidR="00697E63" w:rsidRPr="00697E63" w:rsidRDefault="00697E63" w:rsidP="00697E63">
      <w:pPr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 w:rsidRPr="00697E63">
        <w:rPr>
          <w:rFonts w:ascii="Times New Roman" w:hAnsi="Times New Roman" w:cs="Times New Roman"/>
          <w:sz w:val="36"/>
          <w:szCs w:val="36"/>
          <w:lang w:val="uk-UA"/>
        </w:rPr>
        <w:t>Робина</w:t>
      </w:r>
      <w:proofErr w:type="spellEnd"/>
      <w:r w:rsidRPr="00697E63">
        <w:rPr>
          <w:rFonts w:ascii="Times New Roman" w:hAnsi="Times New Roman" w:cs="Times New Roman"/>
          <w:sz w:val="36"/>
          <w:szCs w:val="36"/>
          <w:lang w:val="uk-UA"/>
        </w:rPr>
        <w:t xml:space="preserve"> Айстрові або Складноцвіті.</w:t>
      </w:r>
    </w:p>
    <w:p w:rsidR="00697E63" w:rsidRPr="00697E63" w:rsidRDefault="00697E63" w:rsidP="00697E6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697E63">
        <w:rPr>
          <w:rFonts w:ascii="Times New Roman" w:hAnsi="Times New Roman" w:cs="Times New Roman"/>
          <w:sz w:val="36"/>
          <w:szCs w:val="36"/>
          <w:lang w:val="uk-UA"/>
        </w:rPr>
        <w:t xml:space="preserve">Родина </w:t>
      </w:r>
      <w:proofErr w:type="spellStart"/>
      <w:r w:rsidRPr="00697E63">
        <w:rPr>
          <w:rFonts w:ascii="Times New Roman" w:hAnsi="Times New Roman" w:cs="Times New Roman"/>
          <w:sz w:val="36"/>
          <w:szCs w:val="36"/>
          <w:lang w:val="uk-UA"/>
        </w:rPr>
        <w:t>Лілійні.Родина</w:t>
      </w:r>
      <w:proofErr w:type="spellEnd"/>
      <w:r w:rsidRPr="00697E63">
        <w:rPr>
          <w:rFonts w:ascii="Times New Roman" w:hAnsi="Times New Roman" w:cs="Times New Roman"/>
          <w:sz w:val="36"/>
          <w:szCs w:val="36"/>
          <w:lang w:val="uk-UA"/>
        </w:rPr>
        <w:t xml:space="preserve"> Цибулеві.</w:t>
      </w:r>
    </w:p>
    <w:p w:rsidR="00697E63" w:rsidRPr="00697E63" w:rsidRDefault="00697E63" w:rsidP="00697E6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697E63">
        <w:rPr>
          <w:rFonts w:ascii="Times New Roman" w:hAnsi="Times New Roman" w:cs="Times New Roman"/>
          <w:sz w:val="36"/>
          <w:szCs w:val="36"/>
          <w:lang w:val="uk-UA"/>
        </w:rPr>
        <w:t>Родина Тонконогові або Злакові.</w:t>
      </w:r>
    </w:p>
    <w:p w:rsidR="00697E63" w:rsidRPr="00697E63" w:rsidRDefault="00697E63" w:rsidP="00697E6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697E63">
        <w:rPr>
          <w:rFonts w:ascii="Times New Roman" w:hAnsi="Times New Roman" w:cs="Times New Roman"/>
          <w:sz w:val="36"/>
          <w:szCs w:val="36"/>
          <w:lang w:val="uk-UA"/>
        </w:rPr>
        <w:t xml:space="preserve">Екологічні групи </w:t>
      </w:r>
      <w:proofErr w:type="spellStart"/>
      <w:r w:rsidRPr="00697E63">
        <w:rPr>
          <w:rFonts w:ascii="Times New Roman" w:hAnsi="Times New Roman" w:cs="Times New Roman"/>
          <w:sz w:val="36"/>
          <w:szCs w:val="36"/>
          <w:lang w:val="uk-UA"/>
        </w:rPr>
        <w:t>рослин.Сільськогосподарські</w:t>
      </w:r>
      <w:proofErr w:type="spellEnd"/>
      <w:r w:rsidRPr="00697E63">
        <w:rPr>
          <w:rFonts w:ascii="Times New Roman" w:hAnsi="Times New Roman" w:cs="Times New Roman"/>
          <w:sz w:val="36"/>
          <w:szCs w:val="36"/>
          <w:lang w:val="uk-UA"/>
        </w:rPr>
        <w:t>,лікарські,декоративні рослини.</w:t>
      </w:r>
    </w:p>
    <w:p w:rsidR="00697E63" w:rsidRPr="00697E63" w:rsidRDefault="00697E63" w:rsidP="00697E6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697E63">
        <w:rPr>
          <w:rFonts w:ascii="Times New Roman" w:hAnsi="Times New Roman" w:cs="Times New Roman"/>
          <w:sz w:val="36"/>
          <w:szCs w:val="36"/>
          <w:lang w:val="uk-UA"/>
        </w:rPr>
        <w:t>Нехай опрацюють матеріал.</w:t>
      </w:r>
    </w:p>
    <w:p w:rsidR="00697E63" w:rsidRPr="00697E63" w:rsidRDefault="00697E63" w:rsidP="00697E6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697E63">
        <w:rPr>
          <w:rFonts w:ascii="Times New Roman" w:hAnsi="Times New Roman" w:cs="Times New Roman"/>
          <w:sz w:val="36"/>
          <w:szCs w:val="36"/>
          <w:lang w:val="uk-UA"/>
        </w:rPr>
        <w:t>Якщо мають підручники пар. 45-51.</w:t>
      </w:r>
    </w:p>
    <w:p w:rsidR="00697E63" w:rsidRDefault="00697E63" w:rsidP="00697E63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697E63">
        <w:rPr>
          <w:rFonts w:ascii="Times New Roman" w:hAnsi="Times New Roman" w:cs="Times New Roman"/>
          <w:sz w:val="36"/>
          <w:szCs w:val="36"/>
          <w:lang w:val="uk-UA"/>
        </w:rPr>
        <w:t xml:space="preserve">Якщо ні тоді </w:t>
      </w:r>
      <w:proofErr w:type="spellStart"/>
      <w:r w:rsidRPr="00697E63">
        <w:rPr>
          <w:rFonts w:ascii="Times New Roman" w:hAnsi="Times New Roman" w:cs="Times New Roman"/>
          <w:sz w:val="36"/>
          <w:szCs w:val="36"/>
          <w:lang w:val="uk-UA"/>
        </w:rPr>
        <w:t>інтернет</w:t>
      </w:r>
      <w:proofErr w:type="spellEnd"/>
      <w:r w:rsidRPr="00697E63">
        <w:rPr>
          <w:rFonts w:ascii="Times New Roman" w:hAnsi="Times New Roman" w:cs="Times New Roman"/>
          <w:sz w:val="36"/>
          <w:szCs w:val="36"/>
          <w:lang w:val="uk-UA"/>
        </w:rPr>
        <w:t xml:space="preserve"> ресурс.</w:t>
      </w:r>
    </w:p>
    <w:p w:rsidR="00A34CA2" w:rsidRPr="00A34CA2" w:rsidRDefault="00A34CA2" w:rsidP="00A34CA2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b/>
          <w:sz w:val="36"/>
          <w:szCs w:val="36"/>
          <w:lang w:val="uk-UA"/>
        </w:rPr>
        <w:t>Географія 7 клас.</w:t>
      </w:r>
    </w:p>
    <w:p w:rsidR="00A34CA2" w:rsidRPr="00A34CA2" w:rsidRDefault="00A34CA2" w:rsidP="00A34CA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sz w:val="36"/>
          <w:szCs w:val="36"/>
          <w:lang w:val="uk-UA"/>
        </w:rPr>
        <w:lastRenderedPageBreak/>
        <w:t>Тема: "Географічне положення Австралії. Дослідження. Тектонічна будова та рельєф.", "Клімат. Води суходолу".</w:t>
      </w:r>
    </w:p>
    <w:p w:rsidR="00A34CA2" w:rsidRPr="00A34CA2" w:rsidRDefault="00A34CA2" w:rsidP="00A34CA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sz w:val="36"/>
          <w:szCs w:val="36"/>
          <w:lang w:val="uk-UA"/>
        </w:rPr>
        <w:t xml:space="preserve">Підручник В. М. Бойко, С. В. </w:t>
      </w:r>
      <w:proofErr w:type="spellStart"/>
      <w:r w:rsidRPr="00A34CA2">
        <w:rPr>
          <w:rFonts w:ascii="Times New Roman" w:hAnsi="Times New Roman" w:cs="Times New Roman"/>
          <w:sz w:val="36"/>
          <w:szCs w:val="36"/>
          <w:lang w:val="uk-UA"/>
        </w:rPr>
        <w:t>Міхель</w:t>
      </w:r>
      <w:proofErr w:type="spellEnd"/>
      <w:r w:rsidRPr="00A34CA2">
        <w:rPr>
          <w:rFonts w:ascii="Times New Roman" w:hAnsi="Times New Roman" w:cs="Times New Roman"/>
          <w:sz w:val="36"/>
          <w:szCs w:val="36"/>
          <w:lang w:val="uk-UA"/>
        </w:rPr>
        <w:t xml:space="preserve"> ( параграфи 28,29)</w:t>
      </w:r>
    </w:p>
    <w:p w:rsidR="00A34CA2" w:rsidRPr="00A34CA2" w:rsidRDefault="00A34CA2" w:rsidP="00A34CA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sz w:val="36"/>
          <w:szCs w:val="36"/>
          <w:lang w:val="uk-UA"/>
        </w:rPr>
        <w:t>Запитання і завдання на ст. 132 (1і 4).</w:t>
      </w:r>
    </w:p>
    <w:p w:rsidR="00A34CA2" w:rsidRPr="00A34CA2" w:rsidRDefault="00A34CA2" w:rsidP="00A34CA2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b/>
          <w:sz w:val="36"/>
          <w:szCs w:val="36"/>
          <w:lang w:val="uk-UA"/>
        </w:rPr>
        <w:t>Історія України.</w:t>
      </w:r>
    </w:p>
    <w:p w:rsidR="00A34CA2" w:rsidRPr="00A34CA2" w:rsidRDefault="00A34CA2" w:rsidP="00A34CA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sz w:val="36"/>
          <w:szCs w:val="36"/>
          <w:lang w:val="uk-UA"/>
        </w:rPr>
        <w:t xml:space="preserve">Підручник О. В. </w:t>
      </w:r>
      <w:proofErr w:type="spellStart"/>
      <w:r w:rsidRPr="00A34CA2">
        <w:rPr>
          <w:rFonts w:ascii="Times New Roman" w:hAnsi="Times New Roman" w:cs="Times New Roman"/>
          <w:sz w:val="36"/>
          <w:szCs w:val="36"/>
          <w:lang w:val="uk-UA"/>
        </w:rPr>
        <w:t>Гісем</w:t>
      </w:r>
      <w:proofErr w:type="spellEnd"/>
      <w:r w:rsidRPr="00A34CA2">
        <w:rPr>
          <w:rFonts w:ascii="Times New Roman" w:hAnsi="Times New Roman" w:cs="Times New Roman"/>
          <w:sz w:val="36"/>
          <w:szCs w:val="36"/>
          <w:lang w:val="uk-UA"/>
        </w:rPr>
        <w:t>, О. О. Мартинюк ( параграф 20,21)</w:t>
      </w:r>
    </w:p>
    <w:p w:rsidR="00A34CA2" w:rsidRPr="00A34CA2" w:rsidRDefault="00A34CA2" w:rsidP="00A34CA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sz w:val="36"/>
          <w:szCs w:val="36"/>
          <w:lang w:val="uk-UA"/>
        </w:rPr>
        <w:t>Завдання на ст. 198 (7).</w:t>
      </w:r>
    </w:p>
    <w:p w:rsidR="00A34CA2" w:rsidRPr="00A34CA2" w:rsidRDefault="00A34CA2" w:rsidP="00A34CA2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b/>
          <w:sz w:val="36"/>
          <w:szCs w:val="36"/>
          <w:lang w:val="uk-UA"/>
        </w:rPr>
        <w:t>Історія всесвітня.</w:t>
      </w:r>
    </w:p>
    <w:p w:rsidR="00A34CA2" w:rsidRPr="00A34CA2" w:rsidRDefault="00A34CA2" w:rsidP="00A34CA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sz w:val="36"/>
          <w:szCs w:val="36"/>
          <w:lang w:val="uk-UA"/>
        </w:rPr>
        <w:t>Підручник за 6 клас</w:t>
      </w:r>
    </w:p>
    <w:p w:rsidR="00A34CA2" w:rsidRPr="00A34CA2" w:rsidRDefault="00A34CA2" w:rsidP="00A34CA2">
      <w:pPr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 w:rsidRPr="00A34CA2">
        <w:rPr>
          <w:rFonts w:ascii="Times New Roman" w:hAnsi="Times New Roman" w:cs="Times New Roman"/>
          <w:sz w:val="36"/>
          <w:szCs w:val="36"/>
          <w:lang w:val="uk-UA"/>
        </w:rPr>
        <w:t>Пометун</w:t>
      </w:r>
      <w:proofErr w:type="spellEnd"/>
      <w:r w:rsidRPr="00A34CA2">
        <w:rPr>
          <w:rFonts w:ascii="Times New Roman" w:hAnsi="Times New Roman" w:cs="Times New Roman"/>
          <w:sz w:val="36"/>
          <w:szCs w:val="36"/>
          <w:lang w:val="uk-UA"/>
        </w:rPr>
        <w:t xml:space="preserve">, Мороз, </w:t>
      </w:r>
      <w:proofErr w:type="spellStart"/>
      <w:r w:rsidRPr="00A34CA2">
        <w:rPr>
          <w:rFonts w:ascii="Times New Roman" w:hAnsi="Times New Roman" w:cs="Times New Roman"/>
          <w:sz w:val="36"/>
          <w:szCs w:val="36"/>
          <w:lang w:val="uk-UA"/>
        </w:rPr>
        <w:t>Малієнко</w:t>
      </w:r>
      <w:proofErr w:type="spellEnd"/>
    </w:p>
    <w:p w:rsidR="00697E63" w:rsidRDefault="00A34CA2" w:rsidP="00A34CA2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A34CA2">
        <w:rPr>
          <w:rFonts w:ascii="Times New Roman" w:hAnsi="Times New Roman" w:cs="Times New Roman"/>
          <w:sz w:val="36"/>
          <w:szCs w:val="36"/>
          <w:lang w:val="uk-UA"/>
        </w:rPr>
        <w:t>Параграф 55</w:t>
      </w:r>
    </w:p>
    <w:p w:rsidR="001716A3" w:rsidRPr="001716A3" w:rsidRDefault="001716A3" w:rsidP="001716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16A3">
        <w:rPr>
          <w:rFonts w:ascii="Times New Roman" w:hAnsi="Times New Roman" w:cs="Times New Roman"/>
          <w:b/>
          <w:sz w:val="28"/>
          <w:szCs w:val="28"/>
          <w:lang w:val="uk-UA"/>
        </w:rPr>
        <w:t>Зарубіжна література, 7 клас.</w:t>
      </w:r>
    </w:p>
    <w:p w:rsidR="001716A3" w:rsidRDefault="001716A3" w:rsidP="001716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Мацуй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С.С.</w:t>
      </w:r>
    </w:p>
    <w:p w:rsidR="001716A3" w:rsidRDefault="001716A3" w:rsidP="001716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Підручник: Є. Волощук, Зарубіжна література, 7клас, Київ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Генеза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2015р.</w:t>
      </w:r>
    </w:p>
    <w:tbl>
      <w:tblPr>
        <w:tblStyle w:val="a3"/>
        <w:tblW w:w="0" w:type="auto"/>
        <w:tblLayout w:type="fixed"/>
        <w:tblLook w:val="04A0"/>
      </w:tblPr>
      <w:tblGrid>
        <w:gridCol w:w="964"/>
        <w:gridCol w:w="2972"/>
        <w:gridCol w:w="4279"/>
        <w:gridCol w:w="1356"/>
      </w:tblGrid>
      <w:tr w:rsidR="001716A3" w:rsidTr="001716A3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4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Примітка</w:t>
            </w:r>
          </w:p>
        </w:tc>
      </w:tr>
      <w:tr w:rsidR="001716A3" w:rsidTr="001716A3"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17.03.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31.03.</w:t>
            </w:r>
          </w:p>
        </w:tc>
        <w:tc>
          <w:tcPr>
            <w:tcW w:w="2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Вірші зарубіжних поетів про дружбу і кохання.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Р.Бернс «Любов», Г.Гейне «Коли настав чудовий май…», К.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Симонов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«Чуєш…Ти чекай мене»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Детектив як жанр літератури. Едгар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Аллан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– засновник жанру детективу. Захопливий сюжет повісті «Золотий жук»</w:t>
            </w:r>
          </w:p>
        </w:tc>
        <w:tc>
          <w:tcPr>
            <w:tcW w:w="42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Опрацюйте матеріал на с.181-185 (прочитайте короткі відомості про поетів, їх вірші та коментар до них).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Вивчіть напам’ять одну поезію.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3.Перейдіть за посиланням </w:t>
            </w:r>
            <w:hyperlink r:id="rId15" w:history="1">
              <w:r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https://www.youtube.com/watch?v=fSZTYDrtt2o</w:t>
              </w:r>
            </w:hyperlink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прослухайте виразне читання поезії «Чуєш…» у виконанні відомих сучасних акторів та ведучих (вірш  присвятили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українським військовим та їхнім родинам).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1.Ознайомтесь з біографією Едгара По (с.190-193).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2.Вивчіть визначення поняття «детектив» як літературний жанр (с. 191).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Прочитайте уривки з повісті «Золотий жук» (с.193-201).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Продумайте відповіді на запитання 1-8 на с.201.</w:t>
            </w: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власним вибором</w:t>
            </w:r>
          </w:p>
          <w:p w:rsidR="001716A3" w:rsidRDefault="001716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6A3" w:rsidRDefault="001716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бажанням</w:t>
            </w:r>
          </w:p>
        </w:tc>
      </w:tr>
    </w:tbl>
    <w:p w:rsidR="001716A3" w:rsidRDefault="001716A3" w:rsidP="001716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34CA2" w:rsidRPr="004A36C1" w:rsidRDefault="00A34CA2" w:rsidP="00A34CA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A36C1" w:rsidRPr="004A36C1" w:rsidRDefault="004A36C1" w:rsidP="004A36C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A36C1" w:rsidRPr="004A36C1" w:rsidRDefault="004A36C1" w:rsidP="004A36C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4A36C1" w:rsidRPr="004A36C1" w:rsidRDefault="004A36C1" w:rsidP="004A36C1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2F44E9" w:rsidRPr="004A36C1" w:rsidRDefault="002F44E9" w:rsidP="004A36C1">
      <w:pPr>
        <w:rPr>
          <w:rFonts w:ascii="Times New Roman" w:hAnsi="Times New Roman" w:cs="Times New Roman"/>
          <w:sz w:val="36"/>
          <w:szCs w:val="36"/>
          <w:lang w:val="uk-UA"/>
        </w:rPr>
      </w:pPr>
    </w:p>
    <w:sectPr w:rsidR="002F44E9" w:rsidRPr="004A36C1" w:rsidSect="00003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2F44E9"/>
    <w:rsid w:val="000038C7"/>
    <w:rsid w:val="001716A3"/>
    <w:rsid w:val="002F44E9"/>
    <w:rsid w:val="004A36C1"/>
    <w:rsid w:val="00511D8A"/>
    <w:rsid w:val="00697E63"/>
    <w:rsid w:val="00A34CA2"/>
    <w:rsid w:val="00AD2FE7"/>
    <w:rsid w:val="00D14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44E9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6C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A3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716A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fSZTYDrtt2o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2020-03-17T17:10:00Z</dcterms:created>
  <dcterms:modified xsi:type="dcterms:W3CDTF">2020-03-17T21:22:00Z</dcterms:modified>
</cp:coreProperties>
</file>