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5C" w:rsidRPr="00F9683F" w:rsidRDefault="00F9683F">
      <w:pPr>
        <w:rPr>
          <w:b/>
          <w:sz w:val="32"/>
          <w:szCs w:val="32"/>
          <w:lang w:val="uk-UA"/>
        </w:rPr>
      </w:pPr>
      <w:r w:rsidRPr="00F9683F">
        <w:rPr>
          <w:b/>
          <w:sz w:val="32"/>
          <w:szCs w:val="32"/>
          <w:lang w:val="uk-UA"/>
        </w:rPr>
        <w:t>04.05  Алгебра.</w:t>
      </w:r>
    </w:p>
    <w:p w:rsidR="00F9683F" w:rsidRPr="00F9683F" w:rsidRDefault="00F9683F">
      <w:pPr>
        <w:rPr>
          <w:b/>
          <w:sz w:val="32"/>
          <w:szCs w:val="32"/>
          <w:lang w:val="uk-UA"/>
        </w:rPr>
      </w:pPr>
      <w:r w:rsidRPr="00F9683F">
        <w:rPr>
          <w:b/>
          <w:sz w:val="32"/>
          <w:szCs w:val="32"/>
          <w:lang w:val="uk-UA"/>
        </w:rPr>
        <w:t>Тема: Квадратний тричлен.</w:t>
      </w:r>
    </w:p>
    <w:p w:rsidR="00F9683F" w:rsidRDefault="00F9683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№736, 738                                                                                                                                                  </w:t>
      </w:r>
    </w:p>
    <w:p w:rsidR="00F9683F" w:rsidRDefault="00F9683F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55E0BF6" wp14:editId="53FDA951">
            <wp:extent cx="7681962" cy="5591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428" cy="558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83F" w:rsidRPr="0065757C" w:rsidRDefault="00F9683F">
      <w:pPr>
        <w:rPr>
          <w:b/>
          <w:sz w:val="32"/>
          <w:szCs w:val="32"/>
          <w:lang w:val="uk-UA"/>
        </w:rPr>
      </w:pPr>
      <w:r w:rsidRPr="0065757C">
        <w:rPr>
          <w:b/>
          <w:sz w:val="32"/>
          <w:szCs w:val="32"/>
          <w:lang w:val="uk-UA"/>
        </w:rPr>
        <w:t>06.05 Алгебра</w:t>
      </w:r>
    </w:p>
    <w:p w:rsidR="00F9683F" w:rsidRDefault="00F9683F">
      <w:pPr>
        <w:rPr>
          <w:b/>
          <w:sz w:val="32"/>
          <w:szCs w:val="32"/>
          <w:lang w:val="uk-UA"/>
        </w:rPr>
      </w:pPr>
      <w:r w:rsidRPr="0065757C">
        <w:rPr>
          <w:b/>
          <w:sz w:val="32"/>
          <w:szCs w:val="32"/>
          <w:lang w:val="uk-UA"/>
        </w:rPr>
        <w:t>Тема:</w:t>
      </w:r>
      <w:proofErr w:type="spellStart"/>
      <w:r w:rsidRPr="0065757C">
        <w:rPr>
          <w:b/>
          <w:sz w:val="32"/>
          <w:szCs w:val="32"/>
          <w:lang w:val="uk-UA"/>
        </w:rPr>
        <w:t>Розв</w:t>
      </w:r>
      <w:proofErr w:type="spellEnd"/>
      <w:r w:rsidRPr="0065757C">
        <w:rPr>
          <w:b/>
          <w:sz w:val="32"/>
          <w:szCs w:val="32"/>
        </w:rPr>
        <w:t>’</w:t>
      </w:r>
      <w:proofErr w:type="spellStart"/>
      <w:r w:rsidR="0065757C">
        <w:rPr>
          <w:b/>
          <w:sz w:val="32"/>
          <w:szCs w:val="32"/>
          <w:lang w:val="uk-UA"/>
        </w:rPr>
        <w:t>язування</w:t>
      </w:r>
      <w:proofErr w:type="spellEnd"/>
      <w:r w:rsidR="0065757C">
        <w:rPr>
          <w:b/>
          <w:sz w:val="32"/>
          <w:szCs w:val="32"/>
          <w:lang w:val="uk-UA"/>
        </w:rPr>
        <w:t xml:space="preserve"> рівнянь, які</w:t>
      </w:r>
      <w:r w:rsidRPr="0065757C">
        <w:rPr>
          <w:b/>
          <w:sz w:val="32"/>
          <w:szCs w:val="32"/>
          <w:lang w:val="uk-UA"/>
        </w:rPr>
        <w:t xml:space="preserve"> зводяться до квадратних.</w:t>
      </w:r>
    </w:p>
    <w:p w:rsidR="0065757C" w:rsidRDefault="0065757C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90A7" wp14:editId="09783DA0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241300</wp:posOffset>
                </wp:positionV>
                <wp:extent cx="2647950" cy="4381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7C" w:rsidRPr="0065757C" w:rsidRDefault="0065757C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Д. з. п. 22   №751, 753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52.25pt;margin-top:19pt;width:208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" fillcolor="white [3201]" strokeweight=".5pt">
                <v:textbox>
                  <w:txbxContent>
                    <w:p w:rsidR="0065757C" w:rsidRPr="0065757C" w:rsidRDefault="0065757C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Д. з. п. 22   №751, 753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  <w:lang w:val="uk-UA"/>
        </w:rPr>
        <w:t>№750, 752.</w:t>
      </w:r>
    </w:p>
    <w:p w:rsidR="0065757C" w:rsidRPr="0065757C" w:rsidRDefault="0065757C">
      <w:pPr>
        <w:rPr>
          <w:b/>
          <w:sz w:val="32"/>
          <w:szCs w:val="32"/>
          <w:lang w:val="uk-UA"/>
        </w:rPr>
      </w:pPr>
    </w:p>
    <w:p w:rsidR="00F9683F" w:rsidRDefault="00F9683F">
      <w:pPr>
        <w:rPr>
          <w:b/>
          <w:sz w:val="32"/>
          <w:szCs w:val="32"/>
          <w:lang w:val="uk-UA"/>
        </w:rPr>
      </w:pPr>
    </w:p>
    <w:p w:rsidR="0065757C" w:rsidRDefault="0065757C">
      <w:pPr>
        <w:rPr>
          <w:b/>
          <w:sz w:val="32"/>
          <w:szCs w:val="32"/>
          <w:lang w:val="uk-UA"/>
        </w:rPr>
      </w:pPr>
    </w:p>
    <w:p w:rsidR="0065757C" w:rsidRDefault="0065757C">
      <w:pPr>
        <w:rPr>
          <w:b/>
          <w:sz w:val="32"/>
          <w:szCs w:val="32"/>
          <w:lang w:val="uk-UA"/>
        </w:rPr>
      </w:pPr>
    </w:p>
    <w:p w:rsidR="0065757C" w:rsidRPr="0065757C" w:rsidRDefault="0065757C" w:rsidP="0065757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07</w:t>
      </w:r>
      <w:r w:rsidRPr="0065757C">
        <w:rPr>
          <w:b/>
          <w:sz w:val="32"/>
          <w:szCs w:val="32"/>
          <w:lang w:val="uk-UA"/>
        </w:rPr>
        <w:t>.05 Алгебра</w:t>
      </w:r>
    </w:p>
    <w:p w:rsidR="0065757C" w:rsidRDefault="0065757C" w:rsidP="0065757C">
      <w:pPr>
        <w:rPr>
          <w:b/>
          <w:sz w:val="32"/>
          <w:szCs w:val="32"/>
          <w:lang w:val="uk-UA"/>
        </w:rPr>
      </w:pPr>
      <w:r w:rsidRPr="0065757C">
        <w:rPr>
          <w:b/>
          <w:sz w:val="32"/>
          <w:szCs w:val="32"/>
          <w:lang w:val="uk-UA"/>
        </w:rPr>
        <w:t>Тема:</w:t>
      </w:r>
      <w:proofErr w:type="spellStart"/>
      <w:r w:rsidRPr="0065757C">
        <w:rPr>
          <w:b/>
          <w:sz w:val="32"/>
          <w:szCs w:val="32"/>
          <w:lang w:val="uk-UA"/>
        </w:rPr>
        <w:t>Розв</w:t>
      </w:r>
      <w:proofErr w:type="spellEnd"/>
      <w:r w:rsidRPr="0065757C">
        <w:rPr>
          <w:b/>
          <w:sz w:val="32"/>
          <w:szCs w:val="32"/>
        </w:rPr>
        <w:t>’</w:t>
      </w:r>
      <w:proofErr w:type="spellStart"/>
      <w:r>
        <w:rPr>
          <w:b/>
          <w:sz w:val="32"/>
          <w:szCs w:val="32"/>
          <w:lang w:val="uk-UA"/>
        </w:rPr>
        <w:t>язування</w:t>
      </w:r>
      <w:proofErr w:type="spellEnd"/>
      <w:r>
        <w:rPr>
          <w:b/>
          <w:sz w:val="32"/>
          <w:szCs w:val="32"/>
          <w:lang w:val="uk-UA"/>
        </w:rPr>
        <w:t xml:space="preserve"> рівнянь, які</w:t>
      </w:r>
      <w:r w:rsidRPr="0065757C">
        <w:rPr>
          <w:b/>
          <w:sz w:val="32"/>
          <w:szCs w:val="32"/>
          <w:lang w:val="uk-UA"/>
        </w:rPr>
        <w:t xml:space="preserve"> зводяться до квадратних.</w:t>
      </w:r>
    </w:p>
    <w:p w:rsidR="0065757C" w:rsidRDefault="0065757C" w:rsidP="0065757C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B8EE3" wp14:editId="5C55A24F">
                <wp:simplePos x="0" y="0"/>
                <wp:positionH relativeFrom="column">
                  <wp:posOffset>2638425</wp:posOffset>
                </wp:positionH>
                <wp:positionV relativeFrom="paragraph">
                  <wp:posOffset>88900</wp:posOffset>
                </wp:positionV>
                <wp:extent cx="2647950" cy="4381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57C" w:rsidRPr="0065757C" w:rsidRDefault="0065757C" w:rsidP="0065757C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Д. з. п. 22  </w:t>
                            </w: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№755, 757, </w:t>
                            </w: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761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07.75pt;margin-top:7pt;width:208.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" fillcolor="window" strokeweight=".5pt">
                <v:textbox>
                  <w:txbxContent>
                    <w:p w:rsidR="0065757C" w:rsidRPr="0065757C" w:rsidRDefault="0065757C" w:rsidP="0065757C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 xml:space="preserve">Д. з. п. 22  </w:t>
                      </w:r>
                      <w:r>
                        <w:rPr>
                          <w:sz w:val="32"/>
                          <w:szCs w:val="32"/>
                          <w:lang w:val="uk-UA"/>
                        </w:rPr>
                        <w:t xml:space="preserve"> №755, 757, </w:t>
                      </w:r>
                      <w:r>
                        <w:rPr>
                          <w:sz w:val="32"/>
                          <w:szCs w:val="32"/>
                          <w:lang w:val="uk-UA"/>
                        </w:rPr>
                        <w:t>761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  <w:lang w:val="uk-UA"/>
        </w:rPr>
        <w:t>№754, 756,762(1,2,3)</w:t>
      </w:r>
    </w:p>
    <w:p w:rsidR="0065757C" w:rsidRPr="0065757C" w:rsidRDefault="0065757C" w:rsidP="0065757C">
      <w:pPr>
        <w:rPr>
          <w:b/>
          <w:sz w:val="32"/>
          <w:szCs w:val="32"/>
          <w:lang w:val="uk-UA"/>
        </w:rPr>
      </w:pPr>
    </w:p>
    <w:p w:rsidR="0065757C" w:rsidRPr="0065757C" w:rsidRDefault="0065757C">
      <w:pPr>
        <w:rPr>
          <w:b/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p w:rsidR="00F9683F" w:rsidRDefault="00F9683F">
      <w:pPr>
        <w:rPr>
          <w:sz w:val="32"/>
          <w:szCs w:val="32"/>
          <w:lang w:val="uk-UA"/>
        </w:rPr>
      </w:pPr>
    </w:p>
    <w:sectPr w:rsidR="00F9683F" w:rsidSect="00F96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F"/>
    <w:rsid w:val="0065757C"/>
    <w:rsid w:val="00676D5C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2020-05-03T08:44:00Z</dcterms:created>
  <dcterms:modified xsi:type="dcterms:W3CDTF">2020-05-03T09:03:00Z</dcterms:modified>
</cp:coreProperties>
</file>