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B" w:rsidRDefault="00AB082B" w:rsidP="00DE0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AB082B" w:rsidRPr="00401B76" w:rsidRDefault="00AB082B" w:rsidP="00AB082B">
      <w:pPr>
        <w:spacing w:after="0" w:line="240" w:lineRule="auto"/>
        <w:ind w:left="10" w:right="13" w:hanging="10"/>
        <w:rPr>
          <w:rFonts w:ascii="Times New Roman" w:eastAsia="Times New Roman" w:hAnsi="Times New Roman" w:cs="Times New Roman"/>
          <w:sz w:val="24"/>
          <w:szCs w:val="24"/>
        </w:rPr>
      </w:pP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>СХВАЛЕНО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</w:t>
      </w: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ЕНО</w:t>
      </w:r>
    </w:p>
    <w:p w:rsidR="00AB082B" w:rsidRPr="0091494E" w:rsidRDefault="00AB082B" w:rsidP="00AB082B">
      <w:pPr>
        <w:spacing w:after="0" w:line="240" w:lineRule="auto"/>
        <w:ind w:left="10" w:right="13" w:hanging="10"/>
        <w:rPr>
          <w:rFonts w:ascii="Times New Roman" w:eastAsia="Times New Roman" w:hAnsi="Times New Roman" w:cs="Times New Roman"/>
          <w:sz w:val="24"/>
          <w:szCs w:val="24"/>
        </w:rPr>
      </w:pP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Протокол </w:t>
      </w:r>
      <w:proofErr w:type="spellStart"/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педагогічної</w:t>
      </w:r>
      <w:proofErr w:type="spellEnd"/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№ 1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</w:t>
      </w:r>
      <w:r w:rsidR="00652F0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т.в.о. директора </w:t>
      </w: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  Валентина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Гижко</w:t>
      </w:r>
      <w:proofErr w:type="spellEnd"/>
    </w:p>
    <w:p w:rsidR="00AB082B" w:rsidRPr="00383B87" w:rsidRDefault="00AB082B" w:rsidP="00AB082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28.08.2023 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р.                               </w:t>
      </w:r>
      <w:r>
        <w:rPr>
          <w:rFonts w:ascii="Times New Roman" w:eastAsia="Times New Roman" w:hAnsi="Times New Roman" w:cs="Times New Roman"/>
          <w:color w:val="FFFFFF"/>
          <w:sz w:val="26"/>
          <w:szCs w:val="26"/>
        </w:rPr>
        <w:t xml:space="preserve">                    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28.08.2023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р.</w:t>
      </w:r>
      <w:r w:rsidRPr="00A30243">
        <w:rPr>
          <w:rFonts w:ascii="Times New Roman" w:eastAsia="Times New Roman" w:hAnsi="Times New Roman" w:cs="Times New Roman"/>
          <w:color w:val="FFFFFF"/>
          <w:sz w:val="26"/>
          <w:szCs w:val="26"/>
        </w:rPr>
        <w:t>__</w:t>
      </w:r>
    </w:p>
    <w:p w:rsidR="00AB082B" w:rsidRDefault="00AB082B" w:rsidP="00DE0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E0B65" w:rsidRDefault="00DE0B65" w:rsidP="00DE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E0B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План </w:t>
      </w:r>
    </w:p>
    <w:p w:rsidR="00DE0B65" w:rsidRDefault="006045CA" w:rsidP="00DE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засідання педагогічних рад</w:t>
      </w:r>
    </w:p>
    <w:p w:rsidR="00DE0B65" w:rsidRDefault="00DE0B65" w:rsidP="00DE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Городківського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ліцею №2</w:t>
      </w:r>
    </w:p>
    <w:p w:rsidR="006045CA" w:rsidRDefault="006045CA" w:rsidP="00DE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у 2023 – 2024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DE0B65" w:rsidRDefault="00DE0B65" w:rsidP="00DE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DE0B65" w:rsidRPr="005E5137" w:rsidRDefault="005E5137" w:rsidP="00DE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Серпень (28.08.</w:t>
      </w:r>
      <w:r w:rsidR="00DE0B65" w:rsidRPr="005E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2023р.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)</w:t>
      </w:r>
    </w:p>
    <w:p w:rsidR="00DE0B65" w:rsidRDefault="00DE0B65" w:rsidP="00DE0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E0B65" w:rsidRPr="00D557AF" w:rsidRDefault="00DE0B65" w:rsidP="00DE0B65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>Вибори  секретаря  педради.</w:t>
      </w:r>
    </w:p>
    <w:p w:rsidR="00DE0B65" w:rsidRPr="00D557AF" w:rsidRDefault="00DE0B65" w:rsidP="00DE0B65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Аналіз  стану  освітнього процесу  закладу освіти в 2022 – 2023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E0B65" w:rsidRPr="00D557AF" w:rsidRDefault="00DE0B65" w:rsidP="00DE0B65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 та  схвалення річного  плану  роботи закладу освіти на 2023 –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5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плану засідань педагогічних рад 2023 –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плану нарад при директорові на 2023 –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плану методичної  роботи  школи на 2023 –  </w:t>
      </w:r>
    </w:p>
    <w:p w:rsidR="00DE0B65" w:rsidRPr="00D557AF" w:rsidRDefault="00DE0B65" w:rsidP="00DE0B65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     2024 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>Про схвалення плану роботи методичної ради школи на 2023 –</w:t>
      </w:r>
    </w:p>
    <w:p w:rsidR="00DE0B65" w:rsidRPr="00D557AF" w:rsidRDefault="00DE0B65" w:rsidP="00DE0B65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    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структури роботи ліцею на 2023 –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>. Визначення   термінів канікул.</w:t>
      </w:r>
      <w:r w:rsidRPr="00D55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вибір форми організації освітнього процесу в ліцеї на 2023 – 2024 </w:t>
      </w:r>
      <w:proofErr w:type="spellStart"/>
      <w:r w:rsidRPr="00D55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н.р</w:t>
      </w:r>
      <w:proofErr w:type="spellEnd"/>
      <w:r w:rsidRPr="00D55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 (</w:t>
      </w:r>
      <w:proofErr w:type="spellStart"/>
      <w:r w:rsidRPr="00D55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Гижко</w:t>
      </w:r>
      <w:proofErr w:type="spellEnd"/>
      <w:r w:rsidRPr="00D55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В.І.)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правил внутрішнього трудового розпорядку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Городківського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 ліцею №2 на 2023 –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/>
          <w:sz w:val="28"/>
          <w:szCs w:val="28"/>
          <w:lang w:val="uk-UA"/>
        </w:rPr>
        <w:t xml:space="preserve">Про участь закладу освіти в експериментальній роботі. </w:t>
      </w:r>
    </w:p>
    <w:p w:rsidR="00DE0B65" w:rsidRPr="00D557AF" w:rsidRDefault="00DE0B65" w:rsidP="00DE0B65">
      <w:pPr>
        <w:pStyle w:val="a4"/>
        <w:numPr>
          <w:ilvl w:val="2"/>
          <w:numId w:val="15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/>
          <w:sz w:val="28"/>
          <w:szCs w:val="28"/>
          <w:lang w:val="uk-UA"/>
        </w:rPr>
        <w:t xml:space="preserve">Участь у </w:t>
      </w: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проведенні експерименту за темою </w:t>
      </w:r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>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 – педагогічним проектом «Інтелект України» на червень 2021 р. – грудень 2030р.»,</w:t>
      </w:r>
      <w:r w:rsidRPr="00D557AF">
        <w:rPr>
          <w:rFonts w:ascii="Times New Roman" w:hAnsi="Times New Roman" w:cs="Times New Roman"/>
          <w:sz w:val="28"/>
          <w:szCs w:val="28"/>
          <w:lang w:val="uk-UA"/>
        </w:rPr>
        <w:t>5і , 6і, 7і клас</w:t>
      </w:r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 </w:t>
      </w:r>
    </w:p>
    <w:p w:rsidR="00DE0B65" w:rsidRPr="00D557AF" w:rsidRDefault="00DE0B65" w:rsidP="00DE0B65">
      <w:pPr>
        <w:pStyle w:val="a4"/>
        <w:numPr>
          <w:ilvl w:val="2"/>
          <w:numId w:val="15"/>
        </w:numPr>
        <w:ind w:left="1134" w:hanging="425"/>
        <w:rPr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реалізації інноваційного освітнього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D55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Pr="00D557AF">
        <w:rPr>
          <w:rFonts w:ascii="Times New Roman" w:eastAsia="Times New Roman" w:hAnsi="Times New Roman" w:cs="Times New Roman"/>
          <w:sz w:val="28"/>
          <w:szCs w:val="28"/>
          <w:lang w:val="uk-UA"/>
        </w:rPr>
        <w:t>базовій школі</w:t>
      </w:r>
      <w:r w:rsidRPr="00D55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(7А клас) </w:t>
      </w:r>
    </w:p>
    <w:p w:rsidR="00DE0B65" w:rsidRPr="00D557AF" w:rsidRDefault="00DE0B65" w:rsidP="00DE0B65">
      <w:pPr>
        <w:pStyle w:val="a4"/>
        <w:numPr>
          <w:ilvl w:val="2"/>
          <w:numId w:val="15"/>
        </w:numPr>
        <w:ind w:left="1134" w:hanging="425"/>
        <w:rPr>
          <w:sz w:val="28"/>
          <w:szCs w:val="28"/>
          <w:lang w:val="uk-UA"/>
        </w:rPr>
      </w:pPr>
      <w:r w:rsidRPr="00D55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участь закладу освіти у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проєкті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“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Сталий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і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рівний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доступ до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якісної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освіти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: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проєктне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навчання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для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компенсації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освітніх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втрат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у </w:t>
      </w:r>
      <w:proofErr w:type="spellStart"/>
      <w:r w:rsidRPr="00D557AF">
        <w:rPr>
          <w:rFonts w:ascii="Times New Roman" w:eastAsia="Calibri" w:hAnsi="Times New Roman" w:cs="Times New Roman"/>
          <w:sz w:val="28"/>
          <w:szCs w:val="24"/>
        </w:rPr>
        <w:t>сільських</w:t>
      </w:r>
      <w:proofErr w:type="spellEnd"/>
      <w:r w:rsidRPr="00D557AF">
        <w:rPr>
          <w:rFonts w:ascii="Times New Roman" w:eastAsia="Calibri" w:hAnsi="Times New Roman" w:cs="Times New Roman"/>
          <w:sz w:val="28"/>
          <w:szCs w:val="24"/>
        </w:rPr>
        <w:t xml:space="preserve"> школах”</w:t>
      </w:r>
      <w:r w:rsidRPr="00D557AF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(3а, 3і, 5а, 6а класи)</w:t>
      </w:r>
    </w:p>
    <w:p w:rsidR="00DE0B65" w:rsidRPr="00D557AF" w:rsidRDefault="00DE0B65" w:rsidP="00DE0B65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Обговорення  питань, що регламентують реалізацію освітнього процесу навчального закладу в 2023 –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 та  схвалення  Освітньої </w:t>
      </w:r>
      <w:proofErr w:type="spellStart"/>
      <w:r w:rsidRPr="00D557A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D557AF">
        <w:rPr>
          <w:rFonts w:ascii="Times New Roman" w:hAnsi="Times New Roman" w:cs="Times New Roman"/>
          <w:sz w:val="28"/>
          <w:szCs w:val="28"/>
        </w:rPr>
        <w:t>Городк</w:t>
      </w:r>
      <w:r w:rsidRPr="00D557AF">
        <w:rPr>
          <w:rFonts w:ascii="Times New Roman" w:hAnsi="Times New Roman" w:cs="Times New Roman"/>
          <w:sz w:val="28"/>
          <w:szCs w:val="28"/>
          <w:lang w:val="uk-UA"/>
        </w:rPr>
        <w:t>івського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 ліцею №2  </w:t>
      </w:r>
      <w:r w:rsidRPr="00D557AF">
        <w:rPr>
          <w:rFonts w:ascii="Times New Roman" w:hAnsi="Times New Roman" w:cs="Times New Roman"/>
          <w:sz w:val="28"/>
          <w:szCs w:val="28"/>
        </w:rPr>
        <w:t>на 20</w:t>
      </w: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D557AF">
        <w:rPr>
          <w:rFonts w:ascii="Times New Roman" w:hAnsi="Times New Roman" w:cs="Times New Roman"/>
          <w:sz w:val="28"/>
          <w:szCs w:val="28"/>
        </w:rPr>
        <w:t>-</w:t>
      </w: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AF">
        <w:rPr>
          <w:rFonts w:ascii="Times New Roman" w:hAnsi="Times New Roman" w:cs="Times New Roman"/>
          <w:sz w:val="28"/>
          <w:szCs w:val="28"/>
        </w:rPr>
        <w:t>202</w:t>
      </w:r>
      <w:r w:rsidRPr="00D557A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55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7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5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7A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навчального плану. Вибір модулів з фізичної культури, трудового навчання, технологій; використання  годин  варіативної (інваріантної)  складової  навчального  плану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 варіантів програм, підручників на 2023 –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Схвалення модельних навчальних програм </w:t>
      </w:r>
      <w:r w:rsidRPr="00D55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мають використовуватися в освітньому процесі у класах, що працюють за науково-педагогічним </w:t>
      </w:r>
      <w:proofErr w:type="spellStart"/>
      <w:r w:rsidRPr="00D557A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D55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«Інтелект України». Адаптаційний цикл (5–6-ті класи, 2022 – 2024 </w:t>
      </w:r>
      <w:proofErr w:type="spellStart"/>
      <w:r w:rsidRPr="00D557AF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>Про  оцінювання рівня навчальних досягнень учнів початкових та 5а, 5і класів  у  2023 - 2024 навчальному році (</w:t>
      </w:r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голова ПМК вчителів початкових класів – Андронік Л.А, </w:t>
      </w:r>
      <w:proofErr w:type="spellStart"/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>Гижко</w:t>
      </w:r>
      <w:proofErr w:type="spellEnd"/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В.І.</w:t>
      </w:r>
      <w:r w:rsidRPr="00D55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інклюзивної форми навчання в закладі освіти </w:t>
      </w:r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(Бойко І.О.)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навчальних екскурсій та навчальної практики в 5-8,10 класах.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виховного процесу в закладі освіти у 2023 –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>Дрогобецький</w:t>
      </w:r>
      <w:proofErr w:type="spellEnd"/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О.В..)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плану заходів із протидії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 на 2023 –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>.(Сула А.С.)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плану роботи творчої групи по роботі з обдарованими дітьми  «Шанс» </w:t>
      </w:r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>Дрогобецький</w:t>
      </w:r>
      <w:proofErr w:type="spellEnd"/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О.В.)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дотримання єдиного мовного режиму. Терміни зберігання контрольних робіт, планів. </w:t>
      </w:r>
    </w:p>
    <w:p w:rsidR="00DE0B65" w:rsidRPr="00D557AF" w:rsidRDefault="00DE0B65" w:rsidP="00DE0B65">
      <w:pPr>
        <w:pStyle w:val="a4"/>
        <w:numPr>
          <w:ilvl w:val="1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стан  забезпечення учнів підручниками </w:t>
      </w:r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(бібліотекар </w:t>
      </w:r>
      <w:proofErr w:type="spellStart"/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>школи-</w:t>
      </w:r>
      <w:proofErr w:type="spellEnd"/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Притула О.В.)</w:t>
      </w:r>
    </w:p>
    <w:p w:rsidR="00DE0B65" w:rsidRPr="00D557AF" w:rsidRDefault="00DE0B65" w:rsidP="00DE0B6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впровадження в 2023 – 2024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. електронних журналів та електронних щоденників. Погодження Положення про електронний класний журнал 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Городківського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 ліцею №2  (</w:t>
      </w:r>
      <w:proofErr w:type="spellStart"/>
      <w:r w:rsidRPr="00D557AF">
        <w:rPr>
          <w:rFonts w:ascii="Times New Roman" w:hAnsi="Times New Roman" w:cs="Times New Roman"/>
          <w:sz w:val="28"/>
          <w:szCs w:val="28"/>
          <w:lang w:val="uk-UA"/>
        </w:rPr>
        <w:t>Гижко</w:t>
      </w:r>
      <w:proofErr w:type="spellEnd"/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 В.І., Крижанівський Д.В.)</w:t>
      </w:r>
    </w:p>
    <w:p w:rsidR="00DE0B65" w:rsidRPr="00D557AF" w:rsidRDefault="00DE0B65" w:rsidP="00DE0B65">
      <w:pPr>
        <w:pStyle w:val="a4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>Про особливості підвищення кваліфікації педагогічних працівників закладу освіти у 2023 – 2024н.р. та  затвердження сертифікатів про підвищення кваліфікації педагогічними працівниками.</w:t>
      </w:r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>Лавренюк</w:t>
      </w:r>
      <w:proofErr w:type="spellEnd"/>
      <w:r w:rsidRPr="00D55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А.П.)</w:t>
      </w: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0B65" w:rsidRPr="00D557AF" w:rsidRDefault="00DE0B65" w:rsidP="00DE0B65">
      <w:pPr>
        <w:pStyle w:val="a4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проходження педагогічної практики. </w:t>
      </w:r>
    </w:p>
    <w:p w:rsidR="00DE0B65" w:rsidRPr="00D557AF" w:rsidRDefault="00DE0B65" w:rsidP="00DE0B6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DE0B65" w:rsidRPr="00D557AF" w:rsidRDefault="00DE0B65" w:rsidP="00DE0B65">
      <w:pPr>
        <w:pStyle w:val="a4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AF">
        <w:rPr>
          <w:rFonts w:ascii="Times New Roman" w:hAnsi="Times New Roman" w:cs="Times New Roman"/>
          <w:sz w:val="28"/>
          <w:szCs w:val="28"/>
          <w:lang w:val="uk-UA"/>
        </w:rPr>
        <w:t xml:space="preserve">Про атестацію педагогічних працівників у 2023 - 2024р. </w:t>
      </w:r>
    </w:p>
    <w:p w:rsidR="00DE0B65" w:rsidRPr="00D557AF" w:rsidRDefault="00DE0B65" w:rsidP="00DE0B65">
      <w:pPr>
        <w:pStyle w:val="a4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організацію </w:t>
      </w:r>
      <w:proofErr w:type="spellStart"/>
      <w:r w:rsidRPr="00D557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екстернатної</w:t>
      </w:r>
      <w:proofErr w:type="spellEnd"/>
      <w:r w:rsidRPr="00D557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форми навчання </w:t>
      </w:r>
      <w:r w:rsidRPr="00D557A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здобувачів освіти 10 та 11 класів </w:t>
      </w:r>
    </w:p>
    <w:p w:rsidR="00DE0B65" w:rsidRPr="00D557AF" w:rsidRDefault="00DE0B65" w:rsidP="00DE0B65">
      <w:pPr>
        <w:pStyle w:val="a3"/>
        <w:numPr>
          <w:ilvl w:val="0"/>
          <w:numId w:val="15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D557AF">
        <w:rPr>
          <w:sz w:val="28"/>
          <w:szCs w:val="28"/>
        </w:rPr>
        <w:t xml:space="preserve">Про </w:t>
      </w:r>
      <w:proofErr w:type="spellStart"/>
      <w:r w:rsidRPr="00D557AF">
        <w:rPr>
          <w:sz w:val="28"/>
          <w:szCs w:val="28"/>
        </w:rPr>
        <w:t>затвердження</w:t>
      </w:r>
      <w:proofErr w:type="spellEnd"/>
      <w:r w:rsidRPr="00D557AF">
        <w:rPr>
          <w:sz w:val="28"/>
          <w:szCs w:val="28"/>
        </w:rPr>
        <w:t xml:space="preserve"> кандидатур </w:t>
      </w:r>
      <w:r w:rsidRPr="00D557AF">
        <w:rPr>
          <w:sz w:val="28"/>
          <w:szCs w:val="28"/>
          <w:lang w:val="uk-UA"/>
        </w:rPr>
        <w:t xml:space="preserve">із числа </w:t>
      </w:r>
      <w:proofErr w:type="spellStart"/>
      <w:r w:rsidRPr="00D557AF">
        <w:rPr>
          <w:sz w:val="28"/>
          <w:szCs w:val="28"/>
        </w:rPr>
        <w:t>випускників</w:t>
      </w:r>
      <w:proofErr w:type="spellEnd"/>
      <w:r w:rsidRPr="00D557AF">
        <w:rPr>
          <w:sz w:val="28"/>
          <w:szCs w:val="28"/>
          <w:lang w:val="uk-UA"/>
        </w:rPr>
        <w:t xml:space="preserve"> </w:t>
      </w:r>
      <w:r w:rsidRPr="00D557AF">
        <w:rPr>
          <w:sz w:val="28"/>
          <w:szCs w:val="28"/>
        </w:rPr>
        <w:t xml:space="preserve">11 </w:t>
      </w:r>
      <w:proofErr w:type="spellStart"/>
      <w:r w:rsidRPr="00D557AF">
        <w:rPr>
          <w:sz w:val="28"/>
          <w:szCs w:val="28"/>
        </w:rPr>
        <w:t>класу</w:t>
      </w:r>
      <w:proofErr w:type="spellEnd"/>
      <w:r w:rsidRPr="00D557AF">
        <w:rPr>
          <w:sz w:val="28"/>
          <w:szCs w:val="28"/>
          <w:lang w:val="uk-UA"/>
        </w:rPr>
        <w:t xml:space="preserve">, </w:t>
      </w:r>
      <w:proofErr w:type="spellStart"/>
      <w:r w:rsidRPr="00D557AF">
        <w:rPr>
          <w:sz w:val="28"/>
          <w:szCs w:val="28"/>
        </w:rPr>
        <w:t>претендентів</w:t>
      </w:r>
      <w:proofErr w:type="spellEnd"/>
      <w:r w:rsidRPr="00D557AF">
        <w:rPr>
          <w:sz w:val="28"/>
          <w:szCs w:val="28"/>
        </w:rPr>
        <w:t xml:space="preserve"> на </w:t>
      </w:r>
      <w:proofErr w:type="spellStart"/>
      <w:r w:rsidRPr="00D557AF">
        <w:rPr>
          <w:sz w:val="28"/>
          <w:szCs w:val="28"/>
        </w:rPr>
        <w:t>нагородження</w:t>
      </w:r>
      <w:proofErr w:type="spellEnd"/>
      <w:r w:rsidRPr="00D557AF">
        <w:rPr>
          <w:sz w:val="28"/>
          <w:szCs w:val="28"/>
        </w:rPr>
        <w:t xml:space="preserve"> </w:t>
      </w:r>
      <w:r w:rsidRPr="00D557AF">
        <w:rPr>
          <w:sz w:val="28"/>
          <w:szCs w:val="28"/>
          <w:lang w:val="uk-UA"/>
        </w:rPr>
        <w:t>з</w:t>
      </w:r>
      <w:proofErr w:type="spellStart"/>
      <w:r w:rsidRPr="00D557AF">
        <w:rPr>
          <w:sz w:val="28"/>
          <w:szCs w:val="28"/>
        </w:rPr>
        <w:t>олотими</w:t>
      </w:r>
      <w:proofErr w:type="spellEnd"/>
      <w:r w:rsidRPr="00D557AF">
        <w:rPr>
          <w:sz w:val="28"/>
          <w:szCs w:val="28"/>
        </w:rPr>
        <w:t xml:space="preserve"> </w:t>
      </w:r>
      <w:proofErr w:type="spellStart"/>
      <w:r w:rsidRPr="00D557AF">
        <w:rPr>
          <w:sz w:val="28"/>
          <w:szCs w:val="28"/>
        </w:rPr>
        <w:t>й</w:t>
      </w:r>
      <w:proofErr w:type="spellEnd"/>
      <w:r w:rsidRPr="00D557AF">
        <w:rPr>
          <w:sz w:val="28"/>
          <w:szCs w:val="28"/>
        </w:rPr>
        <w:t xml:space="preserve"> </w:t>
      </w:r>
      <w:r w:rsidRPr="00D557AF">
        <w:rPr>
          <w:sz w:val="28"/>
          <w:szCs w:val="28"/>
          <w:lang w:val="uk-UA"/>
        </w:rPr>
        <w:t>с</w:t>
      </w:r>
      <w:proofErr w:type="spellStart"/>
      <w:r w:rsidRPr="00D557AF">
        <w:rPr>
          <w:sz w:val="28"/>
          <w:szCs w:val="28"/>
        </w:rPr>
        <w:t>рібними</w:t>
      </w:r>
      <w:proofErr w:type="spellEnd"/>
      <w:r w:rsidRPr="00D557AF">
        <w:rPr>
          <w:sz w:val="28"/>
          <w:szCs w:val="28"/>
        </w:rPr>
        <w:t xml:space="preserve"> медалями </w:t>
      </w:r>
      <w:r w:rsidRPr="00D557AF">
        <w:rPr>
          <w:i/>
          <w:sz w:val="28"/>
          <w:szCs w:val="28"/>
          <w:lang w:val="uk-UA"/>
        </w:rPr>
        <w:t>(</w:t>
      </w:r>
      <w:r w:rsidRPr="00D557AF">
        <w:rPr>
          <w:i/>
          <w:sz w:val="28"/>
          <w:szCs w:val="28"/>
        </w:rPr>
        <w:t>к</w:t>
      </w:r>
      <w:proofErr w:type="spellStart"/>
      <w:r w:rsidRPr="00D557AF">
        <w:rPr>
          <w:i/>
          <w:sz w:val="28"/>
          <w:szCs w:val="28"/>
          <w:lang w:val="uk-UA"/>
        </w:rPr>
        <w:t>ласний</w:t>
      </w:r>
      <w:proofErr w:type="spellEnd"/>
      <w:r w:rsidRPr="00D557AF">
        <w:rPr>
          <w:i/>
          <w:sz w:val="28"/>
          <w:szCs w:val="28"/>
          <w:lang w:val="uk-UA"/>
        </w:rPr>
        <w:t xml:space="preserve"> </w:t>
      </w:r>
      <w:proofErr w:type="spellStart"/>
      <w:r w:rsidRPr="00D557AF">
        <w:rPr>
          <w:i/>
          <w:sz w:val="28"/>
          <w:szCs w:val="28"/>
        </w:rPr>
        <w:t>керівник</w:t>
      </w:r>
      <w:proofErr w:type="spellEnd"/>
      <w:r w:rsidRPr="00D557AF">
        <w:rPr>
          <w:i/>
          <w:sz w:val="28"/>
          <w:szCs w:val="28"/>
          <w:lang w:val="uk-UA"/>
        </w:rPr>
        <w:t xml:space="preserve"> – Пасічник І.І.)</w:t>
      </w:r>
    </w:p>
    <w:p w:rsidR="00DE0B65" w:rsidRPr="00D557AF" w:rsidRDefault="00DE0B65" w:rsidP="00DE0B65">
      <w:pPr>
        <w:pStyle w:val="a3"/>
        <w:numPr>
          <w:ilvl w:val="0"/>
          <w:numId w:val="15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D557AF">
        <w:rPr>
          <w:sz w:val="28"/>
          <w:szCs w:val="28"/>
        </w:rPr>
        <w:t xml:space="preserve"> Про </w:t>
      </w:r>
      <w:proofErr w:type="spellStart"/>
      <w:r w:rsidRPr="00D557AF">
        <w:rPr>
          <w:sz w:val="28"/>
          <w:szCs w:val="28"/>
        </w:rPr>
        <w:t>затвердження</w:t>
      </w:r>
      <w:proofErr w:type="spellEnd"/>
      <w:r w:rsidRPr="00D557AF">
        <w:rPr>
          <w:sz w:val="28"/>
          <w:szCs w:val="28"/>
        </w:rPr>
        <w:t xml:space="preserve"> кандидатур </w:t>
      </w:r>
      <w:r w:rsidRPr="00D557AF">
        <w:rPr>
          <w:sz w:val="28"/>
          <w:szCs w:val="28"/>
          <w:lang w:val="uk-UA"/>
        </w:rPr>
        <w:t xml:space="preserve">із числа </w:t>
      </w:r>
      <w:proofErr w:type="spellStart"/>
      <w:r w:rsidRPr="00D557AF">
        <w:rPr>
          <w:sz w:val="28"/>
          <w:szCs w:val="28"/>
        </w:rPr>
        <w:t>випускників</w:t>
      </w:r>
      <w:proofErr w:type="spellEnd"/>
      <w:r w:rsidRPr="00D557AF">
        <w:rPr>
          <w:sz w:val="28"/>
          <w:szCs w:val="28"/>
          <w:lang w:val="uk-UA"/>
        </w:rPr>
        <w:t xml:space="preserve"> </w:t>
      </w:r>
      <w:r w:rsidRPr="00D557AF">
        <w:rPr>
          <w:sz w:val="28"/>
          <w:szCs w:val="28"/>
        </w:rPr>
        <w:t xml:space="preserve">9 </w:t>
      </w:r>
      <w:proofErr w:type="spellStart"/>
      <w:r w:rsidRPr="00D557AF">
        <w:rPr>
          <w:sz w:val="28"/>
          <w:szCs w:val="28"/>
        </w:rPr>
        <w:t>класу</w:t>
      </w:r>
      <w:proofErr w:type="spellEnd"/>
      <w:r w:rsidRPr="00D557AF">
        <w:rPr>
          <w:sz w:val="28"/>
          <w:szCs w:val="28"/>
          <w:lang w:val="uk-UA"/>
        </w:rPr>
        <w:t xml:space="preserve">, </w:t>
      </w:r>
      <w:proofErr w:type="spellStart"/>
      <w:r w:rsidRPr="00D557AF">
        <w:rPr>
          <w:sz w:val="28"/>
          <w:szCs w:val="28"/>
        </w:rPr>
        <w:t>претендентів</w:t>
      </w:r>
      <w:proofErr w:type="spellEnd"/>
      <w:r w:rsidRPr="00D557AF">
        <w:rPr>
          <w:sz w:val="28"/>
          <w:szCs w:val="28"/>
        </w:rPr>
        <w:t xml:space="preserve"> на </w:t>
      </w:r>
      <w:proofErr w:type="spellStart"/>
      <w:r w:rsidRPr="00D557AF">
        <w:rPr>
          <w:sz w:val="28"/>
          <w:szCs w:val="28"/>
        </w:rPr>
        <w:t>отримання</w:t>
      </w:r>
      <w:proofErr w:type="spellEnd"/>
      <w:r w:rsidRPr="00D557AF">
        <w:rPr>
          <w:sz w:val="28"/>
          <w:szCs w:val="28"/>
        </w:rPr>
        <w:t xml:space="preserve"> </w:t>
      </w:r>
      <w:proofErr w:type="spellStart"/>
      <w:proofErr w:type="gramStart"/>
      <w:r w:rsidRPr="00D557AF">
        <w:rPr>
          <w:sz w:val="28"/>
          <w:szCs w:val="28"/>
        </w:rPr>
        <w:t>св</w:t>
      </w:r>
      <w:proofErr w:type="gramEnd"/>
      <w:r w:rsidRPr="00D557AF">
        <w:rPr>
          <w:sz w:val="28"/>
          <w:szCs w:val="28"/>
        </w:rPr>
        <w:t>ідоцтв</w:t>
      </w:r>
      <w:proofErr w:type="spellEnd"/>
      <w:r w:rsidRPr="00D557AF">
        <w:rPr>
          <w:sz w:val="28"/>
          <w:szCs w:val="28"/>
        </w:rPr>
        <w:t xml:space="preserve"> </w:t>
      </w:r>
      <w:r w:rsidRPr="00D557AF">
        <w:rPr>
          <w:sz w:val="28"/>
          <w:szCs w:val="28"/>
          <w:lang w:val="uk-UA"/>
        </w:rPr>
        <w:t xml:space="preserve">про базову загальну середню освіту </w:t>
      </w:r>
      <w:proofErr w:type="spellStart"/>
      <w:r w:rsidRPr="00D557AF">
        <w:rPr>
          <w:sz w:val="28"/>
          <w:szCs w:val="28"/>
        </w:rPr>
        <w:t>з</w:t>
      </w:r>
      <w:proofErr w:type="spellEnd"/>
      <w:r w:rsidRPr="00D557AF">
        <w:rPr>
          <w:sz w:val="28"/>
          <w:szCs w:val="28"/>
        </w:rPr>
        <w:t xml:space="preserve"> </w:t>
      </w:r>
      <w:proofErr w:type="spellStart"/>
      <w:r w:rsidRPr="00D557AF">
        <w:rPr>
          <w:sz w:val="28"/>
          <w:szCs w:val="28"/>
        </w:rPr>
        <w:t>відзнакою</w:t>
      </w:r>
      <w:proofErr w:type="spellEnd"/>
      <w:r w:rsidRPr="00D557AF">
        <w:rPr>
          <w:sz w:val="28"/>
          <w:szCs w:val="28"/>
        </w:rPr>
        <w:t xml:space="preserve"> </w:t>
      </w:r>
      <w:r w:rsidRPr="00D557AF">
        <w:rPr>
          <w:i/>
          <w:sz w:val="28"/>
          <w:szCs w:val="28"/>
          <w:lang w:val="uk-UA"/>
        </w:rPr>
        <w:t>(</w:t>
      </w:r>
      <w:r w:rsidRPr="00D557AF">
        <w:rPr>
          <w:i/>
          <w:sz w:val="28"/>
          <w:szCs w:val="28"/>
        </w:rPr>
        <w:t>к</w:t>
      </w:r>
      <w:proofErr w:type="spellStart"/>
      <w:r w:rsidRPr="00D557AF">
        <w:rPr>
          <w:i/>
          <w:sz w:val="28"/>
          <w:szCs w:val="28"/>
          <w:lang w:val="uk-UA"/>
        </w:rPr>
        <w:t>ласний</w:t>
      </w:r>
      <w:proofErr w:type="spellEnd"/>
      <w:r w:rsidRPr="00D557AF">
        <w:rPr>
          <w:i/>
          <w:sz w:val="28"/>
          <w:szCs w:val="28"/>
          <w:lang w:val="uk-UA"/>
        </w:rPr>
        <w:t xml:space="preserve"> </w:t>
      </w:r>
      <w:proofErr w:type="spellStart"/>
      <w:r w:rsidRPr="00D557AF">
        <w:rPr>
          <w:i/>
          <w:sz w:val="28"/>
          <w:szCs w:val="28"/>
        </w:rPr>
        <w:t>керівник</w:t>
      </w:r>
      <w:proofErr w:type="spellEnd"/>
      <w:r w:rsidRPr="00D557AF">
        <w:rPr>
          <w:i/>
          <w:sz w:val="28"/>
          <w:szCs w:val="28"/>
          <w:lang w:val="uk-UA"/>
        </w:rPr>
        <w:t xml:space="preserve"> – </w:t>
      </w:r>
      <w:proofErr w:type="spellStart"/>
      <w:r w:rsidRPr="00D557AF">
        <w:rPr>
          <w:i/>
          <w:sz w:val="28"/>
          <w:szCs w:val="28"/>
          <w:lang w:val="uk-UA"/>
        </w:rPr>
        <w:t>Лавренюк</w:t>
      </w:r>
      <w:proofErr w:type="spellEnd"/>
      <w:r w:rsidRPr="00D557AF">
        <w:rPr>
          <w:i/>
          <w:sz w:val="28"/>
          <w:szCs w:val="28"/>
          <w:lang w:val="uk-UA"/>
        </w:rPr>
        <w:t xml:space="preserve"> А.П., </w:t>
      </w:r>
      <w:proofErr w:type="spellStart"/>
      <w:r w:rsidRPr="00D557AF">
        <w:rPr>
          <w:i/>
          <w:sz w:val="28"/>
          <w:szCs w:val="28"/>
          <w:lang w:val="uk-UA"/>
        </w:rPr>
        <w:t>Тарнаруцька</w:t>
      </w:r>
      <w:proofErr w:type="spellEnd"/>
      <w:r w:rsidRPr="00D557AF">
        <w:rPr>
          <w:i/>
          <w:sz w:val="28"/>
          <w:szCs w:val="28"/>
          <w:lang w:val="uk-UA"/>
        </w:rPr>
        <w:t xml:space="preserve"> О.В.)</w:t>
      </w:r>
    </w:p>
    <w:p w:rsidR="00DE0B65" w:rsidRPr="00D557AF" w:rsidRDefault="00DE0B65" w:rsidP="00DE0B65">
      <w:pPr>
        <w:pStyle w:val="a3"/>
        <w:numPr>
          <w:ilvl w:val="0"/>
          <w:numId w:val="15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D557AF">
        <w:rPr>
          <w:sz w:val="28"/>
          <w:szCs w:val="28"/>
          <w:lang w:val="uk-UA"/>
        </w:rPr>
        <w:lastRenderedPageBreak/>
        <w:t xml:space="preserve">Про погодження заходів щодо подолання освітніх втрат та  розривів загальної середньої освіти. </w:t>
      </w:r>
    </w:p>
    <w:p w:rsidR="00DE0B65" w:rsidRPr="00D557AF" w:rsidRDefault="00DE0B65" w:rsidP="00DE0B65">
      <w:pPr>
        <w:pStyle w:val="a3"/>
        <w:numPr>
          <w:ilvl w:val="0"/>
          <w:numId w:val="15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D557AF">
        <w:rPr>
          <w:sz w:val="28"/>
          <w:szCs w:val="28"/>
          <w:lang w:val="uk-UA"/>
        </w:rPr>
        <w:t>Створення безпечних умов функціонування закладу освіти в умовах воєнного стану.</w:t>
      </w:r>
    </w:p>
    <w:p w:rsidR="00DE0B65" w:rsidRPr="00D557AF" w:rsidRDefault="00DE0B65" w:rsidP="00DE0B65">
      <w:pPr>
        <w:pStyle w:val="a3"/>
        <w:numPr>
          <w:ilvl w:val="0"/>
          <w:numId w:val="15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D557AF">
        <w:rPr>
          <w:sz w:val="28"/>
          <w:szCs w:val="28"/>
          <w:lang w:val="uk-UA"/>
        </w:rPr>
        <w:t xml:space="preserve">Створення умов для харчування здобувачів освіти і працівників закладу в 2023 – 2024 </w:t>
      </w:r>
      <w:proofErr w:type="spellStart"/>
      <w:r w:rsidRPr="00D557AF">
        <w:rPr>
          <w:sz w:val="28"/>
          <w:szCs w:val="28"/>
          <w:lang w:val="uk-UA"/>
        </w:rPr>
        <w:t>н.р</w:t>
      </w:r>
      <w:proofErr w:type="spellEnd"/>
      <w:r w:rsidRPr="00D557AF">
        <w:rPr>
          <w:sz w:val="28"/>
          <w:szCs w:val="28"/>
          <w:lang w:val="uk-UA"/>
        </w:rPr>
        <w:t>.</w:t>
      </w:r>
      <w:r w:rsidRPr="00D557AF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DE0B65" w:rsidRPr="00D557AF" w:rsidRDefault="00DE0B65" w:rsidP="00DE0B65">
      <w:pPr>
        <w:pStyle w:val="a3"/>
        <w:numPr>
          <w:ilvl w:val="0"/>
          <w:numId w:val="15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D557AF">
        <w:rPr>
          <w:sz w:val="28"/>
          <w:szCs w:val="28"/>
          <w:lang w:val="uk-UA"/>
        </w:rPr>
        <w:t xml:space="preserve">Про організацію підвозу здобувачів освіти шкільними автобусами у 2023 – 2023н.р. Погодження Положення про порядок використання шкільних автобусів. </w:t>
      </w:r>
    </w:p>
    <w:p w:rsidR="00DE0B65" w:rsidRPr="00D557AF" w:rsidRDefault="00DE0B65" w:rsidP="00DE0B65">
      <w:pPr>
        <w:pStyle w:val="a3"/>
        <w:numPr>
          <w:ilvl w:val="0"/>
          <w:numId w:val="15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D557AF">
        <w:rPr>
          <w:sz w:val="28"/>
          <w:szCs w:val="28"/>
          <w:lang w:val="uk-UA"/>
        </w:rPr>
        <w:t>Затвердження плану проведення Дня Знань у школі та тематики  першого  уроку (</w:t>
      </w:r>
      <w:proofErr w:type="spellStart"/>
      <w:r w:rsidRPr="00D557AF">
        <w:rPr>
          <w:i/>
          <w:sz w:val="28"/>
          <w:szCs w:val="28"/>
          <w:lang w:val="uk-UA"/>
        </w:rPr>
        <w:t>Дрогобецький</w:t>
      </w:r>
      <w:proofErr w:type="spellEnd"/>
      <w:r w:rsidRPr="00D557AF">
        <w:rPr>
          <w:i/>
          <w:sz w:val="28"/>
          <w:szCs w:val="28"/>
          <w:lang w:val="uk-UA"/>
        </w:rPr>
        <w:t xml:space="preserve"> О.В.)</w:t>
      </w:r>
    </w:p>
    <w:p w:rsidR="00DE0B65" w:rsidRPr="00D557AF" w:rsidRDefault="00DE0B65" w:rsidP="00DE0B65">
      <w:pPr>
        <w:pStyle w:val="a3"/>
        <w:numPr>
          <w:ilvl w:val="0"/>
          <w:numId w:val="15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D557AF">
        <w:rPr>
          <w:sz w:val="28"/>
          <w:szCs w:val="28"/>
          <w:lang w:val="uk-UA"/>
        </w:rPr>
        <w:t xml:space="preserve">Зарахування прибулих  та  відрахування  вибулих  учнів  школи </w:t>
      </w:r>
      <w:r w:rsidRPr="00D557AF">
        <w:rPr>
          <w:i/>
          <w:sz w:val="28"/>
          <w:szCs w:val="28"/>
          <w:lang w:val="uk-UA"/>
        </w:rPr>
        <w:t xml:space="preserve">(секретар школи – </w:t>
      </w:r>
      <w:proofErr w:type="spellStart"/>
      <w:r w:rsidRPr="00D557AF">
        <w:rPr>
          <w:i/>
          <w:sz w:val="28"/>
          <w:szCs w:val="28"/>
          <w:lang w:val="uk-UA"/>
        </w:rPr>
        <w:t>Рудь</w:t>
      </w:r>
      <w:proofErr w:type="spellEnd"/>
      <w:r w:rsidRPr="00D557AF">
        <w:rPr>
          <w:i/>
          <w:sz w:val="28"/>
          <w:szCs w:val="28"/>
          <w:lang w:val="uk-UA"/>
        </w:rPr>
        <w:t xml:space="preserve"> Д.І.)</w:t>
      </w:r>
    </w:p>
    <w:p w:rsidR="00AB0CEB" w:rsidRPr="00DE0B65" w:rsidRDefault="00DE0B65" w:rsidP="00DE0B65">
      <w:pPr>
        <w:pStyle w:val="a3"/>
        <w:numPr>
          <w:ilvl w:val="0"/>
          <w:numId w:val="15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D557AF">
        <w:rPr>
          <w:sz w:val="28"/>
          <w:szCs w:val="28"/>
          <w:lang w:val="uk-UA"/>
        </w:rPr>
        <w:t xml:space="preserve">Різне. (Навігація по сайту школи – </w:t>
      </w:r>
      <w:r w:rsidRPr="00D557AF">
        <w:rPr>
          <w:i/>
          <w:sz w:val="28"/>
          <w:szCs w:val="28"/>
          <w:lang w:val="uk-UA"/>
        </w:rPr>
        <w:t>Крижанівський Д.)</w:t>
      </w:r>
    </w:p>
    <w:p w:rsidR="000A52BB" w:rsidRPr="00AB0CEB" w:rsidRDefault="000A52BB" w:rsidP="00B067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F4525" w:rsidRPr="00B06789" w:rsidRDefault="00EF4525" w:rsidP="00B0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1E8D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Жовтень</w:t>
      </w:r>
    </w:p>
    <w:p w:rsidR="00DE0B65" w:rsidRPr="00B06789" w:rsidRDefault="00DE0B65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B1E8D" w:rsidRPr="00AB56BE" w:rsidRDefault="009B1E8D" w:rsidP="009B1E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B56BE">
        <w:rPr>
          <w:rFonts w:ascii="Times New Roman" w:eastAsia="Times New Roman" w:hAnsi="Times New Roman" w:cs="Times New Roman"/>
          <w:sz w:val="28"/>
          <w:szCs w:val="28"/>
        </w:rPr>
        <w:t xml:space="preserve">Про  </w:t>
      </w:r>
      <w:proofErr w:type="spellStart"/>
      <w:r w:rsidRPr="00AB56BE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AB5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B56B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B56BE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AB5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B56BE">
        <w:rPr>
          <w:rFonts w:ascii="Times New Roman" w:eastAsia="Times New Roman" w:hAnsi="Times New Roman" w:cs="Times New Roman"/>
          <w:sz w:val="28"/>
          <w:szCs w:val="28"/>
        </w:rPr>
        <w:t>попередньої</w:t>
      </w:r>
      <w:proofErr w:type="spellEnd"/>
      <w:r w:rsidRPr="00AB5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B56BE">
        <w:rPr>
          <w:rFonts w:ascii="Times New Roman" w:eastAsia="Times New Roman" w:hAnsi="Times New Roman" w:cs="Times New Roman"/>
          <w:sz w:val="28"/>
          <w:szCs w:val="28"/>
        </w:rPr>
        <w:t>педради</w:t>
      </w:r>
      <w:proofErr w:type="spellEnd"/>
      <w:r w:rsidRPr="00AB5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E8D" w:rsidRPr="00AB56BE" w:rsidRDefault="009B1E8D" w:rsidP="009B1E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56B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>Розбудова внутрішньої системи з</w:t>
      </w:r>
      <w:r w:rsidR="00DE0B65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якості освіти у 2023 – 2024</w:t>
      </w:r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0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напрямку </w:t>
      </w:r>
      <w:r w:rsidR="00DE0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E0B6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Педагогічна діяльність</w:t>
      </w:r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  <w:r w:rsidRPr="00AB5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>Харук</w:t>
      </w:r>
      <w:proofErr w:type="spellEnd"/>
      <w:r w:rsidR="00AB0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</w:t>
      </w:r>
      <w:r w:rsidRPr="00AB5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</w:p>
    <w:p w:rsidR="00AB0CEB" w:rsidRDefault="009B1E8D" w:rsidP="009B1E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0CE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B0CEB" w:rsidRPr="00AB0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AB0CEB" w:rsidRPr="00AB0CEB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 проведення  </w:t>
      </w:r>
      <w:r w:rsidR="00AB0CEB">
        <w:rPr>
          <w:rFonts w:ascii="Times New Roman" w:hAnsi="Times New Roman" w:cs="Times New Roman"/>
          <w:sz w:val="28"/>
          <w:szCs w:val="28"/>
          <w:lang w:val="uk-UA"/>
        </w:rPr>
        <w:t>освітнього процесу за змішаною системою в умовах воєнного стану</w:t>
      </w:r>
      <w:r w:rsidR="00AB0CEB" w:rsidRPr="00AB0CEB">
        <w:rPr>
          <w:rFonts w:ascii="Times New Roman" w:hAnsi="Times New Roman" w:cs="Times New Roman"/>
          <w:sz w:val="28"/>
          <w:szCs w:val="28"/>
          <w:lang w:val="uk-UA"/>
        </w:rPr>
        <w:t xml:space="preserve">. Вивчення освітніх ресурсів та завдань, які використовуються  вчителем  під  час  застосування технології </w:t>
      </w:r>
      <w:r w:rsidR="00AB0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CEB" w:rsidRPr="00AB0CEB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</w:t>
      </w:r>
      <w:r w:rsidR="00AB0CEB">
        <w:rPr>
          <w:rFonts w:ascii="Times New Roman" w:hAnsi="Times New Roman" w:cs="Times New Roman"/>
          <w:sz w:val="28"/>
          <w:szCs w:val="28"/>
          <w:lang w:val="uk-UA"/>
        </w:rPr>
        <w:t>.(</w:t>
      </w:r>
      <w:proofErr w:type="spellStart"/>
      <w:r w:rsidR="00AB0CEB">
        <w:rPr>
          <w:rFonts w:ascii="Times New Roman" w:hAnsi="Times New Roman" w:cs="Times New Roman"/>
          <w:sz w:val="28"/>
          <w:szCs w:val="28"/>
          <w:lang w:val="uk-UA"/>
        </w:rPr>
        <w:t>Гижко</w:t>
      </w:r>
      <w:proofErr w:type="spellEnd"/>
      <w:r w:rsidR="00AB0CEB">
        <w:rPr>
          <w:rFonts w:ascii="Times New Roman" w:hAnsi="Times New Roman" w:cs="Times New Roman"/>
          <w:sz w:val="28"/>
          <w:szCs w:val="28"/>
          <w:lang w:val="uk-UA"/>
        </w:rPr>
        <w:t xml:space="preserve"> В.І., </w:t>
      </w:r>
      <w:proofErr w:type="spellStart"/>
      <w:r w:rsidR="00DE0B65">
        <w:rPr>
          <w:rFonts w:ascii="Times New Roman" w:hAnsi="Times New Roman" w:cs="Times New Roman"/>
          <w:sz w:val="28"/>
          <w:szCs w:val="28"/>
          <w:lang w:val="uk-UA"/>
        </w:rPr>
        <w:t>Дрогобецький</w:t>
      </w:r>
      <w:proofErr w:type="spellEnd"/>
      <w:r w:rsidR="00DE0B65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AB0CEB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9B1E8D" w:rsidRPr="00795F7A" w:rsidRDefault="00795F7A" w:rsidP="009B1E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5F7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B1E8D" w:rsidRPr="00795F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B1E8D" w:rsidRPr="00795F7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сертифікатів про підвищення кваліфікації педагогічними працівниками </w:t>
      </w:r>
      <w:r w:rsidR="00DE0B65">
        <w:rPr>
          <w:rFonts w:ascii="Times New Roman" w:hAnsi="Times New Roman" w:cs="Times New Roman"/>
          <w:sz w:val="28"/>
          <w:szCs w:val="28"/>
          <w:lang w:val="uk-UA"/>
        </w:rPr>
        <w:t>у період вересень – жовтень 2023</w:t>
      </w:r>
      <w:r w:rsidR="009B1E8D" w:rsidRPr="00795F7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B1E8D" w:rsidRPr="00795F7A" w:rsidRDefault="00795F7A" w:rsidP="009B1E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5F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1E8D" w:rsidRPr="00795F7A">
        <w:rPr>
          <w:rFonts w:ascii="Times New Roman" w:hAnsi="Times New Roman" w:cs="Times New Roman"/>
          <w:sz w:val="28"/>
          <w:szCs w:val="28"/>
          <w:lang w:val="uk-UA"/>
        </w:rPr>
        <w:t xml:space="preserve">.Різне </w:t>
      </w:r>
    </w:p>
    <w:p w:rsidR="009B1E8D" w:rsidRPr="00B06789" w:rsidRDefault="009B1E8D" w:rsidP="009B1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1E8D" w:rsidRPr="00B06789" w:rsidRDefault="009B1E8D" w:rsidP="009B1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Грудень</w:t>
      </w: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ішень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попередньої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педради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E8D" w:rsidRPr="00B06789" w:rsidRDefault="009B1E8D" w:rsidP="005C7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 w:rsidR="00036DE2" w:rsidRPr="00036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DE2" w:rsidRPr="00B0678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036DE2" w:rsidRPr="00B06789">
        <w:rPr>
          <w:rFonts w:ascii="Times New Roman" w:hAnsi="Times New Roman" w:cs="Times New Roman"/>
          <w:sz w:val="28"/>
          <w:szCs w:val="28"/>
          <w:lang w:val="uk-UA"/>
        </w:rPr>
        <w:t xml:space="preserve">ро стан викладання </w:t>
      </w:r>
      <w:r w:rsidR="00DE0B65">
        <w:rPr>
          <w:rFonts w:ascii="Times New Roman" w:hAnsi="Times New Roman" w:cs="Times New Roman"/>
          <w:sz w:val="28"/>
          <w:szCs w:val="28"/>
          <w:lang w:val="uk-UA"/>
        </w:rPr>
        <w:t>математики у старшій школі</w:t>
      </w:r>
      <w:r w:rsidR="00036DE2" w:rsidRPr="00B067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6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DE2" w:rsidRPr="00B0678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36DE2" w:rsidRPr="00B06789">
        <w:rPr>
          <w:rFonts w:ascii="Times New Roman" w:hAnsi="Times New Roman" w:cs="Times New Roman"/>
          <w:sz w:val="28"/>
          <w:szCs w:val="28"/>
          <w:lang w:val="uk-UA"/>
        </w:rPr>
        <w:t>Гижко</w:t>
      </w:r>
      <w:proofErr w:type="spellEnd"/>
      <w:r w:rsidR="00036DE2" w:rsidRPr="00B06789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</w:p>
    <w:p w:rsidR="009B1E8D" w:rsidRPr="00B06789" w:rsidRDefault="00036DE2" w:rsidP="009B1E8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9B1E8D" w:rsidRPr="00B0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789">
        <w:rPr>
          <w:rFonts w:ascii="Times New Roman" w:hAnsi="Times New Roman" w:cs="Times New Roman"/>
          <w:sz w:val="28"/>
          <w:szCs w:val="28"/>
          <w:lang w:val="uk-UA"/>
        </w:rPr>
        <w:t xml:space="preserve">Про систему роботи вчителя </w:t>
      </w:r>
      <w:r w:rsidR="00DE0B65">
        <w:rPr>
          <w:rFonts w:ascii="Times New Roman" w:hAnsi="Times New Roman" w:cs="Times New Roman"/>
          <w:sz w:val="28"/>
          <w:szCs w:val="28"/>
          <w:lang w:val="uk-UA"/>
        </w:rPr>
        <w:t>математики</w:t>
      </w:r>
      <w:r w:rsidRPr="00B0678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E0B65">
        <w:rPr>
          <w:rFonts w:ascii="Times New Roman" w:hAnsi="Times New Roman" w:cs="Times New Roman"/>
          <w:sz w:val="28"/>
          <w:szCs w:val="28"/>
          <w:lang w:val="uk-UA"/>
        </w:rPr>
        <w:t>Гончар О.П.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789">
        <w:rPr>
          <w:rFonts w:ascii="Times New Roman" w:hAnsi="Times New Roman" w:cs="Times New Roman"/>
          <w:sz w:val="28"/>
          <w:szCs w:val="28"/>
        </w:rPr>
        <w:t xml:space="preserve"> </w:t>
      </w:r>
      <w:r w:rsidRPr="00B0678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06789">
        <w:rPr>
          <w:rFonts w:ascii="Times New Roman" w:hAnsi="Times New Roman" w:cs="Times New Roman"/>
          <w:sz w:val="28"/>
          <w:szCs w:val="28"/>
          <w:lang w:val="uk-UA"/>
        </w:rPr>
        <w:t>Гижко</w:t>
      </w:r>
      <w:proofErr w:type="spellEnd"/>
      <w:r w:rsidRPr="00B06789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</w:p>
    <w:p w:rsidR="009B1E8D" w:rsidRPr="00B06789" w:rsidRDefault="00036DE2" w:rsidP="009B1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1E8D" w:rsidRPr="00B067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36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6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аналіз стану </w:t>
      </w:r>
      <w:r w:rsidR="00DE0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дистанційної форми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здобувачів</w:t>
      </w:r>
      <w:r w:rsidR="00DE0B65">
        <w:rPr>
          <w:rFonts w:ascii="Times New Roman" w:hAnsi="Times New Roman" w:cs="Times New Roman"/>
          <w:sz w:val="28"/>
          <w:szCs w:val="28"/>
          <w:lang w:val="uk-UA"/>
        </w:rPr>
        <w:t xml:space="preserve"> освіти, які перебувають за кордоном у І семестрі 2023 –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0678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Гижко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</w:p>
    <w:p w:rsidR="009B1E8D" w:rsidRDefault="00DA4435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A5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B1E8D" w:rsidRPr="00036DE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B1E8D" w:rsidRPr="002A5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підсумки </w:t>
      </w:r>
      <w:r w:rsidR="002A5F5B" w:rsidRPr="002A5F5B">
        <w:rPr>
          <w:rFonts w:ascii="Times New Roman" w:eastAsia="Times New Roman" w:hAnsi="Times New Roman" w:cs="Times New Roman"/>
          <w:sz w:val="28"/>
          <w:szCs w:val="28"/>
          <w:lang w:val="uk-UA"/>
        </w:rPr>
        <w:t>анкетування</w:t>
      </w:r>
      <w:r w:rsidR="009B1E8D" w:rsidRPr="002A5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«Запобігання </w:t>
      </w:r>
      <w:r w:rsidR="00C728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1E8D" w:rsidRPr="002A5F5B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9B1E8D" w:rsidRPr="002A5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закладі освіти»(</w:t>
      </w:r>
      <w:r w:rsidR="00DE0B65">
        <w:rPr>
          <w:rFonts w:ascii="Times New Roman" w:eastAsia="Times New Roman" w:hAnsi="Times New Roman" w:cs="Times New Roman"/>
          <w:sz w:val="28"/>
          <w:szCs w:val="28"/>
          <w:lang w:val="uk-UA"/>
        </w:rPr>
        <w:t>Пасічник І.І.</w:t>
      </w:r>
      <w:r w:rsidR="009B1E8D" w:rsidRPr="002A5F5B"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</w:p>
    <w:p w:rsidR="00C03CB9" w:rsidRPr="00036DE2" w:rsidRDefault="00C03CB9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Про підсумки </w:t>
      </w:r>
      <w:r>
        <w:rPr>
          <w:rFonts w:ascii="Times New Roman" w:eastAsia="Times New Roman" w:hAnsi="Times New Roman" w:cs="Times New Roman"/>
          <w:sz w:val="28"/>
          <w:szCs w:val="32"/>
          <w:lang w:val="uk-UA"/>
        </w:rPr>
        <w:t>м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</w:rPr>
        <w:t>етодичн</w:t>
      </w:r>
      <w:r>
        <w:rPr>
          <w:rFonts w:ascii="Times New Roman" w:eastAsia="Times New Roman" w:hAnsi="Times New Roman" w:cs="Times New Roman"/>
          <w:sz w:val="28"/>
          <w:szCs w:val="32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</w:rPr>
        <w:t xml:space="preserve">  декад</w:t>
      </w:r>
      <w:r>
        <w:rPr>
          <w:rFonts w:ascii="Times New Roman" w:eastAsia="Times New Roman" w:hAnsi="Times New Roman" w:cs="Times New Roman"/>
          <w:sz w:val="28"/>
          <w:szCs w:val="32"/>
          <w:lang w:val="uk-UA"/>
        </w:rPr>
        <w:t>и</w:t>
      </w:r>
      <w:r w:rsidRPr="00766E07">
        <w:rPr>
          <w:rFonts w:ascii="Times New Roman" w:eastAsia="Times New Roman" w:hAnsi="Times New Roman" w:cs="Times New Roman"/>
          <w:sz w:val="28"/>
          <w:szCs w:val="32"/>
        </w:rPr>
        <w:t xml:space="preserve">  «</w:t>
      </w:r>
      <w:proofErr w:type="spellStart"/>
      <w:r w:rsidRPr="00766E07">
        <w:rPr>
          <w:rFonts w:ascii="Times New Roman" w:eastAsia="Times New Roman" w:hAnsi="Times New Roman" w:cs="Times New Roman"/>
          <w:sz w:val="28"/>
          <w:szCs w:val="32"/>
        </w:rPr>
        <w:t>Практичні</w:t>
      </w:r>
      <w:proofErr w:type="spellEnd"/>
      <w:r w:rsidRPr="00766E0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766E07">
        <w:rPr>
          <w:rFonts w:ascii="Times New Roman" w:eastAsia="Times New Roman" w:hAnsi="Times New Roman" w:cs="Times New Roman"/>
          <w:sz w:val="28"/>
          <w:szCs w:val="32"/>
        </w:rPr>
        <w:t>аспекти</w:t>
      </w:r>
      <w:proofErr w:type="spellEnd"/>
      <w:r w:rsidRPr="00766E0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766E07">
        <w:rPr>
          <w:rFonts w:ascii="Times New Roman" w:eastAsia="Times New Roman" w:hAnsi="Times New Roman" w:cs="Times New Roman"/>
          <w:sz w:val="28"/>
          <w:szCs w:val="32"/>
        </w:rPr>
        <w:t>з</w:t>
      </w:r>
      <w:proofErr w:type="spellEnd"/>
      <w:r w:rsidRPr="00766E0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766E07">
        <w:rPr>
          <w:rFonts w:ascii="Times New Roman" w:eastAsia="Times New Roman" w:hAnsi="Times New Roman" w:cs="Times New Roman"/>
          <w:sz w:val="28"/>
          <w:szCs w:val="32"/>
        </w:rPr>
        <w:t>подолання</w:t>
      </w:r>
      <w:proofErr w:type="spellEnd"/>
      <w:r w:rsidRPr="00766E0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766E07">
        <w:rPr>
          <w:rFonts w:ascii="Times New Roman" w:eastAsia="Times New Roman" w:hAnsi="Times New Roman" w:cs="Times New Roman"/>
          <w:sz w:val="28"/>
          <w:szCs w:val="32"/>
        </w:rPr>
        <w:t>освітніх</w:t>
      </w:r>
      <w:proofErr w:type="spellEnd"/>
      <w:r w:rsidRPr="00766E0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766E07">
        <w:rPr>
          <w:rFonts w:ascii="Times New Roman" w:eastAsia="Times New Roman" w:hAnsi="Times New Roman" w:cs="Times New Roman"/>
          <w:sz w:val="28"/>
          <w:szCs w:val="32"/>
        </w:rPr>
        <w:t>втрат</w:t>
      </w:r>
      <w:proofErr w:type="spellEnd"/>
      <w:r w:rsidRPr="00766E0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766E07">
        <w:rPr>
          <w:rFonts w:ascii="Times New Roman" w:eastAsia="Times New Roman" w:hAnsi="Times New Roman" w:cs="Times New Roman"/>
          <w:sz w:val="28"/>
          <w:szCs w:val="32"/>
        </w:rPr>
        <w:t>і</w:t>
      </w:r>
      <w:proofErr w:type="spellEnd"/>
      <w:r w:rsidRPr="00766E0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766E07">
        <w:rPr>
          <w:rFonts w:ascii="Times New Roman" w:eastAsia="Times New Roman" w:hAnsi="Times New Roman" w:cs="Times New Roman"/>
          <w:sz w:val="28"/>
          <w:szCs w:val="32"/>
        </w:rPr>
        <w:t>розривів</w:t>
      </w:r>
      <w:proofErr w:type="spellEnd"/>
      <w:r w:rsidRPr="00766E07">
        <w:rPr>
          <w:rFonts w:ascii="Times New Roman" w:eastAsia="Times New Roman" w:hAnsi="Times New Roman" w:cs="Times New Roman"/>
          <w:sz w:val="28"/>
          <w:szCs w:val="32"/>
        </w:rPr>
        <w:t>»</w:t>
      </w:r>
    </w:p>
    <w:p w:rsidR="009B1E8D" w:rsidRPr="00570656" w:rsidRDefault="00C03CB9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B1E8D" w:rsidRPr="00570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</w:t>
      </w:r>
      <w:r w:rsidR="00DE0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став </w:t>
      </w:r>
      <w:r w:rsidR="00DA4435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 електронних журналів</w:t>
      </w:r>
      <w:r w:rsidR="009B1E8D" w:rsidRPr="00570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B1E8D" w:rsidRPr="00570656">
        <w:rPr>
          <w:rFonts w:ascii="Times New Roman" w:eastAsia="Times New Roman" w:hAnsi="Times New Roman" w:cs="Times New Roman"/>
          <w:sz w:val="28"/>
          <w:szCs w:val="28"/>
          <w:lang w:val="uk-UA"/>
        </w:rPr>
        <w:t>Харук</w:t>
      </w:r>
      <w:proofErr w:type="spellEnd"/>
      <w:r w:rsidR="00DA44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</w:t>
      </w:r>
      <w:r w:rsidR="009B1E8D" w:rsidRPr="00570656"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</w:p>
    <w:p w:rsidR="009B1E8D" w:rsidRPr="00570656" w:rsidRDefault="00C03CB9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9B1E8D" w:rsidRPr="00570656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</w:t>
      </w:r>
      <w:r w:rsidR="009B1E8D" w:rsidRPr="00570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плану підвищення кваліфікації педагогічних працівників  на </w:t>
      </w:r>
      <w:r w:rsidR="00DA4435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 w:rsidR="009B1E8D" w:rsidRPr="00570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рік. (</w:t>
      </w:r>
      <w:proofErr w:type="spellStart"/>
      <w:r w:rsidR="009B1E8D" w:rsidRPr="00570656">
        <w:rPr>
          <w:rFonts w:ascii="Times New Roman" w:eastAsia="Times New Roman" w:hAnsi="Times New Roman" w:cs="Times New Roman"/>
          <w:sz w:val="28"/>
          <w:szCs w:val="28"/>
          <w:lang w:val="uk-UA"/>
        </w:rPr>
        <w:t>Лавренюк</w:t>
      </w:r>
      <w:proofErr w:type="spellEnd"/>
      <w:r w:rsidR="009B1E8D" w:rsidRPr="00570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А.П.)</w:t>
      </w:r>
    </w:p>
    <w:p w:rsidR="009B1E8D" w:rsidRPr="00570656" w:rsidRDefault="00C03CB9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9B1E8D" w:rsidRPr="00570656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сертифікатів про підвищення кваліфікації педагогічними працівниками </w:t>
      </w:r>
      <w:r w:rsidR="00DA4435">
        <w:rPr>
          <w:rFonts w:ascii="Times New Roman" w:hAnsi="Times New Roman" w:cs="Times New Roman"/>
          <w:sz w:val="28"/>
          <w:szCs w:val="28"/>
          <w:lang w:val="uk-UA"/>
        </w:rPr>
        <w:t>у період листопад – грудень 2023</w:t>
      </w:r>
      <w:r w:rsidR="009B1E8D" w:rsidRPr="00570656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p w:rsidR="009B1E8D" w:rsidRPr="00570656" w:rsidRDefault="00C03CB9" w:rsidP="009B1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9B1E8D" w:rsidRPr="00570656">
        <w:rPr>
          <w:rFonts w:ascii="Times New Roman" w:eastAsia="Times New Roman" w:hAnsi="Times New Roman" w:cs="Times New Roman"/>
          <w:sz w:val="28"/>
          <w:szCs w:val="28"/>
          <w:lang w:val="uk-UA"/>
        </w:rPr>
        <w:t>. Різне.</w:t>
      </w:r>
    </w:p>
    <w:p w:rsidR="00AB082B" w:rsidRDefault="00AB082B" w:rsidP="009B1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73D9" w:rsidRPr="00B06789" w:rsidRDefault="000D73D9" w:rsidP="009B1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1E8D" w:rsidRPr="00B06789" w:rsidRDefault="009B1E8D" w:rsidP="009B1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67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Січень </w:t>
      </w:r>
    </w:p>
    <w:p w:rsidR="00C03CB9" w:rsidRDefault="00C03CB9" w:rsidP="00C03CB9">
      <w:pPr>
        <w:pBdr>
          <w:top w:val="nil"/>
          <w:left w:val="nil"/>
          <w:bottom w:val="nil"/>
          <w:right w:val="nil"/>
          <w:between w:val="nil"/>
        </w:pBd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C03CB9">
        <w:rPr>
          <w:rFonts w:ascii="Times New Roman" w:eastAsia="Times New Roman" w:hAnsi="Times New Roman" w:cs="Times New Roman"/>
          <w:sz w:val="28"/>
          <w:szCs w:val="32"/>
          <w:lang w:val="uk-UA"/>
        </w:rPr>
        <w:t>Педагогічна рада  -  круглий стіл</w:t>
      </w:r>
    </w:p>
    <w:p w:rsidR="00C03CB9" w:rsidRDefault="00C03CB9" w:rsidP="00C03CB9">
      <w:pPr>
        <w:pBdr>
          <w:top w:val="nil"/>
          <w:left w:val="nil"/>
          <w:bottom w:val="nil"/>
          <w:right w:val="nil"/>
          <w:between w:val="nil"/>
        </w:pBd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/>
        </w:rPr>
      </w:pPr>
      <w:r w:rsidRPr="00C03CB9">
        <w:rPr>
          <w:rFonts w:ascii="Times New Roman" w:eastAsia="Times New Roman" w:hAnsi="Times New Roman" w:cs="Times New Roman"/>
          <w:b/>
          <w:sz w:val="28"/>
          <w:szCs w:val="32"/>
          <w:lang w:val="uk-UA"/>
        </w:rPr>
        <w:t>«</w:t>
      </w:r>
      <w:r w:rsidRPr="00C03CB9">
        <w:rPr>
          <w:rFonts w:ascii="Times New Roman" w:hAnsi="Times New Roman" w:cs="Times New Roman"/>
          <w:b/>
          <w:sz w:val="28"/>
          <w:szCs w:val="32"/>
          <w:shd w:val="clear" w:color="auto" w:fill="FFFFFF"/>
          <w:lang w:val="uk-UA"/>
        </w:rPr>
        <w:t>Діяльність педагогічного колективу щодо практичного втілення інноваційних ідей, проведення психологічних, педагогічних та моніторингових досліджень, їх результативність</w:t>
      </w:r>
      <w:r w:rsidRPr="00C03CB9">
        <w:rPr>
          <w:rFonts w:ascii="Times New Roman" w:eastAsia="Times New Roman" w:hAnsi="Times New Roman" w:cs="Times New Roman"/>
          <w:b/>
          <w:sz w:val="28"/>
          <w:szCs w:val="32"/>
          <w:lang w:val="uk-UA"/>
        </w:rPr>
        <w:t>»</w:t>
      </w:r>
    </w:p>
    <w:p w:rsidR="00C03CB9" w:rsidRPr="00C03CB9" w:rsidRDefault="00C03CB9" w:rsidP="00C03CB9">
      <w:pPr>
        <w:pBdr>
          <w:top w:val="nil"/>
          <w:left w:val="nil"/>
          <w:bottom w:val="nil"/>
          <w:right w:val="nil"/>
          <w:between w:val="nil"/>
        </w:pBd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/>
        </w:rPr>
      </w:pPr>
    </w:p>
    <w:p w:rsidR="009B1E8D" w:rsidRPr="006E7BDE" w:rsidRDefault="009B1E8D" w:rsidP="00C03CB9">
      <w:pPr>
        <w:pBdr>
          <w:top w:val="nil"/>
          <w:left w:val="nil"/>
          <w:bottom w:val="nil"/>
          <w:right w:val="nil"/>
          <w:between w:val="nil"/>
        </w:pBd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 </w:t>
      </w:r>
      <w:proofErr w:type="spellStart"/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>ішень</w:t>
      </w:r>
      <w:proofErr w:type="spellEnd"/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попередньої</w:t>
      </w:r>
      <w:proofErr w:type="spellEnd"/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>педради</w:t>
      </w:r>
      <w:proofErr w:type="spellEnd"/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3CB9" w:rsidRDefault="009B1E8D" w:rsidP="009B1E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7B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3C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Інноваційні ідеї </w:t>
      </w:r>
      <w:proofErr w:type="gramStart"/>
      <w:r w:rsidR="00C03CB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="00C03C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C03CB9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</w:t>
      </w:r>
      <w:proofErr w:type="gramEnd"/>
      <w:r w:rsidR="00C03CB9">
        <w:rPr>
          <w:rFonts w:ascii="Times New Roman" w:eastAsia="Times New Roman" w:hAnsi="Times New Roman" w:cs="Times New Roman"/>
          <w:sz w:val="28"/>
          <w:szCs w:val="28"/>
          <w:lang w:val="uk-UA"/>
        </w:rPr>
        <w:t>ічній діяльності як один із провідних факторів забезпечення якості освіти в умовах змішаної форми навчання.</w:t>
      </w:r>
    </w:p>
    <w:p w:rsidR="006E7BDE" w:rsidRPr="00C03CB9" w:rsidRDefault="00C03CB9" w:rsidP="009B1E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Проведення психологічних, педагогічних та моніторингових досліджень в закладі освіти – форма роботи, що сприяє розвитку та удосконаленню професійної майстерності педагогічних працівників.</w:t>
      </w:r>
    </w:p>
    <w:p w:rsidR="009B1E8D" w:rsidRPr="006E7BDE" w:rsidRDefault="009B1E8D" w:rsidP="00C03C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E7B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Вибір предмету ДПА у 9 класі.</w:t>
      </w:r>
    </w:p>
    <w:p w:rsidR="009B1E8D" w:rsidRPr="006E7BDE" w:rsidRDefault="00C03CB9" w:rsidP="009B1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9B1E8D" w:rsidRPr="006E7B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B1E8D" w:rsidRPr="006E7BDE">
        <w:rPr>
          <w:rFonts w:ascii="Times New Roman" w:hAnsi="Times New Roman" w:cs="Times New Roman"/>
          <w:sz w:val="28"/>
          <w:szCs w:val="28"/>
          <w:lang w:val="uk-UA"/>
        </w:rPr>
        <w:t>Про затвердження сертифікатів про підвищення кваліфікації педагогічними пр</w:t>
      </w:r>
      <w:r>
        <w:rPr>
          <w:rFonts w:ascii="Times New Roman" w:hAnsi="Times New Roman" w:cs="Times New Roman"/>
          <w:sz w:val="28"/>
          <w:szCs w:val="28"/>
          <w:lang w:val="uk-UA"/>
        </w:rPr>
        <w:t>ацівниками у період грудень 2023р. – січень 2024</w:t>
      </w:r>
      <w:r w:rsidR="009B1E8D" w:rsidRPr="006E7BDE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B1E8D" w:rsidRPr="00B06789" w:rsidRDefault="009B1E8D" w:rsidP="009B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B1E8D" w:rsidRPr="00B06789" w:rsidRDefault="009B1E8D" w:rsidP="006E7B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B1E8D" w:rsidRPr="00B06789" w:rsidRDefault="009B1E8D" w:rsidP="009B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Лютий</w:t>
      </w:r>
    </w:p>
    <w:p w:rsidR="009B1E8D" w:rsidRPr="00712B74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12B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712B74">
        <w:rPr>
          <w:rFonts w:ascii="Times New Roman" w:eastAsia="Times New Roman" w:hAnsi="Times New Roman" w:cs="Times New Roman"/>
          <w:sz w:val="28"/>
          <w:szCs w:val="28"/>
        </w:rPr>
        <w:t xml:space="preserve">Про  </w:t>
      </w:r>
      <w:proofErr w:type="spellStart"/>
      <w:r w:rsidRPr="00712B74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712B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712B7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12B74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712B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12B74">
        <w:rPr>
          <w:rFonts w:ascii="Times New Roman" w:eastAsia="Times New Roman" w:hAnsi="Times New Roman" w:cs="Times New Roman"/>
          <w:sz w:val="28"/>
          <w:szCs w:val="28"/>
        </w:rPr>
        <w:t>попередньої</w:t>
      </w:r>
      <w:proofErr w:type="spellEnd"/>
      <w:r w:rsidRPr="00712B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12B74">
        <w:rPr>
          <w:rFonts w:ascii="Times New Roman" w:eastAsia="Times New Roman" w:hAnsi="Times New Roman" w:cs="Times New Roman"/>
          <w:sz w:val="28"/>
          <w:szCs w:val="28"/>
        </w:rPr>
        <w:t>педради</w:t>
      </w:r>
      <w:proofErr w:type="spellEnd"/>
      <w:r w:rsidRPr="00712B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E8D" w:rsidRPr="00712B74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B7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12B74" w:rsidRPr="00712B74">
        <w:rPr>
          <w:rFonts w:ascii="Times New Roman" w:hAnsi="Times New Roman" w:cs="Times New Roman"/>
          <w:sz w:val="28"/>
          <w:szCs w:val="28"/>
        </w:rPr>
        <w:t xml:space="preserve"> </w:t>
      </w:r>
      <w:r w:rsidR="00712B74" w:rsidRPr="00712B74"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 w:rsidR="00712B74" w:rsidRPr="00712B74">
        <w:rPr>
          <w:rFonts w:ascii="Times New Roman" w:hAnsi="Times New Roman" w:cs="Times New Roman"/>
          <w:sz w:val="28"/>
          <w:szCs w:val="28"/>
        </w:rPr>
        <w:t>систем</w:t>
      </w:r>
      <w:r w:rsidR="00712B74" w:rsidRPr="00712B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2B74" w:rsidRPr="0071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74" w:rsidRPr="00712B7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712B74" w:rsidRPr="0071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74" w:rsidRPr="00712B7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712B74" w:rsidRPr="00712B74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712B74" w:rsidRPr="00712B74">
        <w:rPr>
          <w:rFonts w:ascii="Times New Roman" w:hAnsi="Times New Roman" w:cs="Times New Roman"/>
          <w:sz w:val="28"/>
          <w:szCs w:val="28"/>
          <w:lang w:val="uk-UA"/>
        </w:rPr>
        <w:t xml:space="preserve">. Результати </w:t>
      </w:r>
      <w:proofErr w:type="spellStart"/>
      <w:r w:rsidR="00712B74" w:rsidRPr="00712B74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="00712B74" w:rsidRPr="00712B7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12B74" w:rsidRPr="0071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74" w:rsidRPr="00712B7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712B74" w:rsidRPr="0071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74" w:rsidRPr="00712B74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="00712B74" w:rsidRPr="0071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74" w:rsidRPr="00712B7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712B74" w:rsidRPr="00712B74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712B74">
        <w:rPr>
          <w:rFonts w:ascii="Times New Roman" w:eastAsia="Times New Roman" w:hAnsi="Times New Roman" w:cs="Times New Roman"/>
          <w:sz w:val="28"/>
          <w:szCs w:val="28"/>
          <w:lang w:val="uk-UA"/>
        </w:rPr>
        <w:t>Харук</w:t>
      </w:r>
      <w:proofErr w:type="spellEnd"/>
      <w:r w:rsidRPr="00712B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О.І.)</w:t>
      </w:r>
    </w:p>
    <w:p w:rsidR="00A55649" w:rsidRPr="00B06789" w:rsidRDefault="009B1E8D" w:rsidP="00A5564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A55649" w:rsidRPr="00B06789">
        <w:rPr>
          <w:rFonts w:ascii="Times New Roman" w:hAnsi="Times New Roman" w:cs="Times New Roman"/>
          <w:sz w:val="28"/>
          <w:szCs w:val="28"/>
          <w:lang w:val="uk-UA"/>
        </w:rPr>
        <w:t xml:space="preserve">Про систему роботи </w:t>
      </w:r>
      <w:r w:rsidR="007B297F">
        <w:rPr>
          <w:rFonts w:ascii="Times New Roman" w:hAnsi="Times New Roman" w:cs="Times New Roman"/>
          <w:sz w:val="28"/>
          <w:szCs w:val="28"/>
          <w:lang w:val="uk-UA"/>
        </w:rPr>
        <w:t>вихователя ГПД Мартинюк Л.В.</w:t>
      </w:r>
      <w:r w:rsidR="00A55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649" w:rsidRPr="00B06789">
        <w:rPr>
          <w:rFonts w:ascii="Times New Roman" w:hAnsi="Times New Roman" w:cs="Times New Roman"/>
          <w:sz w:val="28"/>
          <w:szCs w:val="28"/>
        </w:rPr>
        <w:t xml:space="preserve"> </w:t>
      </w:r>
      <w:r w:rsidR="00A55649" w:rsidRPr="00B0678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A55649" w:rsidRPr="00B06789">
        <w:rPr>
          <w:rFonts w:ascii="Times New Roman" w:hAnsi="Times New Roman" w:cs="Times New Roman"/>
          <w:sz w:val="28"/>
          <w:szCs w:val="28"/>
          <w:lang w:val="uk-UA"/>
        </w:rPr>
        <w:t>Гижко</w:t>
      </w:r>
      <w:proofErr w:type="spellEnd"/>
      <w:r w:rsidR="00A55649" w:rsidRPr="00B06789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</w:p>
    <w:p w:rsidR="00A55649" w:rsidRDefault="00712B74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712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712B74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712B74">
        <w:rPr>
          <w:rFonts w:ascii="Times New Roman" w:hAnsi="Times New Roman" w:cs="Times New Roman"/>
          <w:sz w:val="28"/>
          <w:szCs w:val="28"/>
        </w:rPr>
        <w:t>абезпечен</w:t>
      </w:r>
      <w:r w:rsidRPr="00712B74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712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2B74">
        <w:rPr>
          <w:rFonts w:ascii="Times New Roman" w:hAnsi="Times New Roman" w:cs="Times New Roman"/>
          <w:sz w:val="28"/>
          <w:szCs w:val="28"/>
        </w:rPr>
        <w:t xml:space="preserve"> як</w:t>
      </w:r>
      <w:r w:rsidRPr="00712B7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712B7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12B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12B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2B7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2B74">
        <w:rPr>
          <w:rFonts w:ascii="Times New Roman" w:hAnsi="Times New Roman" w:cs="Times New Roman"/>
          <w:sz w:val="28"/>
          <w:szCs w:val="28"/>
        </w:rPr>
        <w:t xml:space="preserve"> ООП</w:t>
      </w:r>
      <w:r w:rsidRPr="00712B74">
        <w:rPr>
          <w:rFonts w:ascii="Times New Roman" w:hAnsi="Times New Roman" w:cs="Times New Roman"/>
          <w:sz w:val="28"/>
          <w:szCs w:val="28"/>
          <w:lang w:val="uk-UA"/>
        </w:rPr>
        <w:t xml:space="preserve"> (Бойко І.О.)</w:t>
      </w:r>
    </w:p>
    <w:p w:rsidR="009B1E8D" w:rsidRPr="007B297F" w:rsidRDefault="002A5F5B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погодження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ідсумкової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здобувачів освіти 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4-х 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9-го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B1E8D" w:rsidRPr="00B06789" w:rsidRDefault="007B297F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.Створення та використання педагогічними працівниками освітніх ресурсів (електронні презентації, відеоматеріали, методичні розробки, сайти,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блоги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тощо), як один із результатів реалізації набутого досвіду педагогічними працівниками. (Творчі  звіти  вчителів,  що  атестуються).</w:t>
      </w:r>
    </w:p>
    <w:p w:rsidR="009B1E8D" w:rsidRPr="00B06789" w:rsidRDefault="002F07B7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9B1E8D" w:rsidRPr="00B06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B1E8D" w:rsidRPr="00B06789">
        <w:rPr>
          <w:rFonts w:ascii="Times New Roman" w:hAnsi="Times New Roman" w:cs="Times New Roman"/>
          <w:sz w:val="28"/>
          <w:szCs w:val="28"/>
          <w:lang w:val="uk-UA"/>
        </w:rPr>
        <w:t>Про затвердження сертифікатів про підвищення кваліфікації педагогічними працівниками у період січень 20</w:t>
      </w:r>
      <w:r w:rsidR="00DB283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B297F">
        <w:rPr>
          <w:rFonts w:ascii="Times New Roman" w:hAnsi="Times New Roman" w:cs="Times New Roman"/>
          <w:sz w:val="28"/>
          <w:szCs w:val="28"/>
          <w:lang w:val="uk-UA"/>
        </w:rPr>
        <w:t>р. – лютий 2024</w:t>
      </w:r>
      <w:r w:rsidR="009B1E8D" w:rsidRPr="00B06789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B1E8D" w:rsidRPr="00B06789" w:rsidRDefault="002F07B7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B1E8D" w:rsidRPr="00B06789">
        <w:rPr>
          <w:rFonts w:ascii="Times New Roman" w:hAnsi="Times New Roman" w:cs="Times New Roman"/>
          <w:sz w:val="28"/>
          <w:szCs w:val="28"/>
          <w:lang w:val="uk-UA"/>
        </w:rPr>
        <w:t xml:space="preserve">. Різне. </w:t>
      </w: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Квітень</w:t>
      </w: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ішень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попередньої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педради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2D92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  </w:t>
      </w:r>
      <w:proofErr w:type="spellStart"/>
      <w:proofErr w:type="gram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ідсумки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поточному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Харук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О.І.)</w:t>
      </w: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56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B06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підсумки моніторингу «Запобігання </w:t>
      </w:r>
      <w:proofErr w:type="spellStart"/>
      <w:r w:rsidRPr="00B06789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06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закладі освіти»(</w:t>
      </w:r>
      <w:r w:rsidR="00DB283D">
        <w:rPr>
          <w:rFonts w:ascii="Times New Roman" w:eastAsia="Times New Roman" w:hAnsi="Times New Roman" w:cs="Times New Roman"/>
          <w:sz w:val="28"/>
          <w:szCs w:val="28"/>
          <w:lang w:val="uk-UA"/>
        </w:rPr>
        <w:t>Пасічник І.І.</w:t>
      </w: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4.  Про поперед</w:t>
      </w:r>
      <w:r w:rsidR="00C15E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нє навантаження </w:t>
      </w:r>
      <w:r w:rsidR="00F86F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педагогічних працівників закладу освіти </w:t>
      </w:r>
      <w:r w:rsidR="00DB28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2024 - 2025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(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Харук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О.І.)</w:t>
      </w:r>
    </w:p>
    <w:p w:rsidR="009B1E8D" w:rsidRPr="00B06789" w:rsidRDefault="00DB283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ідготовка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організованого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року.</w:t>
      </w:r>
    </w:p>
    <w:p w:rsidR="009B1E8D" w:rsidRPr="00B06789" w:rsidRDefault="00DB283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Ознайомлення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нормативними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документами  про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року.</w:t>
      </w:r>
    </w:p>
    <w:p w:rsidR="009B1E8D" w:rsidRPr="00B06789" w:rsidRDefault="00DB283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організацію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ДПА </w:t>
      </w:r>
      <w:proofErr w:type="gram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початковій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школі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E8D" w:rsidRPr="00B06789" w:rsidRDefault="00DB283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організацію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ДПА в  9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proofErr w:type="gram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B1E8D" w:rsidRPr="00B06789" w:rsidRDefault="00DB283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організацію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ДПА в  11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E8D" w:rsidRPr="00B06789" w:rsidRDefault="00DB283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допуск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здобувачів освіти 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9, 11 </w:t>
      </w:r>
      <w:proofErr w:type="spell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gramStart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 ДПА. </w:t>
      </w: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spellStart"/>
      <w:r w:rsidR="00DB28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Звільнення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B28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здобувачів освіти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9, 11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ДПА.</w:t>
      </w:r>
    </w:p>
    <w:p w:rsidR="009B1E8D" w:rsidRPr="00B06789" w:rsidRDefault="00DB283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9B1E8D"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B1E8D" w:rsidRPr="00B06789">
        <w:rPr>
          <w:rFonts w:ascii="Times New Roman" w:hAnsi="Times New Roman" w:cs="Times New Roman"/>
          <w:sz w:val="28"/>
          <w:szCs w:val="28"/>
          <w:lang w:val="uk-UA"/>
        </w:rPr>
        <w:t>Про затвердження сертифікатів про підвищення кваліфікації педагогічними пра</w:t>
      </w:r>
      <w:r>
        <w:rPr>
          <w:rFonts w:ascii="Times New Roman" w:hAnsi="Times New Roman" w:cs="Times New Roman"/>
          <w:sz w:val="28"/>
          <w:szCs w:val="28"/>
          <w:lang w:val="uk-UA"/>
        </w:rPr>
        <w:t>цівниками у період березень 2024р. – квітень 2024</w:t>
      </w:r>
      <w:r w:rsidR="009B1E8D" w:rsidRPr="00B06789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B1E8D" w:rsidRPr="00B06789" w:rsidRDefault="00DB283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B1E8D" w:rsidRPr="00B06789">
        <w:rPr>
          <w:rFonts w:ascii="Times New Roman" w:hAnsi="Times New Roman" w:cs="Times New Roman"/>
          <w:sz w:val="28"/>
          <w:szCs w:val="28"/>
          <w:lang w:val="uk-UA"/>
        </w:rPr>
        <w:t>. Різне.</w:t>
      </w: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B1E8D" w:rsidRPr="00B06789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Травень</w:t>
      </w:r>
    </w:p>
    <w:p w:rsidR="009B1E8D" w:rsidRPr="00B06789" w:rsidRDefault="009B1E8D" w:rsidP="00712B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ішень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попередньої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педради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2B74" w:rsidRPr="00712B74" w:rsidRDefault="00712B74" w:rsidP="00712B74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12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підсумки </w:t>
      </w:r>
      <w:r w:rsidRPr="00712B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реалізації </w:t>
      </w:r>
      <w:r w:rsidRPr="00712B74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інноваційного освітнього </w:t>
      </w:r>
      <w:proofErr w:type="spellStart"/>
      <w:r w:rsidRPr="00712B7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12B74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 </w:t>
      </w:r>
      <w:r>
        <w:rPr>
          <w:rFonts w:ascii="Times New Roman" w:hAnsi="Times New Roman" w:cs="Times New Roman"/>
          <w:sz w:val="28"/>
          <w:szCs w:val="28"/>
          <w:lang w:val="uk-UA"/>
        </w:rPr>
        <w:t>за адаптаційний період базової школи.</w:t>
      </w:r>
      <w:r w:rsidR="00472D9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72D92">
        <w:rPr>
          <w:rFonts w:ascii="Times New Roman" w:hAnsi="Times New Roman" w:cs="Times New Roman"/>
          <w:sz w:val="28"/>
          <w:szCs w:val="28"/>
          <w:lang w:val="uk-UA"/>
        </w:rPr>
        <w:t>Гижко</w:t>
      </w:r>
      <w:proofErr w:type="spellEnd"/>
      <w:r w:rsidR="00472D92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</w:p>
    <w:p w:rsidR="00472D92" w:rsidRPr="00472D92" w:rsidRDefault="00472D92" w:rsidP="00712B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 результати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напрямку «</w:t>
      </w:r>
      <w:r w:rsidR="008F1859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Педагогічна діяльність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 при розбудові  внутрішньої системи з</w:t>
      </w:r>
      <w:r w:rsidR="008F1859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якості освіти у 2023 – 2024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="009B1E8D" w:rsidRPr="00472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2D9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  <w:lang w:val="uk-UA"/>
        </w:rPr>
        <w:t>Харук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О.І.)</w:t>
      </w:r>
    </w:p>
    <w:p w:rsidR="009B1E8D" w:rsidRPr="00472D92" w:rsidRDefault="009B1E8D" w:rsidP="00712B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2D92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  результатів  ДПА  учнів  4  класу .</w:t>
      </w:r>
    </w:p>
    <w:p w:rsidR="009B1E8D" w:rsidRPr="00472D92" w:rsidRDefault="009B1E8D" w:rsidP="00712B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72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Про  </w:t>
      </w:r>
      <w:proofErr w:type="spellStart"/>
      <w:proofErr w:type="gramStart"/>
      <w:r w:rsidRPr="00472D9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72D92">
        <w:rPr>
          <w:rFonts w:ascii="Times New Roman" w:eastAsia="Times New Roman" w:hAnsi="Times New Roman" w:cs="Times New Roman"/>
          <w:sz w:val="28"/>
          <w:szCs w:val="28"/>
        </w:rPr>
        <w:t>ідсумки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стану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шкільної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859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 w:rsidR="008F18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F1859">
        <w:rPr>
          <w:rFonts w:ascii="Times New Roman" w:eastAsia="Times New Roman" w:hAnsi="Times New Roman" w:cs="Times New Roman"/>
          <w:sz w:val="28"/>
          <w:szCs w:val="28"/>
        </w:rPr>
        <w:t>класні</w:t>
      </w:r>
      <w:proofErr w:type="spellEnd"/>
      <w:r w:rsidR="008F18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F1859">
        <w:rPr>
          <w:rFonts w:ascii="Times New Roman" w:eastAsia="Times New Roman" w:hAnsi="Times New Roman" w:cs="Times New Roman"/>
          <w:sz w:val="28"/>
          <w:szCs w:val="28"/>
        </w:rPr>
        <w:t>журнали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особові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справи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інш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9B1E8D" w:rsidRPr="00472D92" w:rsidRDefault="009B1E8D" w:rsidP="00712B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Про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72D92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472D92">
        <w:rPr>
          <w:rFonts w:ascii="Times New Roman" w:eastAsia="Times New Roman" w:hAnsi="Times New Roman" w:cs="Times New Roman"/>
          <w:sz w:val="28"/>
          <w:szCs w:val="28"/>
        </w:rPr>
        <w:t>ірки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E8D" w:rsidRPr="00472D92" w:rsidRDefault="009B1E8D" w:rsidP="00712B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472D9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перевід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1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1 – 3, 5 – 8  та 10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до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наступних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та  про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випуск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1859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</w:t>
      </w:r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4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перевід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до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E8D" w:rsidRPr="00472D92" w:rsidRDefault="00472D92" w:rsidP="00712B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2D92">
        <w:rPr>
          <w:rFonts w:ascii="Times New Roman" w:eastAsia="Times New Roman" w:hAnsi="Times New Roman" w:cs="Times New Roman"/>
          <w:sz w:val="28"/>
          <w:szCs w:val="28"/>
        </w:rPr>
        <w:t>Нагородження</w:t>
      </w:r>
      <w:proofErr w:type="spellEnd"/>
      <w:r w:rsidRPr="00472D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D92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="009B1E8D" w:rsidRPr="00472D92">
        <w:rPr>
          <w:rFonts w:ascii="Times New Roman" w:eastAsia="Times New Roman" w:hAnsi="Times New Roman" w:cs="Times New Roman"/>
          <w:sz w:val="28"/>
          <w:szCs w:val="28"/>
        </w:rPr>
        <w:t>охвальними</w:t>
      </w:r>
      <w:proofErr w:type="spellEnd"/>
      <w:r w:rsidR="009B1E8D" w:rsidRPr="00472D92">
        <w:rPr>
          <w:rFonts w:ascii="Times New Roman" w:eastAsia="Times New Roman" w:hAnsi="Times New Roman" w:cs="Times New Roman"/>
          <w:sz w:val="28"/>
          <w:szCs w:val="28"/>
        </w:rPr>
        <w:t xml:space="preserve">  листами.</w:t>
      </w:r>
    </w:p>
    <w:p w:rsidR="009B1E8D" w:rsidRPr="00472D92" w:rsidRDefault="009B1E8D" w:rsidP="00712B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2D92">
        <w:rPr>
          <w:rFonts w:ascii="Times New Roman" w:hAnsi="Times New Roman" w:cs="Times New Roman"/>
          <w:sz w:val="28"/>
          <w:szCs w:val="28"/>
          <w:lang w:val="uk-UA"/>
        </w:rPr>
        <w:t>Про затвердження сертифікатів про підвищення кваліфікації педагогічними працівниками</w:t>
      </w:r>
      <w:r w:rsidR="008F1859">
        <w:rPr>
          <w:rFonts w:ascii="Times New Roman" w:hAnsi="Times New Roman" w:cs="Times New Roman"/>
          <w:sz w:val="28"/>
          <w:szCs w:val="28"/>
          <w:lang w:val="uk-UA"/>
        </w:rPr>
        <w:t xml:space="preserve"> у період квітень 2024р. – травень2024</w:t>
      </w:r>
      <w:r w:rsidRPr="00472D92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B1E8D" w:rsidRPr="00472D92" w:rsidRDefault="009B1E8D" w:rsidP="00712B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2D92">
        <w:rPr>
          <w:rFonts w:ascii="Times New Roman" w:eastAsia="Times New Roman" w:hAnsi="Times New Roman" w:cs="Times New Roman"/>
          <w:sz w:val="28"/>
          <w:szCs w:val="28"/>
          <w:lang w:val="uk-UA"/>
        </w:rPr>
        <w:t>Різне</w:t>
      </w:r>
    </w:p>
    <w:p w:rsidR="009B1E8D" w:rsidRPr="00472D92" w:rsidRDefault="009B1E8D" w:rsidP="009B1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1E8D" w:rsidRPr="00B06789" w:rsidRDefault="009B1E8D" w:rsidP="009B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67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Червень </w:t>
      </w:r>
    </w:p>
    <w:p w:rsidR="009B1E8D" w:rsidRPr="00B06789" w:rsidRDefault="009B1E8D" w:rsidP="009B1E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акінчення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64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ліцею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здобувачами освіти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E8D" w:rsidRPr="00B06789" w:rsidRDefault="009B1E8D" w:rsidP="009B1E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идач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середню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звичайного зразка здобувачам освіти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.</w:t>
      </w:r>
    </w:p>
    <w:p w:rsidR="009B1E8D" w:rsidRPr="00B06789" w:rsidRDefault="009B1E8D" w:rsidP="009B1E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идач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середню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відзнакою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здобувачам освіти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E8D" w:rsidRPr="00B06789" w:rsidRDefault="009B1E8D" w:rsidP="009B1E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акінчення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64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ліцею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здобувачами освіти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E8D" w:rsidRPr="00B06789" w:rsidRDefault="009B1E8D" w:rsidP="009B1E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Про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идач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повну загальну середню освіту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звичайного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зразка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здобувачам освіти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класу.</w:t>
      </w:r>
    </w:p>
    <w:p w:rsidR="009B1E8D" w:rsidRPr="00B06789" w:rsidRDefault="009B1E8D" w:rsidP="009B1E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идач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повну загальну середню освіту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відзнакою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здобувачам освіти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класу.</w:t>
      </w:r>
    </w:p>
    <w:p w:rsidR="009B1E8D" w:rsidRPr="00B06789" w:rsidRDefault="009B1E8D" w:rsidP="009B1E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 н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агородження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золотими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та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срібними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медалями.</w:t>
      </w:r>
    </w:p>
    <w:p w:rsidR="009B1E8D" w:rsidRPr="00B06789" w:rsidRDefault="009B1E8D" w:rsidP="009B1E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агородження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випускників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закладу освіти</w:t>
      </w:r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Похвальними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грамотами «За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особливі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успіхи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вивченні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B0678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B1E8D" w:rsidRPr="00B06789" w:rsidRDefault="009B1E8D" w:rsidP="009B1E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9">
        <w:rPr>
          <w:rFonts w:ascii="Times New Roman" w:hAnsi="Times New Roman" w:cs="Times New Roman"/>
          <w:sz w:val="28"/>
          <w:szCs w:val="28"/>
          <w:lang w:val="uk-UA"/>
        </w:rPr>
        <w:t>Про затвердження сертифікатів про підвищення кваліфікації педагогічними пр</w:t>
      </w:r>
      <w:r w:rsidR="008F1859">
        <w:rPr>
          <w:rFonts w:ascii="Times New Roman" w:hAnsi="Times New Roman" w:cs="Times New Roman"/>
          <w:sz w:val="28"/>
          <w:szCs w:val="28"/>
          <w:lang w:val="uk-UA"/>
        </w:rPr>
        <w:t>ацівниками у період травень 2024р. – червень2024</w:t>
      </w:r>
      <w:r w:rsidRPr="00B06789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B1E8D" w:rsidRPr="00990DF9" w:rsidRDefault="009B1E8D" w:rsidP="009B1E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621CC" w:rsidRPr="009B1E8D" w:rsidRDefault="00C621CC" w:rsidP="00B06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C621CC" w:rsidRPr="009B1E8D" w:rsidSect="00B0678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468"/>
    <w:multiLevelType w:val="hybridMultilevel"/>
    <w:tmpl w:val="79DC904C"/>
    <w:lvl w:ilvl="0" w:tplc="4A14734E">
      <w:start w:val="1"/>
      <w:numFmt w:val="decimal"/>
      <w:lvlText w:val="%1."/>
      <w:lvlJc w:val="left"/>
      <w:pPr>
        <w:ind w:left="360" w:hanging="360"/>
      </w:pPr>
      <w:rPr>
        <w:sz w:val="32"/>
        <w:szCs w:val="32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F60B2"/>
    <w:multiLevelType w:val="multilevel"/>
    <w:tmpl w:val="8A72D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2915B97"/>
    <w:multiLevelType w:val="hybridMultilevel"/>
    <w:tmpl w:val="F9D4E6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17E8"/>
    <w:multiLevelType w:val="multilevel"/>
    <w:tmpl w:val="CB66985A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8BA1BD0"/>
    <w:multiLevelType w:val="multilevel"/>
    <w:tmpl w:val="85463F7A"/>
    <w:lvl w:ilvl="0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43A4DA4"/>
    <w:multiLevelType w:val="multilevel"/>
    <w:tmpl w:val="AE349D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>
    <w:nsid w:val="4C2140CE"/>
    <w:multiLevelType w:val="multilevel"/>
    <w:tmpl w:val="30E04A4C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EDF0518"/>
    <w:multiLevelType w:val="multilevel"/>
    <w:tmpl w:val="455AED06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FBF131D"/>
    <w:multiLevelType w:val="multilevel"/>
    <w:tmpl w:val="450EB9A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9">
    <w:nsid w:val="59B12709"/>
    <w:multiLevelType w:val="multilevel"/>
    <w:tmpl w:val="79648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>
    <w:nsid w:val="5C6E3AA7"/>
    <w:multiLevelType w:val="multilevel"/>
    <w:tmpl w:val="AC3888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5FE34AF0"/>
    <w:multiLevelType w:val="multilevel"/>
    <w:tmpl w:val="21D655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CC87124"/>
    <w:multiLevelType w:val="multilevel"/>
    <w:tmpl w:val="84D0B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73974721"/>
    <w:multiLevelType w:val="hybridMultilevel"/>
    <w:tmpl w:val="A468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  <w:num w:numId="14">
    <w:abstractNumId w:val="3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2BB"/>
    <w:rsid w:val="00036DE2"/>
    <w:rsid w:val="000A52BB"/>
    <w:rsid w:val="000D73D9"/>
    <w:rsid w:val="0012080F"/>
    <w:rsid w:val="0012188F"/>
    <w:rsid w:val="001263DC"/>
    <w:rsid w:val="001F5578"/>
    <w:rsid w:val="002477F6"/>
    <w:rsid w:val="002A5F5B"/>
    <w:rsid w:val="002F07B7"/>
    <w:rsid w:val="00327FC2"/>
    <w:rsid w:val="003310AF"/>
    <w:rsid w:val="00377C5D"/>
    <w:rsid w:val="00381013"/>
    <w:rsid w:val="003A43B6"/>
    <w:rsid w:val="003C5E0B"/>
    <w:rsid w:val="003F0699"/>
    <w:rsid w:val="00430EFC"/>
    <w:rsid w:val="00472D92"/>
    <w:rsid w:val="004A1E12"/>
    <w:rsid w:val="004A5CDB"/>
    <w:rsid w:val="004C1B62"/>
    <w:rsid w:val="00570656"/>
    <w:rsid w:val="005C5348"/>
    <w:rsid w:val="005C7855"/>
    <w:rsid w:val="005C78ED"/>
    <w:rsid w:val="005E5137"/>
    <w:rsid w:val="005E79F3"/>
    <w:rsid w:val="005F0CDD"/>
    <w:rsid w:val="006045CA"/>
    <w:rsid w:val="00650346"/>
    <w:rsid w:val="00652F05"/>
    <w:rsid w:val="006B7784"/>
    <w:rsid w:val="006C51FC"/>
    <w:rsid w:val="006D0850"/>
    <w:rsid w:val="006E7188"/>
    <w:rsid w:val="006E7BDE"/>
    <w:rsid w:val="00712B74"/>
    <w:rsid w:val="0072029B"/>
    <w:rsid w:val="00721D14"/>
    <w:rsid w:val="0075376D"/>
    <w:rsid w:val="00755CFD"/>
    <w:rsid w:val="00795F7A"/>
    <w:rsid w:val="007B297F"/>
    <w:rsid w:val="0081706A"/>
    <w:rsid w:val="00886CA1"/>
    <w:rsid w:val="008F1859"/>
    <w:rsid w:val="008F4D06"/>
    <w:rsid w:val="00906218"/>
    <w:rsid w:val="0090746C"/>
    <w:rsid w:val="0091595A"/>
    <w:rsid w:val="0095728C"/>
    <w:rsid w:val="00964584"/>
    <w:rsid w:val="00967F42"/>
    <w:rsid w:val="009B1E8D"/>
    <w:rsid w:val="00A13CB4"/>
    <w:rsid w:val="00A55649"/>
    <w:rsid w:val="00A75713"/>
    <w:rsid w:val="00A8461D"/>
    <w:rsid w:val="00AB082B"/>
    <w:rsid w:val="00AB0CEB"/>
    <w:rsid w:val="00AB56BE"/>
    <w:rsid w:val="00B06789"/>
    <w:rsid w:val="00B40C26"/>
    <w:rsid w:val="00B42A39"/>
    <w:rsid w:val="00B725BA"/>
    <w:rsid w:val="00B91F53"/>
    <w:rsid w:val="00BE1FA2"/>
    <w:rsid w:val="00C03CB9"/>
    <w:rsid w:val="00C15E04"/>
    <w:rsid w:val="00C32ADF"/>
    <w:rsid w:val="00C54F41"/>
    <w:rsid w:val="00C621CC"/>
    <w:rsid w:val="00C6408F"/>
    <w:rsid w:val="00C7280F"/>
    <w:rsid w:val="00CC2A98"/>
    <w:rsid w:val="00DA4435"/>
    <w:rsid w:val="00DB283D"/>
    <w:rsid w:val="00DC119B"/>
    <w:rsid w:val="00DE0B65"/>
    <w:rsid w:val="00DF4A00"/>
    <w:rsid w:val="00E94CF5"/>
    <w:rsid w:val="00EF4525"/>
    <w:rsid w:val="00F20791"/>
    <w:rsid w:val="00F642AB"/>
    <w:rsid w:val="00F658A2"/>
    <w:rsid w:val="00F8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1FA2"/>
    <w:pPr>
      <w:ind w:left="720"/>
      <w:contextualSpacing/>
    </w:pPr>
  </w:style>
  <w:style w:type="character" w:styleId="a5">
    <w:name w:val="Strong"/>
    <w:basedOn w:val="a0"/>
    <w:uiPriority w:val="22"/>
    <w:qFormat/>
    <w:rsid w:val="00BE1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2021-10-08T06:29:00Z</dcterms:created>
  <dcterms:modified xsi:type="dcterms:W3CDTF">2023-09-17T13:01:00Z</dcterms:modified>
</cp:coreProperties>
</file>